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D8" w:rsidRDefault="001C5FD8" w:rsidP="001C5F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"http://mari-el.gov.ru/tzik/tik_i-ola2/Documents/Пост_26_113%20от%2028.05.2018.doc"</w:instrText>
      </w:r>
      <w:r>
        <w:fldChar w:fldCharType="separate"/>
      </w:r>
      <w:r w:rsidRPr="008E2D48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 w:rsidRPr="008E2D48">
        <w:rPr>
          <w:rFonts w:ascii="Times New Roman" w:hAnsi="Times New Roman" w:cs="Times New Roman"/>
          <w:b/>
          <w:sz w:val="28"/>
          <w:szCs w:val="28"/>
        </w:rPr>
        <w:t>границ  избирательн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 w:rsidRPr="008E2D4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ов для проведения выборов депутатов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Карлыганское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C5FD8" w:rsidRPr="00AC4606" w:rsidRDefault="001C5FD8" w:rsidP="001C5FD8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5FD8" w:rsidRDefault="001C5FD8" w:rsidP="001C5F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1C5FD8" w:rsidRPr="00AC4606" w:rsidRDefault="001C5FD8" w:rsidP="001C5FD8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3090"/>
        <w:gridCol w:w="2278"/>
        <w:gridCol w:w="2357"/>
        <w:gridCol w:w="4612"/>
      </w:tblGrid>
      <w:tr w:rsidR="001C5FD8" w:rsidRPr="008E2D48" w:rsidTr="009A0916">
        <w:tc>
          <w:tcPr>
            <w:tcW w:w="2223" w:type="dxa"/>
            <w:vMerge w:val="restart"/>
          </w:tcPr>
          <w:p w:rsidR="001C5FD8" w:rsidRPr="008E2D48" w:rsidRDefault="001C5FD8" w:rsidP="001C5F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940" w:type="dxa"/>
            <w:vMerge w:val="restart"/>
          </w:tcPr>
          <w:p w:rsidR="001C5FD8" w:rsidRPr="008E2D48" w:rsidRDefault="001C5FD8" w:rsidP="001C5F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623" w:type="dxa"/>
            <w:gridSpan w:val="3"/>
          </w:tcPr>
          <w:p w:rsidR="001C5FD8" w:rsidRPr="008E2D48" w:rsidRDefault="001C5FD8" w:rsidP="001C5F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1C5FD8" w:rsidRPr="008E2D48" w:rsidTr="009A0916">
        <w:tc>
          <w:tcPr>
            <w:tcW w:w="2223" w:type="dxa"/>
            <w:vMerge/>
          </w:tcPr>
          <w:p w:rsidR="001C5FD8" w:rsidRPr="008E2D48" w:rsidRDefault="001C5FD8" w:rsidP="001C5F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1C5FD8" w:rsidRPr="008E2D48" w:rsidRDefault="001C5FD8" w:rsidP="001C5F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1C5FD8" w:rsidRPr="008E2D48" w:rsidRDefault="001C5FD8" w:rsidP="001C5F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76" w:type="dxa"/>
          </w:tcPr>
          <w:p w:rsidR="001C5FD8" w:rsidRPr="008E2D48" w:rsidRDefault="001C5FD8" w:rsidP="001C5F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4961" w:type="dxa"/>
          </w:tcPr>
          <w:p w:rsidR="001C5FD8" w:rsidRPr="008E2D48" w:rsidRDefault="001C5FD8" w:rsidP="001C5F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1C5FD8" w:rsidRPr="008E2D48" w:rsidTr="009A0916">
        <w:tc>
          <w:tcPr>
            <w:tcW w:w="2223" w:type="dxa"/>
            <w:vMerge w:val="restart"/>
          </w:tcPr>
          <w:p w:rsidR="001C5FD8" w:rsidRPr="008E2D48" w:rsidRDefault="001C5FD8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vMerge w:val="restart"/>
          </w:tcPr>
          <w:p w:rsidR="00D558E3" w:rsidRDefault="001C5FD8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BE6D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адцатимандатный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</w:t>
            </w:r>
          </w:p>
          <w:p w:rsidR="001C5FD8" w:rsidRPr="00D558E3" w:rsidRDefault="001C5FD8" w:rsidP="00D55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8E3" w:rsidRPr="00D558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58E3">
              <w:rPr>
                <w:rFonts w:ascii="Times New Roman" w:hAnsi="Times New Roman" w:cs="Times New Roman"/>
                <w:sz w:val="28"/>
                <w:szCs w:val="28"/>
              </w:rPr>
              <w:t>численность избирателей в округе – 2335)</w:t>
            </w:r>
            <w:r w:rsidR="00D558E3" w:rsidRPr="00D558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sym w:font="Symbol" w:char="F02A"/>
            </w:r>
          </w:p>
        </w:tc>
        <w:tc>
          <w:tcPr>
            <w:tcW w:w="2286" w:type="dxa"/>
          </w:tcPr>
          <w:p w:rsidR="001C5FD8" w:rsidRPr="00502712" w:rsidRDefault="001C5FD8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376" w:type="dxa"/>
          </w:tcPr>
          <w:p w:rsidR="001C5FD8" w:rsidRPr="00502712" w:rsidRDefault="001C5FD8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Карлыганский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C5FD8" w:rsidRPr="00502712" w:rsidRDefault="001C5FD8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Большой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Карлыган</w:t>
            </w:r>
            <w:proofErr w:type="spellEnd"/>
          </w:p>
          <w:p w:rsidR="001C5FD8" w:rsidRPr="00502712" w:rsidRDefault="001C5FD8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Киселево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C5FD8" w:rsidRPr="00502712" w:rsidRDefault="001C5FD8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Малый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Карлыган</w:t>
            </w:r>
            <w:proofErr w:type="spellEnd"/>
          </w:p>
          <w:p w:rsidR="001C5FD8" w:rsidRPr="00502712" w:rsidRDefault="001C5FD8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Мамсинер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C5FD8" w:rsidRPr="00502712" w:rsidRDefault="001C5FD8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Нижний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Шолдынер</w:t>
            </w:r>
            <w:proofErr w:type="spellEnd"/>
          </w:p>
          <w:p w:rsidR="001C5FD8" w:rsidRPr="00502712" w:rsidRDefault="001C5FD8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Новая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Пижмарь</w:t>
            </w:r>
            <w:proofErr w:type="spellEnd"/>
          </w:p>
          <w:p w:rsidR="001C5FD8" w:rsidRPr="00502712" w:rsidRDefault="001C5FD8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Пахомово</w:t>
            </w:r>
            <w:proofErr w:type="spellEnd"/>
          </w:p>
          <w:p w:rsidR="001C5FD8" w:rsidRPr="00502712" w:rsidRDefault="001C5FD8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Шихалеево</w:t>
            </w:r>
            <w:proofErr w:type="spellEnd"/>
          </w:p>
        </w:tc>
      </w:tr>
      <w:tr w:rsidR="001C5FD8" w:rsidRPr="008E2D48" w:rsidTr="009A0916">
        <w:tc>
          <w:tcPr>
            <w:tcW w:w="2223" w:type="dxa"/>
            <w:vMerge/>
          </w:tcPr>
          <w:p w:rsidR="001C5FD8" w:rsidRPr="008E2D48" w:rsidRDefault="001C5FD8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1C5FD8" w:rsidRPr="008E2D48" w:rsidRDefault="001C5FD8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C5FD8" w:rsidRPr="00502712" w:rsidRDefault="001C5FD8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376" w:type="dxa"/>
          </w:tcPr>
          <w:p w:rsidR="001C5FD8" w:rsidRPr="00502712" w:rsidRDefault="001C5FD8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Лоповский</w:t>
            </w:r>
            <w:proofErr w:type="spellEnd"/>
          </w:p>
        </w:tc>
        <w:tc>
          <w:tcPr>
            <w:tcW w:w="4961" w:type="dxa"/>
          </w:tcPr>
          <w:p w:rsidR="001C5FD8" w:rsidRPr="00502712" w:rsidRDefault="001C5FD8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Кукрем</w:t>
            </w:r>
            <w:proofErr w:type="spellEnd"/>
          </w:p>
          <w:p w:rsidR="001C5FD8" w:rsidRPr="00502712" w:rsidRDefault="001C5FD8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Лопово</w:t>
            </w:r>
            <w:proofErr w:type="spellEnd"/>
          </w:p>
          <w:p w:rsidR="001C5FD8" w:rsidRPr="00502712" w:rsidRDefault="001C5FD8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Люсинер</w:t>
            </w:r>
            <w:proofErr w:type="spellEnd"/>
          </w:p>
          <w:p w:rsidR="001C5FD8" w:rsidRPr="00502712" w:rsidRDefault="001C5FD8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Мари-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Посенур</w:t>
            </w:r>
            <w:proofErr w:type="spellEnd"/>
          </w:p>
          <w:p w:rsidR="001C5FD8" w:rsidRPr="00502712" w:rsidRDefault="001C5FD8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Пабайнур</w:t>
            </w:r>
            <w:proofErr w:type="spellEnd"/>
          </w:p>
          <w:p w:rsidR="001C5FD8" w:rsidRPr="00502712" w:rsidRDefault="001C5FD8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Толтенур</w:t>
            </w:r>
            <w:proofErr w:type="spellEnd"/>
          </w:p>
          <w:p w:rsidR="001C5FD8" w:rsidRPr="00502712" w:rsidRDefault="001C5FD8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Шургунур</w:t>
            </w:r>
            <w:proofErr w:type="spellEnd"/>
          </w:p>
        </w:tc>
      </w:tr>
      <w:tr w:rsidR="001C5FD8" w:rsidRPr="008E2D48" w:rsidTr="009A0916">
        <w:tc>
          <w:tcPr>
            <w:tcW w:w="2223" w:type="dxa"/>
            <w:vMerge/>
          </w:tcPr>
          <w:p w:rsidR="001C5FD8" w:rsidRPr="008E2D48" w:rsidRDefault="001C5FD8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1C5FD8" w:rsidRPr="008E2D48" w:rsidRDefault="001C5FD8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C5FD8" w:rsidRPr="00502712" w:rsidRDefault="001C5FD8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376" w:type="dxa"/>
          </w:tcPr>
          <w:p w:rsidR="001C5FD8" w:rsidRPr="00502712" w:rsidRDefault="001C5FD8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ардаяльский</w:t>
            </w:r>
            <w:proofErr w:type="spellEnd"/>
          </w:p>
        </w:tc>
        <w:tc>
          <w:tcPr>
            <w:tcW w:w="4961" w:type="dxa"/>
          </w:tcPr>
          <w:p w:rsidR="001C5FD8" w:rsidRPr="00502712" w:rsidRDefault="001C5FD8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Сарда</w:t>
            </w:r>
          </w:p>
          <w:p w:rsidR="001C5FD8" w:rsidRPr="00502712" w:rsidRDefault="001C5FD8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Сардаял</w:t>
            </w:r>
            <w:proofErr w:type="spellEnd"/>
          </w:p>
          <w:p w:rsidR="001C5FD8" w:rsidRPr="00502712" w:rsidRDefault="001C5FD8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Сюльта</w:t>
            </w:r>
            <w:proofErr w:type="spellEnd"/>
          </w:p>
        </w:tc>
      </w:tr>
    </w:tbl>
    <w:p w:rsidR="00D14775" w:rsidRPr="001C5FD8" w:rsidRDefault="00D14775" w:rsidP="001C5FD8">
      <w:pPr>
        <w:ind w:firstLine="709"/>
        <w:jc w:val="center"/>
        <w:rPr>
          <w:sz w:val="4"/>
          <w:szCs w:val="4"/>
        </w:rPr>
      </w:pPr>
    </w:p>
    <w:sectPr w:rsidR="00D14775" w:rsidRPr="001C5FD8" w:rsidSect="001C5FD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12" w:rsidRDefault="009B0012" w:rsidP="00D558E3">
      <w:pPr>
        <w:spacing w:before="0" w:after="0"/>
      </w:pPr>
      <w:r>
        <w:separator/>
      </w:r>
    </w:p>
  </w:endnote>
  <w:endnote w:type="continuationSeparator" w:id="0">
    <w:p w:rsidR="009B0012" w:rsidRDefault="009B0012" w:rsidP="00D558E3">
      <w:pPr>
        <w:spacing w:before="0" w:after="0"/>
      </w:pPr>
      <w:r>
        <w:continuationSeparator/>
      </w:r>
    </w:p>
  </w:endnote>
  <w:endnote w:id="1">
    <w:p w:rsidR="00D558E3" w:rsidRDefault="00D558E3" w:rsidP="00D558E3">
      <w:pPr>
        <w:pStyle w:val="a4"/>
      </w:pPr>
      <w:r w:rsidRPr="00D558E3">
        <w:rPr>
          <w:rStyle w:val="a6"/>
        </w:rPr>
        <w:sym w:font="Symbol" w:char="F02A"/>
      </w:r>
      <w:r>
        <w:t xml:space="preserve"> </w:t>
      </w:r>
      <w:r>
        <w:t>Численность избирателей в избирательном округе указана в соответствии с Решением Собрания депутатов муниципального образования «</w:t>
      </w:r>
      <w:proofErr w:type="spellStart"/>
      <w:r>
        <w:t>Карлыганское</w:t>
      </w:r>
      <w:proofErr w:type="spellEnd"/>
      <w:r>
        <w:t xml:space="preserve"> сельское поселение</w:t>
      </w:r>
      <w:r>
        <w:t>» №</w:t>
      </w:r>
      <w:r>
        <w:t>202</w:t>
      </w:r>
      <w:r>
        <w:t xml:space="preserve"> от 3</w:t>
      </w:r>
      <w:r>
        <w:t>1</w:t>
      </w:r>
      <w:r>
        <w:t xml:space="preserve"> мая 2013 года «Об утверждении схемы многомандатных избирательных округов для проведения выборов депутатов Собрания депутатов муниципального образования «</w:t>
      </w:r>
      <w:proofErr w:type="spellStart"/>
      <w:r>
        <w:t>Карлыганское</w:t>
      </w:r>
      <w:proofErr w:type="spellEnd"/>
      <w:r>
        <w:t xml:space="preserve"> сельское поселение</w:t>
      </w:r>
      <w:r>
        <w:t>»</w:t>
      </w:r>
    </w:p>
    <w:p w:rsidR="00D558E3" w:rsidRDefault="00D558E3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12" w:rsidRDefault="009B0012" w:rsidP="00D558E3">
      <w:pPr>
        <w:spacing w:before="0" w:after="0"/>
      </w:pPr>
      <w:r>
        <w:separator/>
      </w:r>
    </w:p>
  </w:footnote>
  <w:footnote w:type="continuationSeparator" w:id="0">
    <w:p w:rsidR="009B0012" w:rsidRDefault="009B0012" w:rsidP="00D558E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8"/>
    <w:rsid w:val="001631C3"/>
    <w:rsid w:val="001C5FD8"/>
    <w:rsid w:val="002329BF"/>
    <w:rsid w:val="00253960"/>
    <w:rsid w:val="002C4242"/>
    <w:rsid w:val="00407C10"/>
    <w:rsid w:val="004678CD"/>
    <w:rsid w:val="007A26F0"/>
    <w:rsid w:val="00902B27"/>
    <w:rsid w:val="009B0012"/>
    <w:rsid w:val="00AF443F"/>
    <w:rsid w:val="00BB7547"/>
    <w:rsid w:val="00BE6DA1"/>
    <w:rsid w:val="00C06364"/>
    <w:rsid w:val="00C85111"/>
    <w:rsid w:val="00D14775"/>
    <w:rsid w:val="00D558E3"/>
    <w:rsid w:val="00DD29A7"/>
    <w:rsid w:val="00E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B830F-ECA4-4AE1-A7AD-2FF2D50E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D8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558E3"/>
    <w:pPr>
      <w:spacing w:before="0" w:after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558E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55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XXJ7TYMEEKJ2-575132989-12</_dlc_DocId>
    <_dlc_DocIdUrl xmlns="57504d04-691e-4fc4-8f09-4f19fdbe90f6">
      <Url>https://vip.gov.mari.ru/tzik/tik_mari-tyrek/_layouts/DocIdRedir.aspx?ID=XXJ7TYMEEKJ2-575132989-12</Url>
      <Description>XXJ7TYMEEKJ2-575132989-12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22E559606B64B95F09FED2B5C0FF3" ma:contentTypeVersion="0" ma:contentTypeDescription="Создание документа." ma:contentTypeScope="" ma:versionID="5892fdb34569b652bca67fe55e13616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CCE060-8713-486F-8E02-8504AB6BC10E}"/>
</file>

<file path=customXml/itemProps2.xml><?xml version="1.0" encoding="utf-8"?>
<ds:datastoreItem xmlns:ds="http://schemas.openxmlformats.org/officeDocument/2006/customXml" ds:itemID="{586C673E-0A2E-48B6-9B8D-9A858CD96120}"/>
</file>

<file path=customXml/itemProps3.xml><?xml version="1.0" encoding="utf-8"?>
<ds:datastoreItem xmlns:ds="http://schemas.openxmlformats.org/officeDocument/2006/customXml" ds:itemID="{06245B0B-118D-4A7F-91E0-B00A153C0881}"/>
</file>

<file path=customXml/itemProps4.xml><?xml version="1.0" encoding="utf-8"?>
<ds:datastoreItem xmlns:ds="http://schemas.openxmlformats.org/officeDocument/2006/customXml" ds:itemID="{2F90F9D4-3933-4435-91ED-631A46A42759}"/>
</file>

<file path=customXml/itemProps5.xml><?xml version="1.0" encoding="utf-8"?>
<ds:datastoreItem xmlns:ds="http://schemas.openxmlformats.org/officeDocument/2006/customXml" ds:itemID="{DAF6BF1A-E26B-4B34-8267-63A3186D6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2019-06-25T12:33:00Z</dcterms:created>
  <dcterms:modified xsi:type="dcterms:W3CDTF">2019-06-25T12:49:00Z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0x01010070C22E559606B64B95F09FED2B5C0FF3</vt:lpwstr>
  </property>
  <property fmtid="{D5CDD505-2E9C-101B-9397-08002B2CF9AE}" pid="3" name="_dlc_DocIdItemGuid">
    <vt:lpwstr>9ad7fc52-7dba-4e8c-8fb5-05b752614f9c</vt:lpwstr>
  </property>
</Properties>
</file>