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7F" w:rsidRPr="00D5634F" w:rsidRDefault="00717C2B" w:rsidP="00EA1F7F">
      <w:pPr>
        <w:pStyle w:val="a3"/>
        <w:jc w:val="right"/>
        <w:rPr>
          <w:b/>
          <w:sz w:val="24"/>
          <w:szCs w:val="24"/>
        </w:rPr>
      </w:pPr>
      <w:r w:rsidRPr="00EA1F7F">
        <w:t xml:space="preserve"> </w:t>
      </w:r>
    </w:p>
    <w:tbl>
      <w:tblPr>
        <w:tblW w:w="0" w:type="auto"/>
        <w:tblInd w:w="-176" w:type="dxa"/>
        <w:tblLayout w:type="fixed"/>
        <w:tblLook w:val="0000"/>
      </w:tblPr>
      <w:tblGrid>
        <w:gridCol w:w="4253"/>
        <w:gridCol w:w="1276"/>
        <w:gridCol w:w="4253"/>
      </w:tblGrid>
      <w:tr w:rsidR="00EA1F7F" w:rsidTr="00EA1F7F">
        <w:trPr>
          <w:cantSplit/>
          <w:trHeight w:val="534"/>
        </w:trPr>
        <w:tc>
          <w:tcPr>
            <w:tcW w:w="4253" w:type="dxa"/>
          </w:tcPr>
          <w:p w:rsidR="00EA1F7F" w:rsidRPr="00F244B6" w:rsidRDefault="00EA1F7F" w:rsidP="00EA1F7F">
            <w:pPr>
              <w:jc w:val="center"/>
            </w:pPr>
            <w:r w:rsidRPr="00F244B6">
              <w:t>РОССИЙ ФЕДЕРАЦИЙ</w:t>
            </w:r>
          </w:p>
          <w:p w:rsidR="00EA1F7F" w:rsidRPr="00F244B6" w:rsidRDefault="00EA1F7F" w:rsidP="00EA1F7F">
            <w:pPr>
              <w:jc w:val="center"/>
            </w:pPr>
            <w:r w:rsidRPr="00F244B6">
              <w:t>МАРИЙ ЭЛ РЕСПУБЛИКА</w:t>
            </w:r>
          </w:p>
          <w:p w:rsidR="00EA1F7F" w:rsidRDefault="00EA1F7F" w:rsidP="00EA1F7F">
            <w:pPr>
              <w:rPr>
                <w:color w:val="333333"/>
                <w:sz w:val="8"/>
              </w:rPr>
            </w:pPr>
          </w:p>
        </w:tc>
        <w:tc>
          <w:tcPr>
            <w:tcW w:w="1276" w:type="dxa"/>
            <w:vMerge w:val="restart"/>
          </w:tcPr>
          <w:p w:rsidR="00EA1F7F" w:rsidRDefault="00EA1F7F" w:rsidP="00EA1F7F">
            <w:pPr>
              <w:pStyle w:val="3"/>
              <w:rPr>
                <w:b w:val="0"/>
                <w:color w:val="333333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35pt;height:60.45pt">
                  <v:imagedata r:id="rId5" o:title=""/>
                </v:shape>
              </w:pict>
            </w:r>
          </w:p>
        </w:tc>
        <w:tc>
          <w:tcPr>
            <w:tcW w:w="4253" w:type="dxa"/>
          </w:tcPr>
          <w:p w:rsidR="00EA1F7F" w:rsidRDefault="00EA1F7F" w:rsidP="00EA1F7F">
            <w:pPr>
              <w:jc w:val="center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РОССИЙСКАЯ ФЕДЕРАЦИЯ</w:t>
            </w:r>
          </w:p>
          <w:p w:rsidR="00EA1F7F" w:rsidRDefault="00EA1F7F" w:rsidP="00EA1F7F">
            <w:pPr>
              <w:jc w:val="center"/>
              <w:rPr>
                <w:bCs/>
                <w:color w:val="333333"/>
                <w:sz w:val="18"/>
              </w:rPr>
            </w:pPr>
            <w:r>
              <w:rPr>
                <w:bCs/>
                <w:color w:val="333333"/>
                <w:sz w:val="18"/>
              </w:rPr>
              <w:t>РЕСПУБЛИКА МАРИЙ ЭЛ</w:t>
            </w:r>
          </w:p>
        </w:tc>
      </w:tr>
      <w:tr w:rsidR="00EA1F7F" w:rsidTr="00EA1F7F">
        <w:trPr>
          <w:cantSplit/>
          <w:trHeight w:val="1552"/>
        </w:trPr>
        <w:tc>
          <w:tcPr>
            <w:tcW w:w="425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1F7F" w:rsidRDefault="00EA1F7F" w:rsidP="00EA1F7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"ШЕРНУР МУНИЦИПАЛЬНЫЙ  РАЙОН" МУНИЦИПАЛЬНЫЙ </w:t>
            </w:r>
          </w:p>
          <w:p w:rsidR="00EA1F7F" w:rsidRDefault="00EA1F7F" w:rsidP="00EA1F7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ОБРАЗОВАНИЙЫН</w:t>
            </w:r>
          </w:p>
          <w:p w:rsidR="00EA1F7F" w:rsidRDefault="00EA1F7F" w:rsidP="00EA1F7F">
            <w:pPr>
              <w:pStyle w:val="1"/>
              <w:rPr>
                <w:bCs/>
                <w:color w:val="333333"/>
                <w:szCs w:val="28"/>
              </w:rPr>
            </w:pPr>
            <w:r>
              <w:rPr>
                <w:bCs/>
                <w:color w:val="000000"/>
                <w:sz w:val="26"/>
                <w:szCs w:val="26"/>
              </w:rPr>
              <w:t>ДЕПУТАТ ПОГЫНЖО</w:t>
            </w:r>
          </w:p>
        </w:tc>
        <w:tc>
          <w:tcPr>
            <w:tcW w:w="1276" w:type="dxa"/>
            <w:vMerge/>
            <w:vAlign w:val="center"/>
          </w:tcPr>
          <w:p w:rsidR="00EA1F7F" w:rsidRDefault="00EA1F7F" w:rsidP="00EA1F7F">
            <w:pPr>
              <w:rPr>
                <w:color w:val="333333"/>
                <w:sz w:val="26"/>
              </w:rPr>
            </w:pPr>
          </w:p>
        </w:tc>
        <w:tc>
          <w:tcPr>
            <w:tcW w:w="425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1F7F" w:rsidRDefault="00EA1F7F" w:rsidP="00EA1F7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СОБРАНИЕ ДЕПУТАТОВ</w:t>
            </w:r>
          </w:p>
          <w:p w:rsidR="00EA1F7F" w:rsidRDefault="00EA1F7F" w:rsidP="00EA1F7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МУНИЦИПАЛЬНОГО</w:t>
            </w:r>
          </w:p>
          <w:p w:rsidR="00EA1F7F" w:rsidRDefault="00EA1F7F" w:rsidP="00EA1F7F">
            <w:pPr>
              <w:jc w:val="center"/>
              <w:rPr>
                <w:b/>
                <w:color w:val="333333"/>
                <w:sz w:val="26"/>
              </w:rPr>
            </w:pPr>
            <w:r>
              <w:rPr>
                <w:b/>
                <w:color w:val="000000"/>
                <w:sz w:val="26"/>
                <w:szCs w:val="26"/>
              </w:rPr>
              <w:t>ОБРАЗОВАНИЯ "СЕРНУРСКИЙ МУНИЦИПАЛЬНЫЙ РАЙОН"</w:t>
            </w:r>
          </w:p>
        </w:tc>
      </w:tr>
    </w:tbl>
    <w:p w:rsidR="00EA1F7F" w:rsidRPr="00AF6DCB" w:rsidRDefault="00EA1F7F" w:rsidP="00EA1F7F">
      <w:pPr>
        <w:rPr>
          <w:sz w:val="28"/>
          <w:szCs w:val="28"/>
        </w:rPr>
      </w:pPr>
    </w:p>
    <w:p w:rsidR="00EA1F7F" w:rsidRPr="00AF6DCB" w:rsidRDefault="00EA1F7F" w:rsidP="00EA1F7F">
      <w:pPr>
        <w:rPr>
          <w:sz w:val="28"/>
          <w:szCs w:val="28"/>
        </w:rPr>
      </w:pPr>
    </w:p>
    <w:p w:rsidR="00EA1F7F" w:rsidRPr="00AF6DCB" w:rsidRDefault="00EA1F7F" w:rsidP="00EA1F7F">
      <w:pPr>
        <w:rPr>
          <w:sz w:val="28"/>
          <w:szCs w:val="28"/>
        </w:rPr>
      </w:pPr>
    </w:p>
    <w:p w:rsidR="00EA1F7F" w:rsidRPr="00687A11" w:rsidRDefault="00EA1F7F" w:rsidP="00EA1F7F">
      <w:pPr>
        <w:pStyle w:val="1"/>
        <w:rPr>
          <w:sz w:val="32"/>
          <w:szCs w:val="32"/>
        </w:rPr>
      </w:pPr>
      <w:proofErr w:type="gramStart"/>
      <w:r w:rsidRPr="00687A11">
        <w:rPr>
          <w:sz w:val="32"/>
          <w:szCs w:val="32"/>
        </w:rPr>
        <w:t>Р</w:t>
      </w:r>
      <w:proofErr w:type="gramEnd"/>
      <w:r w:rsidR="00687A11">
        <w:rPr>
          <w:sz w:val="32"/>
          <w:szCs w:val="32"/>
        </w:rPr>
        <w:t xml:space="preserve"> </w:t>
      </w:r>
      <w:r w:rsidRPr="00687A11">
        <w:rPr>
          <w:sz w:val="32"/>
          <w:szCs w:val="32"/>
        </w:rPr>
        <w:t>Е</w:t>
      </w:r>
      <w:r w:rsidR="00687A11">
        <w:rPr>
          <w:sz w:val="32"/>
          <w:szCs w:val="32"/>
        </w:rPr>
        <w:t xml:space="preserve"> </w:t>
      </w:r>
      <w:r w:rsidRPr="00687A11">
        <w:rPr>
          <w:sz w:val="32"/>
          <w:szCs w:val="32"/>
        </w:rPr>
        <w:t>Ш</w:t>
      </w:r>
      <w:r w:rsidR="00687A11">
        <w:rPr>
          <w:sz w:val="32"/>
          <w:szCs w:val="32"/>
        </w:rPr>
        <w:t xml:space="preserve"> </w:t>
      </w:r>
      <w:r w:rsidRPr="00687A11">
        <w:rPr>
          <w:sz w:val="32"/>
          <w:szCs w:val="32"/>
        </w:rPr>
        <w:t>Е</w:t>
      </w:r>
      <w:r w:rsidR="00687A11">
        <w:rPr>
          <w:sz w:val="32"/>
          <w:szCs w:val="32"/>
        </w:rPr>
        <w:t xml:space="preserve"> </w:t>
      </w:r>
      <w:r w:rsidRPr="00687A11">
        <w:rPr>
          <w:sz w:val="32"/>
          <w:szCs w:val="32"/>
        </w:rPr>
        <w:t>Н</w:t>
      </w:r>
      <w:r w:rsidR="00687A11">
        <w:rPr>
          <w:sz w:val="32"/>
          <w:szCs w:val="32"/>
        </w:rPr>
        <w:t xml:space="preserve"> </w:t>
      </w:r>
      <w:r w:rsidRPr="00687A11">
        <w:rPr>
          <w:sz w:val="32"/>
          <w:szCs w:val="32"/>
        </w:rPr>
        <w:t>И</w:t>
      </w:r>
      <w:r w:rsidR="00687A11">
        <w:rPr>
          <w:sz w:val="32"/>
          <w:szCs w:val="32"/>
        </w:rPr>
        <w:t xml:space="preserve"> </w:t>
      </w:r>
      <w:r w:rsidRPr="00687A11">
        <w:rPr>
          <w:sz w:val="32"/>
          <w:szCs w:val="32"/>
        </w:rPr>
        <w:t xml:space="preserve">Е </w:t>
      </w:r>
      <w:r w:rsidR="00687A11">
        <w:rPr>
          <w:sz w:val="32"/>
          <w:szCs w:val="32"/>
        </w:rPr>
        <w:t xml:space="preserve"> </w:t>
      </w:r>
      <w:r w:rsidRPr="00687A11">
        <w:rPr>
          <w:sz w:val="32"/>
          <w:szCs w:val="32"/>
        </w:rPr>
        <w:t xml:space="preserve">№ </w:t>
      </w:r>
      <w:r w:rsidR="00687A11">
        <w:rPr>
          <w:sz w:val="32"/>
          <w:szCs w:val="32"/>
        </w:rPr>
        <w:t>11</w:t>
      </w:r>
    </w:p>
    <w:p w:rsidR="00EA1F7F" w:rsidRDefault="00EA1F7F" w:rsidP="00EA1F7F">
      <w:pPr>
        <w:jc w:val="center"/>
        <w:rPr>
          <w:b/>
          <w:sz w:val="28"/>
        </w:rPr>
      </w:pPr>
    </w:p>
    <w:p w:rsidR="00EA1F7F" w:rsidRDefault="00EA1F7F" w:rsidP="00EA1F7F">
      <w:pPr>
        <w:jc w:val="center"/>
        <w:rPr>
          <w:b/>
          <w:sz w:val="28"/>
        </w:rPr>
      </w:pPr>
    </w:p>
    <w:tbl>
      <w:tblPr>
        <w:tblW w:w="0" w:type="auto"/>
        <w:tblLook w:val="01E0"/>
      </w:tblPr>
      <w:tblGrid>
        <w:gridCol w:w="4517"/>
        <w:gridCol w:w="4531"/>
      </w:tblGrid>
      <w:tr w:rsidR="00EA1F7F" w:rsidTr="00EA1F7F">
        <w:trPr>
          <w:trHeight w:val="677"/>
        </w:trPr>
        <w:tc>
          <w:tcPr>
            <w:tcW w:w="4878" w:type="dxa"/>
          </w:tcPr>
          <w:p w:rsidR="00EA1F7F" w:rsidRDefault="00EA1F7F" w:rsidP="00EA1F7F">
            <w:pPr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  <w:r>
              <w:rPr>
                <w:b/>
                <w:sz w:val="28"/>
              </w:rPr>
              <w:t xml:space="preserve"> сессия                                                      </w:t>
            </w:r>
          </w:p>
          <w:p w:rsidR="00EA1F7F" w:rsidRDefault="00EA1F7F" w:rsidP="00EA1F7F">
            <w:pPr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VI</w:t>
            </w:r>
            <w:r>
              <w:rPr>
                <w:b/>
                <w:sz w:val="28"/>
              </w:rPr>
              <w:t xml:space="preserve"> созыва</w:t>
            </w:r>
          </w:p>
        </w:tc>
        <w:tc>
          <w:tcPr>
            <w:tcW w:w="4878" w:type="dxa"/>
          </w:tcPr>
          <w:p w:rsidR="00EA1F7F" w:rsidRDefault="00EA1F7F" w:rsidP="00EA1F7F">
            <w:pPr>
              <w:jc w:val="right"/>
              <w:rPr>
                <w:b/>
                <w:sz w:val="28"/>
              </w:rPr>
            </w:pPr>
          </w:p>
          <w:p w:rsidR="00EA1F7F" w:rsidRDefault="00EA1F7F" w:rsidP="00EA1F7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от 15 октября 2014 года</w:t>
            </w:r>
          </w:p>
        </w:tc>
      </w:tr>
    </w:tbl>
    <w:p w:rsidR="00EA1F7F" w:rsidRDefault="00EA1F7F" w:rsidP="00EA1F7F">
      <w:pPr>
        <w:rPr>
          <w:b/>
          <w:sz w:val="28"/>
        </w:rPr>
      </w:pPr>
    </w:p>
    <w:p w:rsidR="00EA1F7F" w:rsidRDefault="00EA1F7F" w:rsidP="00EA1F7F">
      <w:pPr>
        <w:rPr>
          <w:b/>
          <w:sz w:val="28"/>
        </w:rPr>
      </w:pPr>
    </w:p>
    <w:p w:rsidR="00EA1F7F" w:rsidRDefault="00EA1F7F" w:rsidP="00EA1F7F">
      <w:pPr>
        <w:rPr>
          <w:b/>
          <w:sz w:val="28"/>
        </w:rPr>
      </w:pPr>
    </w:p>
    <w:p w:rsidR="00EA1F7F" w:rsidRDefault="00EA1F7F" w:rsidP="00EA1F7F">
      <w:pPr>
        <w:jc w:val="center"/>
        <w:rPr>
          <w:b/>
          <w:sz w:val="28"/>
        </w:rPr>
      </w:pPr>
      <w:r w:rsidRPr="00791C8F">
        <w:rPr>
          <w:b/>
          <w:sz w:val="28"/>
        </w:rPr>
        <w:t xml:space="preserve">О составе конкурсной комиссии по замещению </w:t>
      </w:r>
    </w:p>
    <w:p w:rsidR="00EA1F7F" w:rsidRDefault="00EA1F7F" w:rsidP="00EA1F7F">
      <w:pPr>
        <w:jc w:val="center"/>
        <w:rPr>
          <w:b/>
          <w:bCs/>
          <w:sz w:val="28"/>
        </w:rPr>
      </w:pPr>
      <w:r w:rsidRPr="00791C8F">
        <w:rPr>
          <w:b/>
          <w:sz w:val="28"/>
        </w:rPr>
        <w:t>должности главы</w:t>
      </w:r>
      <w:r>
        <w:rPr>
          <w:b/>
          <w:sz w:val="28"/>
        </w:rPr>
        <w:t xml:space="preserve">  администрации</w:t>
      </w:r>
      <w:r w:rsidRPr="00001622">
        <w:rPr>
          <w:b/>
          <w:sz w:val="28"/>
        </w:rPr>
        <w:t xml:space="preserve"> </w:t>
      </w:r>
      <w:proofErr w:type="gramStart"/>
      <w:r w:rsidRPr="00001622">
        <w:rPr>
          <w:b/>
          <w:bCs/>
          <w:sz w:val="28"/>
        </w:rPr>
        <w:t>муниципального</w:t>
      </w:r>
      <w:proofErr w:type="gramEnd"/>
      <w:r w:rsidRPr="00001622">
        <w:rPr>
          <w:b/>
          <w:bCs/>
          <w:sz w:val="28"/>
        </w:rPr>
        <w:t xml:space="preserve"> </w:t>
      </w:r>
    </w:p>
    <w:p w:rsidR="00EA1F7F" w:rsidRDefault="00EA1F7F" w:rsidP="00EA1F7F">
      <w:pPr>
        <w:jc w:val="center"/>
        <w:rPr>
          <w:b/>
          <w:bCs/>
          <w:sz w:val="28"/>
        </w:rPr>
      </w:pPr>
      <w:r w:rsidRPr="00001622">
        <w:rPr>
          <w:b/>
          <w:bCs/>
          <w:sz w:val="28"/>
        </w:rPr>
        <w:t>образования «</w:t>
      </w:r>
      <w:r>
        <w:rPr>
          <w:b/>
          <w:bCs/>
          <w:sz w:val="28"/>
        </w:rPr>
        <w:t>Сернурский муниципальный район»</w:t>
      </w:r>
    </w:p>
    <w:p w:rsidR="00EA1F7F" w:rsidRDefault="00EA1F7F" w:rsidP="00EA1F7F">
      <w:pPr>
        <w:jc w:val="center"/>
        <w:rPr>
          <w:b/>
          <w:sz w:val="28"/>
        </w:rPr>
      </w:pPr>
    </w:p>
    <w:p w:rsidR="00EA1F7F" w:rsidRDefault="00EA1F7F" w:rsidP="00EA1F7F">
      <w:pPr>
        <w:jc w:val="center"/>
        <w:rPr>
          <w:b/>
          <w:sz w:val="28"/>
        </w:rPr>
      </w:pPr>
    </w:p>
    <w:p w:rsidR="00EA1F7F" w:rsidRDefault="00EA1F7F" w:rsidP="00EA1F7F">
      <w:pPr>
        <w:jc w:val="center"/>
        <w:rPr>
          <w:b/>
          <w:sz w:val="28"/>
        </w:rPr>
      </w:pPr>
    </w:p>
    <w:p w:rsidR="00EA1F7F" w:rsidRPr="00791C8F" w:rsidRDefault="00EA1F7F" w:rsidP="00EA1F7F">
      <w:pPr>
        <w:pStyle w:val="a4"/>
      </w:pPr>
      <w:r w:rsidRPr="00791C8F">
        <w:t xml:space="preserve">На основании статьи 37 Федерального закона от 6 октября 2003 г. </w:t>
      </w:r>
      <w:r w:rsidRPr="00791C8F">
        <w:br/>
        <w:t xml:space="preserve">№ 131-ФЗ </w:t>
      </w:r>
      <w:r>
        <w:t>«</w:t>
      </w:r>
      <w:r w:rsidRPr="00791C8F">
        <w:t>Об общих принципах организации местного самоупр</w:t>
      </w:r>
      <w:r>
        <w:t xml:space="preserve">авления </w:t>
      </w:r>
      <w:r>
        <w:br/>
        <w:t>в Российской Федерации»</w:t>
      </w:r>
    </w:p>
    <w:p w:rsidR="00EA1F7F" w:rsidRDefault="00EA1F7F" w:rsidP="00EA1F7F">
      <w:pPr>
        <w:pStyle w:val="a4"/>
        <w:rPr>
          <w:b/>
        </w:rPr>
      </w:pPr>
    </w:p>
    <w:p w:rsidR="00EA1F7F" w:rsidRDefault="00EA1F7F" w:rsidP="00EA1F7F">
      <w:pPr>
        <w:ind w:firstLine="720"/>
        <w:contextualSpacing/>
        <w:jc w:val="both"/>
        <w:rPr>
          <w:b/>
          <w:sz w:val="28"/>
        </w:rPr>
      </w:pPr>
      <w:r>
        <w:rPr>
          <w:b/>
          <w:sz w:val="28"/>
        </w:rPr>
        <w:t>Собрание депутатов Сернурского муниципального района  решает:</w:t>
      </w:r>
    </w:p>
    <w:p w:rsidR="00EA1F7F" w:rsidRDefault="00EA1F7F" w:rsidP="00EA1F7F">
      <w:pPr>
        <w:ind w:firstLine="720"/>
        <w:contextualSpacing/>
        <w:jc w:val="both"/>
        <w:rPr>
          <w:b/>
          <w:sz w:val="28"/>
        </w:rPr>
      </w:pPr>
    </w:p>
    <w:p w:rsidR="00EA1F7F" w:rsidRDefault="00EA1F7F" w:rsidP="00EA1F7F">
      <w:pPr>
        <w:ind w:firstLine="720"/>
        <w:contextualSpacing/>
        <w:jc w:val="both"/>
        <w:rPr>
          <w:b/>
          <w:sz w:val="28"/>
        </w:rPr>
      </w:pPr>
      <w:r>
        <w:rPr>
          <w:sz w:val="28"/>
          <w:szCs w:val="28"/>
        </w:rPr>
        <w:t xml:space="preserve">1. </w:t>
      </w:r>
      <w:r w:rsidRPr="00791C8F">
        <w:rPr>
          <w:sz w:val="28"/>
          <w:szCs w:val="28"/>
        </w:rPr>
        <w:t xml:space="preserve">Утвердить состав конкурсной комиссии по замещению должности главы администрации </w:t>
      </w:r>
      <w:r>
        <w:rPr>
          <w:bCs/>
          <w:color w:val="000000"/>
          <w:sz w:val="28"/>
          <w:szCs w:val="28"/>
        </w:rPr>
        <w:t>муниципального образования «Сернурский муниципальный район»</w:t>
      </w:r>
      <w:r w:rsidRPr="00791C8F">
        <w:rPr>
          <w:bCs/>
          <w:color w:val="000000"/>
          <w:sz w:val="28"/>
          <w:szCs w:val="28"/>
        </w:rPr>
        <w:t>:</w:t>
      </w:r>
    </w:p>
    <w:p w:rsidR="00EA1F7F" w:rsidRDefault="00EA1F7F" w:rsidP="00EA1F7F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Куклин Николай Иванович, п</w:t>
      </w:r>
      <w:r w:rsidRPr="00AF6DCB">
        <w:rPr>
          <w:sz w:val="28"/>
          <w:szCs w:val="28"/>
        </w:rPr>
        <w:t>е</w:t>
      </w:r>
      <w:r>
        <w:rPr>
          <w:sz w:val="28"/>
          <w:szCs w:val="28"/>
        </w:rPr>
        <w:t xml:space="preserve">рвый заместитель Председателя </w:t>
      </w:r>
      <w:r w:rsidRPr="00AF6DCB">
        <w:rPr>
          <w:sz w:val="28"/>
          <w:szCs w:val="28"/>
        </w:rPr>
        <w:t>Правительства Республики Мари</w:t>
      </w:r>
      <w:r>
        <w:rPr>
          <w:sz w:val="28"/>
          <w:szCs w:val="28"/>
        </w:rPr>
        <w:t>й</w:t>
      </w:r>
      <w:r w:rsidRPr="00AF6DCB">
        <w:rPr>
          <w:sz w:val="28"/>
          <w:szCs w:val="28"/>
        </w:rPr>
        <w:t xml:space="preserve"> Эл</w:t>
      </w:r>
      <w:r w:rsidR="00687A11">
        <w:rPr>
          <w:sz w:val="28"/>
          <w:szCs w:val="28"/>
        </w:rPr>
        <w:t xml:space="preserve"> (по согласованию),</w:t>
      </w:r>
    </w:p>
    <w:p w:rsidR="00EA1F7F" w:rsidRDefault="00EA1F7F" w:rsidP="00EA1F7F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Pr="00AF6DCB">
        <w:rPr>
          <w:sz w:val="28"/>
          <w:szCs w:val="28"/>
        </w:rPr>
        <w:t>Турчин</w:t>
      </w:r>
      <w:proofErr w:type="spellEnd"/>
      <w:r w:rsidRPr="00AF6DCB">
        <w:rPr>
          <w:sz w:val="28"/>
          <w:szCs w:val="28"/>
        </w:rPr>
        <w:t xml:space="preserve"> Дмитрий Иосифович</w:t>
      </w:r>
      <w:r>
        <w:rPr>
          <w:sz w:val="28"/>
          <w:szCs w:val="28"/>
        </w:rPr>
        <w:t>, з</w:t>
      </w:r>
      <w:r w:rsidRPr="00AF6DCB">
        <w:rPr>
          <w:sz w:val="28"/>
          <w:szCs w:val="28"/>
        </w:rPr>
        <w:t>аместитель Председателя Правительства Республики Марий Эл, Руководитель Администрации Главы Республики Марий Эл</w:t>
      </w:r>
      <w:r w:rsidR="00687A11">
        <w:rPr>
          <w:sz w:val="28"/>
          <w:szCs w:val="28"/>
        </w:rPr>
        <w:t xml:space="preserve"> (по согласованию),</w:t>
      </w:r>
    </w:p>
    <w:p w:rsidR="00EA1F7F" w:rsidRDefault="00EA1F7F" w:rsidP="00EA1F7F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Pr="007D7ADD">
        <w:rPr>
          <w:bCs/>
          <w:sz w:val="28"/>
          <w:szCs w:val="28"/>
        </w:rPr>
        <w:t>Габдул</w:t>
      </w:r>
      <w:r w:rsidRPr="007D7ADD">
        <w:rPr>
          <w:sz w:val="28"/>
          <w:szCs w:val="28"/>
        </w:rPr>
        <w:t>-</w:t>
      </w:r>
      <w:r w:rsidRPr="007D7ADD">
        <w:rPr>
          <w:bCs/>
          <w:sz w:val="28"/>
          <w:szCs w:val="28"/>
        </w:rPr>
        <w:t>Бариева</w:t>
      </w:r>
      <w:proofErr w:type="spellEnd"/>
      <w:r w:rsidRPr="007D7ADD">
        <w:rPr>
          <w:sz w:val="28"/>
          <w:szCs w:val="28"/>
        </w:rPr>
        <w:t xml:space="preserve"> </w:t>
      </w:r>
      <w:proofErr w:type="spellStart"/>
      <w:r w:rsidRPr="007D7ADD">
        <w:rPr>
          <w:bCs/>
          <w:sz w:val="28"/>
          <w:szCs w:val="28"/>
        </w:rPr>
        <w:t>Гульфия</w:t>
      </w:r>
      <w:proofErr w:type="spellEnd"/>
      <w:r w:rsidRPr="007D7ADD">
        <w:rPr>
          <w:sz w:val="28"/>
          <w:szCs w:val="28"/>
        </w:rPr>
        <w:t xml:space="preserve"> </w:t>
      </w:r>
      <w:proofErr w:type="spellStart"/>
      <w:r w:rsidRPr="007D7ADD">
        <w:rPr>
          <w:bCs/>
          <w:sz w:val="28"/>
          <w:szCs w:val="28"/>
        </w:rPr>
        <w:t>Рауфовна</w:t>
      </w:r>
      <w:proofErr w:type="spellEnd"/>
      <w:r>
        <w:rPr>
          <w:sz w:val="28"/>
          <w:szCs w:val="28"/>
        </w:rPr>
        <w:t>, заместитель Председателя Правительства Республики Марий Эл, министр финансов Республики М</w:t>
      </w:r>
      <w:r w:rsidR="00687A11">
        <w:rPr>
          <w:sz w:val="28"/>
          <w:szCs w:val="28"/>
        </w:rPr>
        <w:t>арий Эл (по согласованию),</w:t>
      </w:r>
    </w:p>
    <w:p w:rsidR="00EA1F7F" w:rsidRDefault="00EA1F7F" w:rsidP="00EA1F7F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Яндулов Геннадий Николаевич, депутат Собрания депутатов муниципального образования «Кукнурское сельское поселение» (по согласованию);</w:t>
      </w:r>
    </w:p>
    <w:p w:rsidR="00EA1F7F" w:rsidRDefault="00EA1F7F" w:rsidP="00EA1F7F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Степанов Николай Михайлович, депутат Собрания депутатов МО «Городское поселение Сернур» (</w:t>
      </w:r>
      <w:r w:rsidR="00687A11">
        <w:rPr>
          <w:sz w:val="28"/>
          <w:szCs w:val="28"/>
        </w:rPr>
        <w:t>по согласованию),</w:t>
      </w:r>
    </w:p>
    <w:p w:rsidR="00EA1F7F" w:rsidRDefault="00EA1F7F" w:rsidP="00EA1F7F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Глушков Александр Николаевич, депутат Собрания депутатов «Зашижемское сельское поселение» (по согласованию).</w:t>
      </w:r>
    </w:p>
    <w:p w:rsidR="00EA1F7F" w:rsidRPr="00791C8F" w:rsidRDefault="00EA1F7F" w:rsidP="00EA1F7F">
      <w:pPr>
        <w:ind w:firstLine="720"/>
        <w:contextualSpacing/>
        <w:jc w:val="both"/>
        <w:rPr>
          <w:sz w:val="28"/>
          <w:szCs w:val="28"/>
        </w:rPr>
      </w:pPr>
      <w:r w:rsidRPr="00791C8F">
        <w:rPr>
          <w:sz w:val="28"/>
          <w:szCs w:val="28"/>
        </w:rPr>
        <w:t>2. Настоящее решение вступает в силу со дня его подписания.</w:t>
      </w:r>
    </w:p>
    <w:p w:rsidR="00EA1F7F" w:rsidRDefault="00EA1F7F" w:rsidP="00EA1F7F">
      <w:pPr>
        <w:jc w:val="both"/>
        <w:rPr>
          <w:sz w:val="28"/>
        </w:rPr>
      </w:pPr>
    </w:p>
    <w:p w:rsidR="00EA1F7F" w:rsidRDefault="00EA1F7F" w:rsidP="00EA1F7F">
      <w:pPr>
        <w:ind w:firstLine="567"/>
        <w:jc w:val="both"/>
        <w:rPr>
          <w:sz w:val="28"/>
        </w:rPr>
      </w:pPr>
    </w:p>
    <w:p w:rsidR="00687A11" w:rsidRPr="00687A11" w:rsidRDefault="00687A11" w:rsidP="00687A11">
      <w:pPr>
        <w:rPr>
          <w:sz w:val="28"/>
        </w:rPr>
      </w:pPr>
      <w:r w:rsidRPr="00687A11">
        <w:rPr>
          <w:sz w:val="28"/>
        </w:rPr>
        <w:t>Глава муниципального образования,</w:t>
      </w:r>
    </w:p>
    <w:p w:rsidR="00687A11" w:rsidRPr="00687A11" w:rsidRDefault="00687A11" w:rsidP="00687A11">
      <w:pPr>
        <w:rPr>
          <w:sz w:val="28"/>
        </w:rPr>
      </w:pPr>
      <w:r w:rsidRPr="00687A11">
        <w:rPr>
          <w:sz w:val="28"/>
        </w:rPr>
        <w:t>Председатель Собрания депутатов МО</w:t>
      </w:r>
    </w:p>
    <w:p w:rsidR="00687A11" w:rsidRPr="00687A11" w:rsidRDefault="00687A11" w:rsidP="00687A11">
      <w:pPr>
        <w:rPr>
          <w:sz w:val="28"/>
        </w:rPr>
      </w:pPr>
      <w:r w:rsidRPr="00687A11">
        <w:rPr>
          <w:sz w:val="28"/>
        </w:rPr>
        <w:t>«Сернурский муниципальный район»                                      Яндулов Г.Н.</w:t>
      </w:r>
    </w:p>
    <w:p w:rsidR="00B535E2" w:rsidRPr="00EA1F7F" w:rsidRDefault="00B535E2" w:rsidP="00EA1F7F"/>
    <w:sectPr w:rsidR="00B535E2" w:rsidRPr="00EA1F7F">
      <w:pgSz w:w="11906" w:h="16838"/>
      <w:pgMar w:top="993" w:right="1274" w:bottom="851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61DCA"/>
    <w:multiLevelType w:val="singleLevel"/>
    <w:tmpl w:val="EA463CDA"/>
    <w:lvl w:ilvl="0">
      <w:start w:val="1"/>
      <w:numFmt w:val="decimal"/>
      <w:lvlText w:val="%1)"/>
      <w:lvlJc w:val="left"/>
      <w:pPr>
        <w:tabs>
          <w:tab w:val="num" w:pos="1062"/>
        </w:tabs>
        <w:ind w:left="1062" w:hanging="495"/>
      </w:pPr>
      <w:rPr>
        <w:rFonts w:hint="default"/>
      </w:rPr>
    </w:lvl>
  </w:abstractNum>
  <w:abstractNum w:abstractNumId="1">
    <w:nsid w:val="72E87956"/>
    <w:multiLevelType w:val="singleLevel"/>
    <w:tmpl w:val="618EF19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4C2"/>
    <w:rsid w:val="00001622"/>
    <w:rsid w:val="000064C1"/>
    <w:rsid w:val="000807A0"/>
    <w:rsid w:val="00090B22"/>
    <w:rsid w:val="00096AFF"/>
    <w:rsid w:val="00163CA9"/>
    <w:rsid w:val="00186AA0"/>
    <w:rsid w:val="001E47AC"/>
    <w:rsid w:val="00241C02"/>
    <w:rsid w:val="00243DF0"/>
    <w:rsid w:val="00244CB4"/>
    <w:rsid w:val="00297B99"/>
    <w:rsid w:val="004244C2"/>
    <w:rsid w:val="00455DF7"/>
    <w:rsid w:val="004C55F3"/>
    <w:rsid w:val="0050142C"/>
    <w:rsid w:val="005909D9"/>
    <w:rsid w:val="005E4D84"/>
    <w:rsid w:val="00687A11"/>
    <w:rsid w:val="006D1278"/>
    <w:rsid w:val="006F3F53"/>
    <w:rsid w:val="00717C2B"/>
    <w:rsid w:val="00727967"/>
    <w:rsid w:val="00791C8F"/>
    <w:rsid w:val="007D7ADD"/>
    <w:rsid w:val="008A2DC4"/>
    <w:rsid w:val="00915E23"/>
    <w:rsid w:val="00AF6DCB"/>
    <w:rsid w:val="00B3064B"/>
    <w:rsid w:val="00B535E2"/>
    <w:rsid w:val="00BB4946"/>
    <w:rsid w:val="00CC117A"/>
    <w:rsid w:val="00D5634F"/>
    <w:rsid w:val="00E1417D"/>
    <w:rsid w:val="00EA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F6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rsid w:val="00424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D563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AF6DC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867A2FE0440A43A86C76BAD41B5391" ma:contentTypeVersion="1" ma:contentTypeDescription="Создание документа." ma:contentTypeScope="" ma:versionID="30ac19afe5a66e63af38d038e32da527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XXJ7TYMEEKJ2-1605-133</_dlc_DocId>
    <_dlc_DocIdUrl xmlns="57504d04-691e-4fc4-8f09-4f19fdbe90f6">
      <Url>http://spsearch.gov.mari.ru:32643/sernur/_layouts/DocIdRedir.aspx?ID=XXJ7TYMEEKJ2-1605-133</Url>
      <Description>XXJ7TYMEEKJ2-1605-133</Description>
    </_dlc_DocIdUrl>
  </documentManagement>
</p:properties>
</file>

<file path=customXml/itemProps1.xml><?xml version="1.0" encoding="utf-8"?>
<ds:datastoreItem xmlns:ds="http://schemas.openxmlformats.org/officeDocument/2006/customXml" ds:itemID="{4AC17838-86B9-41B6-A3A1-0D78D62D4F9F}"/>
</file>

<file path=customXml/itemProps2.xml><?xml version="1.0" encoding="utf-8"?>
<ds:datastoreItem xmlns:ds="http://schemas.openxmlformats.org/officeDocument/2006/customXml" ds:itemID="{0D998BB3-DED3-4539-98FE-0038CEA0DE60}"/>
</file>

<file path=customXml/itemProps3.xml><?xml version="1.0" encoding="utf-8"?>
<ds:datastoreItem xmlns:ds="http://schemas.openxmlformats.org/officeDocument/2006/customXml" ds:itemID="{D35C87BC-17BC-4F37-85C4-D250E07D9F70}"/>
</file>

<file path=customXml/itemProps4.xml><?xml version="1.0" encoding="utf-8"?>
<ds:datastoreItem xmlns:ds="http://schemas.openxmlformats.org/officeDocument/2006/customXml" ds:itemID="{D7CD249D-92F4-48EC-A2D5-B465D58D3A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</vt:lpstr>
    </vt:vector>
  </TitlesOfParts>
  <Company>DLine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User</dc:creator>
  <cp:lastModifiedBy>Мамаев</cp:lastModifiedBy>
  <cp:revision>2</cp:revision>
  <cp:lastPrinted>2009-10-23T10:43:00Z</cp:lastPrinted>
  <dcterms:created xsi:type="dcterms:W3CDTF">2014-10-20T09:56:00Z</dcterms:created>
  <dcterms:modified xsi:type="dcterms:W3CDTF">2014-10-20T09:56:00Z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0x01010012867A2FE0440A43A86C76BAD41B5391</vt:lpwstr>
  </property>
  <property fmtid="{D5CDD505-2E9C-101B-9397-08002B2CF9AE}" pid="3" name="_dlc_DocIdItemGuid">
    <vt:lpwstr>8845b196-a933-492f-8b80-fdbc2a2b3676</vt:lpwstr>
  </property>
</Properties>
</file>