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3" w:rsidRPr="003907E3" w:rsidRDefault="003907E3" w:rsidP="003907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907E3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 А С П О Р Т</w:t>
      </w:r>
    </w:p>
    <w:p w:rsidR="003907E3" w:rsidRPr="003907E3" w:rsidRDefault="003907E3" w:rsidP="003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администрации муниципального образования «Зеленогорское сельское поселение»</w:t>
      </w:r>
    </w:p>
    <w:p w:rsidR="003907E3" w:rsidRPr="003907E3" w:rsidRDefault="003907E3" w:rsidP="003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Моркинского района  Республики Марий Эл</w:t>
      </w:r>
    </w:p>
    <w:p w:rsidR="003907E3" w:rsidRPr="003907E3" w:rsidRDefault="003907E3" w:rsidP="003907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01.07</w:t>
      </w:r>
      <w:r w:rsidRPr="003907E3">
        <w:rPr>
          <w:rFonts w:ascii="Times New Roman" w:eastAsia="Times New Roman" w:hAnsi="Times New Roman" w:cs="Times New Roman"/>
          <w:b/>
          <w:lang w:eastAsia="ru-RU"/>
        </w:rPr>
        <w:t>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Центр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ind w:left="-1368" w:firstLine="126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 п. Зеленогорск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 июня 1963 года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29833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20 км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912</w:t>
            </w:r>
          </w:p>
        </w:tc>
      </w:tr>
      <w:tr w:rsidR="003907E3" w:rsidRPr="003907E3" w:rsidTr="003907E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Занятых на предприятиях и организациях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712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Несовершеннолетних узников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Всего инвалидов в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Награжденных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Награжденных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5.34.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614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151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-татары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- другие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D3115F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07E3" w:rsidRPr="003907E3" w:rsidTr="003907E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7. Количество дворов личных хозяйств</w:t>
      </w:r>
      <w:r w:rsidRPr="003907E3">
        <w:rPr>
          <w:rFonts w:ascii="Times New Roman" w:eastAsia="Times New Roman" w:hAnsi="Times New Roman" w:cs="Times New Roman"/>
          <w:lang w:eastAsia="ru-RU"/>
        </w:rPr>
        <w:t>-  402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8. Глава Зеленогорской сельской администрации</w:t>
      </w:r>
      <w:r w:rsidRPr="003907E3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3907E3">
        <w:rPr>
          <w:rFonts w:ascii="Times New Roman" w:eastAsia="Times New Roman" w:hAnsi="Times New Roman" w:cs="Times New Roman"/>
          <w:lang w:eastAsia="ru-RU"/>
        </w:rPr>
        <w:t>Антюшин</w:t>
      </w:r>
      <w:proofErr w:type="spellEnd"/>
      <w:r w:rsidRPr="003907E3">
        <w:rPr>
          <w:rFonts w:ascii="Times New Roman" w:eastAsia="Times New Roman" w:hAnsi="Times New Roman" w:cs="Times New Roman"/>
          <w:lang w:eastAsia="ru-RU"/>
        </w:rPr>
        <w:t xml:space="preserve"> Юрий Николаевич  -14 декабря 1959  года рождения.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Служебный телефон- 8(83635)9-31-16.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Глава Зеленогорского сельского поселения  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907E3">
        <w:rPr>
          <w:rFonts w:ascii="Times New Roman" w:eastAsia="Times New Roman" w:hAnsi="Times New Roman" w:cs="Times New Roman"/>
          <w:lang w:eastAsia="ru-RU"/>
        </w:rPr>
        <w:t>Гранатова</w:t>
      </w:r>
      <w:proofErr w:type="spellEnd"/>
      <w:r w:rsidRPr="003907E3">
        <w:rPr>
          <w:rFonts w:ascii="Times New Roman" w:eastAsia="Times New Roman" w:hAnsi="Times New Roman" w:cs="Times New Roman"/>
          <w:lang w:eastAsia="ru-RU"/>
        </w:rPr>
        <w:t xml:space="preserve"> Нина Валентиновна 02.03.1970 года рождения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907E3">
        <w:rPr>
          <w:rFonts w:ascii="Times New Roman" w:eastAsia="Times New Roman" w:hAnsi="Times New Roman" w:cs="Times New Roman"/>
          <w:lang w:eastAsia="ru-RU"/>
        </w:rPr>
        <w:t>Раб</w:t>
      </w:r>
      <w:proofErr w:type="gramStart"/>
      <w:r w:rsidRPr="003907E3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907E3">
        <w:rPr>
          <w:rFonts w:ascii="Times New Roman" w:eastAsia="Times New Roman" w:hAnsi="Times New Roman" w:cs="Times New Roman"/>
          <w:lang w:eastAsia="ru-RU"/>
        </w:rPr>
        <w:t>елефон</w:t>
      </w:r>
      <w:proofErr w:type="spellEnd"/>
      <w:r w:rsidRPr="003907E3">
        <w:rPr>
          <w:rFonts w:ascii="Times New Roman" w:eastAsia="Times New Roman" w:hAnsi="Times New Roman" w:cs="Times New Roman"/>
          <w:lang w:eastAsia="ru-RU"/>
        </w:rPr>
        <w:t xml:space="preserve"> 9-31-29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9.Ответственные работники администрации: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Главный специалист администрации – Васюкова Наталия Аркадьевна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Специалист ВУС                                   - Валеева </w:t>
      </w:r>
      <w:proofErr w:type="spellStart"/>
      <w:r w:rsidRPr="003907E3">
        <w:rPr>
          <w:rFonts w:ascii="Times New Roman" w:eastAsia="Times New Roman" w:hAnsi="Times New Roman" w:cs="Times New Roman"/>
          <w:lang w:eastAsia="ru-RU"/>
        </w:rPr>
        <w:t>Нурия</w:t>
      </w:r>
      <w:proofErr w:type="spellEnd"/>
      <w:r w:rsidRPr="003907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907E3">
        <w:rPr>
          <w:rFonts w:ascii="Times New Roman" w:eastAsia="Times New Roman" w:hAnsi="Times New Roman" w:cs="Times New Roman"/>
          <w:lang w:eastAsia="ru-RU"/>
        </w:rPr>
        <w:t>Шафиковна</w:t>
      </w:r>
      <w:proofErr w:type="spellEnd"/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10. Количество населенных пунктов –</w:t>
      </w:r>
      <w:r w:rsidRPr="003907E3">
        <w:rPr>
          <w:rFonts w:ascii="Times New Roman" w:eastAsia="Times New Roman" w:hAnsi="Times New Roman" w:cs="Times New Roman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00"/>
        <w:gridCol w:w="1804"/>
        <w:gridCol w:w="3948"/>
      </w:tblGrid>
      <w:tr w:rsidR="003907E3" w:rsidRPr="003907E3" w:rsidTr="003907E3">
        <w:trPr>
          <w:trHeight w:val="8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Наименование населённых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Всего хозяйств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ФИО председателя ТОС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ФИО лиц, способствующих повлиять на общественное мнение</w:t>
            </w:r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07E3">
              <w:rPr>
                <w:rFonts w:ascii="Times New Roman" w:eastAsia="Times New Roman" w:hAnsi="Times New Roman" w:cs="Times New Roman"/>
                <w:b/>
              </w:rPr>
              <w:t xml:space="preserve">п.Зеленогорск 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 южная сторона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Федорова Тамара Михайловна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Александрова Елена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Гарриевна</w:t>
            </w:r>
            <w:proofErr w:type="spellEnd"/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Спортивная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Улданова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Ангелина Вениаминовна</w:t>
            </w:r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Складская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</w:tr>
      <w:tr w:rsidR="003907E3" w:rsidRPr="003907E3" w:rsidTr="003907E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Больничная южная сторона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Комсомольская южная сторона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Сафина Людмила Николаевна</w:t>
            </w:r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ул. Советская 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северная сторона, 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>ира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41</w:t>
            </w: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Галина Федоровна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Хуснутдинов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Гарафий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Салихзянович</w:t>
            </w:r>
            <w:proofErr w:type="spellEnd"/>
          </w:p>
          <w:p w:rsidR="003907E3" w:rsidRPr="003907E3" w:rsidRDefault="003907E3" w:rsidP="003907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Иванова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Ронья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</w:tr>
      <w:tr w:rsidR="003907E3" w:rsidRPr="003907E3" w:rsidTr="003907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>, Тельмана,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Заозерная, 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Больничная северная сторона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12</w:t>
            </w: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24</w:t>
            </w: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Авхадуллина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Ханифа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Султановна</w:t>
            </w:r>
            <w:proofErr w:type="spellEnd"/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Смирнова Людмила Николаевна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Токтаулова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Эльвира Валерьевна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Григорьев Александр Геннадьевич</w:t>
            </w:r>
          </w:p>
        </w:tc>
      </w:tr>
      <w:tr w:rsidR="003907E3" w:rsidRPr="003907E3" w:rsidTr="003907E3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Кооперативная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ул. Комсомольская северная сторона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40</w:t>
            </w:r>
          </w:p>
          <w:p w:rsidR="003907E3" w:rsidRPr="003907E3" w:rsidRDefault="003907E3" w:rsidP="003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Андреева Наталья Юрьевна</w:t>
            </w:r>
          </w:p>
          <w:p w:rsidR="003907E3" w:rsidRPr="003907E3" w:rsidRDefault="003907E3" w:rsidP="003907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Силин Юрий Геннадьевич</w:t>
            </w:r>
          </w:p>
        </w:tc>
      </w:tr>
    </w:tbl>
    <w:p w:rsidR="003907E3" w:rsidRPr="003907E3" w:rsidRDefault="003907E3" w:rsidP="003907E3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907E3" w:rsidRPr="003907E3" w:rsidRDefault="003907E3" w:rsidP="003907E3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11. Расположены следующие предприятия: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3907E3" w:rsidRPr="003907E3" w:rsidTr="00390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Телефон</w:t>
            </w:r>
          </w:p>
        </w:tc>
      </w:tr>
      <w:tr w:rsidR="003907E3" w:rsidRPr="003907E3" w:rsidTr="00390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ООО «Пантеон»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907E3" w:rsidRPr="003907E3" w:rsidTr="00390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Пистер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Николаев А.Т.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907E3" w:rsidRPr="003907E3" w:rsidTr="00390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ИП Рагимов С.М.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Рагимов С.И.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907E3" w:rsidRPr="003907E3" w:rsidTr="003907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Техносервис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239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Габадуллин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Р.И.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12. На территории администрации  МО «Зеленогорское  сельское поселение» расположены следующие образовательные учреждения: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3907E3" w:rsidRPr="003907E3" w:rsidTr="003907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Ф.И.О. руководителя</w:t>
            </w:r>
          </w:p>
        </w:tc>
      </w:tr>
      <w:tr w:rsidR="003907E3" w:rsidRPr="003907E3" w:rsidTr="003907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Зеленогорская школа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Гранатова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907E3" w:rsidRPr="003907E3" w:rsidTr="003907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Зеленогорский детский сад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Гранатова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907E3" w:rsidRPr="003907E3" w:rsidTr="003907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13.Работают следующие учреждения культуры: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3907E3" w:rsidRPr="003907E3" w:rsidTr="00390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руководителя</w:t>
            </w:r>
          </w:p>
        </w:tc>
      </w:tr>
      <w:tr w:rsidR="003907E3" w:rsidRPr="003907E3" w:rsidTr="00390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Зеленогорская 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10600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Демакова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Раисия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Федоровна</w:t>
            </w:r>
          </w:p>
        </w:tc>
      </w:tr>
    </w:tbl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990"/>
        <w:gridCol w:w="3541"/>
        <w:gridCol w:w="1562"/>
      </w:tblGrid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tabs>
                <w:tab w:val="left" w:pos="30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Ф.И.О.</w:t>
            </w:r>
          </w:p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Номера телефонов</w:t>
            </w: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 xml:space="preserve">Хабибуллин Курбан 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Гумарович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9-31-19</w:t>
            </w: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ГБУ РМЭ «Зеленогорский ПИ»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Хажиева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Эльвира Серафимовна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9-31-36</w:t>
            </w: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Почтовое отделение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Константинова Лидия Георгиевна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«Малинка»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Зылева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«Все для вас»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Ефремова Г.А.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«Лана</w:t>
            </w: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Григорьев Ю.Н.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</w:t>
            </w: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Тимерхан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Габдуллина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«Загляни»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Смирнова Л.Н.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Магазин «Светлана»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С.Н.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Мастерский участок ТВК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Демаков А.Н.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Зеленогорское сельское поселение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Антюшин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Ю.Н.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9-31-16</w:t>
            </w:r>
          </w:p>
        </w:tc>
      </w:tr>
      <w:tr w:rsidR="003907E3" w:rsidRPr="003907E3" w:rsidTr="003907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ПЧ-51 ОП Зеленогорск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Галимов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Ф</w:t>
            </w:r>
            <w:proofErr w:type="gramStart"/>
            <w:r w:rsidRPr="003907E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907E3">
              <w:rPr>
                <w:rFonts w:ascii="Times New Roman" w:eastAsia="Times New Roman" w:hAnsi="Times New Roman" w:cs="Times New Roman"/>
              </w:rPr>
              <w:t>Ф.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9-31-00</w:t>
            </w:r>
          </w:p>
        </w:tc>
      </w:tr>
    </w:tbl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15. Работают следующие общественные формирования: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lastRenderedPageBreak/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Ф.И.О. руководителя формирований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ТОС «Южное»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236 дворов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Федорова Т.М.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ТОС «Северное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167 двора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Г.Ф.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Совет ветеранов ВОВ и труда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Федорова Т.М.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Женсовет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Кирчанова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В.З.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Общественная дружина правопорядка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Аюпов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Общественная комиссия по делам несовершеннолетних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Антюшин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Ю.Н.</w:t>
            </w:r>
          </w:p>
        </w:tc>
      </w:tr>
      <w:tr w:rsidR="003907E3" w:rsidRPr="003907E3" w:rsidTr="003907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Добровольная пожарная охрана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07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E3" w:rsidRPr="003907E3" w:rsidRDefault="003907E3" w:rsidP="003907E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7E3">
              <w:rPr>
                <w:rFonts w:ascii="Times New Roman" w:eastAsia="Times New Roman" w:hAnsi="Times New Roman" w:cs="Times New Roman"/>
              </w:rPr>
              <w:t>Аюпов</w:t>
            </w:r>
            <w:proofErr w:type="spellEnd"/>
            <w:r w:rsidRPr="003907E3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</w:tbl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Количество земель в ведении администрации</w:t>
      </w: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29883 га.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Состояние материальной базы администрации: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Здание администрации – каменное, построено в 2001 году, площадь помещения 78,175 </w:t>
      </w:r>
      <w:proofErr w:type="spellStart"/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Оргтехника – компьютер 5 шт., телефон 1шт., факс 1 шт., принтер 5 шт., металлические шкафы -3 шт., сейф 1 шт.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Автомобиль ВАЗ -2114 2008 года выпуска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Проведено за </w:t>
      </w:r>
      <w:r w:rsidR="00D3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31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информирования – 0</w:t>
      </w:r>
    </w:p>
    <w:p w:rsidR="003907E3" w:rsidRPr="003907E3" w:rsidRDefault="00D3115F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в коллективах - 0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планерок с участием руководителей -0</w:t>
      </w:r>
    </w:p>
    <w:p w:rsidR="003907E3" w:rsidRPr="003907E3" w:rsidRDefault="00D3115F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собраний граждан -2</w:t>
      </w:r>
      <w:r w:rsidR="003907E3"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7E3" w:rsidRPr="003907E3" w:rsidRDefault="00D3115F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сессий Собрания депутатов -  3</w:t>
      </w:r>
      <w:r w:rsidR="003907E3"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907E3" w:rsidRPr="003907E3" w:rsidRDefault="00D3115F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постановлений – 33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принято </w:t>
      </w:r>
      <w:r w:rsidR="00D3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- 11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Проведены мероприятия по благоустройству территории поселения: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места купания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территории родников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центра поселка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облагорожена территория памятника </w:t>
      </w:r>
    </w:p>
    <w:p w:rsidR="003907E3" w:rsidRPr="003907E3" w:rsidRDefault="003907E3" w:rsidP="00390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20.   Организованы субботники  по благоустройству</w:t>
      </w:r>
      <w:r w:rsidRPr="003907E3">
        <w:rPr>
          <w:rFonts w:ascii="Times New Roman" w:eastAsia="Times New Roman" w:hAnsi="Times New Roman" w:cs="Times New Roman"/>
          <w:lang w:eastAsia="ru-RU"/>
        </w:rPr>
        <w:t>: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- территории поселения -1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- кладбищ- 1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- посажено деревьев – 0.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21.   Организованы конкурсы, соревнования и подведены итоги по следующим мероприятиям</w:t>
      </w:r>
      <w:r w:rsidRPr="003907E3">
        <w:rPr>
          <w:rFonts w:ascii="Times New Roman" w:eastAsia="Times New Roman" w:hAnsi="Times New Roman" w:cs="Times New Roman"/>
          <w:lang w:eastAsia="ru-RU"/>
        </w:rPr>
        <w:t>: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не организовано.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22.    Результаты социально- экономического развития сельского поселения: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-построено индивидуальных жилых домов -</w:t>
      </w:r>
      <w:r w:rsidRPr="003907E3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lastRenderedPageBreak/>
        <w:t>Отремонтировано: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- колодцев: - 0                      </w:t>
      </w: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- ключей: -0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-отремонтировано водопроводов - 0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Содержат в личном подсобном хозяйстве-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Кр</w:t>
      </w:r>
      <w:r w:rsidR="00B5119F">
        <w:rPr>
          <w:rFonts w:ascii="Times New Roman" w:eastAsia="Times New Roman" w:hAnsi="Times New Roman" w:cs="Times New Roman"/>
          <w:lang w:eastAsia="ru-RU"/>
        </w:rPr>
        <w:t>упный рогатый ско</w:t>
      </w:r>
      <w:proofErr w:type="gramStart"/>
      <w:r w:rsidR="00B5119F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="00B5119F">
        <w:rPr>
          <w:rFonts w:ascii="Times New Roman" w:eastAsia="Times New Roman" w:hAnsi="Times New Roman" w:cs="Times New Roman"/>
          <w:lang w:eastAsia="ru-RU"/>
        </w:rPr>
        <w:t xml:space="preserve"> всего  -  35</w:t>
      </w:r>
    </w:p>
    <w:p w:rsidR="003907E3" w:rsidRPr="003907E3" w:rsidRDefault="00D3115F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5119F">
        <w:rPr>
          <w:rFonts w:ascii="Times New Roman" w:eastAsia="Times New Roman" w:hAnsi="Times New Roman" w:cs="Times New Roman"/>
          <w:lang w:eastAsia="ru-RU"/>
        </w:rPr>
        <w:t xml:space="preserve">   в том числе коров- 16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 Свиньи- 0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      в  том числе свиноматки от 9 месяцев  старше – 0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Овцы  и козы – 29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     в том числе  овцематки и ярки старше 1 года – 0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Птица – 420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Пчелосемьи – 9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Лошади- 0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Кролики- 0 </w:t>
      </w: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23.  Призваны в ряды ВС РФ</w:t>
      </w:r>
      <w:r w:rsidR="00B5119F">
        <w:rPr>
          <w:rFonts w:ascii="Times New Roman" w:eastAsia="Times New Roman" w:hAnsi="Times New Roman" w:cs="Times New Roman"/>
          <w:lang w:eastAsia="ru-RU"/>
        </w:rPr>
        <w:t xml:space="preserve">   - 0</w:t>
      </w:r>
      <w:r w:rsidRPr="003907E3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3907E3" w:rsidRPr="003907E3" w:rsidRDefault="003907E3" w:rsidP="003907E3">
      <w:pPr>
        <w:tabs>
          <w:tab w:val="left" w:pos="8991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24. </w:t>
      </w:r>
      <w:proofErr w:type="gramStart"/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Поступившие в ВУЗы и </w:t>
      </w:r>
      <w:proofErr w:type="spellStart"/>
      <w:r w:rsidRPr="003907E3">
        <w:rPr>
          <w:rFonts w:ascii="Times New Roman" w:eastAsia="Times New Roman" w:hAnsi="Times New Roman" w:cs="Times New Roman"/>
          <w:b/>
          <w:lang w:eastAsia="ru-RU"/>
        </w:rPr>
        <w:t>СУЗы</w:t>
      </w:r>
      <w:proofErr w:type="spellEnd"/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119F">
        <w:rPr>
          <w:rFonts w:ascii="Times New Roman" w:eastAsia="Times New Roman" w:hAnsi="Times New Roman" w:cs="Times New Roman"/>
          <w:lang w:eastAsia="ru-RU"/>
        </w:rPr>
        <w:t>- 0</w:t>
      </w:r>
      <w:proofErr w:type="gramEnd"/>
    </w:p>
    <w:p w:rsidR="003907E3" w:rsidRPr="003907E3" w:rsidRDefault="003907E3" w:rsidP="003907E3">
      <w:pPr>
        <w:tabs>
          <w:tab w:val="left" w:pos="706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25. Зарегистрировано  заявлений и жалоб</w:t>
      </w:r>
      <w:r w:rsidR="00B5119F">
        <w:rPr>
          <w:rFonts w:ascii="Times New Roman" w:eastAsia="Times New Roman" w:hAnsi="Times New Roman" w:cs="Times New Roman"/>
          <w:lang w:eastAsia="ru-RU"/>
        </w:rPr>
        <w:t xml:space="preserve">    - 0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 xml:space="preserve">26. Доходы и расходы администрации                                                                               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       - всего доходов, тыс. руб.     –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- всего расходов, тыс. руб.   –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3907E3">
        <w:rPr>
          <w:rFonts w:ascii="Times New Roman" w:eastAsia="Times New Roman" w:hAnsi="Times New Roman" w:cs="Times New Roman"/>
          <w:color w:val="000000"/>
          <w:lang w:eastAsia="ru-RU"/>
        </w:rPr>
        <w:t xml:space="preserve">      Расходы на содержание аппарата администрации, тыс. руб</w:t>
      </w:r>
      <w:r w:rsidRPr="003907E3">
        <w:rPr>
          <w:rFonts w:ascii="Times New Roman" w:eastAsia="Times New Roman" w:hAnsi="Times New Roman" w:cs="Times New Roman"/>
          <w:lang w:eastAsia="ru-RU"/>
        </w:rPr>
        <w:t xml:space="preserve">. -   </w:t>
      </w:r>
    </w:p>
    <w:p w:rsidR="003907E3" w:rsidRPr="003907E3" w:rsidRDefault="003907E3" w:rsidP="003907E3">
      <w:pPr>
        <w:tabs>
          <w:tab w:val="left" w:pos="9167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     Расходы на проведение конкурсов, соревнований  тыс. руб.          нет                  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07E3">
        <w:rPr>
          <w:rFonts w:ascii="Times New Roman" w:eastAsia="Times New Roman" w:hAnsi="Times New Roman" w:cs="Times New Roman"/>
          <w:b/>
          <w:lang w:eastAsia="ru-RU"/>
        </w:rPr>
        <w:t>27. Состояние по правонарушениям и профилактической работе с несовершеннолетними.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07E3">
        <w:rPr>
          <w:rFonts w:ascii="Times New Roman" w:eastAsia="Times New Roman" w:hAnsi="Times New Roman" w:cs="Times New Roman"/>
          <w:lang w:eastAsia="ru-RU"/>
        </w:rPr>
        <w:t>Наличие дружин по охране общественного порядка  -1                                                Зарегистрировано правонарушений, и привлечены  к ответственности – нет</w:t>
      </w:r>
      <w:proofErr w:type="gramEnd"/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Количество семей состоящих на учете в ПДН, в них детей – 2/5         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Количество детей, состоящих на учете в ПДН – 0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Проведено рейдов в места общественного развлечения  - 0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>Посещено неблагополуч</w:t>
      </w:r>
      <w:r w:rsidR="00B5119F">
        <w:rPr>
          <w:rFonts w:ascii="Times New Roman" w:eastAsia="Times New Roman" w:hAnsi="Times New Roman" w:cs="Times New Roman"/>
          <w:lang w:eastAsia="ru-RU"/>
        </w:rPr>
        <w:t>ных семей   - 2</w:t>
      </w:r>
      <w:r w:rsidRPr="003907E3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5119F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B5119F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B5119F">
        <w:rPr>
          <w:rFonts w:ascii="Times New Roman" w:eastAsia="Times New Roman" w:hAnsi="Times New Roman" w:cs="Times New Roman"/>
          <w:lang w:eastAsia="ru-RU"/>
        </w:rPr>
        <w:t>лавы</w:t>
      </w:r>
      <w:proofErr w:type="spellEnd"/>
      <w:r w:rsidRPr="003907E3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B5119F">
        <w:rPr>
          <w:rFonts w:ascii="Times New Roman" w:eastAsia="Times New Roman" w:hAnsi="Times New Roman" w:cs="Times New Roman"/>
          <w:lang w:eastAsia="ru-RU"/>
        </w:rPr>
        <w:t>Н.А.Васюкова</w:t>
      </w:r>
      <w:bookmarkStart w:id="0" w:name="_GoBack"/>
      <w:bookmarkEnd w:id="0"/>
      <w:proofErr w:type="spellEnd"/>
    </w:p>
    <w:p w:rsidR="003907E3" w:rsidRPr="003907E3" w:rsidRDefault="003907E3" w:rsidP="003907E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  <w:r w:rsidRPr="003907E3">
        <w:rPr>
          <w:rFonts w:ascii="Times New Roman" w:eastAsia="Times New Roman" w:hAnsi="Times New Roman" w:cs="Times New Roman"/>
          <w:lang w:eastAsia="ru-RU"/>
        </w:rPr>
        <w:tab/>
      </w:r>
    </w:p>
    <w:p w:rsidR="003907E3" w:rsidRPr="003907E3" w:rsidRDefault="003907E3" w:rsidP="003907E3">
      <w:pPr>
        <w:rPr>
          <w:rFonts w:ascii="Calibri" w:eastAsia="Times New Roman" w:hAnsi="Calibri" w:cs="Times New Roman"/>
          <w:lang w:eastAsia="ru-RU"/>
        </w:rPr>
      </w:pPr>
    </w:p>
    <w:p w:rsidR="003907E3" w:rsidRPr="003907E3" w:rsidRDefault="003907E3" w:rsidP="003907E3">
      <w:pPr>
        <w:rPr>
          <w:rFonts w:ascii="Calibri" w:eastAsia="Times New Roman" w:hAnsi="Calibri" w:cs="Times New Roman"/>
          <w:lang w:eastAsia="ru-RU"/>
        </w:rPr>
      </w:pPr>
    </w:p>
    <w:p w:rsidR="00F86256" w:rsidRDefault="00F86256"/>
    <w:sectPr w:rsidR="00F8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37"/>
    <w:rsid w:val="003907E3"/>
    <w:rsid w:val="00B5119F"/>
    <w:rsid w:val="00BB2737"/>
    <w:rsid w:val="00D3115F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2022-07-08T12:26:00Z</cp:lastPrinted>
  <dcterms:created xsi:type="dcterms:W3CDTF">2022-07-08T12:00:00Z</dcterms:created>
  <dcterms:modified xsi:type="dcterms:W3CDTF">2022-07-08T12:26:00Z</dcterms:modified>
</cp:coreProperties>
</file>