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153B14" w:rsidTr="00B06BBE">
        <w:tc>
          <w:tcPr>
            <w:tcW w:w="4253" w:type="dxa"/>
          </w:tcPr>
          <w:p w:rsidR="00153B14" w:rsidRPr="00DD7054" w:rsidRDefault="00153B14" w:rsidP="00B06BBE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DD7054">
              <w:rPr>
                <w:b/>
                <w:bCs/>
                <w:color w:val="0000FF"/>
                <w:sz w:val="24"/>
                <w:szCs w:val="24"/>
              </w:rPr>
              <w:t>МАРИЙ ЭЛ РЕСПУБЛИКЫСЕ</w:t>
            </w:r>
          </w:p>
          <w:p w:rsidR="00153B14" w:rsidRPr="00DD7054" w:rsidRDefault="00153B14" w:rsidP="00B06BB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D7054">
              <w:rPr>
                <w:b/>
                <w:color w:val="0000FF"/>
                <w:sz w:val="24"/>
                <w:szCs w:val="24"/>
              </w:rPr>
              <w:t xml:space="preserve">МОРКО МУНИЦИПАЛ </w:t>
            </w:r>
          </w:p>
          <w:p w:rsidR="00153B14" w:rsidRPr="00DD7054" w:rsidRDefault="00153B14" w:rsidP="00B06BB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D7054">
              <w:rPr>
                <w:b/>
                <w:color w:val="0000FF"/>
                <w:sz w:val="24"/>
                <w:szCs w:val="24"/>
              </w:rPr>
              <w:t>РАЙОНЫН</w:t>
            </w:r>
          </w:p>
          <w:p w:rsidR="00153B14" w:rsidRPr="00DD7054" w:rsidRDefault="00153B14" w:rsidP="00B06BB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D7054">
              <w:rPr>
                <w:b/>
                <w:color w:val="0000FF"/>
                <w:sz w:val="24"/>
                <w:szCs w:val="24"/>
              </w:rPr>
              <w:t xml:space="preserve"> МОРКО ОЛА ШОТАН ИЛЕМ </w:t>
            </w:r>
          </w:p>
          <w:p w:rsidR="00153B14" w:rsidRPr="00DD7054" w:rsidRDefault="00153B14" w:rsidP="00B06BB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D7054">
              <w:rPr>
                <w:b/>
                <w:color w:val="0000FF"/>
                <w:sz w:val="24"/>
                <w:szCs w:val="24"/>
              </w:rPr>
              <w:t>АДМИНИСТРАЦИЙЖЕ</w:t>
            </w:r>
          </w:p>
          <w:p w:rsidR="00153B14" w:rsidRPr="00DD7054" w:rsidRDefault="00153B14" w:rsidP="00B06BBE">
            <w:pPr>
              <w:jc w:val="center"/>
              <w:rPr>
                <w:color w:val="0000FF"/>
                <w:sz w:val="24"/>
                <w:szCs w:val="24"/>
              </w:rPr>
            </w:pPr>
          </w:p>
          <w:p w:rsidR="00153B14" w:rsidRPr="00DD7054" w:rsidRDefault="00153B14" w:rsidP="00B06BBE">
            <w:pPr>
              <w:jc w:val="center"/>
              <w:rPr>
                <w:color w:val="0000FF"/>
                <w:sz w:val="24"/>
                <w:szCs w:val="24"/>
              </w:rPr>
            </w:pPr>
            <w:r w:rsidRPr="00DD7054">
              <w:rPr>
                <w:b/>
                <w:color w:val="0000FF"/>
                <w:sz w:val="24"/>
                <w:szCs w:val="24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153B14" w:rsidRPr="00DD7054" w:rsidRDefault="00153B14" w:rsidP="00B06BBE">
            <w:pPr>
              <w:jc w:val="center"/>
              <w:rPr>
                <w:color w:val="0000FF"/>
                <w:sz w:val="24"/>
                <w:szCs w:val="24"/>
              </w:rPr>
            </w:pPr>
            <w:r w:rsidRPr="00DD7054">
              <w:rPr>
                <w:noProof/>
                <w:sz w:val="24"/>
                <w:szCs w:val="24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53B14" w:rsidRPr="00DD7054" w:rsidRDefault="00153B14" w:rsidP="00B06BB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D7054">
              <w:rPr>
                <w:b/>
                <w:color w:val="0000FF"/>
                <w:sz w:val="24"/>
                <w:szCs w:val="24"/>
              </w:rPr>
              <w:t>МОРКИНСКАЯ ГОРОДСКАЯ АДМИНИСТРАЦИЯ</w:t>
            </w:r>
          </w:p>
          <w:p w:rsidR="00153B14" w:rsidRPr="00DD7054" w:rsidRDefault="00153B14" w:rsidP="00B06BB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D7054">
              <w:rPr>
                <w:b/>
                <w:bCs/>
                <w:color w:val="0000FF"/>
                <w:sz w:val="24"/>
                <w:szCs w:val="24"/>
              </w:rPr>
              <w:t xml:space="preserve">МОРКИНСКОГО МУНИЦИПАЛЬНОГО РАЙОНА </w:t>
            </w:r>
          </w:p>
          <w:p w:rsidR="00153B14" w:rsidRPr="00DD7054" w:rsidRDefault="00153B14" w:rsidP="00B06BBE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DD7054">
              <w:rPr>
                <w:b/>
                <w:bCs/>
                <w:color w:val="0000FF"/>
                <w:sz w:val="24"/>
                <w:szCs w:val="24"/>
              </w:rPr>
              <w:t>РЕСПУБЛИКИ МАРИЙ ЭЛ</w:t>
            </w:r>
          </w:p>
          <w:p w:rsidR="00153B14" w:rsidRPr="00DD7054" w:rsidRDefault="00153B14" w:rsidP="00B06BBE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153B14" w:rsidRPr="00DD7054" w:rsidRDefault="00153B14" w:rsidP="00B06BB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D7054">
              <w:rPr>
                <w:b/>
                <w:color w:val="0000FF"/>
                <w:sz w:val="24"/>
                <w:szCs w:val="24"/>
              </w:rPr>
              <w:t>ПОСТАНОВЛЕНИЕ</w:t>
            </w:r>
          </w:p>
        </w:tc>
      </w:tr>
      <w:tr w:rsidR="00153B14" w:rsidTr="00B06BBE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3B14" w:rsidRDefault="00153B14" w:rsidP="00B06BB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53B14" w:rsidRDefault="00153B14" w:rsidP="00B06BBE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3B14" w:rsidRDefault="00153B14" w:rsidP="00B06BBE">
            <w:pPr>
              <w:jc w:val="center"/>
              <w:rPr>
                <w:b/>
                <w:color w:val="0000FF"/>
              </w:rPr>
            </w:pPr>
          </w:p>
        </w:tc>
      </w:tr>
    </w:tbl>
    <w:p w:rsidR="00153B14" w:rsidRPr="008E3F8C" w:rsidRDefault="00153B14" w:rsidP="00153B14">
      <w:pPr>
        <w:jc w:val="right"/>
        <w:rPr>
          <w:b/>
          <w:bCs/>
          <w:sz w:val="28"/>
          <w:szCs w:val="28"/>
          <w:u w:val="single"/>
        </w:rPr>
      </w:pPr>
    </w:p>
    <w:p w:rsidR="00153B14" w:rsidRPr="00725729" w:rsidRDefault="00153B14" w:rsidP="00153B14">
      <w:pPr>
        <w:rPr>
          <w:sz w:val="26"/>
          <w:szCs w:val="26"/>
        </w:rPr>
      </w:pPr>
      <w:r w:rsidRPr="00725729">
        <w:rPr>
          <w:sz w:val="26"/>
          <w:szCs w:val="26"/>
        </w:rPr>
        <w:t>№</w:t>
      </w:r>
      <w:r w:rsidR="0017433A">
        <w:rPr>
          <w:sz w:val="26"/>
          <w:szCs w:val="26"/>
        </w:rPr>
        <w:t xml:space="preserve"> </w:t>
      </w:r>
      <w:r w:rsidR="00D25DB7">
        <w:rPr>
          <w:sz w:val="26"/>
          <w:szCs w:val="26"/>
        </w:rPr>
        <w:t>53</w:t>
      </w:r>
      <w:r w:rsidRPr="00725729">
        <w:rPr>
          <w:sz w:val="26"/>
          <w:szCs w:val="26"/>
        </w:rPr>
        <w:t xml:space="preserve">  </w:t>
      </w:r>
      <w:r w:rsidR="0017433A">
        <w:rPr>
          <w:sz w:val="26"/>
          <w:szCs w:val="26"/>
        </w:rPr>
        <w:t xml:space="preserve">                                                                                     </w:t>
      </w:r>
      <w:r w:rsidRPr="00725729">
        <w:rPr>
          <w:sz w:val="26"/>
          <w:szCs w:val="26"/>
        </w:rPr>
        <w:t>«</w:t>
      </w:r>
      <w:r w:rsidR="00D25DB7">
        <w:rPr>
          <w:sz w:val="26"/>
          <w:szCs w:val="26"/>
        </w:rPr>
        <w:t>30</w:t>
      </w:r>
      <w:r w:rsidRPr="00725729">
        <w:rPr>
          <w:sz w:val="26"/>
          <w:szCs w:val="26"/>
        </w:rPr>
        <w:t xml:space="preserve">» </w:t>
      </w:r>
      <w:r w:rsidR="00D25DB7">
        <w:rPr>
          <w:sz w:val="26"/>
          <w:szCs w:val="26"/>
        </w:rPr>
        <w:t>марта</w:t>
      </w:r>
      <w:bookmarkStart w:id="0" w:name="_GoBack"/>
      <w:bookmarkEnd w:id="0"/>
      <w:r w:rsidRPr="00725729">
        <w:rPr>
          <w:sz w:val="26"/>
          <w:szCs w:val="26"/>
        </w:rPr>
        <w:t xml:space="preserve">  202</w:t>
      </w:r>
      <w:r w:rsidR="00F7111A">
        <w:rPr>
          <w:sz w:val="26"/>
          <w:szCs w:val="26"/>
        </w:rPr>
        <w:t>3</w:t>
      </w:r>
      <w:r w:rsidRPr="00725729">
        <w:rPr>
          <w:sz w:val="26"/>
          <w:szCs w:val="26"/>
        </w:rPr>
        <w:t xml:space="preserve"> года</w:t>
      </w:r>
    </w:p>
    <w:p w:rsidR="00153B14" w:rsidRPr="00725729" w:rsidRDefault="00153B14" w:rsidP="00153B14">
      <w:pPr>
        <w:ind w:firstLine="708"/>
        <w:jc w:val="center"/>
        <w:rPr>
          <w:sz w:val="26"/>
          <w:szCs w:val="26"/>
        </w:rPr>
      </w:pPr>
    </w:p>
    <w:p w:rsidR="00AA7243" w:rsidRPr="00725729" w:rsidRDefault="00AA7243" w:rsidP="00153B14">
      <w:pPr>
        <w:ind w:firstLine="708"/>
        <w:jc w:val="center"/>
        <w:rPr>
          <w:sz w:val="26"/>
          <w:szCs w:val="26"/>
        </w:rPr>
      </w:pPr>
    </w:p>
    <w:p w:rsidR="00F7111A" w:rsidRPr="002C7C54" w:rsidRDefault="00AA7243" w:rsidP="00F7111A">
      <w:pPr>
        <w:pStyle w:val="a4"/>
        <w:jc w:val="center"/>
        <w:rPr>
          <w:bCs/>
          <w:sz w:val="27"/>
          <w:szCs w:val="27"/>
        </w:rPr>
      </w:pPr>
      <w:r w:rsidRPr="002C7C54">
        <w:rPr>
          <w:sz w:val="27"/>
          <w:szCs w:val="27"/>
        </w:rPr>
        <w:t xml:space="preserve">О внесении изменений в </w:t>
      </w:r>
      <w:r w:rsidR="00F7111A" w:rsidRPr="002C7C54">
        <w:rPr>
          <w:bCs/>
          <w:sz w:val="27"/>
          <w:szCs w:val="27"/>
        </w:rPr>
        <w:t>административный регламент</w:t>
      </w:r>
      <w:r w:rsidRPr="002C7C54">
        <w:rPr>
          <w:bCs/>
          <w:sz w:val="27"/>
          <w:szCs w:val="27"/>
        </w:rPr>
        <w:br/>
      </w:r>
      <w:r w:rsidRPr="002C7C54">
        <w:rPr>
          <w:noProof/>
          <w:sz w:val="27"/>
          <w:szCs w:val="27"/>
        </w:rPr>
        <w:t xml:space="preserve">предоставления </w:t>
      </w:r>
      <w:r w:rsidR="008E3F8C" w:rsidRPr="002C7C54">
        <w:rPr>
          <w:noProof/>
          <w:sz w:val="27"/>
          <w:szCs w:val="27"/>
        </w:rPr>
        <w:t>муниципальной</w:t>
      </w:r>
      <w:r w:rsidRPr="002C7C54">
        <w:rPr>
          <w:noProof/>
          <w:sz w:val="27"/>
          <w:szCs w:val="27"/>
        </w:rPr>
        <w:t xml:space="preserve"> услуги </w:t>
      </w:r>
      <w:r w:rsidR="00F7111A" w:rsidRPr="002C7C54">
        <w:rPr>
          <w:bCs/>
          <w:sz w:val="27"/>
          <w:szCs w:val="27"/>
        </w:rPr>
        <w:t xml:space="preserve">«Присвоение адреса объекту </w:t>
      </w:r>
    </w:p>
    <w:p w:rsidR="00F7111A" w:rsidRPr="002C7C54" w:rsidRDefault="00F7111A" w:rsidP="00F7111A">
      <w:pPr>
        <w:pStyle w:val="a4"/>
        <w:jc w:val="center"/>
        <w:rPr>
          <w:bCs/>
          <w:sz w:val="27"/>
          <w:szCs w:val="27"/>
        </w:rPr>
      </w:pPr>
      <w:r w:rsidRPr="002C7C54">
        <w:rPr>
          <w:bCs/>
          <w:sz w:val="27"/>
          <w:szCs w:val="27"/>
        </w:rPr>
        <w:t>адресации или аннулирование его адреса»</w:t>
      </w:r>
    </w:p>
    <w:p w:rsidR="00AA7243" w:rsidRPr="002C7C54" w:rsidRDefault="00AA7243" w:rsidP="00AA7243">
      <w:pPr>
        <w:jc w:val="center"/>
        <w:rPr>
          <w:sz w:val="27"/>
          <w:szCs w:val="27"/>
        </w:rPr>
      </w:pPr>
    </w:p>
    <w:p w:rsidR="00357AC8" w:rsidRPr="002C7C54" w:rsidRDefault="003A3272" w:rsidP="00DA0403">
      <w:pPr>
        <w:spacing w:before="100" w:beforeAutospacing="1"/>
        <w:ind w:firstLine="567"/>
        <w:jc w:val="both"/>
        <w:rPr>
          <w:sz w:val="27"/>
          <w:szCs w:val="27"/>
        </w:rPr>
      </w:pPr>
      <w:proofErr w:type="gramStart"/>
      <w:r w:rsidRPr="002C7C54">
        <w:rPr>
          <w:sz w:val="27"/>
          <w:szCs w:val="27"/>
        </w:rPr>
        <w:t>В соответствии Федеральным законом от 27.07.2010г</w:t>
      </w:r>
      <w:r w:rsidR="00B050B8" w:rsidRPr="002C7C54">
        <w:rPr>
          <w:sz w:val="27"/>
          <w:szCs w:val="27"/>
        </w:rPr>
        <w:t>.</w:t>
      </w:r>
      <w:r w:rsidRPr="002C7C54">
        <w:rPr>
          <w:sz w:val="27"/>
          <w:szCs w:val="27"/>
        </w:rPr>
        <w:t xml:space="preserve"> № 210-ФЗ «Об организации предоставления государственных и муниципальных услуг», </w:t>
      </w:r>
      <w:r w:rsidR="00DA0403" w:rsidRPr="002C7C54">
        <w:rPr>
          <w:sz w:val="27"/>
          <w:szCs w:val="27"/>
        </w:rPr>
        <w:t>Постановлением Правительства РФ от 19 ноября 2014 г. N 1221 "Об утверждении Правил присвоения, изменения и аннулирования адресов</w:t>
      </w:r>
      <w:r w:rsidR="00194C7E" w:rsidRPr="002C7C54">
        <w:rPr>
          <w:sz w:val="27"/>
          <w:szCs w:val="27"/>
        </w:rPr>
        <w:t>,</w:t>
      </w:r>
      <w:r w:rsidR="006E15C2" w:rsidRPr="002C7C54">
        <w:rPr>
          <w:sz w:val="27"/>
          <w:szCs w:val="27"/>
        </w:rPr>
        <w:t xml:space="preserve"> Уставом </w:t>
      </w:r>
      <w:r w:rsidR="00357AC8" w:rsidRPr="002C7C54">
        <w:rPr>
          <w:sz w:val="27"/>
          <w:szCs w:val="27"/>
        </w:rPr>
        <w:t>городского поселения Морки Моркинского муниципального района Республики Марий Эл</w:t>
      </w:r>
      <w:r w:rsidR="006E15C2" w:rsidRPr="002C7C54">
        <w:rPr>
          <w:sz w:val="27"/>
          <w:szCs w:val="27"/>
        </w:rPr>
        <w:t xml:space="preserve">, </w:t>
      </w:r>
      <w:r w:rsidR="00194C7E" w:rsidRPr="002C7C54">
        <w:rPr>
          <w:sz w:val="27"/>
          <w:szCs w:val="27"/>
        </w:rPr>
        <w:t>рассмотрев протест прокуратуры Моркинского района №02-01-202</w:t>
      </w:r>
      <w:r w:rsidR="00B050B8" w:rsidRPr="002C7C54">
        <w:rPr>
          <w:sz w:val="27"/>
          <w:szCs w:val="27"/>
        </w:rPr>
        <w:t>3</w:t>
      </w:r>
      <w:r w:rsidR="00194C7E" w:rsidRPr="002C7C54">
        <w:rPr>
          <w:sz w:val="27"/>
          <w:szCs w:val="27"/>
        </w:rPr>
        <w:t xml:space="preserve"> от </w:t>
      </w:r>
      <w:r w:rsidR="00B050B8" w:rsidRPr="002C7C54">
        <w:rPr>
          <w:sz w:val="27"/>
          <w:szCs w:val="27"/>
        </w:rPr>
        <w:t>30</w:t>
      </w:r>
      <w:r w:rsidR="00194C7E" w:rsidRPr="002C7C54">
        <w:rPr>
          <w:sz w:val="27"/>
          <w:szCs w:val="27"/>
        </w:rPr>
        <w:t>.01.202</w:t>
      </w:r>
      <w:r w:rsidR="00B050B8" w:rsidRPr="002C7C54">
        <w:rPr>
          <w:sz w:val="27"/>
          <w:szCs w:val="27"/>
        </w:rPr>
        <w:t>3</w:t>
      </w:r>
      <w:r w:rsidR="00194C7E" w:rsidRPr="002C7C54">
        <w:rPr>
          <w:sz w:val="27"/>
          <w:szCs w:val="27"/>
        </w:rPr>
        <w:t>г</w:t>
      </w:r>
      <w:r w:rsidR="00B050B8" w:rsidRPr="002C7C54">
        <w:rPr>
          <w:sz w:val="27"/>
          <w:szCs w:val="27"/>
        </w:rPr>
        <w:t>.</w:t>
      </w:r>
      <w:r w:rsidR="006E15C2" w:rsidRPr="002C7C54">
        <w:rPr>
          <w:sz w:val="27"/>
          <w:szCs w:val="27"/>
        </w:rPr>
        <w:t xml:space="preserve">,  </w:t>
      </w:r>
      <w:proofErr w:type="gramEnd"/>
    </w:p>
    <w:p w:rsidR="00357AC8" w:rsidRPr="002C7C54" w:rsidRDefault="00357AC8" w:rsidP="00F7111A">
      <w:pPr>
        <w:ind w:right="-3"/>
        <w:rPr>
          <w:sz w:val="27"/>
          <w:szCs w:val="27"/>
        </w:rPr>
      </w:pPr>
      <w:r w:rsidRPr="002C7C54">
        <w:rPr>
          <w:sz w:val="27"/>
          <w:szCs w:val="27"/>
        </w:rPr>
        <w:t xml:space="preserve">Моркинская городская администрация  </w:t>
      </w:r>
      <w:proofErr w:type="gramStart"/>
      <w:r w:rsidRPr="002C7C54">
        <w:rPr>
          <w:sz w:val="27"/>
          <w:szCs w:val="27"/>
        </w:rPr>
        <w:t>п</w:t>
      </w:r>
      <w:proofErr w:type="gramEnd"/>
      <w:r w:rsidRPr="002C7C54">
        <w:rPr>
          <w:sz w:val="27"/>
          <w:szCs w:val="27"/>
        </w:rPr>
        <w:t xml:space="preserve"> о с т а н о в л я е т:</w:t>
      </w:r>
    </w:p>
    <w:p w:rsidR="00E556EA" w:rsidRPr="002C7C54" w:rsidRDefault="00E556EA" w:rsidP="00F7111A">
      <w:pPr>
        <w:pStyle w:val="a4"/>
        <w:numPr>
          <w:ilvl w:val="0"/>
          <w:numId w:val="10"/>
        </w:numPr>
        <w:tabs>
          <w:tab w:val="left" w:pos="993"/>
        </w:tabs>
        <w:ind w:left="0" w:firstLine="525"/>
        <w:jc w:val="both"/>
        <w:rPr>
          <w:noProof/>
          <w:sz w:val="27"/>
          <w:szCs w:val="27"/>
        </w:rPr>
      </w:pPr>
      <w:r w:rsidRPr="002C7C54">
        <w:rPr>
          <w:sz w:val="27"/>
          <w:szCs w:val="27"/>
        </w:rPr>
        <w:t xml:space="preserve">Внести в </w:t>
      </w:r>
      <w:r w:rsidR="00F7111A" w:rsidRPr="002C7C54">
        <w:rPr>
          <w:bCs/>
          <w:sz w:val="27"/>
          <w:szCs w:val="27"/>
        </w:rPr>
        <w:t xml:space="preserve">административный регламент </w:t>
      </w:r>
      <w:r w:rsidR="00F7111A" w:rsidRPr="002C7C54">
        <w:rPr>
          <w:noProof/>
          <w:sz w:val="27"/>
          <w:szCs w:val="27"/>
        </w:rPr>
        <w:t xml:space="preserve">предоставления муниципальной услуги </w:t>
      </w:r>
      <w:r w:rsidR="00F7111A" w:rsidRPr="002C7C54">
        <w:rPr>
          <w:bCs/>
          <w:sz w:val="27"/>
          <w:szCs w:val="27"/>
        </w:rPr>
        <w:t>«Присвоение адреса объекту адресации или аннулирование его адреса»</w:t>
      </w:r>
      <w:r w:rsidRPr="002C7C54">
        <w:rPr>
          <w:noProof/>
          <w:sz w:val="27"/>
          <w:szCs w:val="27"/>
        </w:rPr>
        <w:t>,</w:t>
      </w:r>
      <w:r w:rsidRPr="002C7C54">
        <w:rPr>
          <w:sz w:val="27"/>
          <w:szCs w:val="27"/>
        </w:rPr>
        <w:t xml:space="preserve"> (далее – Регламент),</w:t>
      </w:r>
      <w:r w:rsidRPr="002C7C54">
        <w:rPr>
          <w:noProof/>
          <w:sz w:val="27"/>
          <w:szCs w:val="27"/>
        </w:rPr>
        <w:t xml:space="preserve"> утвержденный постановлением Моркинской городской администрации 1</w:t>
      </w:r>
      <w:r w:rsidR="00F7111A" w:rsidRPr="002C7C54">
        <w:rPr>
          <w:noProof/>
          <w:sz w:val="27"/>
          <w:szCs w:val="27"/>
        </w:rPr>
        <w:t>7</w:t>
      </w:r>
      <w:r w:rsidRPr="002C7C54">
        <w:rPr>
          <w:noProof/>
          <w:sz w:val="27"/>
          <w:szCs w:val="27"/>
        </w:rPr>
        <w:t>.0</w:t>
      </w:r>
      <w:r w:rsidR="00F7111A" w:rsidRPr="002C7C54">
        <w:rPr>
          <w:noProof/>
          <w:sz w:val="27"/>
          <w:szCs w:val="27"/>
        </w:rPr>
        <w:t>2</w:t>
      </w:r>
      <w:r w:rsidR="00E60103" w:rsidRPr="002C7C54">
        <w:rPr>
          <w:noProof/>
          <w:sz w:val="27"/>
          <w:szCs w:val="27"/>
        </w:rPr>
        <w:t>.</w:t>
      </w:r>
      <w:r w:rsidRPr="002C7C54">
        <w:rPr>
          <w:noProof/>
          <w:sz w:val="27"/>
          <w:szCs w:val="27"/>
        </w:rPr>
        <w:t>20</w:t>
      </w:r>
      <w:r w:rsidR="00F7111A" w:rsidRPr="002C7C54">
        <w:rPr>
          <w:noProof/>
          <w:sz w:val="27"/>
          <w:szCs w:val="27"/>
        </w:rPr>
        <w:t>22</w:t>
      </w:r>
      <w:r w:rsidRPr="002C7C54">
        <w:rPr>
          <w:noProof/>
          <w:sz w:val="27"/>
          <w:szCs w:val="27"/>
        </w:rPr>
        <w:t xml:space="preserve"> г. №</w:t>
      </w:r>
      <w:r w:rsidR="00F7111A" w:rsidRPr="002C7C54">
        <w:rPr>
          <w:noProof/>
          <w:sz w:val="27"/>
          <w:szCs w:val="27"/>
        </w:rPr>
        <w:t>29</w:t>
      </w:r>
      <w:r w:rsidRPr="002C7C54">
        <w:rPr>
          <w:noProof/>
          <w:sz w:val="27"/>
          <w:szCs w:val="27"/>
        </w:rPr>
        <w:t xml:space="preserve"> следующие изменения и дополнения:</w:t>
      </w:r>
    </w:p>
    <w:p w:rsidR="00194C7E" w:rsidRPr="002C7C54" w:rsidRDefault="00194C7E" w:rsidP="00CF418F">
      <w:pPr>
        <w:pStyle w:val="a5"/>
        <w:numPr>
          <w:ilvl w:val="1"/>
          <w:numId w:val="10"/>
        </w:numPr>
        <w:tabs>
          <w:tab w:val="left" w:pos="1134"/>
        </w:tabs>
        <w:ind w:left="0" w:firstLine="525"/>
        <w:rPr>
          <w:noProof/>
          <w:sz w:val="27"/>
          <w:szCs w:val="27"/>
        </w:rPr>
      </w:pPr>
      <w:r w:rsidRPr="002C7C54">
        <w:rPr>
          <w:bCs/>
          <w:sz w:val="27"/>
          <w:szCs w:val="27"/>
        </w:rPr>
        <w:t>П</w:t>
      </w:r>
      <w:r w:rsidRPr="002C7C54">
        <w:rPr>
          <w:noProof/>
          <w:sz w:val="27"/>
          <w:szCs w:val="27"/>
        </w:rPr>
        <w:t xml:space="preserve">ункт </w:t>
      </w:r>
      <w:r w:rsidR="002C7C54" w:rsidRPr="002C7C54">
        <w:rPr>
          <w:noProof/>
          <w:sz w:val="27"/>
          <w:szCs w:val="27"/>
        </w:rPr>
        <w:t>2.6</w:t>
      </w:r>
      <w:r w:rsidRPr="002C7C54">
        <w:rPr>
          <w:noProof/>
          <w:sz w:val="27"/>
          <w:szCs w:val="27"/>
        </w:rPr>
        <w:t xml:space="preserve">  Регламента изложить в следующей редакции:</w:t>
      </w:r>
    </w:p>
    <w:p w:rsidR="002C7C54" w:rsidRPr="002C7C54" w:rsidRDefault="002C7C54" w:rsidP="002C7C54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2C7C54">
        <w:rPr>
          <w:color w:val="000000"/>
          <w:sz w:val="27"/>
          <w:szCs w:val="27"/>
        </w:rPr>
        <w:t xml:space="preserve">       «2.6. Муниципальная услуга предоставляется в срок не более чем 10 рабочих дней со дня поступления заявления в администрации. 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документов, указанных в пункте 2.11 настоящего Регламента (при их наличии), в уполномоченный орган</w:t>
      </w:r>
      <w:proofErr w:type="gramStart"/>
      <w:r w:rsidRPr="002C7C54">
        <w:rPr>
          <w:color w:val="000000"/>
          <w:sz w:val="27"/>
          <w:szCs w:val="27"/>
        </w:rPr>
        <w:t>.».</w:t>
      </w:r>
      <w:proofErr w:type="gramEnd"/>
    </w:p>
    <w:p w:rsidR="00194C7E" w:rsidRPr="002C7C54" w:rsidRDefault="00194C7E" w:rsidP="000622F9">
      <w:pPr>
        <w:rPr>
          <w:sz w:val="27"/>
          <w:szCs w:val="27"/>
        </w:rPr>
      </w:pPr>
      <w:bookmarkStart w:id="1" w:name="sub_504"/>
    </w:p>
    <w:bookmarkEnd w:id="1"/>
    <w:p w:rsidR="00153B14" w:rsidRPr="002C7C54" w:rsidRDefault="00153B14" w:rsidP="00045B4A">
      <w:pPr>
        <w:tabs>
          <w:tab w:val="left" w:pos="993"/>
        </w:tabs>
        <w:ind w:firstLine="426"/>
        <w:jc w:val="both"/>
        <w:rPr>
          <w:bCs/>
          <w:sz w:val="27"/>
          <w:szCs w:val="27"/>
        </w:rPr>
      </w:pPr>
      <w:r w:rsidRPr="002C7C54">
        <w:rPr>
          <w:bCs/>
          <w:sz w:val="27"/>
          <w:szCs w:val="27"/>
        </w:rPr>
        <w:t xml:space="preserve">2. Обнародовать настоящее постановление </w:t>
      </w:r>
      <w:r w:rsidR="00937D35" w:rsidRPr="002C7C54">
        <w:rPr>
          <w:bCs/>
          <w:sz w:val="27"/>
          <w:szCs w:val="27"/>
        </w:rPr>
        <w:t>в установленном законом порядке.</w:t>
      </w:r>
    </w:p>
    <w:p w:rsidR="00153B14" w:rsidRPr="002C7C54" w:rsidRDefault="00153B14" w:rsidP="002C7C54">
      <w:pPr>
        <w:tabs>
          <w:tab w:val="left" w:pos="709"/>
        </w:tabs>
        <w:jc w:val="both"/>
        <w:rPr>
          <w:bCs/>
          <w:sz w:val="27"/>
          <w:szCs w:val="27"/>
        </w:rPr>
      </w:pPr>
      <w:r w:rsidRPr="002C7C54">
        <w:rPr>
          <w:bCs/>
          <w:sz w:val="27"/>
          <w:szCs w:val="27"/>
        </w:rPr>
        <w:t>3.</w:t>
      </w:r>
      <w:r w:rsidRPr="002C7C54">
        <w:rPr>
          <w:bCs/>
          <w:sz w:val="27"/>
          <w:szCs w:val="27"/>
        </w:rPr>
        <w:tab/>
        <w:t>Настоящее постановление вступает в силу после обнародования.</w:t>
      </w:r>
    </w:p>
    <w:p w:rsidR="00153B14" w:rsidRPr="002C7C54" w:rsidRDefault="00153B14" w:rsidP="00357AC8">
      <w:pPr>
        <w:ind w:firstLine="426"/>
        <w:jc w:val="both"/>
        <w:rPr>
          <w:bCs/>
          <w:sz w:val="27"/>
          <w:szCs w:val="27"/>
        </w:rPr>
      </w:pPr>
      <w:r w:rsidRPr="002C7C54">
        <w:rPr>
          <w:bCs/>
          <w:sz w:val="27"/>
          <w:szCs w:val="27"/>
        </w:rPr>
        <w:t>4.</w:t>
      </w:r>
      <w:r w:rsidRPr="002C7C54">
        <w:rPr>
          <w:bCs/>
          <w:sz w:val="27"/>
          <w:szCs w:val="27"/>
        </w:rPr>
        <w:tab/>
      </w:r>
      <w:proofErr w:type="gramStart"/>
      <w:r w:rsidRPr="002C7C54">
        <w:rPr>
          <w:bCs/>
          <w:sz w:val="27"/>
          <w:szCs w:val="27"/>
        </w:rPr>
        <w:t>Контроль за</w:t>
      </w:r>
      <w:proofErr w:type="gramEnd"/>
      <w:r w:rsidRPr="002C7C54">
        <w:rPr>
          <w:bCs/>
          <w:sz w:val="27"/>
          <w:szCs w:val="27"/>
        </w:rPr>
        <w:t xml:space="preserve"> исполнением настоящего постановления </w:t>
      </w:r>
      <w:r w:rsidR="007E742B" w:rsidRPr="002C7C54">
        <w:rPr>
          <w:bCs/>
          <w:sz w:val="27"/>
          <w:szCs w:val="27"/>
        </w:rPr>
        <w:t>оставляю за собой.</w:t>
      </w:r>
    </w:p>
    <w:p w:rsidR="00153B14" w:rsidRPr="002C7C54" w:rsidRDefault="00153B14" w:rsidP="00153B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53B14" w:rsidRPr="002C7C54" w:rsidRDefault="00153B14" w:rsidP="00153B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357AC8" w:rsidRPr="002C7C54" w:rsidRDefault="00357AC8" w:rsidP="00153B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53B14" w:rsidRPr="002C7C54" w:rsidRDefault="007E742B" w:rsidP="00153B14">
      <w:pPr>
        <w:ind w:firstLine="851"/>
        <w:rPr>
          <w:sz w:val="27"/>
          <w:szCs w:val="27"/>
        </w:rPr>
      </w:pPr>
      <w:r w:rsidRPr="002C7C54">
        <w:rPr>
          <w:sz w:val="27"/>
          <w:szCs w:val="27"/>
        </w:rPr>
        <w:t>Г</w:t>
      </w:r>
      <w:r w:rsidR="00153B14" w:rsidRPr="002C7C54">
        <w:rPr>
          <w:sz w:val="27"/>
          <w:szCs w:val="27"/>
        </w:rPr>
        <w:t>лав</w:t>
      </w:r>
      <w:r w:rsidRPr="002C7C54">
        <w:rPr>
          <w:sz w:val="27"/>
          <w:szCs w:val="27"/>
        </w:rPr>
        <w:t>а</w:t>
      </w:r>
      <w:r w:rsidR="00153B14" w:rsidRPr="002C7C54">
        <w:rPr>
          <w:sz w:val="27"/>
          <w:szCs w:val="27"/>
        </w:rPr>
        <w:t xml:space="preserve"> Моркинской</w:t>
      </w:r>
    </w:p>
    <w:p w:rsidR="00153B14" w:rsidRPr="002C7C54" w:rsidRDefault="00153B14" w:rsidP="00153B14">
      <w:pPr>
        <w:ind w:firstLine="851"/>
        <w:rPr>
          <w:sz w:val="27"/>
          <w:szCs w:val="27"/>
        </w:rPr>
      </w:pPr>
      <w:r w:rsidRPr="002C7C54">
        <w:rPr>
          <w:sz w:val="27"/>
          <w:szCs w:val="27"/>
        </w:rPr>
        <w:t xml:space="preserve"> городской администрации                             </w:t>
      </w:r>
      <w:r w:rsidR="007E742B" w:rsidRPr="002C7C54">
        <w:rPr>
          <w:sz w:val="27"/>
          <w:szCs w:val="27"/>
        </w:rPr>
        <w:t>В</w:t>
      </w:r>
      <w:r w:rsidR="00EC5DA6" w:rsidRPr="002C7C54">
        <w:rPr>
          <w:sz w:val="27"/>
          <w:szCs w:val="27"/>
        </w:rPr>
        <w:t>.А.</w:t>
      </w:r>
      <w:r w:rsidR="007E742B" w:rsidRPr="002C7C54">
        <w:rPr>
          <w:sz w:val="27"/>
          <w:szCs w:val="27"/>
        </w:rPr>
        <w:t>Борисов</w:t>
      </w:r>
    </w:p>
    <w:p w:rsidR="00357AC8" w:rsidRDefault="00357AC8" w:rsidP="00CB5B7B">
      <w:pPr>
        <w:pStyle w:val="ab"/>
        <w:spacing w:before="0" w:after="0"/>
        <w:ind w:firstLine="567"/>
        <w:jc w:val="right"/>
        <w:rPr>
          <w:color w:val="000000"/>
        </w:rPr>
      </w:pPr>
    </w:p>
    <w:p w:rsidR="005712AA" w:rsidRDefault="005712AA" w:rsidP="00CB5B7B">
      <w:pPr>
        <w:pStyle w:val="ab"/>
        <w:spacing w:before="0" w:after="0"/>
        <w:ind w:firstLine="567"/>
        <w:jc w:val="right"/>
        <w:rPr>
          <w:color w:val="000000"/>
          <w:sz w:val="20"/>
          <w:szCs w:val="20"/>
        </w:rPr>
      </w:pPr>
    </w:p>
    <w:sectPr w:rsidR="005712AA" w:rsidSect="00755C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DCCE58CE"/>
    <w:lvl w:ilvl="0" w:tplc="314ED226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7050973"/>
    <w:multiLevelType w:val="multilevel"/>
    <w:tmpl w:val="81FC1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440"/>
      </w:pPr>
      <w:rPr>
        <w:rFonts w:hint="default"/>
      </w:rPr>
    </w:lvl>
  </w:abstractNum>
  <w:abstractNum w:abstractNumId="2">
    <w:nsid w:val="0B9F77B8"/>
    <w:multiLevelType w:val="multilevel"/>
    <w:tmpl w:val="9B5C8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440"/>
      </w:pPr>
      <w:rPr>
        <w:rFonts w:hint="default"/>
      </w:rPr>
    </w:lvl>
  </w:abstractNum>
  <w:abstractNum w:abstractNumId="3">
    <w:nsid w:val="0CFB3119"/>
    <w:multiLevelType w:val="multilevel"/>
    <w:tmpl w:val="864ED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4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22DF3"/>
    <w:multiLevelType w:val="multilevel"/>
    <w:tmpl w:val="72744AB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8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A220F93"/>
    <w:multiLevelType w:val="hybridMultilevel"/>
    <w:tmpl w:val="EC925486"/>
    <w:lvl w:ilvl="0" w:tplc="06BA58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724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1">
    <w:nsid w:val="2B767A47"/>
    <w:multiLevelType w:val="multilevel"/>
    <w:tmpl w:val="72744AB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2">
    <w:nsid w:val="30F4494F"/>
    <w:multiLevelType w:val="multilevel"/>
    <w:tmpl w:val="81FC1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440"/>
      </w:pPr>
      <w:rPr>
        <w:rFonts w:hint="default"/>
      </w:rPr>
    </w:lvl>
  </w:abstractNum>
  <w:abstractNum w:abstractNumId="13">
    <w:nsid w:val="4F442E4C"/>
    <w:multiLevelType w:val="multilevel"/>
    <w:tmpl w:val="72744AB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4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D90EC2"/>
    <w:multiLevelType w:val="multilevel"/>
    <w:tmpl w:val="9B5C8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440"/>
      </w:pPr>
      <w:rPr>
        <w:rFonts w:hint="default"/>
      </w:rPr>
    </w:lvl>
  </w:abstractNum>
  <w:abstractNum w:abstractNumId="16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6"/>
  </w:num>
  <w:num w:numId="7">
    <w:abstractNumId w:val="10"/>
  </w:num>
  <w:num w:numId="8">
    <w:abstractNumId w:val="4"/>
  </w:num>
  <w:num w:numId="9">
    <w:abstractNumId w:val="6"/>
  </w:num>
  <w:num w:numId="10">
    <w:abstractNumId w:val="13"/>
  </w:num>
  <w:num w:numId="11">
    <w:abstractNumId w:val="11"/>
  </w:num>
  <w:num w:numId="12">
    <w:abstractNumId w:val="7"/>
  </w:num>
  <w:num w:numId="13">
    <w:abstractNumId w:val="3"/>
  </w:num>
  <w:num w:numId="14">
    <w:abstractNumId w:val="1"/>
  </w:num>
  <w:num w:numId="15">
    <w:abstractNumId w:val="12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15C2"/>
    <w:rsid w:val="000002E3"/>
    <w:rsid w:val="000014A5"/>
    <w:rsid w:val="00036598"/>
    <w:rsid w:val="00045B4A"/>
    <w:rsid w:val="0005360A"/>
    <w:rsid w:val="00053E02"/>
    <w:rsid w:val="000622F9"/>
    <w:rsid w:val="000B79DF"/>
    <w:rsid w:val="000C398D"/>
    <w:rsid w:val="000E72D0"/>
    <w:rsid w:val="00153B14"/>
    <w:rsid w:val="00173751"/>
    <w:rsid w:val="0017433A"/>
    <w:rsid w:val="00194C7E"/>
    <w:rsid w:val="002C6E56"/>
    <w:rsid w:val="002C7C54"/>
    <w:rsid w:val="00357AC8"/>
    <w:rsid w:val="00393F8B"/>
    <w:rsid w:val="003A3272"/>
    <w:rsid w:val="003B5F74"/>
    <w:rsid w:val="003F6549"/>
    <w:rsid w:val="004076ED"/>
    <w:rsid w:val="0048487D"/>
    <w:rsid w:val="00511890"/>
    <w:rsid w:val="00511FEC"/>
    <w:rsid w:val="00512F29"/>
    <w:rsid w:val="00515823"/>
    <w:rsid w:val="00522314"/>
    <w:rsid w:val="0052253B"/>
    <w:rsid w:val="00543423"/>
    <w:rsid w:val="0056440D"/>
    <w:rsid w:val="005712AA"/>
    <w:rsid w:val="00590FC3"/>
    <w:rsid w:val="005D688E"/>
    <w:rsid w:val="005D785A"/>
    <w:rsid w:val="005E08FB"/>
    <w:rsid w:val="0060622B"/>
    <w:rsid w:val="00636CD5"/>
    <w:rsid w:val="006842D3"/>
    <w:rsid w:val="00694EA7"/>
    <w:rsid w:val="006A0C13"/>
    <w:rsid w:val="006D72DE"/>
    <w:rsid w:val="006E15C2"/>
    <w:rsid w:val="006F19BA"/>
    <w:rsid w:val="006F3D72"/>
    <w:rsid w:val="00711218"/>
    <w:rsid w:val="00725729"/>
    <w:rsid w:val="00755C66"/>
    <w:rsid w:val="00787B6C"/>
    <w:rsid w:val="007928ED"/>
    <w:rsid w:val="007B2196"/>
    <w:rsid w:val="007B28E0"/>
    <w:rsid w:val="007E742B"/>
    <w:rsid w:val="00835BB8"/>
    <w:rsid w:val="0087029D"/>
    <w:rsid w:val="008C0F12"/>
    <w:rsid w:val="008C62AB"/>
    <w:rsid w:val="008E3F8C"/>
    <w:rsid w:val="00931F63"/>
    <w:rsid w:val="00937D35"/>
    <w:rsid w:val="00970BF6"/>
    <w:rsid w:val="00974AC6"/>
    <w:rsid w:val="009C040C"/>
    <w:rsid w:val="009C274E"/>
    <w:rsid w:val="009C4076"/>
    <w:rsid w:val="00A000E3"/>
    <w:rsid w:val="00A722EE"/>
    <w:rsid w:val="00A7747E"/>
    <w:rsid w:val="00A9482B"/>
    <w:rsid w:val="00AA7243"/>
    <w:rsid w:val="00AB741F"/>
    <w:rsid w:val="00B04737"/>
    <w:rsid w:val="00B050B8"/>
    <w:rsid w:val="00B26368"/>
    <w:rsid w:val="00BE0CBC"/>
    <w:rsid w:val="00BE6457"/>
    <w:rsid w:val="00C166BA"/>
    <w:rsid w:val="00C422F6"/>
    <w:rsid w:val="00C76D60"/>
    <w:rsid w:val="00CB5B7B"/>
    <w:rsid w:val="00CF418F"/>
    <w:rsid w:val="00CF542B"/>
    <w:rsid w:val="00D061B7"/>
    <w:rsid w:val="00D1291C"/>
    <w:rsid w:val="00D25DB7"/>
    <w:rsid w:val="00D344F4"/>
    <w:rsid w:val="00DA0403"/>
    <w:rsid w:val="00DA65D0"/>
    <w:rsid w:val="00DB04EE"/>
    <w:rsid w:val="00DD2553"/>
    <w:rsid w:val="00DD7054"/>
    <w:rsid w:val="00DF10AE"/>
    <w:rsid w:val="00E0755F"/>
    <w:rsid w:val="00E2093A"/>
    <w:rsid w:val="00E556EA"/>
    <w:rsid w:val="00E60103"/>
    <w:rsid w:val="00E72C62"/>
    <w:rsid w:val="00E83AE6"/>
    <w:rsid w:val="00EC5DA6"/>
    <w:rsid w:val="00ED58AC"/>
    <w:rsid w:val="00F7111A"/>
    <w:rsid w:val="00F97D3E"/>
    <w:rsid w:val="00FB18B6"/>
    <w:rsid w:val="00FE1A17"/>
    <w:rsid w:val="00FF2629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5F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5C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E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E15C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E15C2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E1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ненум список Знак"/>
    <w:link w:val="a7"/>
    <w:locked/>
    <w:rsid w:val="006E15C2"/>
    <w:rPr>
      <w:rFonts w:ascii="Times New Roman" w:hAnsi="Times New Roman" w:cs="Times New Roman"/>
      <w:sz w:val="28"/>
      <w:szCs w:val="28"/>
    </w:rPr>
  </w:style>
  <w:style w:type="paragraph" w:customStyle="1" w:styleId="a7">
    <w:name w:val="ненум список"/>
    <w:basedOn w:val="a4"/>
    <w:link w:val="a6"/>
    <w:autoRedefine/>
    <w:qFormat/>
    <w:rsid w:val="006E15C2"/>
    <w:pPr>
      <w:jc w:val="both"/>
    </w:pPr>
    <w:rPr>
      <w:rFonts w:eastAsiaTheme="minorHAnsi"/>
      <w:sz w:val="28"/>
      <w:szCs w:val="28"/>
      <w:lang w:eastAsia="en-US"/>
    </w:rPr>
  </w:style>
  <w:style w:type="character" w:customStyle="1" w:styleId="11">
    <w:name w:val="Текст1 Знак"/>
    <w:link w:val="12"/>
    <w:locked/>
    <w:rsid w:val="00DB04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link w:val="11"/>
    <w:autoRedefine/>
    <w:qFormat/>
    <w:rsid w:val="00DB04EE"/>
    <w:pPr>
      <w:tabs>
        <w:tab w:val="left" w:pos="-360"/>
        <w:tab w:val="left" w:pos="180"/>
        <w:tab w:val="left" w:pos="993"/>
      </w:tabs>
      <w:ind w:firstLine="426"/>
      <w:jc w:val="both"/>
    </w:pPr>
    <w:rPr>
      <w:rFonts w:eastAsiaTheme="minorHAnsi"/>
      <w:sz w:val="24"/>
      <w:szCs w:val="24"/>
    </w:rPr>
  </w:style>
  <w:style w:type="paragraph" w:customStyle="1" w:styleId="2">
    <w:name w:val="Абзац списка2"/>
    <w:basedOn w:val="a"/>
    <w:rsid w:val="006E15C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Default">
    <w:name w:val="Default"/>
    <w:uiPriority w:val="99"/>
    <w:rsid w:val="006E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6E15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a"/>
    <w:rsid w:val="006E15C2"/>
    <w:pPr>
      <w:widowControl w:val="0"/>
      <w:autoSpaceDE w:val="0"/>
      <w:autoSpaceDN w:val="0"/>
      <w:adjustRightInd w:val="0"/>
      <w:spacing w:line="324" w:lineRule="exact"/>
      <w:ind w:firstLine="859"/>
      <w:jc w:val="both"/>
    </w:pPr>
    <w:rPr>
      <w:szCs w:val="24"/>
    </w:rPr>
  </w:style>
  <w:style w:type="character" w:customStyle="1" w:styleId="3">
    <w:name w:val="Заголовок 3 Знак"/>
    <w:basedOn w:val="a0"/>
    <w:rsid w:val="006E15C2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FontStyle15">
    <w:name w:val="Font Style15"/>
    <w:rsid w:val="006E15C2"/>
    <w:rPr>
      <w:rFonts w:ascii="Times New Roman" w:hAnsi="Times New Roman" w:cs="Times New Roman" w:hint="default"/>
      <w:sz w:val="26"/>
    </w:rPr>
  </w:style>
  <w:style w:type="table" w:styleId="a8">
    <w:name w:val="Table Grid"/>
    <w:basedOn w:val="a1"/>
    <w:uiPriority w:val="59"/>
    <w:rsid w:val="00C4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53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CB5B7B"/>
    <w:pPr>
      <w:suppressAutoHyphens/>
      <w:spacing w:before="280" w:after="280"/>
    </w:pPr>
    <w:rPr>
      <w:sz w:val="24"/>
      <w:szCs w:val="24"/>
      <w:lang w:eastAsia="ar-SA"/>
    </w:rPr>
  </w:style>
  <w:style w:type="character" w:styleId="ac">
    <w:name w:val="Emphasis"/>
    <w:uiPriority w:val="20"/>
    <w:qFormat/>
    <w:rsid w:val="005D785A"/>
    <w:rPr>
      <w:i/>
      <w:iCs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FE1A17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s1">
    <w:name w:val="s_1"/>
    <w:basedOn w:val="a"/>
    <w:rsid w:val="00B04737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9C040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character" w:customStyle="1" w:styleId="af">
    <w:name w:val="Гипертекстовая ссылка"/>
    <w:basedOn w:val="a0"/>
    <w:uiPriority w:val="99"/>
    <w:rsid w:val="00194C7E"/>
    <w:rPr>
      <w:color w:val="106BBE"/>
    </w:rPr>
  </w:style>
  <w:style w:type="character" w:customStyle="1" w:styleId="af0">
    <w:name w:val="Цветовое выделение"/>
    <w:uiPriority w:val="99"/>
    <w:rsid w:val="00D061B7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3B5F7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5F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5C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E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E15C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E15C2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E1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ненум список Знак"/>
    <w:link w:val="a7"/>
    <w:locked/>
    <w:rsid w:val="006E15C2"/>
    <w:rPr>
      <w:rFonts w:ascii="Times New Roman" w:hAnsi="Times New Roman" w:cs="Times New Roman"/>
      <w:sz w:val="28"/>
      <w:szCs w:val="28"/>
    </w:rPr>
  </w:style>
  <w:style w:type="paragraph" w:customStyle="1" w:styleId="a7">
    <w:name w:val="ненум список"/>
    <w:basedOn w:val="a4"/>
    <w:link w:val="a6"/>
    <w:autoRedefine/>
    <w:qFormat/>
    <w:rsid w:val="006E15C2"/>
    <w:pPr>
      <w:jc w:val="both"/>
    </w:pPr>
    <w:rPr>
      <w:rFonts w:eastAsiaTheme="minorHAnsi"/>
      <w:sz w:val="28"/>
      <w:szCs w:val="28"/>
      <w:lang w:eastAsia="en-US"/>
    </w:rPr>
  </w:style>
  <w:style w:type="character" w:customStyle="1" w:styleId="11">
    <w:name w:val="Текст1 Знак"/>
    <w:link w:val="12"/>
    <w:locked/>
    <w:rsid w:val="00DB04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link w:val="11"/>
    <w:autoRedefine/>
    <w:qFormat/>
    <w:rsid w:val="00DB04EE"/>
    <w:pPr>
      <w:tabs>
        <w:tab w:val="left" w:pos="-360"/>
        <w:tab w:val="left" w:pos="180"/>
        <w:tab w:val="left" w:pos="993"/>
      </w:tabs>
      <w:ind w:firstLine="426"/>
      <w:jc w:val="both"/>
    </w:pPr>
    <w:rPr>
      <w:rFonts w:eastAsiaTheme="minorHAnsi"/>
      <w:sz w:val="24"/>
      <w:szCs w:val="24"/>
    </w:rPr>
  </w:style>
  <w:style w:type="paragraph" w:customStyle="1" w:styleId="2">
    <w:name w:val="Абзац списка2"/>
    <w:basedOn w:val="a"/>
    <w:rsid w:val="006E15C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Default">
    <w:name w:val="Default"/>
    <w:uiPriority w:val="99"/>
    <w:rsid w:val="006E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6E15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a"/>
    <w:rsid w:val="006E15C2"/>
    <w:pPr>
      <w:widowControl w:val="0"/>
      <w:autoSpaceDE w:val="0"/>
      <w:autoSpaceDN w:val="0"/>
      <w:adjustRightInd w:val="0"/>
      <w:spacing w:line="324" w:lineRule="exact"/>
      <w:ind w:firstLine="859"/>
      <w:jc w:val="both"/>
    </w:pPr>
    <w:rPr>
      <w:szCs w:val="24"/>
    </w:rPr>
  </w:style>
  <w:style w:type="character" w:customStyle="1" w:styleId="3">
    <w:name w:val="Заголовок 3 Знак"/>
    <w:basedOn w:val="a0"/>
    <w:rsid w:val="006E15C2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FontStyle15">
    <w:name w:val="Font Style15"/>
    <w:rsid w:val="006E15C2"/>
    <w:rPr>
      <w:rFonts w:ascii="Times New Roman" w:hAnsi="Times New Roman" w:cs="Times New Roman" w:hint="default"/>
      <w:sz w:val="26"/>
    </w:rPr>
  </w:style>
  <w:style w:type="table" w:styleId="a8">
    <w:name w:val="Table Grid"/>
    <w:basedOn w:val="a1"/>
    <w:uiPriority w:val="59"/>
    <w:rsid w:val="00C4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53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CB5B7B"/>
    <w:pPr>
      <w:suppressAutoHyphens/>
      <w:spacing w:before="280" w:after="280"/>
    </w:pPr>
    <w:rPr>
      <w:sz w:val="24"/>
      <w:szCs w:val="24"/>
      <w:lang w:eastAsia="ar-SA"/>
    </w:rPr>
  </w:style>
  <w:style w:type="character" w:styleId="ac">
    <w:name w:val="Emphasis"/>
    <w:uiPriority w:val="20"/>
    <w:qFormat/>
    <w:rsid w:val="005D785A"/>
    <w:rPr>
      <w:i/>
      <w:iCs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FE1A17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s1">
    <w:name w:val="s_1"/>
    <w:basedOn w:val="a"/>
    <w:rsid w:val="00B04737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9C040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character" w:customStyle="1" w:styleId="af">
    <w:name w:val="Гипертекстовая ссылка"/>
    <w:basedOn w:val="a0"/>
    <w:uiPriority w:val="99"/>
    <w:rsid w:val="00194C7E"/>
    <w:rPr>
      <w:color w:val="106BBE"/>
    </w:rPr>
  </w:style>
  <w:style w:type="character" w:customStyle="1" w:styleId="af0">
    <w:name w:val="Цветовое выделение"/>
    <w:uiPriority w:val="99"/>
    <w:rsid w:val="00D061B7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3B5F7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bc13130-2fcf-49df-a6d0-8937a6dd5f9c">2021</_x041f__x0430__x043f__x043a__x0430_>
    <_x041e__x043f__x0438__x0441__x0430__x043d__x0438__x0435_ xmlns="6d7c22ec-c6a4-4777-88aa-bc3c76ac660e">О внесении изменений в АДМИНИСТРАТИВНЫЙ РЕГЛАМЕНТ
предоставления государственной услуги «Предоставление земельных участков, находящихся в государственной собственности, полномочия по управлению и распоряжению которыми осуществляет администрация муниципального образования «Городское поселение Морки», отдельным категориям граждан в собственность бесплатно»</_x041e__x043f__x0438__x0441__x0430__x043d__x0438__x0435_>
    <_x0414__x0430__x0442__x0430__x0020__x0434__x043e__x043a__x0443__x043c__x0435__x043d__x0442__x0430_ xmlns="7bc13130-2fcf-49df-a6d0-8937a6dd5f9c">2021-12-22T21:00:00+00:00</_x0414__x0430__x0442__x0430__x0020__x0434__x043e__x043a__x0443__x043c__x0435__x043d__x0442__x0430_>
    <_dlc_DocId xmlns="57504d04-691e-4fc4-8f09-4f19fdbe90f6">XXJ7TYMEEKJ2-4216-48</_dlc_DocId>
    <_dlc_DocIdUrl xmlns="57504d04-691e-4fc4-8f09-4f19fdbe90f6">
      <Url>https://vip.gov.mari.ru/morki/gpmorki/_layouts/DocIdRedir.aspx?ID=XXJ7TYMEEKJ2-4216-48</Url>
      <Description>XXJ7TYMEEKJ2-4216-48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C8E66BFD16D14588AFF5D0D81A8C32" ma:contentTypeVersion="3" ma:contentTypeDescription="Создание документа." ma:contentTypeScope="" ma:versionID="f0867274283622234e1fdffca71e802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bc13130-2fcf-49df-a6d0-8937a6dd5f9c" targetNamespace="http://schemas.microsoft.com/office/2006/metadata/properties" ma:root="true" ma:fieldsID="4c254ee282d985de9d9de8de1cf95fa4" ns2:_="" ns3:_="" ns4:_="">
    <xsd:import namespace="57504d04-691e-4fc4-8f09-4f19fdbe90f6"/>
    <xsd:import namespace="6d7c22ec-c6a4-4777-88aa-bc3c76ac660e"/>
    <xsd:import namespace="7bc13130-2fcf-49df-a6d0-8937a6dd5f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13130-2fcf-49df-a6d0-8937a6dd5f9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2E450-5AE9-4A2D-A845-852D8DA01766}">
  <ds:schemaRefs>
    <ds:schemaRef ds:uri="http://schemas.microsoft.com/office/2006/metadata/properties"/>
    <ds:schemaRef ds:uri="http://schemas.microsoft.com/office/infopath/2007/PartnerControls"/>
    <ds:schemaRef ds:uri="7bc13130-2fcf-49df-a6d0-8937a6dd5f9c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6824CAE8-EB13-4111-A2AB-CC8AE4D96D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D08C5C-59BB-4375-ADFB-0AF48DE0A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bc13130-2fcf-49df-a6d0-8937a6dd5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4B358D-2D77-4C6A-958D-D4D7A7DE64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DAE764-F371-4544-92DA-DBA2DB2D3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466 от 23 декабря 2021 года</vt:lpstr>
    </vt:vector>
  </TitlesOfParts>
  <Company>Krokoz™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466 от 23 декабря 2021 года</dc:title>
  <dc:creator>ADMIN</dc:creator>
  <cp:lastModifiedBy>user</cp:lastModifiedBy>
  <cp:revision>2</cp:revision>
  <cp:lastPrinted>2023-03-30T11:13:00Z</cp:lastPrinted>
  <dcterms:created xsi:type="dcterms:W3CDTF">2023-03-31T11:36:00Z</dcterms:created>
  <dcterms:modified xsi:type="dcterms:W3CDTF">2023-03-31T11:36:00Z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0x010100B9C8E66BFD16D14588AFF5D0D81A8C32</vt:lpwstr>
  </property>
  <property fmtid="{D5CDD505-2E9C-101B-9397-08002B2CF9AE}" pid="3" name="_dlc_DocIdItemGuid">
    <vt:lpwstr>10ec847e-29d3-4b3c-b650-55af7183273b</vt:lpwstr>
  </property>
</Properties>
</file>