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4E" w:rsidRPr="000C2F2C" w:rsidRDefault="00E2114E" w:rsidP="00E2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2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80720"/>
            <wp:effectExtent l="19050" t="0" r="381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E2114E" w:rsidRPr="000C2F2C" w:rsidTr="00D360E7">
        <w:tc>
          <w:tcPr>
            <w:tcW w:w="4785" w:type="dxa"/>
          </w:tcPr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0C2F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E2114E" w:rsidRPr="000C2F2C" w:rsidRDefault="00E2114E" w:rsidP="00E2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2C">
        <w:rPr>
          <w:rFonts w:ascii="Times New Roman" w:hAnsi="Times New Roman" w:cs="Times New Roman"/>
          <w:sz w:val="28"/>
          <w:szCs w:val="28"/>
        </w:rPr>
        <w:t xml:space="preserve">Двадцать седьмая сессия                        </w:t>
      </w:r>
      <w:r w:rsidR="000C2F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C2F2C">
        <w:rPr>
          <w:rFonts w:ascii="Times New Roman" w:hAnsi="Times New Roman" w:cs="Times New Roman"/>
          <w:sz w:val="28"/>
          <w:szCs w:val="28"/>
        </w:rPr>
        <w:t xml:space="preserve">№ </w:t>
      </w:r>
      <w:r w:rsidR="000C2F2C" w:rsidRPr="000C2F2C">
        <w:rPr>
          <w:rFonts w:ascii="Times New Roman" w:hAnsi="Times New Roman" w:cs="Times New Roman"/>
          <w:sz w:val="28"/>
          <w:szCs w:val="28"/>
        </w:rPr>
        <w:t>228</w:t>
      </w:r>
    </w:p>
    <w:p w:rsidR="00E2114E" w:rsidRPr="000C2F2C" w:rsidRDefault="00E2114E" w:rsidP="00E2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2C"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28 декабря 2021 года</w:t>
      </w:r>
    </w:p>
    <w:p w:rsidR="00E2114E" w:rsidRPr="000C2F2C" w:rsidRDefault="00E2114E" w:rsidP="00E2114E">
      <w:pPr>
        <w:spacing w:after="0"/>
        <w:jc w:val="center"/>
        <w:rPr>
          <w:b/>
          <w:sz w:val="28"/>
          <w:szCs w:val="28"/>
        </w:rPr>
      </w:pPr>
    </w:p>
    <w:p w:rsidR="00E2114E" w:rsidRPr="000C2F2C" w:rsidRDefault="00E2114E" w:rsidP="00E2114E">
      <w:pPr>
        <w:spacing w:after="0"/>
        <w:jc w:val="center"/>
        <w:rPr>
          <w:b/>
          <w:sz w:val="28"/>
          <w:szCs w:val="28"/>
        </w:rPr>
      </w:pPr>
    </w:p>
    <w:p w:rsidR="00FD682C" w:rsidRPr="000C2F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2F2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0C2F2C">
        <w:rPr>
          <w:rFonts w:ascii="Times New Roman" w:hAnsi="Times New Roman" w:cs="Times New Roman"/>
          <w:sz w:val="28"/>
          <w:szCs w:val="28"/>
        </w:rPr>
        <w:t>Собрания депутатов Новоторъяльского муниципального района Республики Марий Эл от 29 сентября 2021 года № 1</w:t>
      </w:r>
      <w:r w:rsidR="00E2114E" w:rsidRPr="000C2F2C">
        <w:rPr>
          <w:rFonts w:ascii="Times New Roman" w:hAnsi="Times New Roman" w:cs="Times New Roman"/>
          <w:sz w:val="28"/>
          <w:szCs w:val="28"/>
        </w:rPr>
        <w:t>87</w:t>
      </w:r>
      <w:r w:rsidRPr="000C2F2C">
        <w:rPr>
          <w:rFonts w:ascii="Times New Roman" w:hAnsi="Times New Roman" w:cs="Times New Roman"/>
          <w:sz w:val="28"/>
          <w:szCs w:val="28"/>
        </w:rPr>
        <w:t xml:space="preserve"> «</w:t>
      </w:r>
      <w:r w:rsidRPr="000C2F2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муниципальном контроле в области охраны и </w:t>
      </w:r>
      <w:proofErr w:type="gramStart"/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proofErr w:type="gramEnd"/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 в границах Новоторъяльского муниципального района Республики Марий Эл</w:t>
      </w:r>
      <w:r w:rsidRPr="000C2F2C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41B9" w:rsidRPr="000C2F2C" w:rsidRDefault="00C041B9" w:rsidP="00C041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841" w:rsidRPr="000C2F2C" w:rsidRDefault="00895841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F2C">
        <w:rPr>
          <w:rFonts w:ascii="Times New Roman" w:hAnsi="Times New Roman" w:cs="Times New Roman"/>
          <w:sz w:val="28"/>
          <w:szCs w:val="28"/>
        </w:rPr>
        <w:t xml:space="preserve">В соответствии со статьей 33 Федерального закона от 14 марта 1995 г. </w:t>
      </w:r>
      <w:r w:rsidRPr="000C2F2C">
        <w:rPr>
          <w:rFonts w:ascii="Times New Roman" w:hAnsi="Times New Roman" w:cs="Times New Roman"/>
          <w:sz w:val="28"/>
          <w:szCs w:val="28"/>
        </w:rPr>
        <w:br/>
        <w:t xml:space="preserve">№ 33-ФЗ «Об особо охраняемых природных территориях»,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Pr="000C2F2C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0C2F2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2114E" w:rsidRPr="000C2F2C" w:rsidRDefault="00C041B9" w:rsidP="00735D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C2F2C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C041B9" w:rsidRPr="000C2F2C" w:rsidRDefault="00C041B9" w:rsidP="00735D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C2F2C">
        <w:rPr>
          <w:rFonts w:ascii="Times New Roman" w:hAnsi="Times New Roman"/>
          <w:sz w:val="28"/>
          <w:szCs w:val="28"/>
        </w:rPr>
        <w:t>Республики Марий Эл</w:t>
      </w:r>
    </w:p>
    <w:p w:rsidR="00C041B9" w:rsidRPr="000C2F2C" w:rsidRDefault="00C041B9" w:rsidP="0073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F2C">
        <w:rPr>
          <w:rFonts w:ascii="Times New Roman" w:hAnsi="Times New Roman" w:cs="Times New Roman"/>
          <w:sz w:val="28"/>
          <w:szCs w:val="28"/>
        </w:rPr>
        <w:t>РЕШИЛО:</w:t>
      </w:r>
    </w:p>
    <w:p w:rsidR="00C041B9" w:rsidRPr="000C2F2C" w:rsidRDefault="00716A40" w:rsidP="00E2114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F2C">
        <w:rPr>
          <w:rFonts w:ascii="Times New Roman" w:hAnsi="Times New Roman" w:cs="Times New Roman"/>
          <w:bCs/>
          <w:sz w:val="28"/>
          <w:szCs w:val="28"/>
        </w:rPr>
        <w:t>Приостановить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 xml:space="preserve"> действие пункта </w:t>
      </w:r>
      <w:r w:rsidR="00895841" w:rsidRPr="000C2F2C">
        <w:rPr>
          <w:rFonts w:ascii="Times New Roman" w:hAnsi="Times New Roman" w:cs="Times New Roman"/>
          <w:bCs/>
          <w:sz w:val="28"/>
          <w:szCs w:val="28"/>
        </w:rPr>
        <w:t>4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95841" w:rsidRPr="000C2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="00895841" w:rsidRPr="000C2F2C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895841" w:rsidRPr="000C2F2C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895841" w:rsidRPr="000C2F2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895841" w:rsidRPr="000C2F2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>»</w:t>
      </w:r>
      <w:r w:rsidR="00C041B9" w:rsidRPr="000C2F2C">
        <w:rPr>
          <w:rFonts w:ascii="Times New Roman" w:hAnsi="Times New Roman" w:cs="Times New Roman"/>
          <w:sz w:val="28"/>
          <w:szCs w:val="28"/>
        </w:rPr>
        <w:t xml:space="preserve"> 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муниципальном контроле в области охраны и использования особо охраняемых природных территорий местного значения в границах Новоторъяльского муниципального района Республики Марий Эл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 xml:space="preserve">, утвержденного решением Собрания депутатов Новоторъяльского муниципального района Республики </w:t>
      </w:r>
      <w:r w:rsidR="007F1706" w:rsidRPr="000C2F2C">
        <w:rPr>
          <w:rFonts w:ascii="Times New Roman" w:hAnsi="Times New Roman" w:cs="Times New Roman"/>
          <w:bCs/>
          <w:sz w:val="28"/>
          <w:szCs w:val="28"/>
        </w:rPr>
        <w:br/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lastRenderedPageBreak/>
        <w:t>Марий Эл от 29 сентября 2021 г № 1</w:t>
      </w:r>
      <w:r w:rsidR="00E2114E" w:rsidRPr="000C2F2C">
        <w:rPr>
          <w:rFonts w:ascii="Times New Roman" w:hAnsi="Times New Roman" w:cs="Times New Roman"/>
          <w:bCs/>
          <w:sz w:val="28"/>
          <w:szCs w:val="28"/>
        </w:rPr>
        <w:t>87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</w:t>
      </w:r>
      <w:r w:rsidR="000C2F2C">
        <w:rPr>
          <w:rFonts w:ascii="Times New Roman" w:hAnsi="Times New Roman" w:cs="Times New Roman"/>
          <w:bCs/>
          <w:sz w:val="28"/>
          <w:szCs w:val="28"/>
        </w:rPr>
        <w:br/>
      </w:r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муниципальном контроле в области охраны и </w:t>
      </w:r>
      <w:proofErr w:type="gramStart"/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proofErr w:type="gramEnd"/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 в границах Новоторъяльского муниципального района Республики Марий Эл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2114E" w:rsidRPr="000C2F2C" w:rsidRDefault="00E2114E" w:rsidP="00E2114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F2C">
        <w:rPr>
          <w:rFonts w:ascii="Times New Roman" w:hAnsi="Times New Roman" w:cs="Times New Roman"/>
          <w:sz w:val="28"/>
          <w:szCs w:val="28"/>
        </w:rPr>
        <w:t>Досудебный порядок обжалования решений контрольных органов</w:t>
      </w:r>
      <w:r w:rsidRPr="000C2F2C">
        <w:rPr>
          <w:rFonts w:ascii="Times New Roman" w:hAnsi="Times New Roman" w:cs="Times New Roman"/>
          <w:bCs/>
          <w:sz w:val="28"/>
          <w:szCs w:val="28"/>
        </w:rPr>
        <w:t xml:space="preserve">, действий (бездействий) их должностных лиц при осуществлении муниципального контроля </w:t>
      </w:r>
      <w:r w:rsidR="00BE369B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области охраны и </w:t>
      </w:r>
      <w:proofErr w:type="gramStart"/>
      <w:r w:rsidR="00BE369B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proofErr w:type="gramEnd"/>
      <w:r w:rsidR="00BE369B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 в границах Новоторъяльского муниципального района Республики Марий Эл</w:t>
      </w:r>
      <w:r w:rsidRPr="000C2F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369B" w:rsidRPr="000C2F2C">
        <w:rPr>
          <w:rFonts w:ascii="Times New Roman" w:hAnsi="Times New Roman" w:cs="Times New Roman"/>
          <w:bCs/>
          <w:sz w:val="28"/>
          <w:szCs w:val="28"/>
        </w:rPr>
        <w:br/>
      </w:r>
      <w:r w:rsidRPr="000C2F2C">
        <w:rPr>
          <w:rFonts w:ascii="Times New Roman" w:hAnsi="Times New Roman" w:cs="Times New Roman"/>
          <w:bCs/>
          <w:sz w:val="28"/>
          <w:szCs w:val="28"/>
        </w:rPr>
        <w:t xml:space="preserve">не применять. </w:t>
      </w:r>
    </w:p>
    <w:p w:rsidR="00C041B9" w:rsidRPr="000C2F2C" w:rsidRDefault="00E2114E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F2C">
        <w:rPr>
          <w:rFonts w:ascii="Times New Roman" w:hAnsi="Times New Roman" w:cs="Times New Roman"/>
          <w:sz w:val="28"/>
          <w:szCs w:val="28"/>
        </w:rPr>
        <w:t>3</w:t>
      </w:r>
      <w:r w:rsidR="00C041B9" w:rsidRPr="000C2F2C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C041B9" w:rsidRPr="000C2F2C">
        <w:rPr>
          <w:rFonts w:ascii="Times New Roman" w:hAnsi="Times New Roman" w:cs="Times New Roman"/>
          <w:sz w:val="28"/>
          <w:szCs w:val="28"/>
        </w:rPr>
        <w:br/>
      </w:r>
      <w:r w:rsidR="00735DEB" w:rsidRPr="000C2F2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41B9" w:rsidRPr="000C2F2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C041B9" w:rsidRPr="000C2F2C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C041B9" w:rsidRPr="000C2F2C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://</w:t>
        </w:r>
        <w:proofErr w:type="spellStart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mari</w:t>
        </w:r>
        <w:proofErr w:type="spellEnd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-</w:t>
        </w:r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el</w:t>
        </w:r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/</w:t>
        </w:r>
        <w:proofErr w:type="spellStart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C041B9" w:rsidRPr="000C2F2C">
        <w:rPr>
          <w:rFonts w:ascii="Times New Roman" w:hAnsi="Times New Roman" w:cs="Times New Roman"/>
          <w:sz w:val="28"/>
          <w:szCs w:val="28"/>
        </w:rPr>
        <w:t>)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>.</w:t>
      </w:r>
      <w:r w:rsidR="00C041B9" w:rsidRPr="000C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B9" w:rsidRPr="000C2F2C" w:rsidRDefault="000C2F2C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B9" w:rsidRPr="000C2F2C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обнародования, но не ранее 1 января 2022 года.</w:t>
      </w:r>
    </w:p>
    <w:p w:rsidR="00E2114E" w:rsidRPr="000C2F2C" w:rsidRDefault="00E2114E" w:rsidP="00E2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F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C2F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2F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C2F2C">
        <w:rPr>
          <w:rFonts w:ascii="Times New Roman" w:hAnsi="Times New Roman" w:cs="Times New Roman"/>
          <w:sz w:val="28"/>
          <w:szCs w:val="28"/>
        </w:rPr>
        <w:br/>
      </w:r>
      <w:r w:rsidRPr="000C2F2C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0C2F2C">
        <w:rPr>
          <w:rFonts w:ascii="Times New Roman" w:hAnsi="Times New Roman" w:cs="Times New Roman"/>
          <w:sz w:val="28"/>
          <w:szCs w:val="28"/>
        </w:rPr>
        <w:br/>
      </w:r>
      <w:r w:rsidRPr="000C2F2C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E2114E" w:rsidRPr="000C2F2C" w:rsidRDefault="00E2114E" w:rsidP="00E21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14E" w:rsidRPr="000C2F2C" w:rsidRDefault="00E2114E" w:rsidP="00E2114E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W w:w="9180" w:type="dxa"/>
        <w:tblLook w:val="04A0"/>
      </w:tblPr>
      <w:tblGrid>
        <w:gridCol w:w="3652"/>
        <w:gridCol w:w="3096"/>
        <w:gridCol w:w="2432"/>
      </w:tblGrid>
      <w:tr w:rsidR="00E2114E" w:rsidRPr="000C2F2C" w:rsidTr="00D360E7">
        <w:tc>
          <w:tcPr>
            <w:tcW w:w="3652" w:type="dxa"/>
            <w:shd w:val="clear" w:color="auto" w:fill="auto"/>
            <w:vAlign w:val="center"/>
          </w:tcPr>
          <w:p w:rsidR="00E2114E" w:rsidRPr="000C2F2C" w:rsidRDefault="00E2114E" w:rsidP="00E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0C2F2C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Глава Новоторъяльского</w:t>
            </w:r>
          </w:p>
          <w:p w:rsidR="00E2114E" w:rsidRPr="000C2F2C" w:rsidRDefault="00E2114E" w:rsidP="00E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0C2F2C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E2114E" w:rsidRPr="000C2F2C" w:rsidRDefault="00E2114E" w:rsidP="00E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:rsidR="00E2114E" w:rsidRPr="000C2F2C" w:rsidRDefault="00E2114E" w:rsidP="00E2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0C2F2C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 xml:space="preserve">Е. </w:t>
            </w:r>
            <w:proofErr w:type="spellStart"/>
            <w:r w:rsidRPr="000C2F2C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Небогатиков</w:t>
            </w:r>
            <w:proofErr w:type="spellEnd"/>
          </w:p>
        </w:tc>
      </w:tr>
    </w:tbl>
    <w:p w:rsidR="00C041B9" w:rsidRPr="00BD0C47" w:rsidRDefault="00C041B9" w:rsidP="00E2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41B9" w:rsidRPr="00BD0C47" w:rsidSect="00E211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412971"/>
    <w:multiLevelType w:val="hybridMultilevel"/>
    <w:tmpl w:val="A5FC6414"/>
    <w:lvl w:ilvl="0" w:tplc="35BE4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8492B"/>
    <w:multiLevelType w:val="hybridMultilevel"/>
    <w:tmpl w:val="DB560102"/>
    <w:lvl w:ilvl="0" w:tplc="A586B6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C2F2C"/>
    <w:rsid w:val="00123062"/>
    <w:rsid w:val="004F56FB"/>
    <w:rsid w:val="00716A40"/>
    <w:rsid w:val="00735DEB"/>
    <w:rsid w:val="007B2E79"/>
    <w:rsid w:val="007E6257"/>
    <w:rsid w:val="007F1706"/>
    <w:rsid w:val="00895841"/>
    <w:rsid w:val="00AA547A"/>
    <w:rsid w:val="00BE369B"/>
    <w:rsid w:val="00C041B9"/>
    <w:rsid w:val="00E2114E"/>
    <w:rsid w:val="00F01F94"/>
    <w:rsid w:val="00F90F7C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XXJ7TYMEEKJ2-231274329-56</_dlc_DocId>
    <_dlc_DocIdUrl xmlns="57504d04-691e-4fc4-8f09-4f19fdbe90f6">
      <Url>https://vip.gov.mari.ru/toryal/_layouts/DocIdRedir.aspx?ID=XXJ7TYMEEKJ2-231274329-56</Url>
      <Description>XXJ7TYMEEKJ2-231274329-56</Description>
    </_dlc_DocIdUrl>
  </documentManagement>
</p:properties>
</file>

<file path=customXml/itemProps1.xml><?xml version="1.0" encoding="utf-8"?>
<ds:datastoreItem xmlns:ds="http://schemas.openxmlformats.org/officeDocument/2006/customXml" ds:itemID="{E2B4FD4A-6F96-43CD-84CF-50818EE4A1F5}"/>
</file>

<file path=customXml/itemProps2.xml><?xml version="1.0" encoding="utf-8"?>
<ds:datastoreItem xmlns:ds="http://schemas.openxmlformats.org/officeDocument/2006/customXml" ds:itemID="{A6C2B808-5A2F-440E-B19B-314F48592B8E}"/>
</file>

<file path=customXml/itemProps3.xml><?xml version="1.0" encoding="utf-8"?>
<ds:datastoreItem xmlns:ds="http://schemas.openxmlformats.org/officeDocument/2006/customXml" ds:itemID="{197B8929-33A1-4DBC-BD28-A5FB3990A9DC}"/>
</file>

<file path=customXml/itemProps4.xml><?xml version="1.0" encoding="utf-8"?>
<ds:datastoreItem xmlns:ds="http://schemas.openxmlformats.org/officeDocument/2006/customXml" ds:itemID="{D3BA71BA-0540-4A48-A0A3-82C6458650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464</Words>
  <Characters>2646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dcterms:created xsi:type="dcterms:W3CDTF">2021-12-20T08:50:00Z</dcterms:created>
  <dcterms:modified xsi:type="dcterms:W3CDTF">2021-12-29T06:40:00Z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570c170d-c060-4cfd-b9cc-45c6e70c746e</vt:lpwstr>
  </property>
</Properties>
</file>