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FEE" w:rsidRDefault="004C5FEE" w:rsidP="004C5FEE">
      <w:pPr>
        <w:pStyle w:val="a4"/>
        <w:spacing w:before="0" w:beforeAutospacing="0" w:after="0" w:afterAutospacing="0"/>
        <w:jc w:val="center"/>
        <w:rPr>
          <w:color w:val="000000"/>
          <w:sz w:val="28"/>
          <w:szCs w:val="28"/>
        </w:rPr>
      </w:pPr>
      <w:r>
        <w:rPr>
          <w:color w:val="000000"/>
          <w:sz w:val="28"/>
          <w:szCs w:val="28"/>
        </w:rPr>
        <w:t xml:space="preserve">СОБРАНИЕ ДЕПУТАТОВ </w:t>
      </w:r>
      <w:r w:rsidR="00B337F8">
        <w:rPr>
          <w:color w:val="000000"/>
          <w:sz w:val="28"/>
          <w:szCs w:val="28"/>
        </w:rPr>
        <w:t>ЧУКСОЛИНСКОГО</w:t>
      </w:r>
      <w:r w:rsidR="004F0874">
        <w:rPr>
          <w:color w:val="000000"/>
          <w:sz w:val="28"/>
          <w:szCs w:val="28"/>
        </w:rPr>
        <w:t xml:space="preserve"> СЕЛЬСКОГО ПОСЕЛЕНИЯ </w:t>
      </w:r>
      <w:r>
        <w:rPr>
          <w:color w:val="000000"/>
          <w:sz w:val="28"/>
          <w:szCs w:val="28"/>
        </w:rPr>
        <w:t xml:space="preserve"> НОВОТОРЪЯЛЬСКОГО МУНИЦИПАЛЬНОГО РАЙОНА РЕСПУБЛИКИ МАРИЙ ЭЛ</w:t>
      </w:r>
    </w:p>
    <w:p w:rsidR="004C5FEE" w:rsidRDefault="004C5FEE" w:rsidP="004C5FEE">
      <w:pPr>
        <w:pStyle w:val="a4"/>
        <w:spacing w:before="0" w:beforeAutospacing="0" w:after="0" w:afterAutospacing="0"/>
        <w:jc w:val="center"/>
        <w:rPr>
          <w:color w:val="000000"/>
          <w:sz w:val="28"/>
          <w:szCs w:val="28"/>
        </w:rPr>
      </w:pPr>
    </w:p>
    <w:p w:rsidR="004C5FEE" w:rsidRDefault="004C5FEE" w:rsidP="004C5FEE">
      <w:pPr>
        <w:pStyle w:val="a4"/>
        <w:spacing w:before="0" w:beforeAutospacing="0" w:after="0" w:afterAutospacing="0"/>
        <w:jc w:val="center"/>
        <w:rPr>
          <w:color w:val="000000"/>
          <w:sz w:val="28"/>
          <w:szCs w:val="28"/>
        </w:rPr>
      </w:pPr>
    </w:p>
    <w:p w:rsidR="004C5FEE" w:rsidRDefault="004C5FEE" w:rsidP="004C5FEE">
      <w:pPr>
        <w:pStyle w:val="a4"/>
        <w:spacing w:before="0" w:beforeAutospacing="0" w:after="0" w:afterAutospacing="0"/>
        <w:jc w:val="center"/>
        <w:rPr>
          <w:color w:val="000000"/>
          <w:sz w:val="28"/>
          <w:szCs w:val="28"/>
        </w:rPr>
      </w:pPr>
      <w:r>
        <w:rPr>
          <w:color w:val="000000"/>
          <w:sz w:val="28"/>
          <w:szCs w:val="28"/>
        </w:rPr>
        <w:t xml:space="preserve">РЕШЕНИЕ </w:t>
      </w:r>
    </w:p>
    <w:p w:rsidR="004C5FEE" w:rsidRDefault="004C5FEE" w:rsidP="004C5FEE">
      <w:pPr>
        <w:pStyle w:val="a4"/>
        <w:spacing w:before="0" w:beforeAutospacing="0" w:after="0" w:afterAutospacing="0"/>
        <w:rPr>
          <w:color w:val="000000"/>
          <w:sz w:val="28"/>
          <w:szCs w:val="28"/>
        </w:rPr>
      </w:pPr>
      <w:r>
        <w:rPr>
          <w:color w:val="000000"/>
          <w:sz w:val="28"/>
          <w:szCs w:val="28"/>
        </w:rPr>
        <w:br/>
      </w:r>
      <w:r w:rsidR="000F6D63">
        <w:rPr>
          <w:color w:val="000000"/>
          <w:sz w:val="28"/>
          <w:szCs w:val="28"/>
        </w:rPr>
        <w:t xml:space="preserve">Шестая </w:t>
      </w:r>
      <w:r>
        <w:rPr>
          <w:color w:val="000000"/>
          <w:sz w:val="28"/>
          <w:szCs w:val="28"/>
        </w:rPr>
        <w:t xml:space="preserve">сессия                                                  </w:t>
      </w:r>
      <w:r w:rsidR="000F6D63">
        <w:rPr>
          <w:color w:val="000000"/>
          <w:sz w:val="28"/>
          <w:szCs w:val="28"/>
        </w:rPr>
        <w:t xml:space="preserve">                  </w:t>
      </w:r>
      <w:r>
        <w:rPr>
          <w:color w:val="000000"/>
          <w:sz w:val="28"/>
          <w:szCs w:val="28"/>
        </w:rPr>
        <w:t xml:space="preserve"> </w:t>
      </w:r>
      <w:r w:rsidR="007F064A">
        <w:rPr>
          <w:color w:val="000000"/>
          <w:sz w:val="28"/>
          <w:szCs w:val="28"/>
        </w:rPr>
        <w:t>№ 33</w:t>
      </w:r>
    </w:p>
    <w:p w:rsidR="004C5FEE" w:rsidRDefault="000F6D63" w:rsidP="004C5FEE">
      <w:pPr>
        <w:pStyle w:val="a4"/>
        <w:spacing w:before="0" w:beforeAutospacing="0" w:after="0" w:afterAutospacing="0"/>
        <w:rPr>
          <w:color w:val="000000"/>
          <w:sz w:val="28"/>
          <w:szCs w:val="28"/>
        </w:rPr>
      </w:pPr>
      <w:r>
        <w:rPr>
          <w:color w:val="000000"/>
          <w:sz w:val="28"/>
          <w:szCs w:val="28"/>
        </w:rPr>
        <w:t xml:space="preserve">третьего </w:t>
      </w:r>
      <w:r w:rsidR="004C5FEE">
        <w:rPr>
          <w:color w:val="000000"/>
          <w:sz w:val="28"/>
          <w:szCs w:val="28"/>
        </w:rPr>
        <w:t xml:space="preserve">созыва                                            </w:t>
      </w:r>
      <w:r>
        <w:rPr>
          <w:color w:val="000000"/>
          <w:sz w:val="28"/>
          <w:szCs w:val="28"/>
        </w:rPr>
        <w:t xml:space="preserve">                    </w:t>
      </w:r>
      <w:r w:rsidR="004C5FEE">
        <w:rPr>
          <w:color w:val="000000"/>
          <w:sz w:val="28"/>
          <w:szCs w:val="28"/>
        </w:rPr>
        <w:t xml:space="preserve">  </w:t>
      </w:r>
      <w:r>
        <w:rPr>
          <w:color w:val="000000"/>
          <w:sz w:val="28"/>
          <w:szCs w:val="28"/>
        </w:rPr>
        <w:t>27 декабря 2019года</w:t>
      </w:r>
    </w:p>
    <w:p w:rsidR="004C5FEE" w:rsidRDefault="004C5FEE" w:rsidP="004C5FEE">
      <w:pPr>
        <w:pStyle w:val="a4"/>
        <w:spacing w:before="0" w:beforeAutospacing="0" w:after="0" w:afterAutospacing="0"/>
        <w:jc w:val="center"/>
        <w:rPr>
          <w:color w:val="000000"/>
          <w:sz w:val="28"/>
          <w:szCs w:val="28"/>
        </w:rPr>
      </w:pPr>
    </w:p>
    <w:p w:rsidR="004C5FEE" w:rsidRDefault="004C5FEE" w:rsidP="004C5FEE">
      <w:pPr>
        <w:pStyle w:val="a4"/>
        <w:spacing w:before="0" w:beforeAutospacing="0" w:after="0" w:afterAutospacing="0"/>
        <w:jc w:val="center"/>
        <w:rPr>
          <w:color w:val="000000"/>
          <w:sz w:val="28"/>
          <w:szCs w:val="28"/>
        </w:rPr>
      </w:pPr>
      <w:r>
        <w:rPr>
          <w:color w:val="000000"/>
          <w:sz w:val="28"/>
          <w:szCs w:val="28"/>
        </w:rPr>
        <w:br/>
        <w:t xml:space="preserve">О порядке привлечения граждан к выполнению на добровольной основе социально значимых работ (в том числе </w:t>
      </w:r>
      <w:r>
        <w:rPr>
          <w:sz w:val="28"/>
          <w:szCs w:val="28"/>
        </w:rPr>
        <w:t xml:space="preserve">дежурств) в </w:t>
      </w:r>
      <w:r>
        <w:rPr>
          <w:sz w:val="28"/>
          <w:szCs w:val="28"/>
          <w:shd w:val="clear" w:color="auto" w:fill="FFFFFF"/>
        </w:rPr>
        <w:t>целях решения вопросов местного значения</w:t>
      </w:r>
      <w:r>
        <w:rPr>
          <w:sz w:val="28"/>
          <w:szCs w:val="28"/>
        </w:rPr>
        <w:t xml:space="preserve"> в </w:t>
      </w:r>
      <w:proofErr w:type="spellStart"/>
      <w:r w:rsidR="00B337F8">
        <w:rPr>
          <w:sz w:val="28"/>
          <w:szCs w:val="28"/>
        </w:rPr>
        <w:t>Чуксолинском</w:t>
      </w:r>
      <w:proofErr w:type="spellEnd"/>
      <w:r w:rsidR="004F0874">
        <w:rPr>
          <w:sz w:val="28"/>
          <w:szCs w:val="28"/>
        </w:rPr>
        <w:t xml:space="preserve"> сельском поселении</w:t>
      </w:r>
      <w:r>
        <w:rPr>
          <w:sz w:val="28"/>
          <w:szCs w:val="28"/>
        </w:rPr>
        <w:t xml:space="preserve"> Новоторъяльского муниципального района Республики Марий</w:t>
      </w:r>
      <w:r>
        <w:rPr>
          <w:color w:val="000000"/>
          <w:sz w:val="28"/>
          <w:szCs w:val="28"/>
        </w:rPr>
        <w:t xml:space="preserve"> Эл</w:t>
      </w:r>
    </w:p>
    <w:p w:rsidR="004C5FEE" w:rsidRDefault="004C5FEE" w:rsidP="004C5FEE">
      <w:pPr>
        <w:pStyle w:val="a4"/>
        <w:spacing w:before="0" w:beforeAutospacing="0" w:after="0" w:afterAutospacing="0"/>
        <w:rPr>
          <w:color w:val="000000"/>
          <w:sz w:val="28"/>
          <w:szCs w:val="28"/>
        </w:rPr>
      </w:pPr>
    </w:p>
    <w:p w:rsidR="004C5FEE" w:rsidRDefault="004C5FEE" w:rsidP="004C5FEE">
      <w:pPr>
        <w:pStyle w:val="a4"/>
        <w:spacing w:before="0" w:beforeAutospacing="0" w:after="0" w:afterAutospacing="0"/>
        <w:ind w:firstLine="567"/>
        <w:jc w:val="both"/>
        <w:rPr>
          <w:color w:val="000000"/>
          <w:sz w:val="28"/>
          <w:szCs w:val="28"/>
        </w:rPr>
      </w:pPr>
      <w:r>
        <w:rPr>
          <w:color w:val="000000"/>
          <w:sz w:val="28"/>
          <w:szCs w:val="28"/>
        </w:rPr>
        <w:br/>
        <w:t xml:space="preserve">            Во исполнение статьи 17 Федерального закона от 06 октября </w:t>
      </w:r>
      <w:r>
        <w:rPr>
          <w:color w:val="000000"/>
          <w:sz w:val="28"/>
          <w:szCs w:val="28"/>
        </w:rPr>
        <w:br/>
        <w:t xml:space="preserve">2003 г. № 131-ФЗ «Об общих принципах организации местного самоуправления в Российской Федерации» с целью решения вопросов местного значения, руководствуясь Уставом </w:t>
      </w:r>
      <w:r w:rsidR="00B337F8">
        <w:rPr>
          <w:color w:val="000000"/>
          <w:sz w:val="28"/>
          <w:szCs w:val="28"/>
        </w:rPr>
        <w:t>Чуксолинского</w:t>
      </w:r>
      <w:r w:rsidR="004F0874">
        <w:rPr>
          <w:color w:val="000000"/>
          <w:sz w:val="28"/>
          <w:szCs w:val="28"/>
        </w:rPr>
        <w:t xml:space="preserve"> сельского поселения</w:t>
      </w:r>
      <w:r>
        <w:rPr>
          <w:color w:val="000000"/>
          <w:sz w:val="28"/>
          <w:szCs w:val="28"/>
        </w:rPr>
        <w:t xml:space="preserve"> Новоторъяльского района Республики Марий Эл</w:t>
      </w:r>
    </w:p>
    <w:p w:rsidR="004C5FEE" w:rsidRDefault="004C5FEE" w:rsidP="004C5FEE">
      <w:pPr>
        <w:pStyle w:val="a4"/>
        <w:spacing w:before="0" w:beforeAutospacing="0" w:after="0" w:afterAutospacing="0"/>
        <w:ind w:firstLine="567"/>
        <w:jc w:val="center"/>
        <w:rPr>
          <w:color w:val="000000"/>
          <w:sz w:val="28"/>
          <w:szCs w:val="28"/>
        </w:rPr>
      </w:pPr>
      <w:r>
        <w:rPr>
          <w:color w:val="000000"/>
          <w:sz w:val="28"/>
          <w:szCs w:val="28"/>
        </w:rPr>
        <w:t xml:space="preserve">Собрание депутатов </w:t>
      </w:r>
      <w:r w:rsidR="00B337F8">
        <w:rPr>
          <w:color w:val="000000"/>
          <w:sz w:val="28"/>
          <w:szCs w:val="28"/>
        </w:rPr>
        <w:t>Чуксолинского</w:t>
      </w:r>
      <w:r w:rsidR="004F0874">
        <w:rPr>
          <w:color w:val="000000"/>
          <w:sz w:val="28"/>
          <w:szCs w:val="28"/>
        </w:rPr>
        <w:t xml:space="preserve"> сельского поселения</w:t>
      </w:r>
    </w:p>
    <w:p w:rsidR="004C5FEE" w:rsidRDefault="004C5FEE" w:rsidP="004C5FEE">
      <w:pPr>
        <w:pStyle w:val="a4"/>
        <w:spacing w:before="0" w:beforeAutospacing="0" w:after="0" w:afterAutospacing="0"/>
        <w:jc w:val="center"/>
        <w:rPr>
          <w:color w:val="000000"/>
          <w:sz w:val="28"/>
          <w:szCs w:val="28"/>
        </w:rPr>
      </w:pPr>
      <w:r>
        <w:rPr>
          <w:color w:val="000000"/>
          <w:sz w:val="28"/>
          <w:szCs w:val="28"/>
        </w:rPr>
        <w:t>РЕШАЕТ:</w:t>
      </w:r>
    </w:p>
    <w:p w:rsidR="004C5FEE" w:rsidRDefault="004C5FEE" w:rsidP="004C5FEE">
      <w:pPr>
        <w:pStyle w:val="a4"/>
        <w:spacing w:before="0" w:beforeAutospacing="0" w:after="0" w:afterAutospacing="0"/>
        <w:ind w:firstLine="567"/>
        <w:jc w:val="both"/>
        <w:rPr>
          <w:color w:val="000000"/>
          <w:sz w:val="28"/>
          <w:szCs w:val="28"/>
        </w:rPr>
      </w:pPr>
      <w:r>
        <w:rPr>
          <w:color w:val="000000"/>
          <w:sz w:val="28"/>
          <w:szCs w:val="28"/>
        </w:rPr>
        <w:t xml:space="preserve">1. Утвердить прилагаемый Порядок привлечения граждан к выполнению на добровольной основе социально значимых работ (в том числе дежурств) в </w:t>
      </w:r>
      <w:proofErr w:type="spellStart"/>
      <w:r w:rsidR="00B337F8">
        <w:rPr>
          <w:color w:val="000000"/>
          <w:sz w:val="28"/>
          <w:szCs w:val="28"/>
        </w:rPr>
        <w:t>Чуксолинском</w:t>
      </w:r>
      <w:proofErr w:type="spellEnd"/>
      <w:r w:rsidR="004F0874">
        <w:rPr>
          <w:color w:val="000000"/>
          <w:sz w:val="28"/>
          <w:szCs w:val="28"/>
        </w:rPr>
        <w:t xml:space="preserve"> сельском поселении </w:t>
      </w:r>
      <w:r>
        <w:rPr>
          <w:color w:val="000000"/>
          <w:sz w:val="28"/>
          <w:szCs w:val="28"/>
        </w:rPr>
        <w:t>Новоторъяльского муниципального района Республики Марий Эл.</w:t>
      </w:r>
    </w:p>
    <w:p w:rsidR="004C5FEE" w:rsidRDefault="004C5FEE" w:rsidP="004C5FEE">
      <w:pPr>
        <w:pStyle w:val="a4"/>
        <w:spacing w:before="0" w:beforeAutospacing="0" w:after="0" w:afterAutospacing="0"/>
        <w:ind w:firstLine="567"/>
        <w:jc w:val="both"/>
        <w:rPr>
          <w:color w:val="000000"/>
          <w:sz w:val="28"/>
          <w:szCs w:val="28"/>
        </w:rPr>
      </w:pPr>
      <w:r>
        <w:rPr>
          <w:color w:val="000000"/>
          <w:sz w:val="28"/>
          <w:szCs w:val="28"/>
        </w:rPr>
        <w:t>2. Обнародовать настоящее решение путем размещения на информационн</w:t>
      </w:r>
      <w:r w:rsidR="004F0874">
        <w:rPr>
          <w:color w:val="000000"/>
          <w:sz w:val="28"/>
          <w:szCs w:val="28"/>
        </w:rPr>
        <w:t>ых</w:t>
      </w:r>
      <w:r>
        <w:rPr>
          <w:color w:val="000000"/>
          <w:sz w:val="28"/>
          <w:szCs w:val="28"/>
        </w:rPr>
        <w:t xml:space="preserve"> стенд</w:t>
      </w:r>
      <w:r w:rsidR="004F0874">
        <w:rPr>
          <w:color w:val="000000"/>
          <w:sz w:val="28"/>
          <w:szCs w:val="28"/>
        </w:rPr>
        <w:t>ах</w:t>
      </w:r>
      <w:r>
        <w:rPr>
          <w:color w:val="000000"/>
          <w:sz w:val="28"/>
          <w:szCs w:val="28"/>
        </w:rPr>
        <w:t xml:space="preserve"> </w:t>
      </w:r>
      <w:r w:rsidR="00B337F8">
        <w:rPr>
          <w:color w:val="000000"/>
          <w:sz w:val="28"/>
          <w:szCs w:val="28"/>
        </w:rPr>
        <w:t>Чуксолинского</w:t>
      </w:r>
      <w:r w:rsidR="004F0874">
        <w:rPr>
          <w:color w:val="000000"/>
          <w:sz w:val="28"/>
          <w:szCs w:val="28"/>
        </w:rPr>
        <w:t xml:space="preserve"> сельского поселения</w:t>
      </w:r>
      <w:r>
        <w:rPr>
          <w:color w:val="000000"/>
          <w:sz w:val="28"/>
          <w:szCs w:val="28"/>
        </w:rPr>
        <w:t>, а также разместить на официальном сайте Новоторъяльского района.</w:t>
      </w:r>
    </w:p>
    <w:p w:rsidR="004C5FEE" w:rsidRDefault="004C5FEE" w:rsidP="004C5FEE">
      <w:pPr>
        <w:pStyle w:val="a4"/>
        <w:spacing w:before="0" w:beforeAutospacing="0" w:after="0" w:afterAutospacing="0"/>
        <w:ind w:firstLine="567"/>
        <w:jc w:val="both"/>
        <w:rPr>
          <w:color w:val="000000"/>
          <w:sz w:val="28"/>
          <w:szCs w:val="28"/>
        </w:rPr>
      </w:pPr>
      <w:r>
        <w:rPr>
          <w:color w:val="000000"/>
          <w:sz w:val="28"/>
          <w:szCs w:val="28"/>
        </w:rPr>
        <w:t>3. Настоящее решение вступает в силу после его обнародования.</w:t>
      </w:r>
    </w:p>
    <w:p w:rsidR="004C5FEE" w:rsidRDefault="004C5FEE" w:rsidP="004C5FEE">
      <w:pPr>
        <w:pStyle w:val="a4"/>
        <w:spacing w:before="0" w:beforeAutospacing="0" w:after="0" w:afterAutospacing="0"/>
        <w:ind w:firstLine="567"/>
        <w:jc w:val="both"/>
        <w:rPr>
          <w:color w:val="000000"/>
          <w:sz w:val="28"/>
          <w:szCs w:val="28"/>
        </w:rPr>
      </w:pPr>
      <w:r>
        <w:rPr>
          <w:color w:val="000000"/>
          <w:sz w:val="28"/>
          <w:szCs w:val="28"/>
        </w:rPr>
        <w:t xml:space="preserve">4. </w:t>
      </w:r>
      <w:proofErr w:type="gramStart"/>
      <w:r>
        <w:rPr>
          <w:color w:val="000000"/>
          <w:sz w:val="28"/>
          <w:szCs w:val="28"/>
        </w:rPr>
        <w:t>Контроль за</w:t>
      </w:r>
      <w:proofErr w:type="gramEnd"/>
      <w:r>
        <w:rPr>
          <w:color w:val="000000"/>
          <w:sz w:val="28"/>
          <w:szCs w:val="28"/>
        </w:rPr>
        <w:t xml:space="preserve"> исполнением настоящего решения возложить на постоянную комиссию по социальным вопросам, законности и правопорядку.</w:t>
      </w:r>
    </w:p>
    <w:p w:rsidR="004C5FEE" w:rsidRDefault="004C5FEE" w:rsidP="004C5FEE">
      <w:pPr>
        <w:pStyle w:val="a4"/>
        <w:spacing w:before="0" w:beforeAutospacing="0" w:after="0" w:afterAutospacing="0"/>
        <w:rPr>
          <w:color w:val="000000"/>
          <w:sz w:val="28"/>
          <w:szCs w:val="28"/>
        </w:rPr>
      </w:pPr>
      <w:r>
        <w:rPr>
          <w:color w:val="000000"/>
          <w:sz w:val="28"/>
          <w:szCs w:val="28"/>
        </w:rPr>
        <w:t> </w:t>
      </w:r>
    </w:p>
    <w:p w:rsidR="004C5FEE" w:rsidRDefault="004C5FEE" w:rsidP="004C5FEE">
      <w:pPr>
        <w:pStyle w:val="a4"/>
        <w:spacing w:before="0" w:beforeAutospacing="0" w:after="0" w:afterAutospacing="0"/>
        <w:rPr>
          <w:color w:val="000000"/>
          <w:sz w:val="28"/>
          <w:szCs w:val="28"/>
        </w:rPr>
      </w:pPr>
    </w:p>
    <w:p w:rsidR="004C5FEE" w:rsidRDefault="004C5FEE" w:rsidP="004C5FEE">
      <w:pPr>
        <w:pStyle w:val="a4"/>
        <w:spacing w:before="0" w:beforeAutospacing="0" w:after="0" w:afterAutospacing="0"/>
        <w:rPr>
          <w:color w:val="000000"/>
          <w:sz w:val="28"/>
          <w:szCs w:val="28"/>
        </w:rPr>
      </w:pPr>
    </w:p>
    <w:p w:rsidR="004C5FEE" w:rsidRDefault="004C5FEE" w:rsidP="004C5FEE">
      <w:pPr>
        <w:pStyle w:val="a4"/>
        <w:spacing w:before="0" w:beforeAutospacing="0" w:after="0" w:afterAutospacing="0"/>
        <w:rPr>
          <w:color w:val="000000"/>
          <w:sz w:val="28"/>
          <w:szCs w:val="28"/>
        </w:rPr>
      </w:pPr>
      <w:r>
        <w:rPr>
          <w:color w:val="000000"/>
          <w:sz w:val="28"/>
          <w:szCs w:val="28"/>
        </w:rPr>
        <w:t xml:space="preserve">Глава </w:t>
      </w:r>
      <w:r w:rsidR="00B337F8">
        <w:rPr>
          <w:color w:val="000000"/>
          <w:sz w:val="28"/>
          <w:szCs w:val="28"/>
        </w:rPr>
        <w:t>Чуксолинского</w:t>
      </w:r>
      <w:r w:rsidR="004F0874">
        <w:rPr>
          <w:color w:val="000000"/>
          <w:sz w:val="28"/>
          <w:szCs w:val="28"/>
        </w:rPr>
        <w:t xml:space="preserve"> сельского поселения</w:t>
      </w:r>
      <w:r>
        <w:rPr>
          <w:color w:val="000000"/>
          <w:sz w:val="28"/>
          <w:szCs w:val="28"/>
        </w:rPr>
        <w:t xml:space="preserve">                          </w:t>
      </w:r>
      <w:r w:rsidR="004F0874">
        <w:rPr>
          <w:color w:val="000000"/>
          <w:sz w:val="28"/>
          <w:szCs w:val="28"/>
        </w:rPr>
        <w:t xml:space="preserve">     </w:t>
      </w:r>
      <w:r>
        <w:rPr>
          <w:color w:val="000000"/>
          <w:sz w:val="28"/>
          <w:szCs w:val="28"/>
        </w:rPr>
        <w:t xml:space="preserve"> </w:t>
      </w:r>
      <w:proofErr w:type="spellStart"/>
      <w:r w:rsidR="00B337F8">
        <w:rPr>
          <w:color w:val="000000"/>
          <w:sz w:val="28"/>
          <w:szCs w:val="28"/>
        </w:rPr>
        <w:t>Е.Мосунова</w:t>
      </w:r>
      <w:proofErr w:type="spellEnd"/>
    </w:p>
    <w:p w:rsidR="004C5FEE" w:rsidRDefault="004C5FEE" w:rsidP="004C5FEE">
      <w:pPr>
        <w:pStyle w:val="a4"/>
        <w:spacing w:before="0" w:beforeAutospacing="0" w:after="0" w:afterAutospacing="0"/>
        <w:jc w:val="right"/>
        <w:rPr>
          <w:color w:val="000000"/>
          <w:sz w:val="28"/>
          <w:szCs w:val="28"/>
        </w:rPr>
      </w:pPr>
    </w:p>
    <w:p w:rsidR="004C5FEE" w:rsidRDefault="004C5FEE" w:rsidP="004C5FEE">
      <w:pPr>
        <w:pStyle w:val="a4"/>
        <w:spacing w:before="0" w:beforeAutospacing="0" w:after="0" w:afterAutospacing="0"/>
        <w:jc w:val="right"/>
        <w:rPr>
          <w:color w:val="000000"/>
          <w:sz w:val="28"/>
          <w:szCs w:val="28"/>
        </w:rPr>
      </w:pPr>
    </w:p>
    <w:p w:rsidR="004C5FEE" w:rsidRDefault="004C5FEE" w:rsidP="004C5FEE">
      <w:pPr>
        <w:pStyle w:val="a4"/>
        <w:spacing w:before="0" w:beforeAutospacing="0" w:after="0" w:afterAutospacing="0"/>
        <w:jc w:val="right"/>
        <w:rPr>
          <w:color w:val="000000"/>
          <w:sz w:val="28"/>
          <w:szCs w:val="28"/>
        </w:rPr>
      </w:pPr>
    </w:p>
    <w:p w:rsidR="004C5FEE" w:rsidRDefault="004C5FEE" w:rsidP="004C5FEE">
      <w:pPr>
        <w:pStyle w:val="a4"/>
        <w:spacing w:before="0" w:beforeAutospacing="0" w:after="0" w:afterAutospacing="0"/>
        <w:jc w:val="right"/>
        <w:rPr>
          <w:color w:val="000000"/>
          <w:sz w:val="28"/>
          <w:szCs w:val="28"/>
        </w:rPr>
      </w:pPr>
    </w:p>
    <w:p w:rsidR="004C5FEE" w:rsidRDefault="004C5FEE" w:rsidP="004C5FEE">
      <w:pPr>
        <w:pStyle w:val="a4"/>
        <w:spacing w:before="0" w:beforeAutospacing="0" w:after="0" w:afterAutospacing="0"/>
        <w:jc w:val="right"/>
        <w:rPr>
          <w:color w:val="000000"/>
          <w:sz w:val="28"/>
          <w:szCs w:val="28"/>
        </w:rPr>
      </w:pPr>
    </w:p>
    <w:p w:rsidR="004C5FEE" w:rsidRDefault="004C5FEE" w:rsidP="004C5FEE">
      <w:pPr>
        <w:pStyle w:val="a4"/>
        <w:spacing w:before="0" w:beforeAutospacing="0" w:after="0" w:afterAutospacing="0"/>
        <w:jc w:val="right"/>
        <w:rPr>
          <w:color w:val="000000"/>
          <w:sz w:val="28"/>
          <w:szCs w:val="28"/>
        </w:rPr>
      </w:pPr>
    </w:p>
    <w:p w:rsidR="004C5FEE" w:rsidRDefault="004C5FEE" w:rsidP="004C5FEE">
      <w:pPr>
        <w:pStyle w:val="a4"/>
        <w:spacing w:before="0" w:beforeAutospacing="0" w:after="0" w:afterAutospacing="0"/>
        <w:jc w:val="right"/>
        <w:rPr>
          <w:color w:val="000000"/>
          <w:sz w:val="28"/>
          <w:szCs w:val="28"/>
        </w:rPr>
      </w:pPr>
    </w:p>
    <w:p w:rsidR="004C5FEE" w:rsidRDefault="004C5FEE" w:rsidP="004C5FEE">
      <w:pPr>
        <w:pStyle w:val="a4"/>
        <w:spacing w:before="0" w:beforeAutospacing="0" w:after="0" w:afterAutospacing="0"/>
        <w:jc w:val="right"/>
        <w:rPr>
          <w:color w:val="000000"/>
          <w:sz w:val="28"/>
          <w:szCs w:val="28"/>
        </w:rPr>
      </w:pPr>
    </w:p>
    <w:p w:rsidR="004F0874" w:rsidRDefault="004C5FEE" w:rsidP="004C5FEE">
      <w:pPr>
        <w:pStyle w:val="a4"/>
        <w:spacing w:before="0" w:beforeAutospacing="0" w:after="0" w:afterAutospacing="0"/>
        <w:jc w:val="right"/>
        <w:rPr>
          <w:color w:val="000000"/>
          <w:sz w:val="28"/>
          <w:szCs w:val="28"/>
        </w:rPr>
      </w:pPr>
      <w:r>
        <w:rPr>
          <w:color w:val="000000"/>
          <w:sz w:val="28"/>
          <w:szCs w:val="28"/>
        </w:rPr>
        <w:t>Утверждено</w:t>
      </w:r>
      <w:r>
        <w:rPr>
          <w:rStyle w:val="apple-converted-space"/>
          <w:color w:val="000000"/>
          <w:sz w:val="28"/>
          <w:szCs w:val="28"/>
        </w:rPr>
        <w:t> </w:t>
      </w:r>
      <w:r>
        <w:rPr>
          <w:color w:val="000000"/>
          <w:sz w:val="28"/>
          <w:szCs w:val="28"/>
        </w:rPr>
        <w:br/>
        <w:t>решением Собрания депутатов</w:t>
      </w:r>
      <w:r>
        <w:rPr>
          <w:color w:val="000000"/>
          <w:sz w:val="28"/>
          <w:szCs w:val="28"/>
        </w:rPr>
        <w:br/>
      </w:r>
      <w:r w:rsidR="00B337F8">
        <w:rPr>
          <w:color w:val="000000"/>
          <w:sz w:val="28"/>
          <w:szCs w:val="28"/>
        </w:rPr>
        <w:t>Чуксолинского</w:t>
      </w:r>
      <w:r w:rsidR="004F0874">
        <w:rPr>
          <w:color w:val="000000"/>
          <w:sz w:val="28"/>
          <w:szCs w:val="28"/>
        </w:rPr>
        <w:t xml:space="preserve"> сельского поселения </w:t>
      </w:r>
    </w:p>
    <w:p w:rsidR="004C5FEE" w:rsidRDefault="00056BF0" w:rsidP="004C5FEE">
      <w:pPr>
        <w:pStyle w:val="a4"/>
        <w:spacing w:before="0" w:beforeAutospacing="0" w:after="0" w:afterAutospacing="0"/>
        <w:jc w:val="right"/>
        <w:rPr>
          <w:color w:val="000000"/>
          <w:sz w:val="28"/>
          <w:szCs w:val="28"/>
        </w:rPr>
      </w:pPr>
      <w:r>
        <w:rPr>
          <w:color w:val="000000"/>
          <w:sz w:val="28"/>
          <w:szCs w:val="28"/>
        </w:rPr>
        <w:t>от 27 декабря 2019 г. № 33</w:t>
      </w:r>
    </w:p>
    <w:p w:rsidR="004C5FEE" w:rsidRDefault="004C5FEE" w:rsidP="004C5FEE">
      <w:pPr>
        <w:pStyle w:val="a4"/>
        <w:spacing w:before="0" w:beforeAutospacing="0" w:after="0" w:afterAutospacing="0"/>
        <w:jc w:val="center"/>
        <w:rPr>
          <w:color w:val="000000"/>
          <w:sz w:val="28"/>
          <w:szCs w:val="28"/>
        </w:rPr>
      </w:pPr>
      <w:r>
        <w:rPr>
          <w:color w:val="000000"/>
          <w:sz w:val="28"/>
          <w:szCs w:val="28"/>
        </w:rPr>
        <w:br/>
        <w:t xml:space="preserve">Порядок </w:t>
      </w:r>
    </w:p>
    <w:p w:rsidR="004C5FEE" w:rsidRDefault="004C5FEE" w:rsidP="004C5FEE">
      <w:pPr>
        <w:pStyle w:val="a4"/>
        <w:spacing w:before="0" w:beforeAutospacing="0" w:after="0" w:afterAutospacing="0"/>
        <w:jc w:val="center"/>
        <w:rPr>
          <w:color w:val="000000"/>
          <w:sz w:val="28"/>
          <w:szCs w:val="28"/>
        </w:rPr>
      </w:pPr>
      <w:r>
        <w:rPr>
          <w:color w:val="000000"/>
          <w:sz w:val="28"/>
          <w:szCs w:val="28"/>
        </w:rPr>
        <w:t xml:space="preserve">привлечения граждан к выполнению на добровольной основе социально значимых работ (в том числе дежурств) в </w:t>
      </w:r>
      <w:proofErr w:type="spellStart"/>
      <w:r w:rsidR="00B337F8">
        <w:rPr>
          <w:sz w:val="28"/>
          <w:szCs w:val="28"/>
        </w:rPr>
        <w:t>Чуксолинском</w:t>
      </w:r>
      <w:proofErr w:type="spellEnd"/>
      <w:r w:rsidR="004F0874">
        <w:rPr>
          <w:sz w:val="28"/>
          <w:szCs w:val="28"/>
        </w:rPr>
        <w:t xml:space="preserve"> сельском поселении</w:t>
      </w:r>
      <w:r>
        <w:rPr>
          <w:color w:val="000000"/>
          <w:sz w:val="28"/>
          <w:szCs w:val="28"/>
        </w:rPr>
        <w:t xml:space="preserve"> Новоторъяльского муниципального района Республики Марий Эл</w:t>
      </w:r>
    </w:p>
    <w:p w:rsidR="004C5FEE" w:rsidRDefault="004C5FEE" w:rsidP="004C5FEE">
      <w:pPr>
        <w:pStyle w:val="a4"/>
        <w:spacing w:before="0" w:beforeAutospacing="0" w:after="0" w:afterAutospacing="0"/>
        <w:jc w:val="center"/>
        <w:rPr>
          <w:color w:val="000000"/>
          <w:sz w:val="28"/>
          <w:szCs w:val="28"/>
        </w:rPr>
      </w:pPr>
    </w:p>
    <w:p w:rsidR="004C5FEE" w:rsidRDefault="004C5FEE" w:rsidP="004C5FEE">
      <w:pPr>
        <w:pStyle w:val="a4"/>
        <w:numPr>
          <w:ilvl w:val="0"/>
          <w:numId w:val="1"/>
        </w:numPr>
        <w:spacing w:before="0" w:beforeAutospacing="0" w:after="0" w:afterAutospacing="0"/>
        <w:jc w:val="center"/>
        <w:rPr>
          <w:color w:val="000000"/>
          <w:sz w:val="28"/>
          <w:szCs w:val="28"/>
        </w:rPr>
      </w:pPr>
      <w:r>
        <w:rPr>
          <w:color w:val="000000"/>
          <w:sz w:val="28"/>
          <w:szCs w:val="28"/>
        </w:rPr>
        <w:t>ОБЩИЕ ПОЛОЖЕНИЯ</w:t>
      </w:r>
    </w:p>
    <w:p w:rsidR="004C5FEE" w:rsidRDefault="004C5FEE" w:rsidP="004C5FEE">
      <w:pPr>
        <w:pStyle w:val="a4"/>
        <w:spacing w:before="0" w:beforeAutospacing="0" w:after="0" w:afterAutospacing="0"/>
        <w:ind w:left="720"/>
        <w:rPr>
          <w:color w:val="000000"/>
          <w:sz w:val="28"/>
          <w:szCs w:val="28"/>
        </w:rPr>
      </w:pPr>
    </w:p>
    <w:p w:rsidR="004C5FEE" w:rsidRDefault="004C5FEE" w:rsidP="004C5FEE">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1.1. </w:t>
      </w:r>
      <w:proofErr w:type="gramStart"/>
      <w:r>
        <w:rPr>
          <w:rFonts w:ascii="Times New Roman" w:hAnsi="Times New Roman"/>
          <w:sz w:val="28"/>
          <w:szCs w:val="28"/>
          <w:shd w:val="clear" w:color="auto" w:fill="FFFFFF"/>
        </w:rPr>
        <w:t xml:space="preserve">Настоящий Порядок привлечения граждан к выполнению на добровольной основе социально значимых работ (в том числе дежурств) </w:t>
      </w:r>
      <w:r>
        <w:rPr>
          <w:rFonts w:ascii="Times New Roman" w:hAnsi="Times New Roman"/>
          <w:sz w:val="28"/>
          <w:szCs w:val="28"/>
        </w:rPr>
        <w:t xml:space="preserve">в </w:t>
      </w:r>
      <w:proofErr w:type="spellStart"/>
      <w:r w:rsidR="00B337F8">
        <w:rPr>
          <w:rFonts w:ascii="Times New Roman" w:hAnsi="Times New Roman" w:cs="Times New Roman"/>
          <w:sz w:val="28"/>
          <w:szCs w:val="28"/>
        </w:rPr>
        <w:t>Чуксолинском</w:t>
      </w:r>
      <w:proofErr w:type="spellEnd"/>
      <w:r w:rsidR="004F0874" w:rsidRPr="004F0874">
        <w:rPr>
          <w:rFonts w:ascii="Times New Roman" w:hAnsi="Times New Roman" w:cs="Times New Roman"/>
          <w:sz w:val="28"/>
          <w:szCs w:val="28"/>
        </w:rPr>
        <w:t xml:space="preserve"> сельском поселении</w:t>
      </w:r>
      <w:r w:rsidR="004F0874">
        <w:rPr>
          <w:sz w:val="28"/>
          <w:szCs w:val="28"/>
        </w:rPr>
        <w:t xml:space="preserve"> </w:t>
      </w:r>
      <w:r>
        <w:rPr>
          <w:rFonts w:ascii="Times New Roman" w:hAnsi="Times New Roman"/>
          <w:sz w:val="28"/>
          <w:szCs w:val="28"/>
        </w:rPr>
        <w:t>Новоторъяльского муниципального района Республики Марий Эл</w:t>
      </w:r>
      <w:r>
        <w:rPr>
          <w:rFonts w:ascii="Times New Roman" w:hAnsi="Times New Roman"/>
          <w:sz w:val="28"/>
          <w:szCs w:val="28"/>
          <w:shd w:val="clear" w:color="auto" w:fill="FFFFFF"/>
        </w:rPr>
        <w:t xml:space="preserve"> (далее – поселение) разработан в соответствии со статьей 17 Федерального закона от 6 октября 2003 года № 131-ФЗ «Об общих принципах организации местного самоуправления в Российской Федерации (далее – Порядок) и определяет порядок привлечения граждан поселения к</w:t>
      </w:r>
      <w:proofErr w:type="gramEnd"/>
      <w:r>
        <w:rPr>
          <w:rFonts w:ascii="Times New Roman" w:hAnsi="Times New Roman"/>
          <w:sz w:val="28"/>
          <w:szCs w:val="28"/>
          <w:shd w:val="clear" w:color="auto" w:fill="FFFFFF"/>
        </w:rPr>
        <w:t xml:space="preserve"> выполнению на добровольной основе социально значимых работ (в том числе дежурств) с целью решения вопросов местного значения, предусмотренных </w:t>
      </w:r>
      <w:hyperlink r:id="rId6" w:anchor="dst54" w:history="1">
        <w:r>
          <w:rPr>
            <w:rStyle w:val="a3"/>
            <w:rFonts w:ascii="Times New Roman" w:hAnsi="Times New Roman"/>
            <w:color w:val="auto"/>
            <w:sz w:val="28"/>
            <w:szCs w:val="28"/>
            <w:u w:val="none"/>
            <w:shd w:val="clear" w:color="auto" w:fill="FFFFFF"/>
          </w:rPr>
          <w:t>пунктами 7.1</w:t>
        </w:r>
      </w:hyperlink>
      <w:r>
        <w:rPr>
          <w:rStyle w:val="apple-converted-space"/>
          <w:rFonts w:ascii="Times New Roman" w:hAnsi="Times New Roman"/>
          <w:sz w:val="28"/>
          <w:szCs w:val="28"/>
          <w:shd w:val="clear" w:color="auto" w:fill="FFFFFF"/>
        </w:rPr>
        <w:t> </w:t>
      </w:r>
      <w:r>
        <w:rPr>
          <w:rFonts w:ascii="Times New Roman" w:hAnsi="Times New Roman"/>
          <w:sz w:val="28"/>
          <w:szCs w:val="28"/>
          <w:shd w:val="clear" w:color="auto" w:fill="FFFFFF"/>
        </w:rPr>
        <w:t>-</w:t>
      </w:r>
      <w:r>
        <w:rPr>
          <w:rStyle w:val="apple-converted-space"/>
          <w:rFonts w:ascii="Times New Roman" w:hAnsi="Times New Roman"/>
          <w:sz w:val="28"/>
          <w:szCs w:val="28"/>
          <w:shd w:val="clear" w:color="auto" w:fill="FFFFFF"/>
        </w:rPr>
        <w:t> </w:t>
      </w:r>
      <w:hyperlink r:id="rId7" w:anchor="dst100124" w:history="1">
        <w:r>
          <w:rPr>
            <w:rStyle w:val="a3"/>
            <w:rFonts w:ascii="Times New Roman" w:hAnsi="Times New Roman"/>
            <w:color w:val="auto"/>
            <w:sz w:val="28"/>
            <w:szCs w:val="28"/>
            <w:u w:val="none"/>
            <w:shd w:val="clear" w:color="auto" w:fill="FFFFFF"/>
          </w:rPr>
          <w:t>9</w:t>
        </w:r>
      </w:hyperlink>
      <w:r>
        <w:rPr>
          <w:rFonts w:ascii="Times New Roman" w:hAnsi="Times New Roman"/>
          <w:sz w:val="28"/>
          <w:szCs w:val="28"/>
          <w:shd w:val="clear" w:color="auto" w:fill="FFFFFF"/>
        </w:rPr>
        <w:t>,</w:t>
      </w:r>
      <w:r>
        <w:rPr>
          <w:rStyle w:val="apple-converted-space"/>
          <w:rFonts w:ascii="Times New Roman" w:hAnsi="Times New Roman"/>
          <w:sz w:val="28"/>
          <w:szCs w:val="28"/>
          <w:shd w:val="clear" w:color="auto" w:fill="FFFFFF"/>
        </w:rPr>
        <w:t> </w:t>
      </w:r>
      <w:hyperlink r:id="rId8" w:anchor="dst280" w:history="1">
        <w:r>
          <w:rPr>
            <w:rStyle w:val="a3"/>
            <w:rFonts w:ascii="Times New Roman" w:hAnsi="Times New Roman"/>
            <w:color w:val="auto"/>
            <w:sz w:val="28"/>
            <w:szCs w:val="28"/>
            <w:u w:val="none"/>
            <w:shd w:val="clear" w:color="auto" w:fill="FFFFFF"/>
          </w:rPr>
          <w:t>15</w:t>
        </w:r>
      </w:hyperlink>
      <w:r>
        <w:rPr>
          <w:rStyle w:val="apple-converted-space"/>
          <w:rFonts w:ascii="Times New Roman" w:hAnsi="Times New Roman"/>
          <w:sz w:val="28"/>
          <w:szCs w:val="28"/>
          <w:shd w:val="clear" w:color="auto" w:fill="FFFFFF"/>
        </w:rPr>
        <w:t> </w:t>
      </w:r>
      <w:r>
        <w:rPr>
          <w:rFonts w:ascii="Times New Roman" w:hAnsi="Times New Roman"/>
          <w:sz w:val="28"/>
          <w:szCs w:val="28"/>
          <w:shd w:val="clear" w:color="auto" w:fill="FFFFFF"/>
        </w:rPr>
        <w:t>и</w:t>
      </w:r>
      <w:r>
        <w:rPr>
          <w:rStyle w:val="apple-converted-space"/>
          <w:rFonts w:ascii="Times New Roman" w:hAnsi="Times New Roman"/>
          <w:sz w:val="28"/>
          <w:szCs w:val="28"/>
          <w:shd w:val="clear" w:color="auto" w:fill="FFFFFF"/>
        </w:rPr>
        <w:t> </w:t>
      </w:r>
      <w:hyperlink r:id="rId9" w:anchor="dst784" w:history="1">
        <w:r>
          <w:rPr>
            <w:rStyle w:val="a3"/>
            <w:rFonts w:ascii="Times New Roman" w:hAnsi="Times New Roman"/>
            <w:color w:val="auto"/>
            <w:sz w:val="28"/>
            <w:szCs w:val="28"/>
            <w:u w:val="none"/>
            <w:shd w:val="clear" w:color="auto" w:fill="FFFFFF"/>
          </w:rPr>
          <w:t>19 части 1 статьи 14</w:t>
        </w:r>
      </w:hyperlink>
      <w:r>
        <w:rPr>
          <w:rFonts w:ascii="Times New Roman" w:hAnsi="Times New Roman"/>
          <w:sz w:val="28"/>
          <w:szCs w:val="28"/>
          <w:shd w:val="clear" w:color="auto" w:fill="FFFFFF"/>
        </w:rPr>
        <w:t xml:space="preserve"> Федерального закона от </w:t>
      </w:r>
      <w:r w:rsidR="004F0874">
        <w:rPr>
          <w:rFonts w:ascii="Times New Roman" w:hAnsi="Times New Roman"/>
          <w:sz w:val="28"/>
          <w:szCs w:val="28"/>
          <w:shd w:val="clear" w:color="auto" w:fill="FFFFFF"/>
        </w:rPr>
        <w:t>0</w:t>
      </w:r>
      <w:r>
        <w:rPr>
          <w:rFonts w:ascii="Times New Roman" w:hAnsi="Times New Roman"/>
          <w:sz w:val="28"/>
          <w:szCs w:val="28"/>
          <w:shd w:val="clear" w:color="auto" w:fill="FFFFFF"/>
        </w:rPr>
        <w:t>6 октября 2003 года № 131-ФЗ «Об общих принципах организации местного самоуправления в Российской Федерации».</w:t>
      </w:r>
    </w:p>
    <w:p w:rsidR="004C5FEE" w:rsidRDefault="004C5FEE" w:rsidP="004C5FEE">
      <w:pPr>
        <w:spacing w:after="0" w:line="240" w:lineRule="auto"/>
        <w:ind w:firstLine="567"/>
        <w:jc w:val="both"/>
        <w:rPr>
          <w:rFonts w:ascii="Times New Roman" w:hAnsi="Times New Roman"/>
          <w:sz w:val="28"/>
          <w:szCs w:val="28"/>
          <w:shd w:val="clear" w:color="auto" w:fill="FFFFFF"/>
        </w:rPr>
      </w:pPr>
      <w:proofErr w:type="gramStart"/>
      <w:r>
        <w:rPr>
          <w:rFonts w:ascii="Times New Roman" w:hAnsi="Times New Roman"/>
          <w:sz w:val="28"/>
          <w:szCs w:val="28"/>
          <w:shd w:val="clear" w:color="auto" w:fill="FFFFFF"/>
        </w:rPr>
        <w:t>Настоящий Порядок не распространяется на случаи мобилизации трудоспособного населения поселения для проведения аварийно-спасательных и других неотложных работ, осуществляемых при введении на всей территории Российской Федерации или в ее отдельных местностях, включая территорию поселения, режима чрезвычайного положения по основаниям и в порядке, установленном Федеральным конституционным законом от 30 мая 2001 года № 3-ФКЗ «О чрезвычайном положении».</w:t>
      </w:r>
      <w:proofErr w:type="gramEnd"/>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1.2. Целями привлечения населения поселения к выполнению социально значимых работ являются:</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 удовлетворение потребностей населения поселения в создании и (или) поддержании безопасных</w:t>
      </w:r>
      <w:r>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условий жизнедеятельности и благоприятной среды обитания;</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 повышение уровня социальной активности и социальной ответственности населения поселения;</w:t>
      </w:r>
    </w:p>
    <w:p w:rsidR="004C5FEE" w:rsidRDefault="004C5FEE" w:rsidP="004C5FEE">
      <w:pPr>
        <w:spacing w:after="0" w:line="240" w:lineRule="auto"/>
        <w:ind w:firstLine="567"/>
        <w:jc w:val="both"/>
        <w:rPr>
          <w:rFonts w:ascii="Times New Roman" w:hAnsi="Times New Roman"/>
          <w:sz w:val="28"/>
          <w:szCs w:val="28"/>
          <w:shd w:val="clear" w:color="auto" w:fill="FFFFFF"/>
        </w:rPr>
      </w:pPr>
      <w:r>
        <w:rPr>
          <w:rFonts w:ascii="Times New Roman" w:hAnsi="Times New Roman"/>
          <w:color w:val="000000"/>
          <w:sz w:val="28"/>
          <w:szCs w:val="28"/>
          <w:shd w:val="clear" w:color="auto" w:fill="FFFFFF"/>
        </w:rPr>
        <w:t xml:space="preserve">3) сознательное участие населения поселения в решении вопросов </w:t>
      </w:r>
      <w:r>
        <w:rPr>
          <w:rFonts w:ascii="Times New Roman" w:hAnsi="Times New Roman"/>
          <w:sz w:val="28"/>
          <w:szCs w:val="28"/>
          <w:shd w:val="clear" w:color="auto" w:fill="FFFFFF"/>
        </w:rPr>
        <w:t>местного значения в интересах поселения при минимизации затрат.</w:t>
      </w:r>
    </w:p>
    <w:p w:rsidR="004C5FEE" w:rsidRDefault="004C5FEE" w:rsidP="004C5FEE">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1.3. Под социально значимыми работами (в том числе дежурствами) в настоящем Порядке понимаются работы, не требующие специальной профессиональной подготовки, осуществляемые в целях решения следующих вопросов местного значения:</w:t>
      </w:r>
    </w:p>
    <w:p w:rsidR="004C5FEE" w:rsidRDefault="004C5FEE" w:rsidP="004C5FEE">
      <w:pPr>
        <w:shd w:val="clear" w:color="auto" w:fill="FFFFFF"/>
        <w:spacing w:after="0" w:line="240" w:lineRule="auto"/>
        <w:ind w:firstLine="540"/>
        <w:jc w:val="both"/>
        <w:rPr>
          <w:rFonts w:ascii="Times New Roman" w:hAnsi="Times New Roman"/>
          <w:sz w:val="28"/>
          <w:szCs w:val="28"/>
        </w:rPr>
      </w:pPr>
      <w:r>
        <w:rPr>
          <w:rFonts w:ascii="Times New Roman" w:hAnsi="Times New Roman"/>
          <w:sz w:val="28"/>
        </w:rPr>
        <w:lastRenderedPageBreak/>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C5FEE" w:rsidRDefault="004C5FEE" w:rsidP="004C5FEE">
      <w:pPr>
        <w:shd w:val="clear" w:color="auto" w:fill="FFFFFF"/>
        <w:spacing w:after="0" w:line="240" w:lineRule="auto"/>
        <w:ind w:firstLine="540"/>
        <w:jc w:val="both"/>
        <w:rPr>
          <w:rFonts w:ascii="Times New Roman" w:hAnsi="Times New Roman"/>
          <w:sz w:val="28"/>
          <w:szCs w:val="28"/>
        </w:rPr>
      </w:pPr>
      <w:bookmarkStart w:id="0" w:name="dst386"/>
      <w:bookmarkEnd w:id="0"/>
      <w:r>
        <w:rPr>
          <w:rFonts w:ascii="Times New Roman" w:hAnsi="Times New Roman"/>
          <w:sz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C5FEE" w:rsidRDefault="004C5FEE" w:rsidP="004C5FEE">
      <w:pPr>
        <w:shd w:val="clear" w:color="auto" w:fill="FFFFFF"/>
        <w:spacing w:after="0" w:line="240" w:lineRule="auto"/>
        <w:ind w:firstLine="540"/>
        <w:jc w:val="both"/>
        <w:rPr>
          <w:rFonts w:ascii="Times New Roman" w:hAnsi="Times New Roman"/>
          <w:sz w:val="28"/>
          <w:szCs w:val="28"/>
        </w:rPr>
      </w:pPr>
      <w:r>
        <w:rPr>
          <w:rFonts w:ascii="Times New Roman" w:hAnsi="Times New Roman"/>
          <w:sz w:val="28"/>
        </w:rPr>
        <w:t>- участие в предупреждении и ликвидации последствий чрезвычайных ситуаций в границах поселения;</w:t>
      </w:r>
    </w:p>
    <w:p w:rsidR="004C5FEE" w:rsidRDefault="004C5FEE" w:rsidP="004C5FEE">
      <w:pPr>
        <w:shd w:val="clear" w:color="auto" w:fill="FFFFFF"/>
        <w:spacing w:after="0" w:line="240" w:lineRule="auto"/>
        <w:ind w:firstLine="540"/>
        <w:jc w:val="both"/>
        <w:rPr>
          <w:rFonts w:ascii="Times New Roman" w:hAnsi="Times New Roman"/>
          <w:sz w:val="28"/>
          <w:szCs w:val="28"/>
        </w:rPr>
      </w:pPr>
      <w:bookmarkStart w:id="1" w:name="dst100124"/>
      <w:bookmarkEnd w:id="1"/>
      <w:r>
        <w:rPr>
          <w:rFonts w:ascii="Times New Roman" w:hAnsi="Times New Roman"/>
          <w:sz w:val="28"/>
        </w:rPr>
        <w:t>- обеспечение первичных мер пожарной безопасности в границах населенных пунктов поселения;</w:t>
      </w:r>
    </w:p>
    <w:p w:rsidR="004C5FEE" w:rsidRDefault="004C5FEE" w:rsidP="004C5FEE">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C5FEE" w:rsidRDefault="004C5FEE" w:rsidP="004C5FEE">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056BF0">
        <w:rPr>
          <w:rFonts w:ascii="Times New Roman" w:hAnsi="Times New Roman"/>
          <w:sz w:val="28"/>
          <w:szCs w:val="28"/>
          <w:shd w:val="clear" w:color="auto" w:fill="FFFFFF"/>
        </w:rPr>
        <w:t xml:space="preserve">осуществление </w:t>
      </w:r>
      <w:proofErr w:type="gramStart"/>
      <w:r w:rsidR="00056BF0">
        <w:rPr>
          <w:rFonts w:ascii="Times New Roman" w:hAnsi="Times New Roman"/>
          <w:sz w:val="28"/>
          <w:szCs w:val="28"/>
          <w:shd w:val="clear" w:color="auto" w:fill="FFFFFF"/>
        </w:rPr>
        <w:t>контроля за</w:t>
      </w:r>
      <w:proofErr w:type="gramEnd"/>
      <w:r>
        <w:rPr>
          <w:rFonts w:ascii="Times New Roman" w:hAnsi="Times New Roman"/>
          <w:sz w:val="28"/>
          <w:szCs w:val="28"/>
          <w:shd w:val="clear" w:color="auto" w:fill="FFFFFF"/>
        </w:rPr>
        <w:t xml:space="preserve"> </w:t>
      </w:r>
      <w:r w:rsidR="00056BF0">
        <w:rPr>
          <w:rFonts w:ascii="Times New Roman" w:hAnsi="Times New Roman"/>
          <w:sz w:val="28"/>
          <w:szCs w:val="28"/>
          <w:shd w:val="clear" w:color="auto" w:fill="FFFFFF"/>
        </w:rPr>
        <w:t xml:space="preserve">соблюдением </w:t>
      </w:r>
      <w:r>
        <w:rPr>
          <w:rFonts w:ascii="Times New Roman" w:hAnsi="Times New Roman"/>
          <w:sz w:val="28"/>
          <w:szCs w:val="28"/>
          <w:shd w:val="clear" w:color="auto" w:fill="FFFFFF"/>
        </w:rPr>
        <w:t>правил благоустройства территории поселения,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C5FEE" w:rsidRDefault="004C5FEE" w:rsidP="004C5FEE">
      <w:pPr>
        <w:spacing w:after="0" w:line="240" w:lineRule="auto"/>
        <w:ind w:firstLine="567"/>
        <w:jc w:val="both"/>
        <w:rPr>
          <w:rFonts w:ascii="Times New Roman" w:hAnsi="Times New Roman"/>
          <w:sz w:val="28"/>
          <w:szCs w:val="28"/>
          <w:shd w:val="clear" w:color="auto" w:fill="FFFFFF"/>
        </w:rPr>
      </w:pPr>
      <w:r>
        <w:rPr>
          <w:rFonts w:ascii="Times New Roman" w:hAnsi="Times New Roman"/>
          <w:color w:val="000000"/>
          <w:sz w:val="28"/>
          <w:szCs w:val="28"/>
          <w:shd w:val="clear" w:color="auto" w:fill="FFFFFF"/>
        </w:rPr>
        <w:t xml:space="preserve">1.4. Привлечение граждан к работам, осуществляемым в целях решения иных </w:t>
      </w:r>
      <w:r>
        <w:rPr>
          <w:rFonts w:ascii="Times New Roman" w:hAnsi="Times New Roman"/>
          <w:sz w:val="28"/>
          <w:szCs w:val="28"/>
          <w:shd w:val="clear" w:color="auto" w:fill="FFFFFF"/>
        </w:rPr>
        <w:t>вопросов местного значения</w:t>
      </w:r>
      <w:r>
        <w:rPr>
          <w:rStyle w:val="apple-converted-space"/>
          <w:rFonts w:ascii="Times New Roman" w:hAnsi="Times New Roman"/>
          <w:sz w:val="28"/>
          <w:szCs w:val="28"/>
          <w:shd w:val="clear" w:color="auto" w:fill="FFFFFF"/>
        </w:rPr>
        <w:t> </w:t>
      </w:r>
      <w:r>
        <w:rPr>
          <w:rFonts w:ascii="Times New Roman" w:hAnsi="Times New Roman"/>
          <w:sz w:val="28"/>
          <w:szCs w:val="28"/>
          <w:shd w:val="clear" w:color="auto" w:fill="FFFFFF"/>
        </w:rPr>
        <w:t>поселения, не допускается.</w:t>
      </w:r>
    </w:p>
    <w:p w:rsidR="004C5FEE" w:rsidRDefault="004C5FEE" w:rsidP="004C5FEE">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1.5. Население поселения не может привлекаться к опасным для жизни и здоровья работам.</w:t>
      </w:r>
    </w:p>
    <w:p w:rsidR="004C5FEE" w:rsidRDefault="004C5FEE" w:rsidP="004C5FEE">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1.6. Привлечение граждан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r>
        <w:rPr>
          <w:rFonts w:ascii="Times New Roman" w:hAnsi="Times New Roman"/>
          <w:sz w:val="28"/>
          <w:szCs w:val="28"/>
        </w:rPr>
        <w:br/>
      </w:r>
      <w:r>
        <w:rPr>
          <w:rFonts w:ascii="Times New Roman" w:hAnsi="Times New Roman"/>
          <w:sz w:val="28"/>
          <w:szCs w:val="28"/>
          <w:shd w:val="clear" w:color="auto" w:fill="FFFFFF"/>
        </w:rPr>
        <w:t xml:space="preserve">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1.7. Финансирование расходов по организации и проведению социально значимых работ осуществляется за счет средств бюджета поселения.</w:t>
      </w:r>
    </w:p>
    <w:p w:rsidR="004C5FEE" w:rsidRDefault="004C5FEE" w:rsidP="004C5FEE">
      <w:pPr>
        <w:spacing w:after="0" w:line="24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rPr>
        <w:br/>
      </w:r>
      <w:r>
        <w:rPr>
          <w:rFonts w:ascii="Times New Roman" w:hAnsi="Times New Roman"/>
          <w:color w:val="000000"/>
          <w:sz w:val="28"/>
          <w:szCs w:val="28"/>
          <w:shd w:val="clear" w:color="auto" w:fill="FFFFFF"/>
        </w:rPr>
        <w:t>2. ПОРЯДОК ПРИНЯТИЯ РЕШЕНИЯ</w:t>
      </w:r>
      <w:r>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rPr>
        <w:br/>
      </w:r>
      <w:r>
        <w:rPr>
          <w:rFonts w:ascii="Times New Roman" w:hAnsi="Times New Roman"/>
          <w:color w:val="000000"/>
          <w:sz w:val="28"/>
          <w:szCs w:val="28"/>
          <w:shd w:val="clear" w:color="auto" w:fill="FFFFFF"/>
        </w:rPr>
        <w:t>О ПРОВЕДЕНИИ СОЦИАЛЬНО ЗНАЧИМЫХ РАБОТ</w:t>
      </w:r>
    </w:p>
    <w:p w:rsidR="004C5FEE" w:rsidRDefault="004C5FEE" w:rsidP="004C5FEE">
      <w:pPr>
        <w:spacing w:after="0" w:line="240" w:lineRule="auto"/>
        <w:rPr>
          <w:rFonts w:ascii="Times New Roman" w:hAnsi="Times New Roman"/>
          <w:color w:val="000000"/>
          <w:sz w:val="28"/>
          <w:szCs w:val="28"/>
          <w:shd w:val="clear" w:color="auto" w:fill="FFFFFF"/>
        </w:rPr>
      </w:pP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2.1. Решение о привлечении населения поселения к выполнению на добровольной основе социально значимых работ принимается:</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2.1.1. Собранием депутатов </w:t>
      </w:r>
      <w:r w:rsidR="00B337F8">
        <w:rPr>
          <w:rFonts w:ascii="Times New Roman" w:hAnsi="Times New Roman"/>
          <w:color w:val="000000"/>
          <w:sz w:val="28"/>
          <w:szCs w:val="28"/>
        </w:rPr>
        <w:t>Чуксолинского</w:t>
      </w:r>
      <w:r w:rsidR="004F0874">
        <w:rPr>
          <w:rFonts w:ascii="Times New Roman" w:hAnsi="Times New Roman"/>
          <w:color w:val="000000"/>
          <w:sz w:val="28"/>
          <w:szCs w:val="28"/>
        </w:rPr>
        <w:t xml:space="preserve"> сельского поселения</w:t>
      </w:r>
      <w:r>
        <w:rPr>
          <w:rFonts w:ascii="Times New Roman" w:hAnsi="Times New Roman"/>
          <w:color w:val="000000"/>
          <w:sz w:val="28"/>
          <w:szCs w:val="28"/>
        </w:rPr>
        <w:t xml:space="preserve"> Новоторъяльского муниципального района Республики Марий Эл</w:t>
      </w:r>
      <w:r>
        <w:rPr>
          <w:rFonts w:ascii="Times New Roman" w:hAnsi="Times New Roman"/>
          <w:color w:val="000000"/>
          <w:sz w:val="28"/>
          <w:szCs w:val="28"/>
          <w:shd w:val="clear" w:color="auto" w:fill="FFFFFF"/>
        </w:rPr>
        <w:t xml:space="preserve"> (далее – Собрание депутатов);</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 xml:space="preserve">2.1.2. </w:t>
      </w:r>
      <w:proofErr w:type="spellStart"/>
      <w:r w:rsidR="00B337F8">
        <w:rPr>
          <w:rFonts w:ascii="Times New Roman" w:hAnsi="Times New Roman"/>
          <w:color w:val="000000"/>
          <w:sz w:val="28"/>
          <w:szCs w:val="28"/>
          <w:shd w:val="clear" w:color="auto" w:fill="FFFFFF"/>
        </w:rPr>
        <w:t>Чуксолинской</w:t>
      </w:r>
      <w:proofErr w:type="spellEnd"/>
      <w:r w:rsidR="004F0874">
        <w:rPr>
          <w:rFonts w:ascii="Times New Roman" w:hAnsi="Times New Roman"/>
          <w:color w:val="000000"/>
          <w:sz w:val="28"/>
          <w:szCs w:val="28"/>
          <w:shd w:val="clear" w:color="auto" w:fill="FFFFFF"/>
        </w:rPr>
        <w:t xml:space="preserve"> сельской администрацией</w:t>
      </w:r>
      <w:r>
        <w:rPr>
          <w:rFonts w:ascii="Times New Roman" w:hAnsi="Times New Roman"/>
          <w:sz w:val="28"/>
          <w:szCs w:val="28"/>
        </w:rPr>
        <w:t xml:space="preserve"> Новоторъяльского муниципального района Республики Марий Эл</w:t>
      </w:r>
      <w:r>
        <w:rPr>
          <w:rFonts w:ascii="Times New Roman" w:hAnsi="Times New Roman"/>
          <w:color w:val="000000"/>
          <w:sz w:val="28"/>
          <w:szCs w:val="28"/>
          <w:shd w:val="clear" w:color="auto" w:fill="FFFFFF"/>
        </w:rPr>
        <w:t xml:space="preserve"> (далее – администрация).</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2.2. </w:t>
      </w:r>
      <w:proofErr w:type="gramStart"/>
      <w:r>
        <w:rPr>
          <w:rFonts w:ascii="Times New Roman" w:hAnsi="Times New Roman"/>
          <w:color w:val="000000"/>
          <w:sz w:val="28"/>
          <w:szCs w:val="28"/>
          <w:shd w:val="clear" w:color="auto" w:fill="FFFFFF"/>
        </w:rPr>
        <w:t>Решение о привлечении населения поселения к выполнению на добровольной основе социально значимых работах может быть принято органами, указанными в пункте 2.1 настоящего Порядка по собственной инициативе либо на основании обращения органов территориального общественного самоуправления, либо граждан, проживающих на территории поселения, по результатам проведения собраний (конференций) либо инициативной группы граждан численностью не менее 10 человек.</w:t>
      </w:r>
      <w:proofErr w:type="gramEnd"/>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2.3. При рассмотрении вопроса о принятии решения о привлечении населения поселения к выполнению социально значимых работ органы, указанные в пункте 2.1 настоящего Порядка:</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1) выявляют потребности поселения в выполнении отдельных видов социально значимых работ; </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 выясняют и учитывают мнение населения поселения относительно необходимости проведения конкретных социально значимых работ и на этой основе определяют целесообразность и перспективность привлечения к ним населения поселения. Выявление и учет мнения населения поселения может осуществляться в форме опроса граждан;</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 определяют объем и источники финансирования и материально-технического обеспечения социально значимых работ, а также условия их организации и проведения;</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4) прогнозирует социальные и экономические результаты привлечения населения поселения к социально значимым работам.</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2.4. Решение о привлечении граждан к выполнению на добровольной основе социально значимых работ оформляется муниципальным правовым актом соответствующего органа местного самоуправления, принявшего данное решение.</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2.5. Решение о привлечении граждан к выполнению на добровольной основе социально значимых работ должно содержать:</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 наименование вопроса местного значения, для решения которого организуются социально значимые работы;</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 виды и объемы социально значимых работ;</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 время, место, планируемые сроки их проведения;</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4) объем затрат на их организацию и проведение, порядок и источники финансирования;</w:t>
      </w:r>
    </w:p>
    <w:p w:rsidR="004C5FEE" w:rsidRDefault="004C5FEE" w:rsidP="004C5FE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5) должностные лица, ответственные за организационное и материально-техническое обеспечение социально значимых работ.</w:t>
      </w:r>
    </w:p>
    <w:p w:rsidR="004C5FEE" w:rsidRDefault="004C5FEE" w:rsidP="004C5FE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w:t>
      </w:r>
    </w:p>
    <w:p w:rsidR="004C5FEE" w:rsidRDefault="004C5FEE" w:rsidP="004C5FE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2.6. Решение о привлечении граждан к выполнению социально значимых работ для </w:t>
      </w:r>
      <w:r>
        <w:rPr>
          <w:rFonts w:ascii="Times New Roman" w:hAnsi="Times New Roman"/>
          <w:color w:val="000000"/>
          <w:sz w:val="28"/>
          <w:szCs w:val="28"/>
          <w:shd w:val="clear" w:color="auto" w:fill="FFFFFF"/>
        </w:rPr>
        <w:t xml:space="preserve">поселения </w:t>
      </w:r>
      <w:r>
        <w:rPr>
          <w:rFonts w:ascii="Times New Roman" w:hAnsi="Times New Roman"/>
          <w:color w:val="000000"/>
          <w:sz w:val="28"/>
          <w:szCs w:val="28"/>
        </w:rPr>
        <w:t>должно быть обнародовано на информационных стендах в местах, установленных администрацией, а также размещено в сети Интернет на официальном сайте Новоторъяльского района.</w:t>
      </w:r>
    </w:p>
    <w:p w:rsidR="004C5FEE" w:rsidRDefault="004C5FEE" w:rsidP="004C5FE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lastRenderedPageBreak/>
        <w:t>Решение о привлечении граждан к выполнению социально значимых работ для поселения вступает в силу после его официального  обнародования.</w:t>
      </w:r>
    </w:p>
    <w:p w:rsidR="004C5FEE" w:rsidRDefault="004C5FEE" w:rsidP="004C5FEE">
      <w:pPr>
        <w:spacing w:after="0" w:line="240" w:lineRule="auto"/>
        <w:ind w:firstLine="567"/>
        <w:jc w:val="both"/>
        <w:rPr>
          <w:rFonts w:ascii="Times New Roman" w:hAnsi="Times New Roman"/>
          <w:color w:val="000000"/>
          <w:sz w:val="28"/>
          <w:szCs w:val="28"/>
        </w:rPr>
      </w:pPr>
    </w:p>
    <w:p w:rsidR="004C5FEE" w:rsidRDefault="004C5FEE" w:rsidP="004C5FEE">
      <w:pPr>
        <w:pStyle w:val="a4"/>
        <w:spacing w:before="0" w:beforeAutospacing="0" w:after="0" w:afterAutospacing="0"/>
        <w:jc w:val="center"/>
        <w:rPr>
          <w:color w:val="000000"/>
          <w:sz w:val="28"/>
          <w:szCs w:val="28"/>
        </w:rPr>
      </w:pPr>
      <w:r>
        <w:rPr>
          <w:color w:val="000000"/>
          <w:sz w:val="28"/>
          <w:szCs w:val="28"/>
        </w:rPr>
        <w:t>3. ОРГАНИЗАЦИЯ И ПРОВЕДЕНИЕ СОЦИАЛЬНО ЗНАЧИМЫХ РАБОТ</w:t>
      </w:r>
    </w:p>
    <w:p w:rsidR="004C5FEE" w:rsidRDefault="004C5FEE" w:rsidP="004C5FEE">
      <w:pPr>
        <w:pStyle w:val="a4"/>
        <w:spacing w:before="0" w:beforeAutospacing="0" w:after="0" w:afterAutospacing="0"/>
        <w:rPr>
          <w:color w:val="000000"/>
          <w:sz w:val="28"/>
          <w:szCs w:val="28"/>
        </w:rPr>
      </w:pPr>
    </w:p>
    <w:p w:rsidR="004C5FEE" w:rsidRDefault="004C5FEE" w:rsidP="004C5FEE">
      <w:pPr>
        <w:pStyle w:val="a4"/>
        <w:spacing w:before="0" w:beforeAutospacing="0" w:after="0" w:afterAutospacing="0"/>
        <w:ind w:firstLine="567"/>
        <w:jc w:val="both"/>
        <w:rPr>
          <w:color w:val="000000"/>
          <w:sz w:val="28"/>
          <w:szCs w:val="28"/>
        </w:rPr>
      </w:pPr>
      <w:r>
        <w:rPr>
          <w:color w:val="000000"/>
          <w:sz w:val="28"/>
          <w:szCs w:val="28"/>
        </w:rPr>
        <w:t>3.1. Организация и материально-техническое обеспечение проведения социально значимых работ осуществляется администрацией.</w:t>
      </w:r>
      <w:r>
        <w:rPr>
          <w:color w:val="000000"/>
          <w:sz w:val="28"/>
          <w:szCs w:val="28"/>
        </w:rPr>
        <w:br/>
        <w:t>3.2. Администрация:</w:t>
      </w:r>
    </w:p>
    <w:p w:rsidR="004C5FEE" w:rsidRDefault="004C5FEE" w:rsidP="004C5FEE">
      <w:pPr>
        <w:pStyle w:val="a4"/>
        <w:spacing w:before="0" w:beforeAutospacing="0" w:after="0" w:afterAutospacing="0"/>
        <w:ind w:firstLine="567"/>
        <w:jc w:val="both"/>
        <w:rPr>
          <w:color w:val="000000"/>
          <w:sz w:val="28"/>
          <w:szCs w:val="28"/>
        </w:rPr>
      </w:pPr>
      <w:r>
        <w:rPr>
          <w:color w:val="000000"/>
          <w:sz w:val="28"/>
          <w:szCs w:val="28"/>
        </w:rPr>
        <w:t>1) обеспечивает оповещение жителей поселения о видах социально значимых работ, времени и местах их проведения, местах сбора граждан;</w:t>
      </w:r>
    </w:p>
    <w:p w:rsidR="004C5FEE" w:rsidRDefault="004C5FEE" w:rsidP="004C5FEE">
      <w:pPr>
        <w:pStyle w:val="a4"/>
        <w:shd w:val="clear" w:color="auto" w:fill="FFFFFF"/>
        <w:spacing w:before="0" w:beforeAutospacing="0" w:after="0" w:afterAutospacing="0"/>
        <w:ind w:firstLine="567"/>
        <w:jc w:val="both"/>
        <w:rPr>
          <w:color w:val="000000"/>
          <w:sz w:val="28"/>
          <w:szCs w:val="28"/>
          <w:shd w:val="clear" w:color="auto" w:fill="FFFFFF"/>
        </w:rPr>
      </w:pPr>
      <w:r>
        <w:rPr>
          <w:color w:val="000000"/>
          <w:sz w:val="28"/>
          <w:szCs w:val="28"/>
          <w:shd w:val="clear" w:color="auto" w:fill="FFFFFF"/>
        </w:rPr>
        <w:t>2) принимает заявки граждан на участие в социально значимых работах;</w:t>
      </w:r>
    </w:p>
    <w:p w:rsidR="004C5FEE" w:rsidRDefault="004C5FEE" w:rsidP="004C5FEE">
      <w:pPr>
        <w:pStyle w:val="a4"/>
        <w:shd w:val="clear" w:color="auto" w:fill="FFFFFF"/>
        <w:spacing w:before="0" w:beforeAutospacing="0" w:after="0" w:afterAutospacing="0"/>
        <w:ind w:firstLine="567"/>
        <w:jc w:val="both"/>
        <w:rPr>
          <w:color w:val="000000"/>
          <w:sz w:val="28"/>
          <w:szCs w:val="28"/>
          <w:shd w:val="clear" w:color="auto" w:fill="FFFFFF"/>
        </w:rPr>
      </w:pPr>
      <w:r>
        <w:rPr>
          <w:color w:val="000000"/>
          <w:sz w:val="28"/>
          <w:szCs w:val="28"/>
          <w:shd w:val="clear" w:color="auto" w:fill="FFFFFF"/>
        </w:rPr>
        <w:t>3) осуществляет регистрацию участников социально значимых работ, проверяя соблюдение требований, предусмотренных настоящим Порядком;</w:t>
      </w:r>
    </w:p>
    <w:p w:rsidR="004C5FEE" w:rsidRDefault="004C5FEE" w:rsidP="004C5FEE">
      <w:pPr>
        <w:pStyle w:val="a4"/>
        <w:shd w:val="clear" w:color="auto" w:fill="FFFFFF"/>
        <w:spacing w:before="0" w:beforeAutospacing="0" w:after="0" w:afterAutospacing="0"/>
        <w:ind w:firstLine="567"/>
        <w:jc w:val="both"/>
        <w:rPr>
          <w:color w:val="000000"/>
          <w:sz w:val="28"/>
          <w:szCs w:val="28"/>
          <w:shd w:val="clear" w:color="auto" w:fill="FFFFFF"/>
        </w:rPr>
      </w:pPr>
      <w:r>
        <w:rPr>
          <w:color w:val="000000"/>
          <w:sz w:val="28"/>
          <w:szCs w:val="28"/>
          <w:shd w:val="clear" w:color="auto" w:fill="FFFFFF"/>
        </w:rPr>
        <w:t>4) определяет участникам конкретный вид и объем социально значимых работ;</w:t>
      </w:r>
    </w:p>
    <w:p w:rsidR="004C5FEE" w:rsidRDefault="004C5FEE" w:rsidP="004C5FEE">
      <w:pPr>
        <w:pStyle w:val="a4"/>
        <w:shd w:val="clear" w:color="auto" w:fill="FFFFFF"/>
        <w:spacing w:before="0" w:beforeAutospacing="0" w:after="0" w:afterAutospacing="0"/>
        <w:ind w:firstLine="567"/>
        <w:jc w:val="both"/>
        <w:rPr>
          <w:color w:val="000000"/>
          <w:sz w:val="28"/>
          <w:szCs w:val="28"/>
          <w:shd w:val="clear" w:color="auto" w:fill="FFFFFF"/>
        </w:rPr>
      </w:pPr>
      <w:r>
        <w:rPr>
          <w:color w:val="000000"/>
          <w:sz w:val="28"/>
          <w:szCs w:val="28"/>
          <w:shd w:val="clear" w:color="auto" w:fill="FFFFFF"/>
        </w:rPr>
        <w:t>5) обеспечивает участников социально значимых работ необходимым инвентарем;</w:t>
      </w:r>
    </w:p>
    <w:p w:rsidR="004C5FEE" w:rsidRDefault="004C5FEE" w:rsidP="004C5FEE">
      <w:pPr>
        <w:pStyle w:val="a4"/>
        <w:shd w:val="clear" w:color="auto" w:fill="FFFFFF"/>
        <w:spacing w:before="0" w:beforeAutospacing="0" w:after="0" w:afterAutospacing="0"/>
        <w:ind w:firstLine="567"/>
        <w:jc w:val="both"/>
        <w:rPr>
          <w:color w:val="000000"/>
          <w:sz w:val="28"/>
          <w:szCs w:val="28"/>
          <w:shd w:val="clear" w:color="auto" w:fill="FFFFFF"/>
        </w:rPr>
      </w:pPr>
      <w:r>
        <w:rPr>
          <w:color w:val="000000"/>
          <w:sz w:val="28"/>
          <w:szCs w:val="28"/>
          <w:shd w:val="clear" w:color="auto" w:fill="FFFFFF"/>
        </w:rPr>
        <w:t>6) организует проведение инструктажа по технике безопасности;</w:t>
      </w:r>
    </w:p>
    <w:p w:rsidR="004C5FEE" w:rsidRDefault="004C5FEE" w:rsidP="004C5FEE">
      <w:pPr>
        <w:pStyle w:val="a4"/>
        <w:shd w:val="clear" w:color="auto" w:fill="FFFFFF"/>
        <w:spacing w:before="0" w:beforeAutospacing="0" w:after="0" w:afterAutospacing="0"/>
        <w:ind w:firstLine="567"/>
        <w:jc w:val="both"/>
        <w:rPr>
          <w:color w:val="000000"/>
          <w:sz w:val="28"/>
          <w:szCs w:val="28"/>
          <w:shd w:val="clear" w:color="auto" w:fill="FFFFFF"/>
        </w:rPr>
      </w:pPr>
      <w:r>
        <w:rPr>
          <w:color w:val="000000"/>
          <w:sz w:val="28"/>
          <w:szCs w:val="28"/>
          <w:shd w:val="clear" w:color="auto" w:fill="FFFFFF"/>
        </w:rPr>
        <w:t>7) осуществляет непосредственный контроль хода проведения социально значимых работ.</w:t>
      </w:r>
    </w:p>
    <w:p w:rsidR="004C5FEE" w:rsidRDefault="004C5FEE" w:rsidP="004C5FEE">
      <w:pPr>
        <w:pStyle w:val="a4"/>
        <w:shd w:val="clear" w:color="auto" w:fill="FFFFFF"/>
        <w:spacing w:before="0" w:beforeAutospacing="0" w:after="0" w:afterAutospacing="0"/>
        <w:ind w:firstLine="567"/>
        <w:jc w:val="both"/>
        <w:rPr>
          <w:color w:val="000000"/>
          <w:sz w:val="28"/>
          <w:szCs w:val="28"/>
          <w:shd w:val="clear" w:color="auto" w:fill="FFFFFF"/>
        </w:rPr>
      </w:pPr>
      <w:r>
        <w:rPr>
          <w:color w:val="000000"/>
          <w:sz w:val="28"/>
          <w:szCs w:val="28"/>
          <w:shd w:val="clear" w:color="auto" w:fill="FFFFFF"/>
        </w:rPr>
        <w:t>3.3. При определении индивидуальной трудовой функции привлекаемых к участию в социально значимых работах граждан учитываются состояние здоровья, возрастные, профессиональные и иные их личностные особенности.</w:t>
      </w:r>
    </w:p>
    <w:p w:rsidR="004C5FEE" w:rsidRDefault="004C5FEE" w:rsidP="004C5FEE">
      <w:pPr>
        <w:pStyle w:val="a4"/>
        <w:shd w:val="clear" w:color="auto" w:fill="FFFFFF"/>
        <w:spacing w:before="0" w:beforeAutospacing="0" w:after="0" w:afterAutospacing="0"/>
        <w:ind w:firstLine="567"/>
        <w:jc w:val="both"/>
        <w:rPr>
          <w:color w:val="000000"/>
          <w:sz w:val="28"/>
          <w:szCs w:val="28"/>
          <w:shd w:val="clear" w:color="auto" w:fill="FFFFFF"/>
        </w:rPr>
      </w:pPr>
      <w:r>
        <w:rPr>
          <w:color w:val="000000"/>
          <w:sz w:val="28"/>
          <w:szCs w:val="28"/>
          <w:shd w:val="clear" w:color="auto" w:fill="FFFFFF"/>
        </w:rPr>
        <w:t>3.4. При привлечении граждан к социально значимым работам должностные лица администрации руководствуются 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w:t>
      </w:r>
    </w:p>
    <w:p w:rsidR="004C5FEE" w:rsidRDefault="004C5FEE" w:rsidP="004C5FEE">
      <w:pPr>
        <w:pStyle w:val="a4"/>
        <w:shd w:val="clear" w:color="auto" w:fill="FFFFFF"/>
        <w:spacing w:before="0" w:beforeAutospacing="0" w:after="0" w:afterAutospacing="0"/>
        <w:ind w:firstLine="567"/>
        <w:jc w:val="both"/>
        <w:rPr>
          <w:color w:val="000000"/>
          <w:sz w:val="28"/>
          <w:szCs w:val="28"/>
        </w:rPr>
      </w:pPr>
      <w:r>
        <w:rPr>
          <w:color w:val="000000"/>
          <w:sz w:val="28"/>
          <w:szCs w:val="28"/>
          <w:shd w:val="clear" w:color="auto" w:fill="FFFFFF"/>
        </w:rPr>
        <w:t>3.5. Информация об итогах проведения социально значимых работ подлежит обнародованию путем</w:t>
      </w:r>
      <w:r>
        <w:rPr>
          <w:rStyle w:val="apple-converted-space"/>
          <w:color w:val="000000"/>
          <w:sz w:val="28"/>
          <w:szCs w:val="28"/>
          <w:shd w:val="clear" w:color="auto" w:fill="FFFFFF"/>
        </w:rPr>
        <w:t> </w:t>
      </w:r>
      <w:r>
        <w:rPr>
          <w:color w:val="000000"/>
          <w:sz w:val="28"/>
          <w:szCs w:val="28"/>
        </w:rPr>
        <w:t>размещения на информационных стендах в местах, установленных администрацией, а также должна быть размещена на официальном сайте Новоторъяльского района.</w:t>
      </w:r>
    </w:p>
    <w:p w:rsidR="004C5FEE" w:rsidRDefault="004C5FEE" w:rsidP="004C5FEE">
      <w:pPr>
        <w:pStyle w:val="a4"/>
        <w:shd w:val="clear" w:color="auto" w:fill="FFFFFF"/>
        <w:spacing w:before="0" w:beforeAutospacing="0" w:after="0" w:afterAutospacing="0"/>
        <w:ind w:firstLine="567"/>
        <w:jc w:val="both"/>
        <w:rPr>
          <w:color w:val="000000"/>
          <w:sz w:val="28"/>
          <w:szCs w:val="28"/>
        </w:rPr>
      </w:pPr>
      <w:r>
        <w:rPr>
          <w:color w:val="000000"/>
          <w:sz w:val="28"/>
          <w:szCs w:val="28"/>
        </w:rPr>
        <w:t>3.6. По результатам выполнения социально значимых работ жители поселения могут быть поощрены на основании решения соответствующего органа, указанного в пункте 2.1 настоящего Порядка, которым было принято решение о проведении социально значимых работ.</w:t>
      </w:r>
    </w:p>
    <w:p w:rsidR="004C5FEE" w:rsidRDefault="004C5FEE" w:rsidP="004C5FEE">
      <w:pPr>
        <w:spacing w:after="0" w:line="240" w:lineRule="auto"/>
        <w:rPr>
          <w:rFonts w:ascii="Times New Roman" w:hAnsi="Times New Roman"/>
          <w:sz w:val="28"/>
          <w:szCs w:val="28"/>
        </w:rPr>
      </w:pPr>
    </w:p>
    <w:p w:rsidR="00BC4BD1" w:rsidRDefault="00BC4BD1"/>
    <w:sectPr w:rsidR="00BC4BD1" w:rsidSect="00F170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6B19DB"/>
    <w:multiLevelType w:val="hybridMultilevel"/>
    <w:tmpl w:val="728833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4C5FEE"/>
    <w:rsid w:val="00056BF0"/>
    <w:rsid w:val="000F6D63"/>
    <w:rsid w:val="001165CD"/>
    <w:rsid w:val="00156125"/>
    <w:rsid w:val="003E69BC"/>
    <w:rsid w:val="004B3ED1"/>
    <w:rsid w:val="004C5FEE"/>
    <w:rsid w:val="004F0874"/>
    <w:rsid w:val="007F064A"/>
    <w:rsid w:val="00A01C01"/>
    <w:rsid w:val="00B337F8"/>
    <w:rsid w:val="00BC4BD1"/>
    <w:rsid w:val="00F170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0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5FEE"/>
    <w:rPr>
      <w:color w:val="0000FF"/>
      <w:u w:val="single"/>
    </w:rPr>
  </w:style>
  <w:style w:type="paragraph" w:styleId="a4">
    <w:name w:val="Normal (Web)"/>
    <w:basedOn w:val="a"/>
    <w:uiPriority w:val="99"/>
    <w:semiHidden/>
    <w:unhideWhenUsed/>
    <w:rsid w:val="004C5F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C5FEE"/>
  </w:style>
</w:styles>
</file>

<file path=word/webSettings.xml><?xml version="1.0" encoding="utf-8"?>
<w:webSettings xmlns:r="http://schemas.openxmlformats.org/officeDocument/2006/relationships" xmlns:w="http://schemas.openxmlformats.org/wordprocessingml/2006/main">
  <w:divs>
    <w:div w:id="39840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277/3833e3cb4937e36a82337aa86ce26f2c87798147/"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www.consultant.ru/document/cons_doc_LAW_330277/3833e3cb4937e36a82337aa86ce26f2c87798147/"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330277/3833e3cb4937e36a82337aa86ce26f2c87798147/" TargetMode="Externa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30277/3833e3cb4937e36a82337aa86ce26f2c87798147/" TargetMode="Externa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19c5bceb-cb1a-4bd1-b756-a9e3edc1d62d">2019 год</_x041f__x0430__x043f__x043a__x0430_>
    <_x041e__x043f__x0438__x0441__x0430__x043d__x0438__x0435_ xmlns="6d7c22ec-c6a4-4777-88aa-bc3c76ac660e">О порядке привлечения граждан к выполнению на добровольной основе социально значимых работ (в том числе дежурств) в целях решения вопросов местного значения в Чуксолинском сельском поселении Новоторъяльского муниципального района Республики Марий Эл</_x041e__x043f__x0438__x0441__x0430__x043d__x0438__x0435_>
    <_dlc_DocId xmlns="57504d04-691e-4fc4-8f09-4f19fdbe90f6">XXJ7TYMEEKJ2-7834-101</_dlc_DocId>
    <_dlc_DocIdUrl xmlns="57504d04-691e-4fc4-8f09-4f19fdbe90f6">
      <Url>https://vip.gov.mari.ru/toryal/_layouts/DocIdRedir.aspx?ID=XXJ7TYMEEKJ2-7834-101</Url>
      <Description>XXJ7TYMEEKJ2-7834-101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D69AFCD731F5D54A977F44FE940DE60C" ma:contentTypeVersion="2" ma:contentTypeDescription="Создание документа." ma:contentTypeScope="" ma:versionID="27189fdb99478d774d2acc448608f2cb">
  <xsd:schema xmlns:xsd="http://www.w3.org/2001/XMLSchema" xmlns:xs="http://www.w3.org/2001/XMLSchema" xmlns:p="http://schemas.microsoft.com/office/2006/metadata/properties" xmlns:ns2="57504d04-691e-4fc4-8f09-4f19fdbe90f6" xmlns:ns3="6d7c22ec-c6a4-4777-88aa-bc3c76ac660e" xmlns:ns4="19c5bceb-cb1a-4bd1-b756-a9e3edc1d62d" targetNamespace="http://schemas.microsoft.com/office/2006/metadata/properties" ma:root="true" ma:fieldsID="780c3798d3aaf38e481725baa11a257c" ns2:_="" ns3:_="" ns4:_="">
    <xsd:import namespace="57504d04-691e-4fc4-8f09-4f19fdbe90f6"/>
    <xsd:import namespace="6d7c22ec-c6a4-4777-88aa-bc3c76ac660e"/>
    <xsd:import namespace="19c5bceb-cb1a-4bd1-b756-a9e3edc1d62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c5bceb-cb1a-4bd1-b756-a9e3edc1d62d"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334A65-6A2A-448C-B8FE-B72A2A4B45DF}"/>
</file>

<file path=customXml/itemProps2.xml><?xml version="1.0" encoding="utf-8"?>
<ds:datastoreItem xmlns:ds="http://schemas.openxmlformats.org/officeDocument/2006/customXml" ds:itemID="{9653D1F7-3877-4DD9-A28B-4F9920CA58F8}"/>
</file>

<file path=customXml/itemProps3.xml><?xml version="1.0" encoding="utf-8"?>
<ds:datastoreItem xmlns:ds="http://schemas.openxmlformats.org/officeDocument/2006/customXml" ds:itemID="{7EA170DD-39BA-46F0-85E2-B4F94CE72F96}"/>
</file>

<file path=customXml/itemProps4.xml><?xml version="1.0" encoding="utf-8"?>
<ds:datastoreItem xmlns:ds="http://schemas.openxmlformats.org/officeDocument/2006/customXml" ds:itemID="{60ED7D32-C9EC-46A2-B66D-A0F50258592C}"/>
</file>

<file path=customXml/itemProps5.xml><?xml version="1.0" encoding="utf-8"?>
<ds:datastoreItem xmlns:ds="http://schemas.openxmlformats.org/officeDocument/2006/customXml" ds:itemID="{FEA49094-BE3E-48BA-BC76-CA34B344EF23}"/>
</file>

<file path=docProps/app.xml><?xml version="1.0" encoding="utf-8"?>
<Properties xmlns="http://schemas.openxmlformats.org/officeDocument/2006/extended-properties" xmlns:vt="http://schemas.openxmlformats.org/officeDocument/2006/docPropsVTypes">
  <Template>Normal.dotm</Template>
  <TotalTime>99</TotalTime>
  <Pages>1</Pages>
  <Words>1698</Words>
  <Characters>9681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27 декабря 2019 г. №33</dc:title>
  <dc:subject/>
  <dc:creator>Budj</dc:creator>
  <cp:keywords/>
  <dc:description/>
  <cp:lastModifiedBy>SuperUser</cp:lastModifiedBy>
  <cp:revision>11</cp:revision>
  <cp:lastPrinted>2019-12-30T11:18:00Z</cp:lastPrinted>
  <dcterms:created xsi:type="dcterms:W3CDTF">2019-12-17T08:28:00Z</dcterms:created>
  <dcterms:modified xsi:type="dcterms:W3CDTF">2019-12-30T12:33:00Z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0x010100D69AFCD731F5D54A977F44FE940DE60C</vt:lpwstr>
  </property>
  <property fmtid="{D5CDD505-2E9C-101B-9397-08002B2CF9AE}" pid="3" name="_dlc_DocIdItemGuid">
    <vt:lpwstr>4dc67c5e-2e9f-4c7c-8be3-4603edd257e5</vt:lpwstr>
  </property>
</Properties>
</file>