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E4" w:rsidRPr="007326D9" w:rsidRDefault="002D4DE4" w:rsidP="002D4D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26D9"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326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6D9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 </w:t>
      </w:r>
      <w:r w:rsidRPr="007326D9">
        <w:rPr>
          <w:rFonts w:ascii="Times New Roman" w:hAnsi="Times New Roman"/>
          <w:sz w:val="24"/>
          <w:szCs w:val="24"/>
        </w:rPr>
        <w:t xml:space="preserve">НОВОТОРЪЯЛЬСКОГО МУНИЦИПАЛЬНОГО РАЙОНА  </w:t>
      </w:r>
    </w:p>
    <w:p w:rsidR="002D4DE4" w:rsidRPr="007326D9" w:rsidRDefault="002D4DE4" w:rsidP="002D4DE4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  <w:r w:rsidRPr="007326D9">
        <w:rPr>
          <w:rFonts w:ascii="Times New Roman" w:hAnsi="Times New Roman"/>
          <w:sz w:val="24"/>
          <w:szCs w:val="24"/>
        </w:rPr>
        <w:t>РЕСПУБЛИКИ МАРИЙ ЭЛ</w:t>
      </w:r>
    </w:p>
    <w:p w:rsidR="002D4DE4" w:rsidRDefault="002D4DE4" w:rsidP="002D4DE4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CA789C" w:rsidRPr="007326D9" w:rsidRDefault="00CA789C" w:rsidP="002D4DE4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CA789C" w:rsidRDefault="002D4DE4" w:rsidP="00CA789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26D9">
        <w:rPr>
          <w:rFonts w:ascii="Times New Roman" w:hAnsi="Times New Roman" w:cs="Times New Roman"/>
          <w:bCs/>
          <w:sz w:val="24"/>
          <w:szCs w:val="24"/>
        </w:rPr>
        <w:t>Р Е Ш Е Н И Е</w:t>
      </w:r>
    </w:p>
    <w:p w:rsidR="00CA789C" w:rsidRDefault="00CA789C" w:rsidP="00CA789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(ПРОЕКТ)</w:t>
      </w:r>
    </w:p>
    <w:p w:rsidR="002D4DE4" w:rsidRPr="007326D9" w:rsidRDefault="002D4DE4" w:rsidP="002D4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6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D4DE4" w:rsidRPr="007326D9" w:rsidRDefault="002D4DE4" w:rsidP="002D4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7326D9">
        <w:rPr>
          <w:rFonts w:ascii="Times New Roman" w:hAnsi="Times New Roman" w:cs="Times New Roman"/>
          <w:sz w:val="24"/>
          <w:szCs w:val="24"/>
        </w:rPr>
        <w:t xml:space="preserve"> сессия</w:t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326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 </w:t>
      </w:r>
      <w:r w:rsidRPr="0089111D">
        <w:rPr>
          <w:rFonts w:ascii="Times New Roman" w:hAnsi="Times New Roman" w:cs="Times New Roman"/>
          <w:sz w:val="24"/>
          <w:szCs w:val="24"/>
        </w:rPr>
        <w:t>_____</w:t>
      </w:r>
    </w:p>
    <w:p w:rsidR="002D4DE4" w:rsidRPr="007326D9" w:rsidRDefault="002D4DE4" w:rsidP="002D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7326D9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326D9">
        <w:rPr>
          <w:rFonts w:ascii="Times New Roman" w:hAnsi="Times New Roman" w:cs="Times New Roman"/>
          <w:sz w:val="24"/>
          <w:szCs w:val="24"/>
        </w:rPr>
        <w:t xml:space="preserve"> июля 2020 года</w:t>
      </w:r>
    </w:p>
    <w:p w:rsidR="002D4DE4" w:rsidRDefault="002D4DE4" w:rsidP="002D4D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4DE4" w:rsidRPr="00C46816" w:rsidRDefault="002D4DE4" w:rsidP="002D4D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4DE4" w:rsidRPr="00C46816" w:rsidRDefault="002D4DE4" w:rsidP="002D4DE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6816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проведения публичных слушаний </w:t>
      </w:r>
      <w:r w:rsidRPr="00C46816">
        <w:rPr>
          <w:rFonts w:ascii="Times New Roman" w:eastAsia="Times New Roman" w:hAnsi="Times New Roman"/>
          <w:sz w:val="24"/>
          <w:szCs w:val="24"/>
        </w:rPr>
        <w:t xml:space="preserve">общественных обсуждений </w:t>
      </w:r>
      <w:r w:rsidRPr="00C46816">
        <w:rPr>
          <w:rFonts w:ascii="Times New Roman" w:hAnsi="Times New Roman" w:cs="Times New Roman"/>
          <w:sz w:val="24"/>
          <w:szCs w:val="24"/>
        </w:rPr>
        <w:t xml:space="preserve">в </w:t>
      </w:r>
      <w:r w:rsidRPr="00C46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Городском поселении Новый Торъял </w:t>
      </w:r>
      <w:r w:rsidRPr="00C46816">
        <w:rPr>
          <w:rFonts w:ascii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2D4DE4" w:rsidRPr="00C46816" w:rsidRDefault="002D4DE4" w:rsidP="002D4DE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4DE4" w:rsidRPr="00C46816" w:rsidRDefault="002D4DE4" w:rsidP="002D4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4DE4" w:rsidRPr="00C46816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Уставов Городского поселения Новый Торъял Новоторъяльского муниципального района Республики Марий Эл</w:t>
      </w:r>
    </w:p>
    <w:p w:rsidR="002D4DE4" w:rsidRDefault="002D4DE4" w:rsidP="002D4DE4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Городского поселения Новый Торъял</w:t>
      </w:r>
    </w:p>
    <w:p w:rsidR="002D4DE4" w:rsidRDefault="002D4DE4" w:rsidP="002D4DE4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2D4DE4" w:rsidRPr="0089111D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Утвердить 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прилагаемое Положение о порядке организации и </w:t>
      </w:r>
      <w:proofErr w:type="gramStart"/>
      <w:r w:rsidRPr="0089111D">
        <w:rPr>
          <w:rFonts w:ascii="Times New Roman" w:eastAsia="Times New Roman" w:hAnsi="Times New Roman"/>
          <w:color w:val="auto"/>
          <w:sz w:val="24"/>
          <w:szCs w:val="24"/>
        </w:rPr>
        <w:t>проведения  публичных</w:t>
      </w:r>
      <w:proofErr w:type="gramEnd"/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 слушаний, общественных обсуждений в </w:t>
      </w:r>
      <w:r w:rsidR="0089111D">
        <w:rPr>
          <w:rFonts w:ascii="Times New Roman" w:eastAsia="Times New Roman" w:hAnsi="Times New Roman"/>
          <w:color w:val="auto"/>
          <w:sz w:val="24"/>
          <w:szCs w:val="24"/>
        </w:rPr>
        <w:t>Городском поселении</w:t>
      </w:r>
      <w:r w:rsidR="00A00B4A">
        <w:rPr>
          <w:rFonts w:ascii="Times New Roman" w:eastAsia="Times New Roman" w:hAnsi="Times New Roman"/>
          <w:color w:val="auto"/>
          <w:sz w:val="24"/>
          <w:szCs w:val="24"/>
        </w:rPr>
        <w:t xml:space="preserve"> Новый Торъял</w:t>
      </w:r>
      <w:bookmarkStart w:id="0" w:name="_GoBack"/>
      <w:bookmarkEnd w:id="0"/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89111D">
        <w:rPr>
          <w:rFonts w:ascii="Times New Roman" w:hAnsi="Times New Roman"/>
          <w:bCs/>
          <w:color w:val="auto"/>
          <w:sz w:val="24"/>
          <w:szCs w:val="24"/>
        </w:rPr>
        <w:t>Новоторъяльского муниципального района Республики Марий Эл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2D4DE4" w:rsidRPr="0089111D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2. Признать утратившими силу решения Собрания депутатов муниципального образования «Городского поселения Новый Торъял» </w:t>
      </w:r>
      <w:r w:rsidR="0089111D" w:rsidRPr="0089111D">
        <w:rPr>
          <w:rFonts w:ascii="Times New Roman" w:eastAsia="Times New Roman" w:hAnsi="Times New Roman"/>
          <w:color w:val="auto"/>
          <w:sz w:val="24"/>
          <w:szCs w:val="24"/>
        </w:rPr>
        <w:t>от – 02 декабря 2009 г. № 20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br/>
        <w:t>«Об утверждении Положения о публичных слушаниях  в муниципальном образовании «Городское поселение Новый Торъял».</w:t>
      </w:r>
    </w:p>
    <w:p w:rsidR="002D4DE4" w:rsidRPr="0089111D" w:rsidRDefault="002D4DE4" w:rsidP="002D4DE4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9111D">
        <w:rPr>
          <w:rFonts w:ascii="Times New Roman" w:hAnsi="Times New Roman"/>
          <w:bCs/>
          <w:color w:val="auto"/>
          <w:sz w:val="24"/>
          <w:szCs w:val="24"/>
        </w:rPr>
        <w:t xml:space="preserve">3. </w:t>
      </w:r>
      <w:r w:rsidRPr="0089111D">
        <w:rPr>
          <w:rFonts w:ascii="Times New Roman" w:hAnsi="Times New Roman"/>
          <w:color w:val="auto"/>
          <w:sz w:val="24"/>
          <w:szCs w:val="24"/>
        </w:rPr>
        <w:t xml:space="preserve">Настоящее решение обнародовать на информационном стенде 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t>Городского поселения Новый Торъял</w:t>
      </w:r>
      <w:r w:rsidRPr="0089111D">
        <w:rPr>
          <w:rFonts w:ascii="Times New Roman" w:hAnsi="Times New Roman"/>
          <w:color w:val="auto"/>
          <w:sz w:val="24"/>
          <w:szCs w:val="24"/>
        </w:rPr>
        <w:t xml:space="preserve">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</w:t>
      </w:r>
      <w:r w:rsidRPr="0089111D">
        <w:rPr>
          <w:color w:val="auto"/>
          <w:sz w:val="24"/>
          <w:szCs w:val="24"/>
        </w:rPr>
        <w:t xml:space="preserve"> </w:t>
      </w:r>
      <w:r w:rsidRPr="0089111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r:id="rId5" w:history="1"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-</w:t>
        </w:r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89111D">
        <w:rPr>
          <w:rFonts w:ascii="Times New Roman" w:hAnsi="Times New Roman"/>
          <w:bCs/>
          <w:color w:val="auto"/>
          <w:sz w:val="24"/>
          <w:szCs w:val="24"/>
        </w:rPr>
        <w:t>).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обнародования.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постоянную комиссию по социальным вопросам, законности  и правопорядку.</w:t>
      </w:r>
    </w:p>
    <w:p w:rsidR="002D4DE4" w:rsidRDefault="002D4DE4" w:rsidP="002D4DE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11D" w:rsidRDefault="0089111D" w:rsidP="0089111D">
      <w:pPr>
        <w:spacing w:line="240" w:lineRule="auto"/>
      </w:pPr>
    </w:p>
    <w:p w:rsidR="002D4DE4" w:rsidRPr="0015307C" w:rsidRDefault="002D4DE4" w:rsidP="008911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                        </w:t>
      </w:r>
      <w:r w:rsidR="0089111D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А. Воронцов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CA78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77D90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 xml:space="preserve"> 2020 г. №_____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2D4DE4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Городском поселении Новый Торъял Новоторъяльского района </w:t>
      </w:r>
      <w:r>
        <w:rPr>
          <w:rFonts w:ascii="Times New Roman" w:eastAsia="Times New Roman" w:hAnsi="Times New Roman"/>
          <w:sz w:val="24"/>
          <w:szCs w:val="24"/>
        </w:rPr>
        <w:br/>
        <w:t>Республики Марий Эл</w:t>
      </w:r>
    </w:p>
    <w:p w:rsidR="002D4DE4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Новый Торъял Новоторъяльского муниципального района Республики Марий Эл порядок организации и проведения публичных слушаний, общественных обсуждений в Городском поселении Новый Торъял Новоторъяльского муниципального района</w:t>
      </w:r>
      <w:r w:rsidRPr="003464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 Марий Эл.</w:t>
      </w:r>
    </w:p>
    <w:p w:rsidR="002D4DE4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1. Публичные слушания, общественные обсуждения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Публичные слушания - это форма прямого волеизъявления граждан,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реализуемая путем обсуждения жителями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sz w:val="24"/>
          <w:szCs w:val="24"/>
        </w:rPr>
        <w:t>Новоторъяльского муниципального района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Pr="0015307C">
        <w:rPr>
          <w:rFonts w:ascii="Times New Roman" w:eastAsia="Calibri" w:hAnsi="Times New Roman" w:cs="Times New Roman"/>
          <w:sz w:val="24"/>
          <w:szCs w:val="24"/>
        </w:rPr>
        <w:t>(далее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городского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)  проектов муниципальных правовых актов по вопросам местного значения.</w:t>
      </w:r>
    </w:p>
    <w:p w:rsidR="002D4DE4" w:rsidRPr="0034646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2.</w:t>
      </w:r>
      <w:r w:rsidRPr="0015307C">
        <w:rPr>
          <w:rFonts w:ascii="Times New Roman" w:hAnsi="Times New Roman" w:cs="Times New Roman"/>
          <w:sz w:val="24"/>
          <w:szCs w:val="24"/>
        </w:rPr>
        <w:t xml:space="preserve"> Публичные слушания, общественные обсуждения проводятся по инициативе населения, Собрания депутатов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sz w:val="24"/>
          <w:szCs w:val="24"/>
        </w:rPr>
        <w:t>Новоторъяльского муниципального района</w:t>
      </w:r>
      <w:r w:rsidRPr="0015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(далее – Собранием депутатов городского поселения) </w:t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главы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Новоторъяльского муниципального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главы городского поселения), </w:t>
      </w:r>
      <w:r w:rsidRPr="0034646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A0DF5">
        <w:rPr>
          <w:rFonts w:ascii="Times New Roman" w:eastAsia="Times New Roman" w:hAnsi="Times New Roman"/>
          <w:sz w:val="24"/>
          <w:szCs w:val="24"/>
        </w:rPr>
        <w:t>Новоторъяльской городской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A0DF5">
        <w:rPr>
          <w:rFonts w:ascii="Times New Roman" w:eastAsia="Calibri" w:hAnsi="Times New Roman" w:cs="Times New Roman"/>
          <w:sz w:val="24"/>
          <w:szCs w:val="24"/>
        </w:rPr>
        <w:t>Новоторъяльского муниципального района</w:t>
      </w:r>
      <w:r w:rsidRPr="005A0DF5">
        <w:rPr>
          <w:rFonts w:ascii="Times New Roman" w:hAnsi="Times New Roman" w:cs="Times New Roman"/>
          <w:sz w:val="24"/>
          <w:szCs w:val="24"/>
        </w:rPr>
        <w:t xml:space="preserve"> </w:t>
      </w:r>
      <w:r w:rsidRPr="005A0DF5">
        <w:rPr>
          <w:rFonts w:ascii="Times New Roman" w:eastAsia="Times New Roman" w:hAnsi="Times New Roman"/>
          <w:sz w:val="24"/>
          <w:szCs w:val="24"/>
        </w:rPr>
        <w:t xml:space="preserve">Республики Марий Эл (далее – </w:t>
      </w:r>
      <w:r w:rsidR="005A0DF5" w:rsidRPr="005A0DF5">
        <w:rPr>
          <w:rFonts w:ascii="Times New Roman" w:eastAsia="Times New Roman" w:hAnsi="Times New Roman"/>
          <w:sz w:val="24"/>
          <w:szCs w:val="24"/>
        </w:rPr>
        <w:t>Новоторъяльская городская администрация</w:t>
      </w:r>
      <w:r w:rsidRPr="005A0DF5">
        <w:rPr>
          <w:rFonts w:ascii="Times New Roman" w:eastAsia="Times New Roman" w:hAnsi="Times New Roman"/>
          <w:sz w:val="24"/>
          <w:szCs w:val="24"/>
        </w:rPr>
        <w:t>)</w:t>
      </w:r>
      <w:r w:rsidRPr="005A0DF5">
        <w:rPr>
          <w:rFonts w:ascii="Times New Roman" w:hAnsi="Times New Roman" w:cs="Times New Roman"/>
          <w:sz w:val="24"/>
          <w:szCs w:val="24"/>
        </w:rPr>
        <w:t>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Публичные слушания, проводимые по инициативе населения или Собрания депутатов </w:t>
      </w:r>
      <w:r>
        <w:rPr>
          <w:rFonts w:ascii="Times New Roman" w:hAnsi="Times New Roman" w:cs="Times New Roman"/>
          <w:kern w:val="1"/>
          <w:sz w:val="24"/>
          <w:szCs w:val="24"/>
        </w:rPr>
        <w:t>городского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назначаются Собранием депутатов </w:t>
      </w:r>
      <w:r>
        <w:rPr>
          <w:rFonts w:ascii="Times New Roman" w:hAnsi="Times New Roman" w:cs="Times New Roman"/>
          <w:kern w:val="1"/>
          <w:sz w:val="24"/>
          <w:szCs w:val="24"/>
        </w:rPr>
        <w:t>городского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а по инициативе главы </w:t>
      </w:r>
      <w:r>
        <w:rPr>
          <w:rFonts w:ascii="Times New Roman" w:hAnsi="Times New Roman" w:cs="Times New Roman"/>
          <w:kern w:val="1"/>
          <w:sz w:val="24"/>
          <w:szCs w:val="24"/>
        </w:rPr>
        <w:t>городского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или главы </w:t>
      </w:r>
      <w:r w:rsidR="005A0DF5">
        <w:rPr>
          <w:rFonts w:ascii="Times New Roman" w:hAnsi="Times New Roman" w:cs="Times New Roman"/>
          <w:kern w:val="1"/>
          <w:sz w:val="24"/>
          <w:szCs w:val="24"/>
        </w:rPr>
        <w:t>Новоторъяльской городской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администрации, осуществляющего свои полномочия на основе контракта, 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- главой </w:t>
      </w:r>
      <w:r>
        <w:rPr>
          <w:rFonts w:ascii="Times New Roman" w:hAnsi="Times New Roman" w:cs="Times New Roman"/>
          <w:kern w:val="1"/>
          <w:sz w:val="24"/>
          <w:szCs w:val="24"/>
        </w:rPr>
        <w:t>городского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Мнение граждан </w:t>
      </w:r>
      <w:r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15307C">
        <w:rPr>
          <w:rFonts w:ascii="Times New Roman" w:eastAsia="Calibri" w:hAnsi="Times New Roman" w:cs="Times New Roman"/>
          <w:sz w:val="24"/>
          <w:szCs w:val="24"/>
        </w:rPr>
        <w:t>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2D4DE4" w:rsidRPr="0015307C" w:rsidRDefault="002D4DE4" w:rsidP="002D4DE4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гласности и соблюдения интересов населения </w:t>
      </w:r>
      <w:r w:rsidRPr="001530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5307C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307C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2D4DE4" w:rsidRPr="0015307C" w:rsidRDefault="002D4DE4" w:rsidP="002D4DE4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доведения до населения полной и точной информации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по рассматриваемым проектам муниципальных правовых актов;</w:t>
      </w:r>
    </w:p>
    <w:p w:rsidR="002D4DE4" w:rsidRPr="0015307C" w:rsidRDefault="002D4DE4" w:rsidP="002D4DE4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 w:rsidRPr="0015307C"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2D4DE4" w:rsidRPr="0015307C" w:rsidRDefault="002D4DE4" w:rsidP="002D4DE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местного значения с участием жителей муниципального образования Собранием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депутатов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лавой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2D4DE4" w:rsidRPr="0015307C" w:rsidRDefault="002D4DE4" w:rsidP="002D4DE4">
      <w:pPr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2. Обязательному обсуждению на публичных слушаниях подлежат:</w:t>
      </w:r>
    </w:p>
    <w:p w:rsidR="002D4DE4" w:rsidRPr="005A0DF5" w:rsidRDefault="002D4DE4" w:rsidP="002D4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471">
        <w:rPr>
          <w:rStyle w:val="blk"/>
          <w:rFonts w:ascii="Times New Roman" w:hAnsi="Times New Roman"/>
          <w:sz w:val="24"/>
          <w:szCs w:val="24"/>
        </w:rPr>
        <w:t xml:space="preserve">1) проект устава </w:t>
      </w:r>
      <w:r>
        <w:rPr>
          <w:rStyle w:val="blk"/>
          <w:rFonts w:ascii="Times New Roman" w:hAnsi="Times New Roman"/>
          <w:sz w:val="24"/>
          <w:szCs w:val="24"/>
        </w:rPr>
        <w:t>городского 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Style w:val="blk"/>
          <w:rFonts w:ascii="Times New Roman" w:hAnsi="Times New Roman"/>
          <w:sz w:val="24"/>
          <w:szCs w:val="24"/>
        </w:rPr>
        <w:t>городского 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вносятся изменения в форме точного воспроизведения </w:t>
      </w:r>
      <w:r w:rsidRPr="005A0DF5">
        <w:rPr>
          <w:rStyle w:val="blk"/>
          <w:rFonts w:ascii="Times New Roman" w:hAnsi="Times New Roman"/>
          <w:sz w:val="24"/>
          <w:szCs w:val="24"/>
        </w:rPr>
        <w:t>положений</w:t>
      </w:r>
      <w:r w:rsidRPr="005A0DF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dst0" w:history="1">
        <w:r w:rsidRPr="005A0DF5">
          <w:rPr>
            <w:rStyle w:val="a7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5A0DF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A0DF5">
        <w:rPr>
          <w:rStyle w:val="blk"/>
          <w:rFonts w:ascii="Times New Roman" w:hAnsi="Times New Roman"/>
          <w:sz w:val="24"/>
          <w:szCs w:val="24"/>
        </w:rPr>
        <w:t>Российской Федерации, федеральных законов,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актами;</w:t>
      </w:r>
    </w:p>
    <w:p w:rsidR="002D4DE4" w:rsidRPr="005A0DF5" w:rsidRDefault="002D4DE4" w:rsidP="002D4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100331"/>
      <w:bookmarkEnd w:id="1"/>
      <w:r w:rsidRPr="005A0DF5">
        <w:rPr>
          <w:rStyle w:val="blk"/>
          <w:rFonts w:ascii="Times New Roman" w:hAnsi="Times New Roman"/>
          <w:sz w:val="24"/>
          <w:szCs w:val="24"/>
        </w:rPr>
        <w:t>2) проект бюджета городского поселения и отчет о его исполнении;</w:t>
      </w:r>
    </w:p>
    <w:p w:rsidR="002D4DE4" w:rsidRPr="005A0DF5" w:rsidRDefault="002D4DE4" w:rsidP="002D4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772"/>
      <w:bookmarkEnd w:id="2"/>
      <w:r w:rsidRPr="005A0DF5">
        <w:rPr>
          <w:rStyle w:val="blk"/>
          <w:rFonts w:ascii="Times New Roman" w:hAnsi="Times New Roman"/>
          <w:sz w:val="24"/>
          <w:szCs w:val="24"/>
        </w:rPr>
        <w:t>3) проект стратегии социально-экономического развития городского поселения;</w:t>
      </w:r>
    </w:p>
    <w:p w:rsidR="002D4DE4" w:rsidRPr="009B3471" w:rsidRDefault="002D4DE4" w:rsidP="002D4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st789"/>
      <w:bookmarkStart w:id="4" w:name="dst645"/>
      <w:bookmarkEnd w:id="3"/>
      <w:bookmarkEnd w:id="4"/>
      <w:r w:rsidRPr="005A0DF5">
        <w:rPr>
          <w:rStyle w:val="blk"/>
          <w:rFonts w:ascii="Times New Roman" w:hAnsi="Times New Roman"/>
          <w:sz w:val="24"/>
          <w:szCs w:val="24"/>
        </w:rPr>
        <w:t>4) вопросы о преобразовании городского поселения, за исключением случаев, если в соответствии со</w:t>
      </w:r>
      <w:r w:rsidRPr="005A0DF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100105" w:history="1">
        <w:r w:rsidRPr="005A0DF5">
          <w:rPr>
            <w:rStyle w:val="a7"/>
            <w:rFonts w:ascii="Times New Roman" w:hAnsi="Times New Roman"/>
            <w:color w:val="auto"/>
            <w:sz w:val="24"/>
            <w:szCs w:val="24"/>
          </w:rPr>
          <w:t>статьей 13</w:t>
        </w:r>
      </w:hyperlink>
      <w:r w:rsidRPr="005A0DF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A0DF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5A0DF5">
        <w:rPr>
          <w:rFonts w:ascii="Times New Roman" w:eastAsia="Times New Roman" w:hAnsi="Times New Roman"/>
          <w:sz w:val="24"/>
          <w:szCs w:val="24"/>
        </w:rPr>
        <w:t xml:space="preserve">Федерального закона от 06 октября 2003 г. № 131-ФЗ </w:t>
      </w:r>
      <w:r w:rsidRPr="005A0DF5">
        <w:rPr>
          <w:rFonts w:ascii="Times New Roman" w:eastAsia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Pr="005A0DF5">
        <w:rPr>
          <w:rStyle w:val="blk"/>
          <w:rFonts w:ascii="Times New Roman" w:hAnsi="Times New Roman"/>
          <w:sz w:val="24"/>
          <w:szCs w:val="24"/>
        </w:rPr>
        <w:t>для преобразования городского 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требуется получение согласия населения </w:t>
      </w:r>
      <w:r>
        <w:rPr>
          <w:rStyle w:val="blk"/>
          <w:rFonts w:ascii="Times New Roman" w:hAnsi="Times New Roman"/>
          <w:sz w:val="24"/>
          <w:szCs w:val="24"/>
        </w:rPr>
        <w:t>городского 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>, выраженного путем голосования либо на сходах граждан.</w:t>
      </w:r>
    </w:p>
    <w:p w:rsidR="002D4DE4" w:rsidRPr="0015307C" w:rsidRDefault="002D4DE4" w:rsidP="002D4DE4">
      <w:pPr>
        <w:tabs>
          <w:tab w:val="left" w:pos="1361"/>
        </w:tabs>
        <w:spacing w:before="8"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3. 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По проектам генеральных планов, проектам правил землепользования </w:t>
      </w:r>
      <w:r>
        <w:rPr>
          <w:rStyle w:val="blk"/>
          <w:rFonts w:ascii="Times New Roman" w:hAnsi="Times New Roman"/>
          <w:sz w:val="24"/>
          <w:szCs w:val="24"/>
        </w:rPr>
        <w:br/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</w:t>
      </w:r>
      <w:r>
        <w:rPr>
          <w:rStyle w:val="blk"/>
          <w:rFonts w:ascii="Times New Roman" w:hAnsi="Times New Roman"/>
          <w:sz w:val="24"/>
          <w:szCs w:val="24"/>
        </w:rPr>
        <w:br/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Pr="009C2AE0">
        <w:rPr>
          <w:rStyle w:val="blk"/>
          <w:rFonts w:ascii="Times New Roman" w:hAnsi="Times New Roman"/>
          <w:sz w:val="24"/>
          <w:szCs w:val="24"/>
        </w:rPr>
        <w:t xml:space="preserve">такого использования при отсутствии утвержденных правил землепользования и застройки проводятся публичные слушания, порядок организации </w:t>
      </w:r>
      <w:r>
        <w:rPr>
          <w:rStyle w:val="blk"/>
          <w:rFonts w:ascii="Times New Roman" w:hAnsi="Times New Roman"/>
          <w:sz w:val="24"/>
          <w:szCs w:val="24"/>
        </w:rPr>
        <w:br/>
      </w:r>
      <w:r w:rsidRPr="009C2AE0">
        <w:rPr>
          <w:rStyle w:val="blk"/>
          <w:rFonts w:ascii="Times New Roman" w:hAnsi="Times New Roman"/>
          <w:sz w:val="24"/>
          <w:szCs w:val="24"/>
        </w:rPr>
        <w:t xml:space="preserve">и проведения которых определяется нормативным правовым актом Собрания депутатов </w:t>
      </w:r>
      <w:r>
        <w:rPr>
          <w:rStyle w:val="blk"/>
          <w:rFonts w:ascii="Times New Roman" w:hAnsi="Times New Roman"/>
          <w:sz w:val="24"/>
          <w:szCs w:val="24"/>
        </w:rPr>
        <w:t xml:space="preserve">городского </w:t>
      </w:r>
      <w:r w:rsidRPr="009C2AE0">
        <w:rPr>
          <w:rStyle w:val="blk"/>
          <w:rFonts w:ascii="Times New Roman" w:hAnsi="Times New Roman"/>
          <w:sz w:val="24"/>
          <w:szCs w:val="24"/>
        </w:rPr>
        <w:t xml:space="preserve">поселения с учетом положений </w:t>
      </w:r>
      <w:hyperlink r:id="rId8" w:anchor="dst2104" w:history="1">
        <w:r w:rsidRPr="006A1F8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6A1F8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B104E">
        <w:rPr>
          <w:rStyle w:val="blk"/>
          <w:rFonts w:ascii="Times New Roman" w:hAnsi="Times New Roman"/>
          <w:sz w:val="24"/>
          <w:szCs w:val="24"/>
        </w:rPr>
        <w:t xml:space="preserve">о </w:t>
      </w:r>
      <w:r w:rsidRPr="009C2AE0">
        <w:rPr>
          <w:rStyle w:val="blk"/>
          <w:rFonts w:ascii="Times New Roman" w:hAnsi="Times New Roman"/>
          <w:sz w:val="24"/>
          <w:szCs w:val="24"/>
        </w:rPr>
        <w:t>градостроительной деятельности.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5A0DF5" w:rsidRDefault="002D4DE4" w:rsidP="002D4DE4">
      <w:pPr>
        <w:pStyle w:val="a6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auto"/>
          <w:sz w:val="24"/>
          <w:szCs w:val="24"/>
        </w:rPr>
      </w:pPr>
      <w:r w:rsidRPr="000B104E">
        <w:rPr>
          <w:rFonts w:ascii="Times New Roman" w:hAnsi="Times New Roman" w:cs="Times New Roman"/>
          <w:sz w:val="24"/>
          <w:szCs w:val="24"/>
        </w:rPr>
        <w:t xml:space="preserve">Публичные слушания, общественные обсуждения проводятся </w:t>
      </w:r>
      <w:r w:rsidRPr="000B104E">
        <w:rPr>
          <w:rStyle w:val="blk"/>
          <w:rFonts w:ascii="Times New Roman" w:hAnsi="Times New Roman"/>
          <w:sz w:val="24"/>
          <w:szCs w:val="24"/>
        </w:rPr>
        <w:t xml:space="preserve">по инициативе населения, Собрания депутатов </w:t>
      </w:r>
      <w:r>
        <w:rPr>
          <w:rStyle w:val="blk"/>
          <w:rFonts w:ascii="Times New Roman" w:hAnsi="Times New Roman"/>
          <w:sz w:val="24"/>
          <w:szCs w:val="24"/>
        </w:rPr>
        <w:t xml:space="preserve">городского </w:t>
      </w:r>
      <w:r w:rsidRPr="000B104E">
        <w:rPr>
          <w:rStyle w:val="blk"/>
          <w:rFonts w:ascii="Times New Roman" w:hAnsi="Times New Roman"/>
          <w:sz w:val="24"/>
          <w:szCs w:val="24"/>
        </w:rPr>
        <w:t xml:space="preserve">поселения, главы </w:t>
      </w:r>
      <w:r>
        <w:rPr>
          <w:rStyle w:val="blk"/>
          <w:rFonts w:ascii="Times New Roman" w:hAnsi="Times New Roman"/>
          <w:sz w:val="24"/>
          <w:szCs w:val="24"/>
        </w:rPr>
        <w:t xml:space="preserve">городского </w:t>
      </w:r>
      <w:r w:rsidRPr="000B104E">
        <w:rPr>
          <w:rStyle w:val="blk"/>
          <w:rFonts w:ascii="Times New Roman" w:hAnsi="Times New Roman"/>
          <w:sz w:val="24"/>
          <w:szCs w:val="24"/>
        </w:rPr>
        <w:t xml:space="preserve">поселения или </w:t>
      </w:r>
      <w:r w:rsidRPr="005A0DF5">
        <w:rPr>
          <w:rStyle w:val="blk"/>
          <w:rFonts w:ascii="Times New Roman" w:hAnsi="Times New Roman"/>
          <w:color w:val="auto"/>
          <w:sz w:val="24"/>
          <w:szCs w:val="24"/>
        </w:rPr>
        <w:t>главы Новоторъяльской городской администрации.</w:t>
      </w:r>
    </w:p>
    <w:p w:rsidR="002D4DE4" w:rsidRPr="000B104E" w:rsidRDefault="002D4DE4" w:rsidP="002D4DE4">
      <w:pPr>
        <w:pStyle w:val="a6"/>
        <w:spacing w:after="0" w:line="240" w:lineRule="auto"/>
        <w:ind w:left="1729"/>
        <w:jc w:val="both"/>
        <w:rPr>
          <w:rFonts w:ascii="Times New Roman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5. Порядок назначения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5A0DF5" w:rsidRDefault="002D4DE4" w:rsidP="002D4DE4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A0DF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A0DF5">
        <w:rPr>
          <w:rStyle w:val="blk"/>
          <w:rFonts w:ascii="Times New Roman" w:hAnsi="Times New Roman"/>
          <w:sz w:val="24"/>
          <w:szCs w:val="24"/>
        </w:rPr>
        <w:t>Публичные слушания, проводимые по инициативе населения или Собрания депутатов городского поселения, назначаются Собранием депутатов городского поселения, а по инициативе главы городского поселения или главой Новоторъяльской городской администрации.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color w:val="FF0000"/>
          <w:sz w:val="24"/>
          <w:szCs w:val="24"/>
        </w:rPr>
        <w:t xml:space="preserve"> 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публичных слушаний  принимается на очередном заседании в соотв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тствии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 Регламентом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от установленной численности депутатов.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В решении (постановлении) о назначении публичных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 указываются:</w:t>
      </w:r>
    </w:p>
    <w:p w:rsidR="002D4DE4" w:rsidRPr="0015307C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название проекта муниципального правового акта, выносимого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публичные слушания, общественное обсуждение;</w:t>
      </w:r>
    </w:p>
    <w:p w:rsidR="002D4DE4" w:rsidRPr="0015307C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2D4DE4" w:rsidRPr="0015307C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2D4DE4" w:rsidRPr="0015307C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 w:rsidRPr="0015307C"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2D4DE4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2D4DE4" w:rsidRPr="00FE6163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3. Решение (постановление) о назначении публичных слушаний, общественных обсуждений, проект муниципального правового акта, подлежащий рассмотрению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на публичных слушаний, общественных обсуждений, подлежит официальному опубликованию (обнародованию) и размещению </w:t>
      </w:r>
      <w:r w:rsidRPr="00FE61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E61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официального интернет-портала Республики Марий Эл (адрес доступа: </w:t>
      </w:r>
      <w:r w:rsidRPr="00FE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sz w:val="24"/>
          <w:szCs w:val="24"/>
        </w:rPr>
        <w:t>)</w:t>
      </w:r>
      <w:r w:rsidRPr="00FE61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Ответственные за проведение публичных слушаний, общественных обсуждений организуют учет поступивших предложений.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Вместе с решением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или постановлением Главы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 подлежит обнародованию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2D4DE4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По проектам, выносимым на публичные слушания или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обсуждения, дата проведения публичных слушаний или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назначается в сроки, установленные федеральным законодательством,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 законодательством Республики Марий Эл и муниципальными правовыми актами.</w:t>
      </w:r>
    </w:p>
    <w:p w:rsidR="002D4DE4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Default="002D4DE4" w:rsidP="002D4DE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4A4">
        <w:rPr>
          <w:rFonts w:ascii="Times New Roman" w:hAnsi="Times New Roman" w:cs="Times New Roman"/>
          <w:b/>
          <w:sz w:val="24"/>
          <w:szCs w:val="24"/>
        </w:rPr>
        <w:t xml:space="preserve">Статья 5.1. Информационное сообщение о проведении публичных </w:t>
      </w:r>
      <w:r w:rsidRPr="006B34A4">
        <w:rPr>
          <w:rFonts w:ascii="Times New Roman" w:hAnsi="Times New Roman" w:cs="Times New Roman"/>
          <w:b/>
          <w:sz w:val="24"/>
          <w:szCs w:val="24"/>
        </w:rPr>
        <w:br/>
        <w:t xml:space="preserve">слушаний </w:t>
      </w:r>
    </w:p>
    <w:p w:rsidR="002D4DE4" w:rsidRPr="006B34A4" w:rsidRDefault="002D4DE4" w:rsidP="002D4DE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1. Информационное сообщение о проведении публичных слушаний </w:t>
      </w:r>
      <w:r w:rsidRPr="005A0DF5">
        <w:rPr>
          <w:rFonts w:ascii="Times New Roman" w:hAnsi="Times New Roman" w:cs="Times New Roman"/>
          <w:sz w:val="24"/>
          <w:szCs w:val="24"/>
        </w:rPr>
        <w:br/>
        <w:t xml:space="preserve">в форме открытого заседания Собрания депутатов </w:t>
      </w:r>
      <w:r w:rsidRPr="005A0DF5">
        <w:rPr>
          <w:rFonts w:ascii="Times New Roman" w:eastAsia="Times New Roman" w:hAnsi="Times New Roman"/>
          <w:sz w:val="24"/>
          <w:szCs w:val="24"/>
        </w:rPr>
        <w:t>администрация Городского поселения Новый Торъял</w:t>
      </w:r>
      <w:r w:rsidRPr="005A0DF5">
        <w:rPr>
          <w:rFonts w:ascii="Times New Roman" w:hAnsi="Times New Roman" w:cs="Times New Roman"/>
          <w:sz w:val="24"/>
          <w:szCs w:val="24"/>
        </w:rPr>
        <w:t xml:space="preserve"> включает в себя следующие сведения: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>срок подачи заявок на участие в публичных слушаниях;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>номера контактных телефонов ответственных должностных лиц;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адрес официального сайта Новоторъяльского муниципального </w:t>
      </w:r>
      <w:proofErr w:type="gramStart"/>
      <w:r w:rsidRPr="005A0DF5"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 w:rsidRPr="005A0DF5">
        <w:rPr>
          <w:rFonts w:ascii="Times New Roman" w:hAnsi="Times New Roman" w:cs="Times New Roman"/>
          <w:sz w:val="24"/>
          <w:szCs w:val="24"/>
        </w:rPr>
        <w:t xml:space="preserve"> </w:t>
      </w:r>
      <w:r w:rsidR="005A0DF5">
        <w:rPr>
          <w:rFonts w:ascii="Times New Roman" w:hAnsi="Times New Roman" w:cs="Times New Roman"/>
          <w:sz w:val="24"/>
          <w:szCs w:val="24"/>
        </w:rPr>
        <w:t xml:space="preserve"> </w:t>
      </w:r>
      <w:r w:rsidRPr="005A0DF5">
        <w:rPr>
          <w:rFonts w:ascii="Times New Roman" w:hAnsi="Times New Roman" w:cs="Times New Roman"/>
          <w:sz w:val="24"/>
          <w:szCs w:val="24"/>
        </w:rPr>
        <w:t>структуре официального интернет-портала Республики Марий Эл, на котором размещен проект нормативного правового акта;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5A0DF5">
        <w:rPr>
          <w:rFonts w:ascii="Times New Roman" w:eastAsia="Times New Roman" w:hAnsi="Times New Roman"/>
          <w:sz w:val="24"/>
          <w:szCs w:val="24"/>
        </w:rPr>
        <w:t>администрация Городского поселения Новый Торъял</w:t>
      </w:r>
      <w:r w:rsidRPr="005A0DF5">
        <w:rPr>
          <w:rFonts w:ascii="Times New Roman" w:hAnsi="Times New Roman" w:cs="Times New Roman"/>
          <w:sz w:val="24"/>
          <w:szCs w:val="24"/>
        </w:rPr>
        <w:t>.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lastRenderedPageBreak/>
        <w:t xml:space="preserve">2. В информационном сообщении о проведении публичных слушаний </w:t>
      </w:r>
      <w:r w:rsidRPr="005A0DF5">
        <w:rPr>
          <w:rFonts w:ascii="Times New Roman" w:hAnsi="Times New Roman" w:cs="Times New Roman"/>
          <w:sz w:val="24"/>
          <w:szCs w:val="24"/>
        </w:rPr>
        <w:br/>
        <w:t>в заочной форме указываются: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>сроки проведения публичных слушаний;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адрес информационно-телекоммуникационной сети «Интернет» официальный интернет-портал Республики Марий Эл (адрес доступа: </w:t>
      </w:r>
      <w:r w:rsidRPr="005A0DF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5A0DF5">
        <w:rPr>
          <w:rFonts w:ascii="Times New Roman" w:hAnsi="Times New Roman" w:cs="Times New Roman"/>
          <w:sz w:val="24"/>
          <w:szCs w:val="24"/>
        </w:rPr>
        <w:t xml:space="preserve">), </w:t>
      </w:r>
      <w:r w:rsidRPr="005A0DF5">
        <w:rPr>
          <w:rFonts w:ascii="Times New Roman" w:hAnsi="Times New Roman" w:cs="Times New Roman"/>
          <w:sz w:val="24"/>
          <w:szCs w:val="24"/>
        </w:rPr>
        <w:br/>
        <w:t>на котором размещен проект нормативного правового акта;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порядок направления замечаний, предложений, вопросов по проекту нормативного правового акта; 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5A0DF5">
        <w:rPr>
          <w:rFonts w:ascii="Times New Roman" w:hAnsi="Times New Roman" w:cs="Times New Roman"/>
          <w:sz w:val="24"/>
          <w:szCs w:val="24"/>
        </w:rPr>
        <w:t>Новоторъяльской городской администрации.</w:t>
      </w:r>
    </w:p>
    <w:p w:rsidR="002D4DE4" w:rsidRPr="005A0DF5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27">
        <w:rPr>
          <w:rFonts w:ascii="Times New Roman" w:eastAsia="Calibri" w:hAnsi="Times New Roman" w:cs="Times New Roman"/>
          <w:b/>
          <w:sz w:val="24"/>
          <w:szCs w:val="24"/>
        </w:rPr>
        <w:t>Статья 6. Порядок формирования инициативной группы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или общественным объединением и оформляется протоколом.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2. Инициативная группа представляет в Собрание депутатов следующие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документы: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 xml:space="preserve">фамилий, имен и отчеств, года рождения инициаторов проведения публичных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слушаний, паспортных данных, адресов места жительства;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предполагаемый состав участников публичных слушаний;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проект муниципального правового акта, предлагаемый для вынесения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на публичные слушания, обще</w:t>
      </w:r>
      <w:r>
        <w:rPr>
          <w:rFonts w:ascii="Times New Roman" w:eastAsia="Calibri" w:hAnsi="Times New Roman" w:cs="Times New Roman"/>
          <w:sz w:val="24"/>
          <w:szCs w:val="24"/>
        </w:rPr>
        <w:t>ственные</w:t>
      </w: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 обсуждения;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потребует материальных и иных затрат из бюджета муниципального образования.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II. ПОРЯДОК ПОДГОТОВКИ И ПРОВЕДЕНИЯ ПУБЛИЧНЫХ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СЛУШАНИЙ, ОБЩЕСТВЕННЫХ 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Организация проведения публичных слушаний, общественных обсуждений </w:t>
      </w:r>
      <w:r w:rsidRPr="00177D90">
        <w:rPr>
          <w:rFonts w:ascii="Times New Roman" w:eastAsia="Calibri" w:hAnsi="Times New Roman" w:cs="Times New Roman"/>
          <w:sz w:val="24"/>
          <w:szCs w:val="24"/>
        </w:rPr>
        <w:br/>
        <w:t>осуществляется Собранием депутатов городского поселения</w:t>
      </w:r>
      <w:r w:rsidR="00177D90" w:rsidRPr="00177D90">
        <w:rPr>
          <w:rFonts w:ascii="Times New Roman" w:eastAsia="Calibri" w:hAnsi="Times New Roman" w:cs="Times New Roman"/>
          <w:sz w:val="24"/>
          <w:szCs w:val="24"/>
        </w:rPr>
        <w:t xml:space="preserve"> Новый Торъял</w:t>
      </w: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0DF5" w:rsidRPr="00177D90">
        <w:rPr>
          <w:rStyle w:val="blk"/>
          <w:rFonts w:ascii="Times New Roman" w:hAnsi="Times New Roman"/>
          <w:sz w:val="24"/>
          <w:szCs w:val="24"/>
        </w:rPr>
        <w:t>Новотор</w:t>
      </w:r>
      <w:r w:rsidR="00177D90" w:rsidRPr="00177D90">
        <w:rPr>
          <w:rStyle w:val="blk"/>
          <w:rFonts w:ascii="Times New Roman" w:hAnsi="Times New Roman"/>
          <w:sz w:val="24"/>
          <w:szCs w:val="24"/>
        </w:rPr>
        <w:t>ъяльской городской администрацией</w:t>
      </w: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решением (постановлением) о назначении публичных слушаний или общественных обсуждений.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8. Порядок подготовки публичных слушаний, общественных 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Порядок подготовки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включает:</w:t>
      </w:r>
    </w:p>
    <w:p w:rsidR="002D4DE4" w:rsidRPr="0015307C" w:rsidRDefault="002D4DE4" w:rsidP="002D4DE4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2D4DE4" w:rsidRPr="0015307C" w:rsidRDefault="002D4DE4" w:rsidP="002D4DE4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опубликование в средствах массовой информации,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1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color w:val="auto"/>
          <w:sz w:val="24"/>
          <w:szCs w:val="24"/>
        </w:rPr>
        <w:t>) соо</w:t>
      </w:r>
      <w:r w:rsidRPr="0015307C">
        <w:rPr>
          <w:rFonts w:ascii="Times New Roman" w:hAnsi="Times New Roman" w:cs="Times New Roman"/>
          <w:sz w:val="24"/>
          <w:szCs w:val="24"/>
        </w:rPr>
        <w:t>бщения о проведении публичных слушаний, общественных обсуждений, а также проекта муниципального правового акта;</w:t>
      </w:r>
    </w:p>
    <w:p w:rsidR="002D4DE4" w:rsidRPr="0015307C" w:rsidRDefault="002D4DE4" w:rsidP="002D4DE4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2D4DE4" w:rsidRPr="00FE6163" w:rsidRDefault="002D4DE4" w:rsidP="002D4DE4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определение перечня должностных лиц, специалистов, организаций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 представителей общественности, приглашаемых к участию в публичных слушаниях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общественных обсуждениях, направление им официальных приглашений.</w:t>
      </w:r>
    </w:p>
    <w:p w:rsidR="002D4DE4" w:rsidRPr="00FE6163" w:rsidRDefault="002D4DE4" w:rsidP="002D4DE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2. При заочной форме проведения публичных слушаний проект муниципального правого акта размещается в  информационно-телекоммуникационной сети «Интернет» официальный интернет-портал Республики Марий Эл (адрес доступа: 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2D4DE4" w:rsidRPr="00FE6163" w:rsidRDefault="002D4DE4" w:rsidP="002D4DE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Участникам публичных слушаний предоставляется возможность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электронном виде представить на адрес электронной почты указанный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информационном сообщении о проведении публичных слушаний, свои замечания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и предложения по проекту муниципального правового акта.</w:t>
      </w:r>
    </w:p>
    <w:p w:rsidR="002D4DE4" w:rsidRPr="00FE6163" w:rsidRDefault="002D4DE4" w:rsidP="002D4DE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3. Срок для направления замечаний и предложений по проекту муниципального правового </w:t>
      </w:r>
      <w:proofErr w:type="gramStart"/>
      <w:r w:rsidRPr="00FE6163">
        <w:rPr>
          <w:rFonts w:ascii="Times New Roman" w:hAnsi="Times New Roman" w:cs="Times New Roman"/>
          <w:color w:val="auto"/>
          <w:sz w:val="24"/>
          <w:szCs w:val="24"/>
        </w:rPr>
        <w:t>акта  при</w:t>
      </w:r>
      <w:proofErr w:type="gramEnd"/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публичных слушаний в заочной форме устанавливается Собранием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поселения и должен составлять не менее 7 календарных дней с даты опубликования информационного сообщения о проведении публичных слушаний.</w:t>
      </w:r>
    </w:p>
    <w:p w:rsidR="002D4DE4" w:rsidRPr="00FE6163" w:rsidRDefault="002D4DE4" w:rsidP="002D4D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4. В случае выявления в муниципальном правовом акте несоответствия фактического исполнения, проведение публичных слушаний в заочной форме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не допускается.</w:t>
      </w:r>
    </w:p>
    <w:p w:rsidR="002D4DE4" w:rsidRPr="0097719E" w:rsidRDefault="002D4DE4" w:rsidP="002D4DE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 и участия в них граждан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Председательствующим на публичных слушаниях, общественных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лава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либо заместитель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председателя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Председательствующий ведет публичные слушания,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 и следит за порядком обсуждения вопросов повестки дня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3. Вопросы, предложения и заявки на выступления подаются в письменной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и устной форме с занесением в протокол публичных слушаний.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Слово для выступлений участникам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предоставляется в порядке поступления заявок.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Все приглашенные лица выступают только с разрешения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председательствующего.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5. Время выступления определяется председательствующим исходя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из количества выступающих и времени, отведенного для проведения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6. Протокол по итогам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содержит следующую информацию: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обсуждениях,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участников, принявших участие 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аргументированные рекомендации организатора публичных слушаний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общественных обсуждений о целесообразности или нецелесообразности учета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внесенных участниками публичных слушаний или общественных обсуждений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С протоколом публичных слушаний, общественных обсуждений вправе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ознакомиться все заинтересованные лица.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90">
        <w:rPr>
          <w:rStyle w:val="blk"/>
          <w:rFonts w:ascii="Times New Roman" w:hAnsi="Times New Roman"/>
          <w:sz w:val="24"/>
          <w:szCs w:val="24"/>
        </w:rPr>
        <w:t>Собранием депутатов городского поселения</w:t>
      </w:r>
      <w:r w:rsidR="00177D90" w:rsidRPr="00177D90">
        <w:rPr>
          <w:rStyle w:val="blk"/>
          <w:rFonts w:ascii="Times New Roman" w:hAnsi="Times New Roman"/>
          <w:sz w:val="24"/>
          <w:szCs w:val="24"/>
        </w:rPr>
        <w:t xml:space="preserve"> Новый Торъял</w:t>
      </w:r>
      <w:r w:rsidRPr="00177D90">
        <w:rPr>
          <w:rStyle w:val="blk"/>
          <w:rFonts w:ascii="Times New Roman" w:hAnsi="Times New Roman"/>
          <w:sz w:val="24"/>
          <w:szCs w:val="24"/>
        </w:rPr>
        <w:t xml:space="preserve">, </w:t>
      </w:r>
      <w:r w:rsidR="00177D90" w:rsidRPr="00177D90">
        <w:rPr>
          <w:rStyle w:val="blk"/>
          <w:rFonts w:ascii="Times New Roman" w:hAnsi="Times New Roman"/>
          <w:sz w:val="24"/>
          <w:szCs w:val="24"/>
        </w:rPr>
        <w:t xml:space="preserve">Новоторъяльской городской </w:t>
      </w:r>
      <w:r w:rsidRPr="00177D90">
        <w:rPr>
          <w:rFonts w:ascii="Times New Roman" w:eastAsia="Times New Roman" w:hAnsi="Times New Roman"/>
          <w:sz w:val="24"/>
          <w:szCs w:val="24"/>
        </w:rPr>
        <w:t xml:space="preserve">администрацией </w:t>
      </w: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 на информационном </w:t>
      </w:r>
      <w:proofErr w:type="gramStart"/>
      <w:r w:rsidRPr="00177D90">
        <w:rPr>
          <w:rFonts w:ascii="Times New Roman" w:eastAsia="Calibri" w:hAnsi="Times New Roman" w:cs="Times New Roman"/>
          <w:sz w:val="24"/>
          <w:szCs w:val="24"/>
        </w:rPr>
        <w:t>стенде  городского</w:t>
      </w:r>
      <w:proofErr w:type="gramEnd"/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177D90" w:rsidRPr="00177D90">
        <w:rPr>
          <w:rFonts w:ascii="Times New Roman" w:eastAsia="Calibri" w:hAnsi="Times New Roman" w:cs="Times New Roman"/>
          <w:sz w:val="24"/>
          <w:szCs w:val="24"/>
        </w:rPr>
        <w:t xml:space="preserve"> Новый Торъял</w:t>
      </w:r>
      <w:r w:rsidRPr="00177D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D90">
        <w:rPr>
          <w:rFonts w:ascii="Times New Roman" w:eastAsia="Calibri" w:hAnsi="Times New Roman" w:cs="Times New Roman"/>
          <w:b/>
          <w:sz w:val="24"/>
          <w:szCs w:val="24"/>
        </w:rPr>
        <w:t>III. ЗАКЛЮЧИТЕЛЬНЫЕ ПОЛОЖЕНИЯ</w:t>
      </w:r>
    </w:p>
    <w:p w:rsidR="002D4DE4" w:rsidRPr="00177D90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D90">
        <w:rPr>
          <w:rFonts w:ascii="Times New Roman" w:eastAsia="Calibri" w:hAnsi="Times New Roman" w:cs="Times New Roman"/>
          <w:b/>
          <w:sz w:val="24"/>
          <w:szCs w:val="24"/>
        </w:rPr>
        <w:t>Статья 10. Хранение материалов публичных слушаний, общественных обсуждений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Материалы публичных слушаний, общественных обсуждений в течение всего срока полномочий Собрания депутатов городского поселения и главы </w:t>
      </w:r>
      <w:r w:rsidRPr="00177D90">
        <w:rPr>
          <w:rStyle w:val="blk"/>
          <w:rFonts w:ascii="Times New Roman" w:hAnsi="Times New Roman"/>
          <w:sz w:val="24"/>
          <w:szCs w:val="24"/>
        </w:rPr>
        <w:t xml:space="preserve">Новоторъяльской городской администрации </w:t>
      </w:r>
      <w:r w:rsidRPr="00177D90">
        <w:rPr>
          <w:rFonts w:ascii="Times New Roman" w:eastAsia="Calibri" w:hAnsi="Times New Roman" w:cs="Times New Roman"/>
          <w:sz w:val="24"/>
          <w:szCs w:val="24"/>
        </w:rPr>
        <w:t>должны храниться в указанных органах, а по истечении этого срока сдаются на хранение в муниципальный архив.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D90">
        <w:rPr>
          <w:rFonts w:ascii="Times New Roman" w:eastAsia="Calibri" w:hAnsi="Times New Roman" w:cs="Times New Roman"/>
          <w:b/>
          <w:sz w:val="24"/>
          <w:szCs w:val="24"/>
        </w:rPr>
        <w:t>Статья 11. Финансирование мероприятий, связанных с подготовкой и проведением публичных слушаний, общественных обсуждений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90">
        <w:rPr>
          <w:rFonts w:ascii="Times New Roman" w:eastAsia="Calibri" w:hAnsi="Times New Roman" w:cs="Times New Roman"/>
          <w:sz w:val="24"/>
          <w:szCs w:val="24"/>
        </w:rPr>
        <w:t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Городского поселения Новый Торъял.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AD5" w:rsidRDefault="001B7AD5"/>
    <w:sectPr w:rsidR="001B7AD5" w:rsidSect="0096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DE4"/>
    <w:rsid w:val="00177D90"/>
    <w:rsid w:val="001B7AD5"/>
    <w:rsid w:val="002D4DE4"/>
    <w:rsid w:val="005A0DF5"/>
    <w:rsid w:val="0089111D"/>
    <w:rsid w:val="00A00B4A"/>
    <w:rsid w:val="00C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CC80"/>
  <w15:docId w15:val="{A60EDCCB-FB1F-4D61-964B-8DBFC0B1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4DE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2D4DE4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2D4DE4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2D4DE4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next w:val="a"/>
    <w:link w:val="ConsPlusNormal0"/>
    <w:rsid w:val="002D4D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styleId="a7">
    <w:name w:val="Hyperlink"/>
    <w:basedOn w:val="a0"/>
    <w:rsid w:val="002D4DE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D4DE4"/>
    <w:rPr>
      <w:rFonts w:ascii="Arial" w:eastAsia="Arial" w:hAnsi="Arial" w:cs="Times New Roman"/>
      <w:sz w:val="20"/>
      <w:szCs w:val="20"/>
    </w:rPr>
  </w:style>
  <w:style w:type="character" w:customStyle="1" w:styleId="blk">
    <w:name w:val="blk"/>
    <w:basedOn w:val="a0"/>
    <w:rsid w:val="002D4DE4"/>
  </w:style>
  <w:style w:type="character" w:customStyle="1" w:styleId="apple-converted-space">
    <w:name w:val="apple-converted-space"/>
    <w:basedOn w:val="a0"/>
    <w:rsid w:val="002D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c77c7117187684ab0cb02c7ee53952df0de55be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65/8e7789f2a509dd82c4c382a19fb179e6162a2a41/" TargetMode="External"/><Relationship Id="rId12" Type="http://schemas.openxmlformats.org/officeDocument/2006/relationships/hyperlink" Target="http://mari-el.gov.ru/toryal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http://mari-el.gov.ru/toryal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mari-el.gov.ru/tory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Положения о порядке организации и проведения публичных слушаний общественных обсуждений в  Городском поселении Новый Торъял Новоторъяльского муниципального района Республики Марий Эл</_x041e__x043f__x0438__x0441__x0430__x043d__x0438__x0435_>
    <_dlc_DocId xmlns="57504d04-691e-4fc4-8f09-4f19fdbe90f6">XXJ7TYMEEKJ2-7816-156</_dlc_DocId>
    <_dlc_DocIdUrl xmlns="57504d04-691e-4fc4-8f09-4f19fdbe90f6">
      <Url>https://vip.gov.mari.ru/toryal/_layouts/DocIdRedir.aspx?ID=XXJ7TYMEEKJ2-7816-156</Url>
      <Description>XXJ7TYMEEKJ2-7816-156</Description>
    </_dlc_DocIdUrl>
  </documentManagement>
</p:properties>
</file>

<file path=customXml/itemProps1.xml><?xml version="1.0" encoding="utf-8"?>
<ds:datastoreItem xmlns:ds="http://schemas.openxmlformats.org/officeDocument/2006/customXml" ds:itemID="{FEBB0F6C-96AE-4EE8-AFFA-6DBAB50B894A}"/>
</file>

<file path=customXml/itemProps2.xml><?xml version="1.0" encoding="utf-8"?>
<ds:datastoreItem xmlns:ds="http://schemas.openxmlformats.org/officeDocument/2006/customXml" ds:itemID="{22150D42-C339-4C51-90DA-6A713A819594}"/>
</file>

<file path=customXml/itemProps3.xml><?xml version="1.0" encoding="utf-8"?>
<ds:datastoreItem xmlns:ds="http://schemas.openxmlformats.org/officeDocument/2006/customXml" ds:itemID="{3537DC57-B7BD-4813-8C8A-9CFBAC9EAAD6}"/>
</file>

<file path=customXml/itemProps4.xml><?xml version="1.0" encoding="utf-8"?>
<ds:datastoreItem xmlns:ds="http://schemas.openxmlformats.org/officeDocument/2006/customXml" ds:itemID="{C17479C7-99EE-4F85-99C6-F4E4E9675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ZamGlav</cp:lastModifiedBy>
  <cp:revision>4</cp:revision>
  <dcterms:created xsi:type="dcterms:W3CDTF">2020-07-29T13:26:00Z</dcterms:created>
  <dcterms:modified xsi:type="dcterms:W3CDTF">2020-07-30T12:59:00Z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698ca10d-e533-48b9-b4fb-0c3337570b50</vt:lpwstr>
  </property>
</Properties>
</file>