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5E" w:rsidRDefault="00A74F5E" w:rsidP="00A74F5E">
      <w:pPr>
        <w:pStyle w:val="a7"/>
        <w:jc w:val="right"/>
      </w:pPr>
      <w:r>
        <w:t xml:space="preserve">  </w:t>
      </w:r>
    </w:p>
    <w:p w:rsidR="00BD1A1F" w:rsidRDefault="00BD1A1F" w:rsidP="00A74F5E">
      <w:pPr>
        <w:pStyle w:val="a7"/>
        <w:ind w:firstLine="708"/>
      </w:pPr>
      <w:r>
        <w:t>Собрание депутатов муниципального образования</w:t>
      </w:r>
    </w:p>
    <w:p w:rsidR="00BD1A1F" w:rsidRDefault="00BD1A1F" w:rsidP="00BD1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«Кукнурское сельское поселение»</w:t>
      </w:r>
    </w:p>
    <w:p w:rsidR="00BD1A1F" w:rsidRDefault="00BD1A1F" w:rsidP="00BD1A1F">
      <w:pPr>
        <w:pStyle w:val="2"/>
      </w:pPr>
    </w:p>
    <w:p w:rsidR="00BD1A1F" w:rsidRDefault="00BD1A1F" w:rsidP="00BD1A1F">
      <w:pPr>
        <w:pStyle w:val="2"/>
        <w:jc w:val="center"/>
        <w:rPr>
          <w:sz w:val="28"/>
        </w:rPr>
      </w:pPr>
      <w:r>
        <w:rPr>
          <w:sz w:val="28"/>
        </w:rPr>
        <w:t xml:space="preserve"> РЕШЕНИЕ № </w:t>
      </w:r>
      <w:r w:rsidR="00A13BFF">
        <w:rPr>
          <w:sz w:val="28"/>
        </w:rPr>
        <w:t>118</w:t>
      </w:r>
    </w:p>
    <w:p w:rsidR="00BD1A1F" w:rsidRDefault="00BD1A1F" w:rsidP="00BD1A1F">
      <w:pPr>
        <w:tabs>
          <w:tab w:val="num" w:pos="-2160"/>
        </w:tabs>
        <w:jc w:val="center"/>
        <w:rPr>
          <w:b/>
          <w:sz w:val="28"/>
          <w:szCs w:val="26"/>
        </w:rPr>
      </w:pPr>
    </w:p>
    <w:p w:rsidR="00BD1A1F" w:rsidRDefault="00BD1A1F" w:rsidP="00BD1A1F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342F35">
        <w:rPr>
          <w:b/>
          <w:sz w:val="28"/>
          <w:lang w:val="en-US"/>
        </w:rPr>
        <w:t>XXIV</w:t>
      </w:r>
      <w:r w:rsidR="00342F35" w:rsidRPr="00342F35">
        <w:rPr>
          <w:b/>
          <w:sz w:val="28"/>
        </w:rPr>
        <w:t xml:space="preserve"> </w:t>
      </w:r>
      <w:r>
        <w:rPr>
          <w:b/>
          <w:sz w:val="28"/>
        </w:rPr>
        <w:t>сессия</w:t>
      </w:r>
    </w:p>
    <w:p w:rsidR="00BD1A1F" w:rsidRDefault="00BD1A1F" w:rsidP="00BD1A1F">
      <w:pPr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созыва                                  </w:t>
      </w:r>
      <w:r w:rsidR="00A13BFF"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 от </w:t>
      </w:r>
      <w:r w:rsidR="00BC40BB">
        <w:rPr>
          <w:b/>
          <w:sz w:val="28"/>
        </w:rPr>
        <w:t xml:space="preserve">   </w:t>
      </w:r>
      <w:r w:rsidR="00342F35" w:rsidRPr="00342F35">
        <w:rPr>
          <w:b/>
          <w:sz w:val="28"/>
        </w:rPr>
        <w:t>24</w:t>
      </w:r>
      <w:r w:rsidR="00342F35">
        <w:rPr>
          <w:b/>
          <w:sz w:val="28"/>
        </w:rPr>
        <w:t xml:space="preserve"> апреля </w:t>
      </w:r>
      <w:r w:rsidR="00BC40BB">
        <w:rPr>
          <w:b/>
          <w:sz w:val="28"/>
        </w:rPr>
        <w:t xml:space="preserve"> </w:t>
      </w:r>
      <w:r>
        <w:rPr>
          <w:b/>
          <w:sz w:val="28"/>
        </w:rPr>
        <w:t xml:space="preserve"> 2017 года</w:t>
      </w:r>
    </w:p>
    <w:p w:rsidR="00A74F5E" w:rsidRDefault="00A74F5E" w:rsidP="002B2B59">
      <w:pPr>
        <w:jc w:val="center"/>
        <w:rPr>
          <w:b/>
          <w:bCs/>
          <w:sz w:val="28"/>
          <w:szCs w:val="28"/>
        </w:rPr>
      </w:pPr>
    </w:p>
    <w:p w:rsidR="00BD1A1F" w:rsidRPr="00F17A2D" w:rsidRDefault="00BD1A1F" w:rsidP="002B2B59">
      <w:pPr>
        <w:jc w:val="center"/>
        <w:rPr>
          <w:b/>
          <w:bCs/>
          <w:sz w:val="28"/>
          <w:szCs w:val="28"/>
        </w:rPr>
      </w:pPr>
      <w:r w:rsidRPr="00F17A2D">
        <w:rPr>
          <w:b/>
          <w:bCs/>
          <w:sz w:val="28"/>
          <w:szCs w:val="28"/>
        </w:rPr>
        <w:t xml:space="preserve">О внесении изменений в </w:t>
      </w:r>
      <w:r w:rsidR="00BC40BB">
        <w:rPr>
          <w:b/>
          <w:bCs/>
          <w:sz w:val="28"/>
          <w:szCs w:val="28"/>
        </w:rPr>
        <w:t>решение Собрания депутатов</w:t>
      </w:r>
      <w:r w:rsidR="002B2B59">
        <w:rPr>
          <w:b/>
          <w:bCs/>
          <w:sz w:val="28"/>
          <w:szCs w:val="28"/>
        </w:rPr>
        <w:t xml:space="preserve"> муниципального образования «Кукнурское сельское поселение»</w:t>
      </w:r>
      <w:r w:rsidR="00BC40BB">
        <w:rPr>
          <w:b/>
          <w:bCs/>
          <w:sz w:val="28"/>
          <w:szCs w:val="28"/>
        </w:rPr>
        <w:t xml:space="preserve"> «Об утверждении Положения  об аренде земельных участков, находящихся в собственности муниципального образования «Кукнурское сельское поселение», и земельных участков, государственная собственность на которые не разграничена» от 15.05.2015 г. № </w:t>
      </w:r>
      <w:r w:rsidR="00A74F5E">
        <w:rPr>
          <w:b/>
          <w:bCs/>
          <w:sz w:val="28"/>
          <w:szCs w:val="28"/>
        </w:rPr>
        <w:t>3</w:t>
      </w:r>
      <w:r w:rsidR="00BC40BB">
        <w:rPr>
          <w:b/>
          <w:bCs/>
          <w:sz w:val="28"/>
          <w:szCs w:val="28"/>
        </w:rPr>
        <w:t>7.</w:t>
      </w:r>
    </w:p>
    <w:p w:rsidR="00BD1A1F" w:rsidRPr="00F17A2D" w:rsidRDefault="00BD1A1F" w:rsidP="00BD1A1F">
      <w:pPr>
        <w:ind w:firstLine="709"/>
        <w:rPr>
          <w:sz w:val="28"/>
          <w:szCs w:val="28"/>
        </w:rPr>
      </w:pPr>
    </w:p>
    <w:p w:rsidR="00BD1A1F" w:rsidRDefault="002B2B59" w:rsidP="00BD1A1F">
      <w:pPr>
        <w:ind w:firstLine="709"/>
        <w:jc w:val="both"/>
        <w:rPr>
          <w:sz w:val="28"/>
          <w:szCs w:val="28"/>
        </w:rPr>
      </w:pPr>
      <w:bookmarkStart w:id="0" w:name="_Toc164233586"/>
      <w:r>
        <w:rPr>
          <w:sz w:val="28"/>
          <w:szCs w:val="28"/>
        </w:rPr>
        <w:t>В соответствии</w:t>
      </w:r>
      <w:r w:rsidR="00BC40BB">
        <w:rPr>
          <w:sz w:val="28"/>
          <w:szCs w:val="28"/>
        </w:rPr>
        <w:t xml:space="preserve"> вступившим в силу с 01.01.2017 г. </w:t>
      </w:r>
      <w:r>
        <w:rPr>
          <w:sz w:val="28"/>
          <w:szCs w:val="28"/>
        </w:rPr>
        <w:t xml:space="preserve"> Федеральн</w:t>
      </w:r>
      <w:r w:rsidR="00BC40B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BC40BB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BC40BB">
        <w:rPr>
          <w:sz w:val="28"/>
          <w:szCs w:val="28"/>
        </w:rPr>
        <w:t>13.</w:t>
      </w:r>
      <w:r>
        <w:rPr>
          <w:sz w:val="28"/>
          <w:szCs w:val="28"/>
        </w:rPr>
        <w:t>0</w:t>
      </w:r>
      <w:r w:rsidR="00BC40BB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885D34">
        <w:rPr>
          <w:sz w:val="28"/>
          <w:szCs w:val="28"/>
        </w:rPr>
        <w:t xml:space="preserve">15 № 218-ФЗ </w:t>
      </w:r>
      <w:r>
        <w:rPr>
          <w:sz w:val="28"/>
          <w:szCs w:val="28"/>
        </w:rPr>
        <w:t xml:space="preserve"> «</w:t>
      </w:r>
      <w:r w:rsidR="00885D34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»,</w:t>
      </w:r>
      <w:r w:rsidR="00885D34">
        <w:rPr>
          <w:sz w:val="28"/>
          <w:szCs w:val="28"/>
        </w:rPr>
        <w:t xml:space="preserve"> предусматривающего создание Единого государственного реестра недвижимости</w:t>
      </w:r>
      <w:proofErr w:type="gramStart"/>
      <w:r w:rsidR="00885D34">
        <w:rPr>
          <w:sz w:val="28"/>
          <w:szCs w:val="28"/>
        </w:rPr>
        <w:t xml:space="preserve"> ,</w:t>
      </w:r>
      <w:proofErr w:type="gramEnd"/>
      <w:r w:rsidR="00885D34">
        <w:rPr>
          <w:sz w:val="28"/>
          <w:szCs w:val="28"/>
        </w:rPr>
        <w:t xml:space="preserve"> объединившего в себе сведения, содержащиеся в государственном кадастре недвижимости и Едином государственном реестре прав на недвижимое имущество и сделок с ним</w:t>
      </w:r>
      <w:r>
        <w:rPr>
          <w:sz w:val="28"/>
          <w:szCs w:val="28"/>
        </w:rPr>
        <w:t xml:space="preserve">, Собрание депутатов муниципального образования «Кукнурское сельское поселение»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2B2B59" w:rsidRPr="00885D34" w:rsidRDefault="002B2B59" w:rsidP="002B2B5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885D3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885D34" w:rsidRPr="00885D34">
        <w:rPr>
          <w:bCs/>
          <w:sz w:val="28"/>
          <w:szCs w:val="28"/>
        </w:rPr>
        <w:t>решение Собрания депутатов муниципального образования «Кукнурское сельское поселение» «Об утверждении Положения  об аренде земельных участков, находящихся в собственности муниципального образования «Кукнурское сельское поселение», и земельных участков, государственная собственность на которые не разграничена» от 15.05.2015 г. № 77</w:t>
      </w:r>
      <w:r w:rsidR="00885D34">
        <w:rPr>
          <w:bCs/>
          <w:sz w:val="28"/>
          <w:szCs w:val="28"/>
        </w:rPr>
        <w:t>:</w:t>
      </w:r>
    </w:p>
    <w:p w:rsidR="00885D34" w:rsidRDefault="00885D34" w:rsidP="00885D34">
      <w:pPr>
        <w:pStyle w:val="a9"/>
        <w:ind w:left="10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слово «Единый государственный реестр прав на недвижимое имущество и сделок с ним» заменить словами «Единый государственный реестр недвижимости», сокращения «ЕГРП»  - сокращением «ЕГРН»;</w:t>
      </w:r>
    </w:p>
    <w:p w:rsidR="00885D34" w:rsidRDefault="00885D34" w:rsidP="00885D34">
      <w:pPr>
        <w:pStyle w:val="a9"/>
        <w:ind w:left="10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слово «Орган, осуществляющий государственную регистрацию прав на недвижимое имущество и сделок с ним» заменить словами «орган, осуществляющий государственную регистрацию прав</w:t>
      </w:r>
      <w:r w:rsidR="00D51252">
        <w:rPr>
          <w:bCs/>
          <w:sz w:val="28"/>
          <w:szCs w:val="28"/>
        </w:rPr>
        <w:t>.</w:t>
      </w:r>
    </w:p>
    <w:p w:rsidR="002B2B59" w:rsidRDefault="002B2B59" w:rsidP="002B2B5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E200BB">
        <w:rPr>
          <w:sz w:val="28"/>
          <w:szCs w:val="28"/>
        </w:rPr>
        <w:t xml:space="preserve"> вступает в силу после обнародования.</w:t>
      </w:r>
    </w:p>
    <w:p w:rsidR="00E200BB" w:rsidRPr="002B2B59" w:rsidRDefault="00E200BB" w:rsidP="002B2B59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bookmarkEnd w:id="0"/>
    <w:p w:rsidR="00BD1A1F" w:rsidRDefault="00BD1A1F" w:rsidP="00BD1A1F">
      <w:pPr>
        <w:jc w:val="both"/>
        <w:rPr>
          <w:sz w:val="28"/>
          <w:szCs w:val="28"/>
        </w:rPr>
      </w:pPr>
    </w:p>
    <w:p w:rsidR="00BD1A1F" w:rsidRPr="00F17A2D" w:rsidRDefault="00BD1A1F" w:rsidP="00BD1A1F">
      <w:pPr>
        <w:jc w:val="both"/>
        <w:rPr>
          <w:sz w:val="28"/>
          <w:szCs w:val="28"/>
        </w:rPr>
      </w:pPr>
    </w:p>
    <w:p w:rsidR="009C0D84" w:rsidRDefault="00BD1A1F" w:rsidP="009C0D84">
      <w:pPr>
        <w:rPr>
          <w:sz w:val="28"/>
        </w:rPr>
      </w:pPr>
      <w:r w:rsidRPr="00F17A2D">
        <w:rPr>
          <w:sz w:val="28"/>
          <w:szCs w:val="28"/>
        </w:rPr>
        <w:t xml:space="preserve">         </w:t>
      </w:r>
      <w:r w:rsidR="009C0D84">
        <w:rPr>
          <w:sz w:val="28"/>
        </w:rPr>
        <w:t xml:space="preserve">Председатель Собрания  депутатов                                                          муниципального образования                                                                      «Кукнурское сельское поселение»                                       А.Ф. </w:t>
      </w:r>
      <w:proofErr w:type="spellStart"/>
      <w:r w:rsidR="009C0D84">
        <w:rPr>
          <w:sz w:val="28"/>
        </w:rPr>
        <w:t>Конаков</w:t>
      </w:r>
      <w:proofErr w:type="spellEnd"/>
    </w:p>
    <w:sectPr w:rsidR="009C0D84" w:rsidSect="00CA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B33"/>
    <w:multiLevelType w:val="hybridMultilevel"/>
    <w:tmpl w:val="8264C22E"/>
    <w:lvl w:ilvl="0" w:tplc="7B54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13C14"/>
    <w:multiLevelType w:val="hybridMultilevel"/>
    <w:tmpl w:val="6C0A34A8"/>
    <w:lvl w:ilvl="0" w:tplc="4DF41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727A8"/>
    <w:multiLevelType w:val="hybridMultilevel"/>
    <w:tmpl w:val="EA9E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0104"/>
    <w:multiLevelType w:val="hybridMultilevel"/>
    <w:tmpl w:val="8264C22E"/>
    <w:lvl w:ilvl="0" w:tplc="7B54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77B0F"/>
    <w:multiLevelType w:val="hybridMultilevel"/>
    <w:tmpl w:val="8264C22E"/>
    <w:lvl w:ilvl="0" w:tplc="7B54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1F"/>
    <w:rsid w:val="00282A5A"/>
    <w:rsid w:val="002B2B59"/>
    <w:rsid w:val="002D5686"/>
    <w:rsid w:val="00342F35"/>
    <w:rsid w:val="00423BC2"/>
    <w:rsid w:val="0060264A"/>
    <w:rsid w:val="00605DF3"/>
    <w:rsid w:val="0067651E"/>
    <w:rsid w:val="00885D34"/>
    <w:rsid w:val="009C0D84"/>
    <w:rsid w:val="009C21D9"/>
    <w:rsid w:val="009C49DC"/>
    <w:rsid w:val="00A13BFF"/>
    <w:rsid w:val="00A74F5E"/>
    <w:rsid w:val="00BC40BB"/>
    <w:rsid w:val="00BD1A1F"/>
    <w:rsid w:val="00CA18CA"/>
    <w:rsid w:val="00D32096"/>
    <w:rsid w:val="00D51252"/>
    <w:rsid w:val="00E200BB"/>
    <w:rsid w:val="00E3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1A1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BD1A1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D1A1F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BD1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D1A1F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D1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сновной текст с отступом1"/>
    <w:basedOn w:val="a"/>
    <w:rsid w:val="00BD1A1F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3"/>
    <w:uiPriority w:val="99"/>
    <w:rsid w:val="00BD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1A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D1A1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1A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05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2da4ef8-00ee-46f6-98e0-605b4340f447">2017</_x041f__x0430__x043f__x043a__x0430_>
    <_dlc_DocId xmlns="57504d04-691e-4fc4-8f09-4f19fdbe90f6">XXJ7TYMEEKJ2-2734-116</_dlc_DocId>
    <_x041e__x043f__x0438__x0441__x0430__x043d__x0438__x0435_ xmlns="6d7c22ec-c6a4-4777-88aa-bc3c76ac660e">О внесении изменений в решение Собрания депутатов муниципального образования «Кукнурское сельское поселение» «Об утверждении Положения  об аренде земельных участков, находящихся в собственности муниципального образования «Кукнурское сельское поселение», и земельных участков, государственная собственность на которые не разграничена» от 15.05.2015 г. № 37.
</_x041e__x043f__x0438__x0441__x0430__x043d__x0438__x0435_>
    <_dlc_DocIdUrl xmlns="57504d04-691e-4fc4-8f09-4f19fdbe90f6">
      <Url>https://vip.gov.mari.ru/sernur/kusp/_layouts/DocIdRedir.aspx?ID=XXJ7TYMEEKJ2-2734-116</Url>
      <Description>XXJ7TYMEEKJ2-2734-116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73879-E0F3-46B4-A07F-4C9438A7FE83}"/>
</file>

<file path=customXml/itemProps2.xml><?xml version="1.0" encoding="utf-8"?>
<ds:datastoreItem xmlns:ds="http://schemas.openxmlformats.org/officeDocument/2006/customXml" ds:itemID="{CF90DCCA-09C9-4671-95DB-F0C4F53177E1}"/>
</file>

<file path=customXml/itemProps3.xml><?xml version="1.0" encoding="utf-8"?>
<ds:datastoreItem xmlns:ds="http://schemas.openxmlformats.org/officeDocument/2006/customXml" ds:itemID="{8E04C4F8-CCE4-4184-B362-3602E4B93B47}"/>
</file>

<file path=customXml/itemProps4.xml><?xml version="1.0" encoding="utf-8"?>
<ds:datastoreItem xmlns:ds="http://schemas.openxmlformats.org/officeDocument/2006/customXml" ds:itemID="{77018FAD-4ADC-49ED-A648-56545172C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118 от 24.04.2017 г.</dc:title>
  <dc:subject/>
  <dc:creator>Кукнурская Администр</dc:creator>
  <cp:keywords/>
  <dc:description/>
  <cp:lastModifiedBy>Кукнурская Администр</cp:lastModifiedBy>
  <cp:revision>10</cp:revision>
  <cp:lastPrinted>2017-04-26T11:22:00Z</cp:lastPrinted>
  <dcterms:created xsi:type="dcterms:W3CDTF">2017-02-14T07:54:00Z</dcterms:created>
  <dcterms:modified xsi:type="dcterms:W3CDTF">2017-05-02T07:08:00Z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8b6dca6a-981f-45a4-908c-8174d4a07a96</vt:lpwstr>
  </property>
  <property fmtid="{D5CDD505-2E9C-101B-9397-08002B2CF9AE}" pid="3" name="ContentTypeId">
    <vt:lpwstr>0x0101008F2FA012947D624BB5FCD7E8EBC09E1D</vt:lpwstr>
  </property>
</Properties>
</file>