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A70759" w:rsidRPr="00936ECD" w:rsidTr="009F2E9F">
        <w:trPr>
          <w:trHeight w:val="1615"/>
        </w:trPr>
        <w:tc>
          <w:tcPr>
            <w:tcW w:w="4291" w:type="dxa"/>
          </w:tcPr>
          <w:p w:rsidR="00A70759" w:rsidRPr="00936ECD" w:rsidRDefault="00A70759" w:rsidP="009F2E9F">
            <w:pPr>
              <w:jc w:val="center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>«ЗЕЛЕНОГОРСК ЯЛ КУНДЕМ»</w:t>
            </w:r>
          </w:p>
          <w:p w:rsidR="00A70759" w:rsidRPr="00936ECD" w:rsidRDefault="00A70759" w:rsidP="009F2E9F">
            <w:pPr>
              <w:jc w:val="center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A70759" w:rsidRPr="00936ECD" w:rsidRDefault="00A70759" w:rsidP="009F2E9F">
            <w:pPr>
              <w:jc w:val="both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70759" w:rsidRPr="00936ECD" w:rsidRDefault="00A70759" w:rsidP="009F2E9F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A70759" w:rsidRPr="00936ECD" w:rsidRDefault="00A70759" w:rsidP="009F2E9F">
            <w:pPr>
              <w:jc w:val="center"/>
              <w:rPr>
                <w:b/>
                <w:color w:val="0000FF"/>
              </w:rPr>
            </w:pPr>
            <w:r w:rsidRPr="00936ECD"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70759" w:rsidRPr="00936ECD" w:rsidRDefault="00A70759" w:rsidP="009F2E9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</w:t>
            </w:r>
            <w:r w:rsidRPr="00936ECD">
              <w:rPr>
                <w:b/>
                <w:color w:val="0000FF"/>
              </w:rPr>
              <w:t>__</w:t>
            </w:r>
          </w:p>
        </w:tc>
      </w:tr>
    </w:tbl>
    <w:p w:rsidR="00A70759" w:rsidRPr="00936ECD" w:rsidRDefault="00747E59" w:rsidP="00A70759">
      <w:pPr>
        <w:spacing w:before="330"/>
        <w:jc w:val="both"/>
        <w:textAlignment w:val="baseline"/>
        <w:outlineLvl w:val="0"/>
        <w:rPr>
          <w:color w:val="2D3038"/>
          <w:kern w:val="36"/>
        </w:rPr>
      </w:pPr>
      <w:r>
        <w:rPr>
          <w:color w:val="2D3038"/>
          <w:kern w:val="36"/>
        </w:rPr>
        <w:t>№ 5</w:t>
      </w:r>
      <w:r w:rsidR="00A70759">
        <w:rPr>
          <w:color w:val="2D3038"/>
          <w:kern w:val="36"/>
        </w:rPr>
        <w:tab/>
      </w:r>
      <w:r w:rsidR="00A70759">
        <w:rPr>
          <w:color w:val="2D3038"/>
          <w:kern w:val="36"/>
        </w:rPr>
        <w:tab/>
      </w:r>
      <w:r w:rsidR="00A70759">
        <w:rPr>
          <w:color w:val="2D3038"/>
          <w:kern w:val="36"/>
        </w:rPr>
        <w:tab/>
      </w:r>
      <w:r w:rsidR="00A70759">
        <w:rPr>
          <w:color w:val="2D3038"/>
          <w:kern w:val="36"/>
        </w:rPr>
        <w:tab/>
      </w:r>
      <w:r w:rsidR="00A70759">
        <w:rPr>
          <w:color w:val="2D3038"/>
          <w:kern w:val="36"/>
        </w:rPr>
        <w:tab/>
      </w:r>
      <w:r w:rsidR="00A70759">
        <w:rPr>
          <w:color w:val="2D3038"/>
          <w:kern w:val="36"/>
        </w:rPr>
        <w:tab/>
      </w:r>
      <w:r w:rsidR="00A70759">
        <w:rPr>
          <w:color w:val="2D3038"/>
          <w:kern w:val="36"/>
        </w:rPr>
        <w:tab/>
      </w:r>
      <w:r w:rsidR="00A70759">
        <w:rPr>
          <w:color w:val="2D3038"/>
          <w:kern w:val="36"/>
        </w:rPr>
        <w:tab/>
        <w:t xml:space="preserve">   </w:t>
      </w:r>
      <w:r>
        <w:rPr>
          <w:color w:val="2D3038"/>
          <w:kern w:val="36"/>
        </w:rPr>
        <w:t>01 февраля 2019</w:t>
      </w:r>
      <w:r w:rsidR="00A70759" w:rsidRPr="00936ECD">
        <w:rPr>
          <w:color w:val="2D3038"/>
          <w:kern w:val="36"/>
        </w:rPr>
        <w:t xml:space="preserve"> года</w:t>
      </w:r>
    </w:p>
    <w:p w:rsidR="00A70759" w:rsidRDefault="00A70759" w:rsidP="00A70759">
      <w:pPr>
        <w:ind w:firstLine="709"/>
        <w:jc w:val="center"/>
        <w:rPr>
          <w:b/>
        </w:rPr>
      </w:pPr>
    </w:p>
    <w:p w:rsidR="00A70759" w:rsidRDefault="00A70759" w:rsidP="00A70759">
      <w:pPr>
        <w:ind w:firstLine="709"/>
        <w:jc w:val="center"/>
        <w:rPr>
          <w:b/>
        </w:rPr>
      </w:pPr>
      <w:r w:rsidRPr="00936ECD">
        <w:rPr>
          <w:b/>
        </w:rPr>
        <w:t>ПОСТАНОВЛЕНИЕ</w:t>
      </w:r>
    </w:p>
    <w:p w:rsidR="00A70759" w:rsidRPr="00936ECD" w:rsidRDefault="00A70759" w:rsidP="00A70759">
      <w:pPr>
        <w:ind w:firstLine="709"/>
        <w:jc w:val="center"/>
        <w:rPr>
          <w:b/>
        </w:rPr>
      </w:pPr>
    </w:p>
    <w:p w:rsidR="00A70759" w:rsidRPr="00A70759" w:rsidRDefault="00A70759" w:rsidP="00A70759">
      <w:pPr>
        <w:jc w:val="center"/>
      </w:pPr>
      <w:r w:rsidRPr="00A70759">
        <w:rPr>
          <w:b/>
        </w:rPr>
        <w:t xml:space="preserve">Об утверждении проектов организации дорожного движения на автомобильных дорогах общего пользования местного значения на территории </w:t>
      </w:r>
      <w:r>
        <w:rPr>
          <w:b/>
        </w:rPr>
        <w:t xml:space="preserve">Зеленогорского </w:t>
      </w:r>
      <w:r w:rsidRPr="00A70759">
        <w:rPr>
          <w:b/>
        </w:rPr>
        <w:t>сельского поселения</w:t>
      </w:r>
    </w:p>
    <w:p w:rsidR="00A70759" w:rsidRPr="00C10889" w:rsidRDefault="00A70759" w:rsidP="00A70759">
      <w:pPr>
        <w:rPr>
          <w:b/>
          <w:sz w:val="26"/>
          <w:szCs w:val="26"/>
        </w:rPr>
      </w:pPr>
    </w:p>
    <w:p w:rsidR="00A70759" w:rsidRPr="001C737F" w:rsidRDefault="00A70759" w:rsidP="00A70759">
      <w:pPr>
        <w:jc w:val="both"/>
        <w:rPr>
          <w:b/>
        </w:rPr>
      </w:pPr>
      <w:r w:rsidRPr="001C737F"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21 Федерального закона от 10.12.1995 №196-ФЗ «О безопасности дорожного движения» (с изменениями), руководствуясь Уставом муниципального образования </w:t>
      </w:r>
      <w:r w:rsidR="001C737F" w:rsidRPr="001C737F">
        <w:t>«</w:t>
      </w:r>
      <w:r w:rsidRPr="001C737F">
        <w:t xml:space="preserve">Зеленогорское </w:t>
      </w:r>
      <w:proofErr w:type="gramStart"/>
      <w:r w:rsidRPr="001C737F">
        <w:t>сельское поселение</w:t>
      </w:r>
      <w:r w:rsidR="001C737F" w:rsidRPr="001C737F">
        <w:t>»,</w:t>
      </w:r>
      <w:r w:rsidRPr="001C737F">
        <w:t xml:space="preserve">  с целью оптимизации методов организации дорожного движения на автомобильных дорогах общего пользования местного значения или на отдельных их участках для повышения пропускной способности и обеспечения безопасности движения транспортных средств и пешеходов на территории </w:t>
      </w:r>
      <w:r w:rsidR="001C737F" w:rsidRPr="001C737F">
        <w:t>Зеленогорского</w:t>
      </w:r>
      <w:r w:rsidRPr="001C737F">
        <w:t xml:space="preserve"> сельского поселения администрация </w:t>
      </w:r>
      <w:r w:rsidR="001C737F" w:rsidRPr="001C737F">
        <w:t>муниципального образования «Зеленогорское сельское поселение»</w:t>
      </w:r>
      <w:r w:rsidRPr="001C737F">
        <w:t xml:space="preserve"> </w:t>
      </w:r>
      <w:proofErr w:type="gramEnd"/>
    </w:p>
    <w:p w:rsidR="00A70759" w:rsidRPr="00C10889" w:rsidRDefault="00A70759" w:rsidP="00A70759">
      <w:pPr>
        <w:ind w:firstLine="720"/>
        <w:jc w:val="both"/>
        <w:rPr>
          <w:b/>
          <w:sz w:val="26"/>
          <w:szCs w:val="26"/>
        </w:rPr>
      </w:pPr>
      <w:r w:rsidRPr="00C10889">
        <w:rPr>
          <w:b/>
          <w:sz w:val="26"/>
          <w:szCs w:val="26"/>
        </w:rPr>
        <w:t>ПОСТАНОВЛЯЕТ:</w:t>
      </w:r>
    </w:p>
    <w:p w:rsidR="00A70759" w:rsidRPr="00C10889" w:rsidRDefault="00A70759" w:rsidP="00A70759">
      <w:pPr>
        <w:jc w:val="both"/>
        <w:rPr>
          <w:sz w:val="26"/>
          <w:szCs w:val="26"/>
        </w:rPr>
      </w:pPr>
    </w:p>
    <w:p w:rsidR="00A70759" w:rsidRPr="00B20930" w:rsidRDefault="00A70759" w:rsidP="00A70759">
      <w:pPr>
        <w:jc w:val="both"/>
      </w:pPr>
      <w:r w:rsidRPr="00B20930">
        <w:t xml:space="preserve">      1. Утвердить прилагаемые Проекты организации дорожного движения на автомобильных дорогах общего пользования местного значения на территории </w:t>
      </w:r>
      <w:r w:rsidR="00B20930">
        <w:t>Зеленогорского</w:t>
      </w:r>
      <w:r w:rsidRPr="00B20930">
        <w:t xml:space="preserve"> сельского поселения </w:t>
      </w:r>
      <w:r w:rsidR="00B20930">
        <w:t>Моркинского</w:t>
      </w:r>
      <w:r w:rsidRPr="00B20930">
        <w:t xml:space="preserve"> района Республики </w:t>
      </w:r>
      <w:r w:rsidR="00B20930">
        <w:t xml:space="preserve">Марий Эл </w:t>
      </w:r>
      <w:proofErr w:type="gramStart"/>
      <w:r w:rsidRPr="00B20930">
        <w:t>согласно Перечня</w:t>
      </w:r>
      <w:proofErr w:type="gramEnd"/>
      <w:r w:rsidRPr="00B20930">
        <w:t xml:space="preserve"> (Приложение №1).</w:t>
      </w:r>
    </w:p>
    <w:p w:rsidR="00A70759" w:rsidRPr="00B20930" w:rsidRDefault="00A70759" w:rsidP="00A70759">
      <w:pPr>
        <w:jc w:val="both"/>
        <w:rPr>
          <w:u w:val="single"/>
        </w:rPr>
      </w:pPr>
      <w:r w:rsidRPr="00B20930">
        <w:t xml:space="preserve">       2. Обнародовать настоящее </w:t>
      </w:r>
      <w:r w:rsidR="00B20930">
        <w:t>постановление на информационных стендах</w:t>
      </w:r>
      <w:r w:rsidRPr="00B20930">
        <w:t xml:space="preserve"> администрации </w:t>
      </w:r>
      <w:r w:rsidR="00B20930">
        <w:t>Зеленогорского</w:t>
      </w:r>
      <w:r w:rsidRPr="00B20930">
        <w:t xml:space="preserve"> сельского поселения  и разместить на официальном</w:t>
      </w:r>
      <w:r w:rsidR="00B20930">
        <w:t xml:space="preserve"> сайте поселения.</w:t>
      </w:r>
    </w:p>
    <w:p w:rsidR="00A70759" w:rsidRPr="00B20930" w:rsidRDefault="00A70759" w:rsidP="00A70759">
      <w:pPr>
        <w:jc w:val="both"/>
      </w:pPr>
      <w:r w:rsidRPr="00B20930">
        <w:t xml:space="preserve">       3.  Настоящее постановление вступает в силу с момента его опубликования.      </w:t>
      </w:r>
    </w:p>
    <w:p w:rsidR="00A70759" w:rsidRPr="00B20930" w:rsidRDefault="00A70759" w:rsidP="00A70759">
      <w:pPr>
        <w:jc w:val="both"/>
      </w:pPr>
      <w:r w:rsidRPr="00B20930">
        <w:t xml:space="preserve">       4.  </w:t>
      </w:r>
      <w:proofErr w:type="gramStart"/>
      <w:r w:rsidRPr="00B20930">
        <w:t>Контроль за</w:t>
      </w:r>
      <w:proofErr w:type="gramEnd"/>
      <w:r w:rsidRPr="00B20930">
        <w:t xml:space="preserve"> исполнением настоящего постановления оставляю за собой.</w:t>
      </w:r>
    </w:p>
    <w:p w:rsidR="00A70759" w:rsidRDefault="00A70759" w:rsidP="00A70759">
      <w:pPr>
        <w:rPr>
          <w:b/>
        </w:rPr>
      </w:pPr>
    </w:p>
    <w:p w:rsidR="00B20930" w:rsidRDefault="00B20930" w:rsidP="00A70759">
      <w:pPr>
        <w:rPr>
          <w:b/>
        </w:rPr>
      </w:pPr>
    </w:p>
    <w:p w:rsidR="00B20930" w:rsidRPr="00B20930" w:rsidRDefault="00B20930" w:rsidP="00A70759">
      <w:r w:rsidRPr="00B20930">
        <w:t>Глава администрации МО</w:t>
      </w:r>
    </w:p>
    <w:p w:rsidR="00B20930" w:rsidRDefault="00B20930" w:rsidP="00A70759">
      <w:r w:rsidRPr="00B20930">
        <w:t>«Зеленогорское сельское поселение»</w:t>
      </w:r>
      <w:r w:rsidRPr="00B20930">
        <w:tab/>
      </w:r>
      <w:r w:rsidRPr="00B20930">
        <w:tab/>
      </w:r>
      <w:r w:rsidRPr="00B20930">
        <w:tab/>
      </w:r>
      <w:r w:rsidRPr="00B20930">
        <w:tab/>
      </w:r>
      <w:proofErr w:type="spellStart"/>
      <w:r w:rsidRPr="00B20930">
        <w:t>Ю.Н.Антюшин</w:t>
      </w:r>
      <w:proofErr w:type="spellEnd"/>
    </w:p>
    <w:p w:rsidR="00B20930" w:rsidRDefault="00B20930" w:rsidP="00A70759"/>
    <w:p w:rsidR="00B20930" w:rsidRDefault="00B20930" w:rsidP="00A70759"/>
    <w:p w:rsidR="0006441D" w:rsidRDefault="0006441D" w:rsidP="0006441D">
      <w:pPr>
        <w:pStyle w:val="a5"/>
        <w:spacing w:after="0"/>
        <w:ind w:left="4860"/>
        <w:jc w:val="right"/>
      </w:pPr>
      <w:r w:rsidRPr="007B4B63">
        <w:lastRenderedPageBreak/>
        <w:t xml:space="preserve">Приложение №1 </w:t>
      </w:r>
    </w:p>
    <w:p w:rsidR="00B20930" w:rsidRDefault="0006441D" w:rsidP="0006441D">
      <w:pPr>
        <w:pStyle w:val="a5"/>
        <w:spacing w:after="0"/>
        <w:ind w:left="4860"/>
        <w:jc w:val="right"/>
      </w:pPr>
      <w:r>
        <w:t>к Постановлению администрации Зеленогорского</w:t>
      </w:r>
      <w:r w:rsidRPr="007B4B63">
        <w:t xml:space="preserve"> сельского</w:t>
      </w:r>
      <w:r>
        <w:t xml:space="preserve"> </w:t>
      </w:r>
      <w:r w:rsidRPr="0006441D">
        <w:t>поселения</w:t>
      </w:r>
    </w:p>
    <w:p w:rsidR="0006441D" w:rsidRPr="0006441D" w:rsidRDefault="00747E59" w:rsidP="0006441D">
      <w:pPr>
        <w:pStyle w:val="a5"/>
        <w:spacing w:after="0"/>
        <w:ind w:left="4860"/>
        <w:jc w:val="right"/>
      </w:pPr>
      <w:r>
        <w:t>№ 5</w:t>
      </w:r>
      <w:r w:rsidR="0006441D">
        <w:t xml:space="preserve"> от </w:t>
      </w:r>
      <w:r>
        <w:t>01.02.2019</w:t>
      </w:r>
    </w:p>
    <w:p w:rsidR="0006441D" w:rsidRDefault="0006441D" w:rsidP="0006441D">
      <w:pPr>
        <w:jc w:val="right"/>
      </w:pPr>
    </w:p>
    <w:p w:rsidR="0006441D" w:rsidRDefault="0006441D" w:rsidP="0006441D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7B4B63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Проектов</w:t>
      </w:r>
      <w:r w:rsidRPr="007B4B63">
        <w:rPr>
          <w:b/>
          <w:sz w:val="28"/>
          <w:szCs w:val="28"/>
        </w:rPr>
        <w:t xml:space="preserve"> организации дорожного движения на автомобильных дорогах общего пользования местного значения на территории </w:t>
      </w:r>
      <w:r>
        <w:rPr>
          <w:b/>
          <w:sz w:val="28"/>
          <w:szCs w:val="28"/>
        </w:rPr>
        <w:t>Зеленогорского</w:t>
      </w:r>
      <w:r w:rsidRPr="007B4B63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Моркинского</w:t>
      </w:r>
      <w:r w:rsidRPr="007B4B63">
        <w:rPr>
          <w:b/>
          <w:sz w:val="28"/>
          <w:szCs w:val="28"/>
        </w:rPr>
        <w:t xml:space="preserve"> района Республики </w:t>
      </w:r>
      <w:r>
        <w:rPr>
          <w:b/>
          <w:sz w:val="28"/>
          <w:szCs w:val="28"/>
        </w:rPr>
        <w:t>Марий Эл</w:t>
      </w:r>
    </w:p>
    <w:p w:rsidR="0006441D" w:rsidRDefault="0006441D" w:rsidP="0006441D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06441D" w:rsidRPr="007B4B63" w:rsidRDefault="0006441D" w:rsidP="0006441D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148"/>
        <w:tblW w:w="9108" w:type="dxa"/>
        <w:tblLayout w:type="fixed"/>
        <w:tblLook w:val="01E0"/>
      </w:tblPr>
      <w:tblGrid>
        <w:gridCol w:w="648"/>
        <w:gridCol w:w="1980"/>
        <w:gridCol w:w="4860"/>
        <w:gridCol w:w="1620"/>
      </w:tblGrid>
      <w:tr w:rsidR="00D07D39" w:rsidTr="00D07D39">
        <w:trPr>
          <w:trHeight w:val="527"/>
        </w:trPr>
        <w:tc>
          <w:tcPr>
            <w:tcW w:w="648" w:type="dxa"/>
            <w:vAlign w:val="center"/>
          </w:tcPr>
          <w:p w:rsidR="00D07D39" w:rsidRPr="00927276" w:rsidRDefault="00D07D39" w:rsidP="009F2E9F">
            <w:pPr>
              <w:pStyle w:val="a5"/>
              <w:spacing w:after="0"/>
              <w:ind w:left="0"/>
              <w:jc w:val="center"/>
            </w:pPr>
            <w:r w:rsidRPr="00927276">
              <w:t xml:space="preserve">№ </w:t>
            </w:r>
            <w:proofErr w:type="spellStart"/>
            <w:proofErr w:type="gramStart"/>
            <w:r w:rsidRPr="00927276">
              <w:t>п</w:t>
            </w:r>
            <w:proofErr w:type="spellEnd"/>
            <w:proofErr w:type="gramEnd"/>
            <w:r w:rsidRPr="00927276">
              <w:t>/</w:t>
            </w:r>
            <w:proofErr w:type="spellStart"/>
            <w:r w:rsidRPr="00927276">
              <w:t>п</w:t>
            </w:r>
            <w:proofErr w:type="spellEnd"/>
          </w:p>
        </w:tc>
        <w:tc>
          <w:tcPr>
            <w:tcW w:w="1980" w:type="dxa"/>
            <w:vAlign w:val="center"/>
          </w:tcPr>
          <w:p w:rsidR="00D07D39" w:rsidRPr="00927276" w:rsidRDefault="00D07D39" w:rsidP="009F2E9F">
            <w:pPr>
              <w:pStyle w:val="a5"/>
              <w:spacing w:after="0"/>
              <w:ind w:left="0"/>
              <w:jc w:val="center"/>
            </w:pPr>
            <w:r w:rsidRPr="00927276">
              <w:t>Населенный пункт</w:t>
            </w:r>
          </w:p>
        </w:tc>
        <w:tc>
          <w:tcPr>
            <w:tcW w:w="4860" w:type="dxa"/>
            <w:vAlign w:val="center"/>
          </w:tcPr>
          <w:p w:rsidR="00D07D39" w:rsidRPr="00927276" w:rsidRDefault="00D07D39" w:rsidP="009F2E9F">
            <w:pPr>
              <w:pStyle w:val="a5"/>
              <w:spacing w:after="0"/>
              <w:ind w:left="0"/>
              <w:jc w:val="center"/>
            </w:pPr>
            <w:r w:rsidRPr="00927276">
              <w:t>Наименование улиц</w:t>
            </w:r>
          </w:p>
        </w:tc>
        <w:tc>
          <w:tcPr>
            <w:tcW w:w="1620" w:type="dxa"/>
            <w:vAlign w:val="center"/>
          </w:tcPr>
          <w:p w:rsidR="00D07D39" w:rsidRPr="00927276" w:rsidRDefault="00D07D39" w:rsidP="009F2E9F">
            <w:pPr>
              <w:pStyle w:val="a5"/>
              <w:spacing w:after="0"/>
              <w:ind w:left="0"/>
              <w:jc w:val="center"/>
            </w:pPr>
            <w:r w:rsidRPr="00927276">
              <w:t>Утверждено</w:t>
            </w:r>
          </w:p>
        </w:tc>
      </w:tr>
      <w:tr w:rsidR="00D07D39" w:rsidTr="00D07D39">
        <w:trPr>
          <w:trHeight w:val="527"/>
        </w:trPr>
        <w:tc>
          <w:tcPr>
            <w:tcW w:w="648" w:type="dxa"/>
            <w:vAlign w:val="center"/>
          </w:tcPr>
          <w:p w:rsidR="00D07D39" w:rsidRPr="00927276" w:rsidRDefault="00D07D39" w:rsidP="009F2E9F">
            <w:pPr>
              <w:pStyle w:val="a5"/>
              <w:spacing w:after="0"/>
              <w:ind w:left="0"/>
              <w:jc w:val="center"/>
            </w:pPr>
            <w:r w:rsidRPr="00927276">
              <w:t>1</w:t>
            </w:r>
          </w:p>
        </w:tc>
        <w:tc>
          <w:tcPr>
            <w:tcW w:w="1980" w:type="dxa"/>
            <w:vAlign w:val="center"/>
          </w:tcPr>
          <w:p w:rsidR="00D07D39" w:rsidRPr="00927276" w:rsidRDefault="00D07D39" w:rsidP="00927276">
            <w:pPr>
              <w:pStyle w:val="a5"/>
              <w:spacing w:after="0"/>
              <w:ind w:left="0"/>
            </w:pPr>
            <w:r w:rsidRPr="00927276">
              <w:t>п. Зеленогорск</w:t>
            </w:r>
          </w:p>
        </w:tc>
        <w:tc>
          <w:tcPr>
            <w:tcW w:w="4860" w:type="dxa"/>
            <w:vAlign w:val="center"/>
          </w:tcPr>
          <w:p w:rsidR="00D07D39" w:rsidRPr="00927276" w:rsidRDefault="00D07D39" w:rsidP="009F2E9F">
            <w:pPr>
              <w:pStyle w:val="a5"/>
              <w:spacing w:after="0"/>
              <w:ind w:left="0"/>
              <w:jc w:val="center"/>
            </w:pPr>
            <w:r w:rsidRPr="00927276">
              <w:t>ул. Советская</w:t>
            </w:r>
          </w:p>
        </w:tc>
        <w:tc>
          <w:tcPr>
            <w:tcW w:w="1620" w:type="dxa"/>
            <w:vAlign w:val="center"/>
          </w:tcPr>
          <w:p w:rsidR="00D07D39" w:rsidRPr="00927276" w:rsidRDefault="00D07D39" w:rsidP="009F2E9F">
            <w:pPr>
              <w:pStyle w:val="a5"/>
              <w:spacing w:after="0"/>
              <w:ind w:left="0"/>
              <w:jc w:val="center"/>
            </w:pPr>
            <w:r w:rsidRPr="00927276"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2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Комсомольская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3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Больничная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4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Спортивная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5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Тельмана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6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Мира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7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Школьная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8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Заозерная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9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ул. Лесовозная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10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 xml:space="preserve">переулок от ул. </w:t>
            </w:r>
            <w:proofErr w:type="gramStart"/>
            <w:r w:rsidRPr="00927276">
              <w:t>Советская</w:t>
            </w:r>
            <w:proofErr w:type="gramEnd"/>
            <w:r w:rsidRPr="00927276">
              <w:t xml:space="preserve"> до ул. Больничная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A76AC2">
        <w:trPr>
          <w:trHeight w:val="527"/>
        </w:trPr>
        <w:tc>
          <w:tcPr>
            <w:tcW w:w="648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>11</w:t>
            </w:r>
          </w:p>
        </w:tc>
        <w:tc>
          <w:tcPr>
            <w:tcW w:w="198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п. Зеленогорск</w:t>
            </w:r>
          </w:p>
        </w:tc>
        <w:tc>
          <w:tcPr>
            <w:tcW w:w="4860" w:type="dxa"/>
            <w:vAlign w:val="center"/>
          </w:tcPr>
          <w:p w:rsidR="00927276" w:rsidRPr="00927276" w:rsidRDefault="00927276" w:rsidP="009F2E9F">
            <w:pPr>
              <w:pStyle w:val="a5"/>
              <w:spacing w:after="0"/>
              <w:ind w:left="0"/>
              <w:jc w:val="center"/>
            </w:pPr>
            <w:r w:rsidRPr="00927276">
              <w:t xml:space="preserve">переулок от дома № 2 ул. </w:t>
            </w:r>
            <w:proofErr w:type="gramStart"/>
            <w:r w:rsidRPr="00927276">
              <w:t>Спортивная</w:t>
            </w:r>
            <w:proofErr w:type="gramEnd"/>
            <w:r w:rsidRPr="00927276">
              <w:t xml:space="preserve"> до дома № 3 по ул. Складская</w:t>
            </w:r>
          </w:p>
        </w:tc>
        <w:tc>
          <w:tcPr>
            <w:tcW w:w="1620" w:type="dxa"/>
          </w:tcPr>
          <w:p w:rsidR="00927276" w:rsidRPr="00927276" w:rsidRDefault="00927276">
            <w:pPr>
              <w:rPr>
                <w:sz w:val="24"/>
                <w:szCs w:val="24"/>
              </w:rPr>
            </w:pPr>
            <w:r w:rsidRPr="00927276">
              <w:rPr>
                <w:sz w:val="24"/>
                <w:szCs w:val="24"/>
              </w:rPr>
              <w:t>26.08.2015</w:t>
            </w:r>
          </w:p>
        </w:tc>
      </w:tr>
      <w:tr w:rsidR="00927276" w:rsidTr="00D07D39">
        <w:trPr>
          <w:trHeight w:val="527"/>
        </w:trPr>
        <w:tc>
          <w:tcPr>
            <w:tcW w:w="648" w:type="dxa"/>
            <w:vAlign w:val="center"/>
          </w:tcPr>
          <w:p w:rsidR="00927276" w:rsidRPr="00FC5C24" w:rsidRDefault="00927276" w:rsidP="009F2E9F">
            <w:pPr>
              <w:pStyle w:val="a5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27276" w:rsidRPr="00FC5C24" w:rsidRDefault="00927276" w:rsidP="009F2E9F">
            <w:pPr>
              <w:pStyle w:val="a5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927276" w:rsidRDefault="00927276" w:rsidP="009F2E9F">
            <w:pPr>
              <w:pStyle w:val="a5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27276" w:rsidRPr="00FC5C24" w:rsidRDefault="00927276" w:rsidP="009F2E9F">
            <w:pPr>
              <w:pStyle w:val="a5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06441D" w:rsidRPr="00B20930" w:rsidRDefault="0006441D" w:rsidP="0006441D">
      <w:pPr>
        <w:jc w:val="center"/>
      </w:pPr>
    </w:p>
    <w:sectPr w:rsidR="0006441D" w:rsidRPr="00B20930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59"/>
    <w:rsid w:val="0006441D"/>
    <w:rsid w:val="001817C4"/>
    <w:rsid w:val="001C737F"/>
    <w:rsid w:val="00530E52"/>
    <w:rsid w:val="00747E59"/>
    <w:rsid w:val="0091251B"/>
    <w:rsid w:val="00927276"/>
    <w:rsid w:val="00A70759"/>
    <w:rsid w:val="00B038F2"/>
    <w:rsid w:val="00B20930"/>
    <w:rsid w:val="00D07D39"/>
    <w:rsid w:val="00E6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5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7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5">
    <w:name w:val="Body Text Indent"/>
    <w:basedOn w:val="a"/>
    <w:link w:val="a6"/>
    <w:rsid w:val="0006441D"/>
    <w:pPr>
      <w:suppressAutoHyphens w:val="0"/>
      <w:spacing w:after="120"/>
      <w:ind w:left="283"/>
    </w:pPr>
    <w:rPr>
      <w:color w:val="auto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644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64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проектов организации дорожного движения на автомобильных дорогах общего пользования местного значения на территории Зеленогорского сельского поселения</_x041e__x043f__x0438__x0441__x0430__x043d__x0438__x0435_>
    <_x0414__x0430__x0442__x0430__x0020__x0434__x043e__x043a__x0443__x043c__x0435__x043d__x0442__x0430_ xmlns="10a252c9-3a6a-4dfb-bb66-644ab572be97">2019-01-31T21:00:00+00:00</_x0414__x0430__x0442__x0430__x0020__x0434__x043e__x043a__x0443__x043c__x0435__x043d__x0442__x0430_>
    <_x2116__x0020__x0434__x043e__x043a__x0443__x043c__x0435__x043d__x0442__x0430_ xmlns="10a252c9-3a6a-4dfb-bb66-644ab572be97">5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XXJ7TYMEEKJ2-4230-316</_dlc_DocId>
    <_dlc_DocIdUrl xmlns="57504d04-691e-4fc4-8f09-4f19fdbe90f6">
      <Url>https://vip.gov.mari.ru/morki/zelenogorsk/_layouts/DocIdRedir.aspx?ID=XXJ7TYMEEKJ2-4230-316</Url>
      <Description>XXJ7TYMEEKJ2-4230-316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384C7B-87E6-4138-B216-8ABF30CE42DE}"/>
</file>

<file path=customXml/itemProps2.xml><?xml version="1.0" encoding="utf-8"?>
<ds:datastoreItem xmlns:ds="http://schemas.openxmlformats.org/officeDocument/2006/customXml" ds:itemID="{2CA611F7-55C3-46A7-ABC0-98B20223FB72}"/>
</file>

<file path=customXml/itemProps3.xml><?xml version="1.0" encoding="utf-8"?>
<ds:datastoreItem xmlns:ds="http://schemas.openxmlformats.org/officeDocument/2006/customXml" ds:itemID="{0A09D6FE-C792-4427-8F60-9FD3CAC4DB1B}"/>
</file>

<file path=customXml/itemProps4.xml><?xml version="1.0" encoding="utf-8"?>
<ds:datastoreItem xmlns:ds="http://schemas.openxmlformats.org/officeDocument/2006/customXml" ds:itemID="{8754B42C-E9C6-4342-9669-C78894411E2B}"/>
</file>

<file path=customXml/itemProps5.xml><?xml version="1.0" encoding="utf-8"?>
<ds:datastoreItem xmlns:ds="http://schemas.openxmlformats.org/officeDocument/2006/customXml" ds:itemID="{127FCC60-44A5-4F6B-96AB-A7A41CFAF9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01.02.2019</dc:title>
  <dc:creator>Пользователь</dc:creator>
  <cp:lastModifiedBy>Пользователь</cp:lastModifiedBy>
  <cp:revision>4</cp:revision>
  <cp:lastPrinted>2019-02-07T05:29:00Z</cp:lastPrinted>
  <dcterms:created xsi:type="dcterms:W3CDTF">2019-02-06T07:28:00Z</dcterms:created>
  <dcterms:modified xsi:type="dcterms:W3CDTF">2019-02-07T06:04:00Z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3fdf7293-c505-4059-9a51-cb91bf79c7d4</vt:lpwstr>
  </property>
</Properties>
</file>