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2" w:rsidRPr="009F7E62" w:rsidRDefault="009F7E62" w:rsidP="009F7E62">
      <w:pPr>
        <w:pStyle w:val="a6"/>
        <w:jc w:val="center"/>
        <w:rPr>
          <w:rFonts w:ascii="Times New Roman" w:hAnsi="Times New Roman" w:cs="Times New Roman"/>
          <w:b/>
        </w:rPr>
      </w:pPr>
      <w:r w:rsidRPr="009F7E62">
        <w:rPr>
          <w:rFonts w:ascii="Times New Roman" w:hAnsi="Times New Roman" w:cs="Times New Roman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57690934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9F7E62" w:rsidRPr="009F7E62" w:rsidTr="00C50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E62" w:rsidRPr="009F7E62" w:rsidTr="00C50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F7E62">
              <w:rPr>
                <w:rFonts w:ascii="Times New Roman" w:hAnsi="Times New Roman" w:cs="Times New Roman"/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E62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ED5EDC" w:rsidRDefault="00ED5EDC" w:rsidP="002B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C4" w:rsidRDefault="00D07D94" w:rsidP="002B5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F7E62">
        <w:rPr>
          <w:rFonts w:ascii="Times New Roman" w:hAnsi="Times New Roman" w:cs="Times New Roman"/>
          <w:sz w:val="28"/>
          <w:szCs w:val="28"/>
        </w:rPr>
        <w:t xml:space="preserve"> </w:t>
      </w:r>
      <w:r w:rsidR="00E27DA7">
        <w:rPr>
          <w:rFonts w:ascii="Times New Roman" w:hAnsi="Times New Roman" w:cs="Times New Roman"/>
          <w:sz w:val="28"/>
          <w:szCs w:val="28"/>
        </w:rPr>
        <w:t xml:space="preserve">03 июля </w:t>
      </w:r>
      <w:r w:rsidR="009F7E62">
        <w:rPr>
          <w:rFonts w:ascii="Times New Roman" w:hAnsi="Times New Roman" w:cs="Times New Roman"/>
          <w:sz w:val="28"/>
          <w:szCs w:val="28"/>
        </w:rPr>
        <w:t>2020 г</w:t>
      </w:r>
      <w:r w:rsidR="002B57C4">
        <w:rPr>
          <w:rFonts w:ascii="Times New Roman" w:hAnsi="Times New Roman" w:cs="Times New Roman"/>
          <w:sz w:val="28"/>
          <w:szCs w:val="28"/>
        </w:rPr>
        <w:t>ода №</w:t>
      </w:r>
      <w:r w:rsidR="009F7E62">
        <w:rPr>
          <w:rFonts w:ascii="Times New Roman" w:hAnsi="Times New Roman" w:cs="Times New Roman"/>
          <w:sz w:val="28"/>
          <w:szCs w:val="28"/>
        </w:rPr>
        <w:t>1</w:t>
      </w:r>
      <w:r w:rsidR="00E27DA7">
        <w:rPr>
          <w:rFonts w:ascii="Times New Roman" w:hAnsi="Times New Roman" w:cs="Times New Roman"/>
          <w:sz w:val="28"/>
          <w:szCs w:val="28"/>
        </w:rPr>
        <w:t>4</w:t>
      </w:r>
    </w:p>
    <w:p w:rsidR="000819EF" w:rsidRDefault="000819EF" w:rsidP="002B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913D50" w:rsidRDefault="00E27DA7" w:rsidP="00E27DA7">
      <w:pPr>
        <w:pStyle w:val="ConsPlusNormal"/>
        <w:ind w:left="851" w:right="564" w:firstLine="0"/>
        <w:jc w:val="center"/>
        <w:rPr>
          <w:b/>
          <w:sz w:val="26"/>
          <w:szCs w:val="26"/>
        </w:rPr>
      </w:pPr>
      <w:r w:rsidRPr="00913D50">
        <w:rPr>
          <w:rFonts w:ascii="Times New Roman" w:hAnsi="Times New Roman" w:cs="Arial"/>
          <w:b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</w:t>
      </w:r>
    </w:p>
    <w:p w:rsidR="00E27DA7" w:rsidRDefault="00E27DA7" w:rsidP="00E27DA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7DA7" w:rsidRPr="00913D50" w:rsidRDefault="00E27DA7" w:rsidP="00E27DA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7DA7" w:rsidRPr="00E27DA7" w:rsidRDefault="00E27DA7" w:rsidP="00E27DA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5.1, </w:t>
      </w:r>
      <w:r w:rsidRPr="00264FB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40 Градостроительного кодекса Российской Федерации от 29.12.2004 г. № 190 – ФЗ, статьей </w:t>
      </w:r>
      <w:r w:rsidRPr="00E05D48">
        <w:rPr>
          <w:rFonts w:ascii="Times New Roman" w:hAnsi="Times New Roman" w:cs="Times New Roman"/>
          <w:sz w:val="28"/>
          <w:szCs w:val="28"/>
        </w:rPr>
        <w:t>9 Прав</w:t>
      </w:r>
      <w:r w:rsidRPr="00CE0136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Положением о порядке организации и проведения общественных обсуждений по вопросам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5D48">
        <w:rPr>
          <w:rFonts w:ascii="Times New Roman" w:hAnsi="Times New Roman" w:cs="Times New Roman"/>
          <w:sz w:val="28"/>
          <w:szCs w:val="28"/>
        </w:rPr>
        <w:t xml:space="preserve">от </w:t>
      </w:r>
      <w:r w:rsidR="00AD2C46">
        <w:rPr>
          <w:rFonts w:ascii="Times New Roman" w:hAnsi="Times New Roman" w:cs="Times New Roman"/>
          <w:sz w:val="28"/>
          <w:szCs w:val="28"/>
        </w:rPr>
        <w:t xml:space="preserve">06 марта 2019 </w:t>
      </w:r>
      <w:r w:rsidRPr="00E05D4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05D48">
        <w:rPr>
          <w:rFonts w:ascii="Times New Roman" w:hAnsi="Times New Roman" w:cs="Times New Roman"/>
          <w:sz w:val="28"/>
          <w:szCs w:val="28"/>
        </w:rPr>
        <w:t xml:space="preserve"> №</w:t>
      </w:r>
      <w:r w:rsidR="00AD2C46">
        <w:rPr>
          <w:rFonts w:ascii="Times New Roman" w:hAnsi="Times New Roman" w:cs="Times New Roman"/>
          <w:sz w:val="28"/>
          <w:szCs w:val="28"/>
        </w:rPr>
        <w:t xml:space="preserve"> 159</w:t>
      </w:r>
      <w:r w:rsidRPr="00E05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AD2C46">
        <w:rPr>
          <w:rFonts w:ascii="Times New Roman" w:hAnsi="Times New Roman" w:cs="Times New Roman"/>
          <w:sz w:val="28"/>
          <w:szCs w:val="28"/>
        </w:rPr>
        <w:t>01 июня 2020г № 11</w:t>
      </w:r>
      <w:r>
        <w:rPr>
          <w:rFonts w:ascii="Times New Roman" w:hAnsi="Times New Roman" w:cs="Times New Roman"/>
          <w:sz w:val="28"/>
          <w:szCs w:val="28"/>
        </w:rPr>
        <w:t xml:space="preserve">  «О назначении и проведении общественных обсуждений по вопросу разрешения на отклонение от предельных параметров разрешенного строительства» с учетом результатов общественных обсуждений, проведенных</w:t>
      </w:r>
      <w:r w:rsidRPr="00A8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2C46">
        <w:rPr>
          <w:rFonts w:ascii="Times New Roman" w:hAnsi="Times New Roman" w:cs="Times New Roman"/>
          <w:sz w:val="28"/>
          <w:szCs w:val="28"/>
        </w:rPr>
        <w:t xml:space="preserve">02 июня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2C46">
        <w:rPr>
          <w:rFonts w:ascii="Times New Roman" w:hAnsi="Times New Roman" w:cs="Times New Roman"/>
          <w:sz w:val="28"/>
          <w:szCs w:val="28"/>
        </w:rPr>
        <w:t>02 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A844A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2"/>
          <w:szCs w:val="22"/>
        </w:rPr>
        <w:t>. (</w:t>
      </w:r>
      <w:r w:rsidRPr="00497F29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E27DA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gramStart"/>
      <w:r w:rsidRPr="00E27D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7DA7">
        <w:rPr>
          <w:rFonts w:ascii="Times New Roman" w:hAnsi="Times New Roman" w:cs="Times New Roman"/>
          <w:sz w:val="28"/>
          <w:szCs w:val="28"/>
        </w:rPr>
        <w:t xml:space="preserve"> ос т а н о в л я е т:</w:t>
      </w:r>
    </w:p>
    <w:p w:rsidR="00E27DA7" w:rsidRPr="00E27DA7" w:rsidRDefault="00E27DA7" w:rsidP="00E27DA7">
      <w:pPr>
        <w:pStyle w:val="ConsPlusNormal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E27DA7">
        <w:rPr>
          <w:rFonts w:ascii="Times New Roman" w:hAnsi="Times New Roman"/>
          <w:sz w:val="28"/>
          <w:szCs w:val="28"/>
        </w:rPr>
        <w:t>1.</w:t>
      </w:r>
      <w:r w:rsidRPr="00E27DA7">
        <w:rPr>
          <w:rFonts w:ascii="Times New Roman" w:hAnsi="Times New Roman"/>
          <w:sz w:val="28"/>
          <w:szCs w:val="28"/>
        </w:rPr>
        <w:tab/>
        <w:t xml:space="preserve">Предоставить разрешение на отклонение от предельных параметров разрешенного строительства объектов капитального строительства на земельном участке с кадастровым номером 12:03:0000000:876, общей площадью 15773   </w:t>
      </w:r>
      <w:proofErr w:type="spellStart"/>
      <w:r w:rsidRPr="00E27DA7">
        <w:rPr>
          <w:rFonts w:ascii="Times New Roman" w:hAnsi="Times New Roman"/>
          <w:sz w:val="28"/>
          <w:szCs w:val="28"/>
        </w:rPr>
        <w:t>кв.м</w:t>
      </w:r>
      <w:proofErr w:type="spellEnd"/>
      <w:r w:rsidRPr="00E27DA7">
        <w:rPr>
          <w:rFonts w:ascii="Times New Roman" w:hAnsi="Times New Roman"/>
          <w:sz w:val="28"/>
          <w:szCs w:val="28"/>
        </w:rPr>
        <w:t xml:space="preserve">., расположенном по адресу: Республика Марий Эл, </w:t>
      </w:r>
      <w:proofErr w:type="spellStart"/>
      <w:r w:rsidRPr="00E27DA7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E27DA7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E27DA7">
        <w:rPr>
          <w:rFonts w:ascii="Times New Roman" w:hAnsi="Times New Roman"/>
          <w:sz w:val="28"/>
          <w:szCs w:val="28"/>
        </w:rPr>
        <w:t>Юксары</w:t>
      </w:r>
      <w:proofErr w:type="spellEnd"/>
      <w:r w:rsidRPr="00E27DA7">
        <w:rPr>
          <w:rFonts w:ascii="Times New Roman" w:hAnsi="Times New Roman"/>
          <w:sz w:val="28"/>
          <w:szCs w:val="28"/>
        </w:rPr>
        <w:t xml:space="preserve">, ул. Школьная, </w:t>
      </w:r>
      <w:r w:rsidR="003B5985">
        <w:rPr>
          <w:rFonts w:ascii="Times New Roman" w:hAnsi="Times New Roman"/>
          <w:sz w:val="28"/>
          <w:szCs w:val="28"/>
        </w:rPr>
        <w:t>д.5а</w:t>
      </w:r>
      <w:bookmarkStart w:id="0" w:name="_GoBack"/>
      <w:bookmarkEnd w:id="0"/>
      <w:r w:rsidRPr="00E27DA7">
        <w:rPr>
          <w:rFonts w:ascii="Times New Roman" w:hAnsi="Times New Roman"/>
          <w:sz w:val="28"/>
          <w:szCs w:val="28"/>
        </w:rPr>
        <w:t>, в части отклонения от  минимального отступа от границ земельного участка, пределами которого запрещено строительство зданий, строений, сооружений:  с южной стороны с 3,0 до 1,0 м.</w:t>
      </w:r>
    </w:p>
    <w:p w:rsidR="00E27DA7" w:rsidRPr="00E27DA7" w:rsidRDefault="00E27DA7" w:rsidP="00E2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DA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 w:rsidRPr="00E27DA7">
        <w:rPr>
          <w:rFonts w:ascii="Times New Roman" w:hAnsi="Times New Roman" w:cs="Times New Roman"/>
          <w:sz w:val="28"/>
          <w:szCs w:val="28"/>
          <w:lang w:eastAsia="ar-SA"/>
        </w:rPr>
        <w:tab/>
        <w:t>Опубликовать настоящее постановление  на официальном сайте администрации муниципального образования «</w:t>
      </w:r>
      <w:proofErr w:type="spellStart"/>
      <w:r w:rsidRPr="00E27DA7">
        <w:rPr>
          <w:rFonts w:ascii="Times New Roman" w:hAnsi="Times New Roman" w:cs="Times New Roman"/>
          <w:sz w:val="28"/>
          <w:szCs w:val="28"/>
          <w:lang w:eastAsia="ar-SA"/>
        </w:rPr>
        <w:t>Юксарское</w:t>
      </w:r>
      <w:proofErr w:type="spellEnd"/>
      <w:r w:rsidRPr="00E27DA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в информационно </w:t>
      </w:r>
      <w:proofErr w:type="gramStart"/>
      <w:r w:rsidRPr="00E27DA7">
        <w:rPr>
          <w:rFonts w:ascii="Times New Roman" w:hAnsi="Times New Roman" w:cs="Times New Roman"/>
          <w:sz w:val="28"/>
          <w:szCs w:val="28"/>
          <w:lang w:eastAsia="ar-SA"/>
        </w:rPr>
        <w:t>–т</w:t>
      </w:r>
      <w:proofErr w:type="gramEnd"/>
      <w:r w:rsidRPr="00E27DA7">
        <w:rPr>
          <w:rFonts w:ascii="Times New Roman" w:hAnsi="Times New Roman" w:cs="Times New Roman"/>
          <w:sz w:val="28"/>
          <w:szCs w:val="28"/>
          <w:lang w:eastAsia="ar-SA"/>
        </w:rPr>
        <w:t>елекоммуникационной сети «Интернет».</w:t>
      </w:r>
    </w:p>
    <w:p w:rsidR="00E27DA7" w:rsidRPr="00E27DA7" w:rsidRDefault="00E27DA7" w:rsidP="00E2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DA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E27DA7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27DA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7DA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27DA7" w:rsidRPr="00E27DA7" w:rsidRDefault="00E27DA7" w:rsidP="00E2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A7" w:rsidRPr="00E27DA7" w:rsidRDefault="00E27DA7" w:rsidP="00E2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27DA7" w:rsidRPr="00E27DA7" w:rsidTr="005003F8">
        <w:tc>
          <w:tcPr>
            <w:tcW w:w="5353" w:type="dxa"/>
          </w:tcPr>
          <w:p w:rsidR="00E27DA7" w:rsidRDefault="00E27DA7" w:rsidP="005003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E27D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Глава </w:t>
            </w:r>
            <w:proofErr w:type="spellStart"/>
            <w:r w:rsidRPr="00E27D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Юксарской</w:t>
            </w:r>
            <w:proofErr w:type="spellEnd"/>
            <w:r w:rsidRPr="00E27D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27DA7" w:rsidRPr="00E27DA7" w:rsidRDefault="00E27DA7" w:rsidP="005003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D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сельской администрации </w:t>
            </w:r>
          </w:p>
          <w:p w:rsidR="00E27DA7" w:rsidRPr="00E27DA7" w:rsidRDefault="00E27DA7" w:rsidP="005003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E27DA7" w:rsidRPr="00E27DA7" w:rsidRDefault="00E27DA7" w:rsidP="005003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27DA7" w:rsidRPr="00E27DA7" w:rsidRDefault="00E27DA7" w:rsidP="005003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D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Т.А. Бабина</w:t>
            </w:r>
          </w:p>
        </w:tc>
      </w:tr>
    </w:tbl>
    <w:p w:rsidR="00E27DA7" w:rsidRPr="00913D50" w:rsidRDefault="00E27DA7" w:rsidP="00E2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27DA7" w:rsidRDefault="00E27DA7" w:rsidP="00E27DA7"/>
    <w:p w:rsidR="00C43513" w:rsidRDefault="00C43513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284" w:rsidRDefault="00003284" w:rsidP="00E27D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284" w:rsidSect="00200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3E9"/>
    <w:multiLevelType w:val="hybridMultilevel"/>
    <w:tmpl w:val="E438B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8E"/>
    <w:multiLevelType w:val="hybridMultilevel"/>
    <w:tmpl w:val="678842B2"/>
    <w:lvl w:ilvl="0" w:tplc="5D1A382C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D2B8B"/>
    <w:multiLevelType w:val="hybridMultilevel"/>
    <w:tmpl w:val="9E8008FC"/>
    <w:lvl w:ilvl="0" w:tplc="86062D14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550C2D"/>
    <w:multiLevelType w:val="hybridMultilevel"/>
    <w:tmpl w:val="35DCC2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2912"/>
    <w:multiLevelType w:val="hybridMultilevel"/>
    <w:tmpl w:val="2E4EAC7A"/>
    <w:lvl w:ilvl="0" w:tplc="25605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4A3DB4"/>
    <w:multiLevelType w:val="hybridMultilevel"/>
    <w:tmpl w:val="0DC6E8DA"/>
    <w:lvl w:ilvl="0" w:tplc="E280CF8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727ADC"/>
    <w:multiLevelType w:val="hybridMultilevel"/>
    <w:tmpl w:val="48F2DD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366A5F"/>
    <w:multiLevelType w:val="hybridMultilevel"/>
    <w:tmpl w:val="92CC0A32"/>
    <w:lvl w:ilvl="0" w:tplc="04A8D9F2">
      <w:start w:val="1"/>
      <w:numFmt w:val="decimal"/>
      <w:lvlText w:val="%1)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07A6C75"/>
    <w:multiLevelType w:val="hybridMultilevel"/>
    <w:tmpl w:val="DA2ECE00"/>
    <w:lvl w:ilvl="0" w:tplc="67E6485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CE353B"/>
    <w:multiLevelType w:val="hybridMultilevel"/>
    <w:tmpl w:val="823E1D02"/>
    <w:lvl w:ilvl="0" w:tplc="FF9A82A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0110CB"/>
    <w:multiLevelType w:val="hybridMultilevel"/>
    <w:tmpl w:val="FBA8054C"/>
    <w:lvl w:ilvl="0" w:tplc="CB26E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3659A"/>
    <w:multiLevelType w:val="hybridMultilevel"/>
    <w:tmpl w:val="80ACEA08"/>
    <w:lvl w:ilvl="0" w:tplc="0C080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8769C"/>
    <w:multiLevelType w:val="hybridMultilevel"/>
    <w:tmpl w:val="4C6673B4"/>
    <w:lvl w:ilvl="0" w:tplc="582AB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4414A"/>
    <w:multiLevelType w:val="hybridMultilevel"/>
    <w:tmpl w:val="C9B240C8"/>
    <w:lvl w:ilvl="0" w:tplc="0A0EF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648B4"/>
    <w:multiLevelType w:val="hybridMultilevel"/>
    <w:tmpl w:val="A1D26200"/>
    <w:lvl w:ilvl="0" w:tplc="C1D46002">
      <w:start w:val="1"/>
      <w:numFmt w:val="decimal"/>
      <w:lvlText w:val="%1)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1465F0E"/>
    <w:multiLevelType w:val="hybridMultilevel"/>
    <w:tmpl w:val="48ECF194"/>
    <w:lvl w:ilvl="0" w:tplc="856617FA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F24BF2"/>
    <w:multiLevelType w:val="hybridMultilevel"/>
    <w:tmpl w:val="3B1CF328"/>
    <w:lvl w:ilvl="0" w:tplc="30848A68">
      <w:start w:val="1"/>
      <w:numFmt w:val="decimal"/>
      <w:lvlText w:val="%1)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1"/>
    <w:rsid w:val="0000065C"/>
    <w:rsid w:val="00003284"/>
    <w:rsid w:val="00017861"/>
    <w:rsid w:val="00026923"/>
    <w:rsid w:val="00030B12"/>
    <w:rsid w:val="00035C99"/>
    <w:rsid w:val="0003695B"/>
    <w:rsid w:val="000819EF"/>
    <w:rsid w:val="00091909"/>
    <w:rsid w:val="000C73C4"/>
    <w:rsid w:val="000E0665"/>
    <w:rsid w:val="000F40D0"/>
    <w:rsid w:val="00104521"/>
    <w:rsid w:val="00113540"/>
    <w:rsid w:val="001153F1"/>
    <w:rsid w:val="00115E81"/>
    <w:rsid w:val="001320CC"/>
    <w:rsid w:val="0013357F"/>
    <w:rsid w:val="00191244"/>
    <w:rsid w:val="00193424"/>
    <w:rsid w:val="001964B9"/>
    <w:rsid w:val="001B4023"/>
    <w:rsid w:val="0020091C"/>
    <w:rsid w:val="002058AC"/>
    <w:rsid w:val="00231160"/>
    <w:rsid w:val="0023697E"/>
    <w:rsid w:val="00281000"/>
    <w:rsid w:val="002B57C4"/>
    <w:rsid w:val="002C0FC7"/>
    <w:rsid w:val="002D4DAE"/>
    <w:rsid w:val="002D753C"/>
    <w:rsid w:val="00301226"/>
    <w:rsid w:val="00305E88"/>
    <w:rsid w:val="003177B9"/>
    <w:rsid w:val="0032651D"/>
    <w:rsid w:val="003304B9"/>
    <w:rsid w:val="00337C90"/>
    <w:rsid w:val="00344F49"/>
    <w:rsid w:val="00362D97"/>
    <w:rsid w:val="0036745C"/>
    <w:rsid w:val="003735AE"/>
    <w:rsid w:val="0038374A"/>
    <w:rsid w:val="00390130"/>
    <w:rsid w:val="003911C5"/>
    <w:rsid w:val="003B4548"/>
    <w:rsid w:val="003B5985"/>
    <w:rsid w:val="003B6425"/>
    <w:rsid w:val="003C1601"/>
    <w:rsid w:val="003C4DE7"/>
    <w:rsid w:val="003D5002"/>
    <w:rsid w:val="00434919"/>
    <w:rsid w:val="0044790F"/>
    <w:rsid w:val="00447D0C"/>
    <w:rsid w:val="00455788"/>
    <w:rsid w:val="004564E3"/>
    <w:rsid w:val="004A7B4E"/>
    <w:rsid w:val="004E37BC"/>
    <w:rsid w:val="004F7EB8"/>
    <w:rsid w:val="0052160C"/>
    <w:rsid w:val="00537EFA"/>
    <w:rsid w:val="005709D3"/>
    <w:rsid w:val="005A37E6"/>
    <w:rsid w:val="005B1F5A"/>
    <w:rsid w:val="005D2B28"/>
    <w:rsid w:val="0061581D"/>
    <w:rsid w:val="006168EB"/>
    <w:rsid w:val="006547C9"/>
    <w:rsid w:val="006569BA"/>
    <w:rsid w:val="006836E4"/>
    <w:rsid w:val="006A15FB"/>
    <w:rsid w:val="006A59E8"/>
    <w:rsid w:val="006A693D"/>
    <w:rsid w:val="006B7574"/>
    <w:rsid w:val="006C19B0"/>
    <w:rsid w:val="006D456B"/>
    <w:rsid w:val="006D4CED"/>
    <w:rsid w:val="006F6E66"/>
    <w:rsid w:val="007353AD"/>
    <w:rsid w:val="007607A9"/>
    <w:rsid w:val="00762EA7"/>
    <w:rsid w:val="007861DE"/>
    <w:rsid w:val="007D31D9"/>
    <w:rsid w:val="007E75C2"/>
    <w:rsid w:val="00813706"/>
    <w:rsid w:val="00821FB4"/>
    <w:rsid w:val="00835767"/>
    <w:rsid w:val="00857F66"/>
    <w:rsid w:val="00883CCA"/>
    <w:rsid w:val="00893B9D"/>
    <w:rsid w:val="00895D86"/>
    <w:rsid w:val="008B45FA"/>
    <w:rsid w:val="008E0391"/>
    <w:rsid w:val="008F268A"/>
    <w:rsid w:val="008F447A"/>
    <w:rsid w:val="00901DBF"/>
    <w:rsid w:val="00910026"/>
    <w:rsid w:val="00962024"/>
    <w:rsid w:val="00967F00"/>
    <w:rsid w:val="009A24D3"/>
    <w:rsid w:val="009D113D"/>
    <w:rsid w:val="009E2280"/>
    <w:rsid w:val="009E2E45"/>
    <w:rsid w:val="009F7E62"/>
    <w:rsid w:val="00A052DC"/>
    <w:rsid w:val="00A10CB6"/>
    <w:rsid w:val="00A2124F"/>
    <w:rsid w:val="00A441E0"/>
    <w:rsid w:val="00A52EB2"/>
    <w:rsid w:val="00A92348"/>
    <w:rsid w:val="00A9249A"/>
    <w:rsid w:val="00A933F6"/>
    <w:rsid w:val="00A963E5"/>
    <w:rsid w:val="00AA6592"/>
    <w:rsid w:val="00AB3AB9"/>
    <w:rsid w:val="00AB61CE"/>
    <w:rsid w:val="00AC24D9"/>
    <w:rsid w:val="00AD2C46"/>
    <w:rsid w:val="00AF5B0F"/>
    <w:rsid w:val="00B22591"/>
    <w:rsid w:val="00B26D24"/>
    <w:rsid w:val="00B418E9"/>
    <w:rsid w:val="00B41B82"/>
    <w:rsid w:val="00B46F8D"/>
    <w:rsid w:val="00B735D5"/>
    <w:rsid w:val="00B75739"/>
    <w:rsid w:val="00B900CC"/>
    <w:rsid w:val="00BB68CD"/>
    <w:rsid w:val="00BC1B80"/>
    <w:rsid w:val="00BC4A15"/>
    <w:rsid w:val="00BC6CB6"/>
    <w:rsid w:val="00BD558B"/>
    <w:rsid w:val="00BE792F"/>
    <w:rsid w:val="00C26741"/>
    <w:rsid w:val="00C43513"/>
    <w:rsid w:val="00C54695"/>
    <w:rsid w:val="00C67B3B"/>
    <w:rsid w:val="00C81641"/>
    <w:rsid w:val="00CB3CA5"/>
    <w:rsid w:val="00CD5024"/>
    <w:rsid w:val="00CE2C62"/>
    <w:rsid w:val="00D07D94"/>
    <w:rsid w:val="00D31254"/>
    <w:rsid w:val="00D518EA"/>
    <w:rsid w:val="00D52065"/>
    <w:rsid w:val="00D6542C"/>
    <w:rsid w:val="00DB2BC9"/>
    <w:rsid w:val="00DB636F"/>
    <w:rsid w:val="00DD02CE"/>
    <w:rsid w:val="00DD4348"/>
    <w:rsid w:val="00DF1C63"/>
    <w:rsid w:val="00E11ABC"/>
    <w:rsid w:val="00E14DE6"/>
    <w:rsid w:val="00E27DA7"/>
    <w:rsid w:val="00E46AD9"/>
    <w:rsid w:val="00E622A7"/>
    <w:rsid w:val="00E70824"/>
    <w:rsid w:val="00EB2782"/>
    <w:rsid w:val="00EB38C0"/>
    <w:rsid w:val="00ED5EDC"/>
    <w:rsid w:val="00F25314"/>
    <w:rsid w:val="00F266B1"/>
    <w:rsid w:val="00F34DE3"/>
    <w:rsid w:val="00F357FA"/>
    <w:rsid w:val="00F81BD9"/>
    <w:rsid w:val="00FD4D64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customStyle="1" w:styleId="ConsPlusTitle">
    <w:name w:val="ConsPlusTitle"/>
    <w:uiPriority w:val="99"/>
    <w:rsid w:val="009F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27D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27D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E27D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customStyle="1" w:styleId="ConsPlusTitle">
    <w:name w:val="ConsPlusTitle"/>
    <w:uiPriority w:val="99"/>
    <w:rsid w:val="009F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27D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27D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E27D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отклонение от предельных параметров разрешенного строительства объектов капитального строительства</_x041e__x043f__x0438__x0441__x0430__x043d__x0438__x0435_>
    <_dlc_DocId xmlns="57504d04-691e-4fc4-8f09-4f19fdbe90f6">XXJ7TYMEEKJ2-6266-21</_dlc_DocId>
    <_dlc_DocIdUrl xmlns="57504d04-691e-4fc4-8f09-4f19fdbe90f6">
      <Url>https://vip.gov.mari.ru/kilemary/sp_uksary/_layouts/DocIdRedir.aspx?ID=XXJ7TYMEEKJ2-6266-21</Url>
      <Description>XXJ7TYMEEKJ2-6266-21</Description>
    </_dlc_DocIdUrl>
  </documentManagement>
</p:properties>
</file>

<file path=customXml/itemProps1.xml><?xml version="1.0" encoding="utf-8"?>
<ds:datastoreItem xmlns:ds="http://schemas.openxmlformats.org/officeDocument/2006/customXml" ds:itemID="{2980BAE6-F83A-47CC-86D5-CFBA9394ADA2}"/>
</file>

<file path=customXml/itemProps2.xml><?xml version="1.0" encoding="utf-8"?>
<ds:datastoreItem xmlns:ds="http://schemas.openxmlformats.org/officeDocument/2006/customXml" ds:itemID="{1445FE8E-6D57-4819-A174-0A8E01E53704}"/>
</file>

<file path=customXml/itemProps3.xml><?xml version="1.0" encoding="utf-8"?>
<ds:datastoreItem xmlns:ds="http://schemas.openxmlformats.org/officeDocument/2006/customXml" ds:itemID="{17C41281-B177-46A9-8562-B77753408B25}"/>
</file>

<file path=customXml/itemProps4.xml><?xml version="1.0" encoding="utf-8"?>
<ds:datastoreItem xmlns:ds="http://schemas.openxmlformats.org/officeDocument/2006/customXml" ds:itemID="{DE181491-6C12-4F13-B83F-85B1E8284E60}"/>
</file>

<file path=customXml/itemProps5.xml><?xml version="1.0" encoding="utf-8"?>
<ds:datastoreItem xmlns:ds="http://schemas.openxmlformats.org/officeDocument/2006/customXml" ds:itemID="{BA4317FD-EDBC-431F-8C31-DA025BD72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03.07.2020</dc:title>
  <dc:creator>Adminka</dc:creator>
  <cp:lastModifiedBy>User</cp:lastModifiedBy>
  <cp:revision>18</cp:revision>
  <cp:lastPrinted>2020-07-07T04:33:00Z</cp:lastPrinted>
  <dcterms:created xsi:type="dcterms:W3CDTF">2020-06-23T13:08:00Z</dcterms:created>
  <dcterms:modified xsi:type="dcterms:W3CDTF">2020-07-31T05:56:00Z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6fd1d890-2e89-4c36-96ec-68559c91ca70</vt:lpwstr>
  </property>
</Properties>
</file>