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66" w:rsidRPr="00E762B9" w:rsidRDefault="00E34A66" w:rsidP="00E34A66">
      <w:pPr>
        <w:jc w:val="center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ГОДОВОЙ ОТЧЕТ</w:t>
      </w:r>
    </w:p>
    <w:p w:rsidR="00E34A66" w:rsidRPr="00E762B9" w:rsidRDefault="00E34A66" w:rsidP="00E34A66">
      <w:pPr>
        <w:jc w:val="center"/>
        <w:rPr>
          <w:b/>
          <w:color w:val="000000" w:themeColor="text1"/>
          <w:sz w:val="28"/>
        </w:rPr>
      </w:pPr>
      <w:r w:rsidRPr="00E762B9">
        <w:rPr>
          <w:b/>
          <w:color w:val="000000" w:themeColor="text1"/>
          <w:sz w:val="28"/>
        </w:rPr>
        <w:t>о ходе реализации и об оценке эффективности государственной программы Республики Марий Эл «Развитие физической культуры, спорта, туризма и молодежной политики в</w:t>
      </w:r>
      <w:r w:rsidR="00BB7858" w:rsidRPr="00E762B9">
        <w:rPr>
          <w:b/>
          <w:color w:val="000000" w:themeColor="text1"/>
          <w:sz w:val="28"/>
        </w:rPr>
        <w:t xml:space="preserve"> Республике Марий Эл» на 2013 - </w:t>
      </w:r>
      <w:r w:rsidRPr="00E762B9">
        <w:rPr>
          <w:b/>
          <w:color w:val="000000" w:themeColor="text1"/>
          <w:sz w:val="28"/>
        </w:rPr>
        <w:t>2025 годы за 20</w:t>
      </w:r>
      <w:r w:rsidR="00455D18" w:rsidRPr="00E762B9">
        <w:rPr>
          <w:b/>
          <w:color w:val="000000" w:themeColor="text1"/>
          <w:sz w:val="28"/>
        </w:rPr>
        <w:t>2</w:t>
      </w:r>
      <w:r w:rsidR="007974F5">
        <w:rPr>
          <w:b/>
          <w:color w:val="000000" w:themeColor="text1"/>
          <w:sz w:val="28"/>
        </w:rPr>
        <w:t>2</w:t>
      </w:r>
      <w:r w:rsidRPr="00E762B9">
        <w:rPr>
          <w:b/>
          <w:color w:val="000000" w:themeColor="text1"/>
          <w:sz w:val="28"/>
        </w:rPr>
        <w:t xml:space="preserve"> год</w:t>
      </w:r>
    </w:p>
    <w:p w:rsidR="00E34A66" w:rsidRPr="00E762B9" w:rsidRDefault="00E34A66" w:rsidP="00E34A66">
      <w:pPr>
        <w:jc w:val="right"/>
        <w:rPr>
          <w:color w:val="000000" w:themeColor="text1"/>
          <w:sz w:val="27"/>
          <w:szCs w:val="27"/>
        </w:rPr>
      </w:pPr>
    </w:p>
    <w:p w:rsidR="00AE1DDD" w:rsidRPr="00E762B9" w:rsidRDefault="00AE1DDD" w:rsidP="00AE1DDD">
      <w:pPr>
        <w:ind w:firstLine="700"/>
        <w:jc w:val="center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Описание результатов реализации наиболее значимых ведомственных целевых программ и основных мероприятий подпрограмм.</w:t>
      </w:r>
    </w:p>
    <w:p w:rsidR="00AE1DDD" w:rsidRPr="00E762B9" w:rsidRDefault="00AE1DDD" w:rsidP="00AE1DDD">
      <w:pPr>
        <w:ind w:firstLine="700"/>
        <w:jc w:val="center"/>
        <w:rPr>
          <w:b/>
          <w:color w:val="000000" w:themeColor="text1"/>
          <w:sz w:val="28"/>
          <w:szCs w:val="28"/>
        </w:rPr>
      </w:pPr>
    </w:p>
    <w:p w:rsidR="00AE1DDD" w:rsidRPr="00E762B9" w:rsidRDefault="00AE1DDD" w:rsidP="00AE1DD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Подпрограмма «</w:t>
      </w:r>
      <w:r w:rsidRPr="00E762B9">
        <w:rPr>
          <w:b/>
          <w:color w:val="000000" w:themeColor="text1"/>
          <w:sz w:val="28"/>
        </w:rPr>
        <w:t>Развитие физической культуры и массового спорта</w:t>
      </w:r>
      <w:r w:rsidRPr="00E762B9">
        <w:rPr>
          <w:b/>
          <w:color w:val="000000" w:themeColor="text1"/>
          <w:sz w:val="28"/>
          <w:szCs w:val="28"/>
        </w:rPr>
        <w:t>».</w:t>
      </w:r>
    </w:p>
    <w:p w:rsidR="00AE1DDD" w:rsidRPr="00E762B9" w:rsidRDefault="00AE1DDD" w:rsidP="00AE1DDD">
      <w:pPr>
        <w:suppressAutoHyphens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В соответствии с календарным планом физкультурных мероприятий и спортивных мероприятий Республики Марий Эл </w:t>
      </w:r>
      <w:r w:rsidRPr="00E762B9">
        <w:rPr>
          <w:color w:val="000000" w:themeColor="text1"/>
          <w:sz w:val="28"/>
          <w:szCs w:val="28"/>
        </w:rPr>
        <w:br/>
        <w:t>в 202</w:t>
      </w:r>
      <w:r w:rsidR="00BB0C1F">
        <w:rPr>
          <w:color w:val="000000" w:themeColor="text1"/>
          <w:sz w:val="28"/>
          <w:szCs w:val="28"/>
        </w:rPr>
        <w:t>2 году было проведено 425 крупных соревнований, из них 22</w:t>
      </w:r>
      <w:r w:rsidRPr="00E762B9">
        <w:rPr>
          <w:color w:val="000000" w:themeColor="text1"/>
          <w:sz w:val="28"/>
          <w:szCs w:val="28"/>
        </w:rPr>
        <w:t xml:space="preserve"> имели статус всероссийских и межрегиональных. В соревн</w:t>
      </w:r>
      <w:r w:rsidR="00BB0C1F">
        <w:rPr>
          <w:color w:val="000000" w:themeColor="text1"/>
          <w:sz w:val="28"/>
          <w:szCs w:val="28"/>
        </w:rPr>
        <w:t>ованиях приняло участие более 30</w:t>
      </w:r>
      <w:r w:rsidRPr="00E762B9">
        <w:rPr>
          <w:color w:val="000000" w:themeColor="text1"/>
          <w:sz w:val="28"/>
          <w:szCs w:val="28"/>
        </w:rPr>
        <w:t xml:space="preserve"> тыс. человек. </w:t>
      </w:r>
    </w:p>
    <w:p w:rsidR="00B533C4" w:rsidRPr="00E762B9" w:rsidRDefault="00B533C4" w:rsidP="00B533C4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Доля граждан, систематически занимающихся физической культурой и спортом, в Республике Марий Эл за 202</w:t>
      </w:r>
      <w:r w:rsidR="00BB0C1F">
        <w:rPr>
          <w:color w:val="000000" w:themeColor="text1"/>
          <w:sz w:val="28"/>
          <w:szCs w:val="28"/>
        </w:rPr>
        <w:t>2 год составила</w:t>
      </w:r>
      <w:r w:rsidR="00BB0C1F">
        <w:rPr>
          <w:color w:val="000000" w:themeColor="text1"/>
          <w:sz w:val="28"/>
          <w:szCs w:val="28"/>
        </w:rPr>
        <w:br/>
        <w:t>55</w:t>
      </w:r>
      <w:r w:rsidRPr="00E762B9">
        <w:rPr>
          <w:color w:val="000000" w:themeColor="text1"/>
          <w:sz w:val="28"/>
          <w:szCs w:val="28"/>
        </w:rPr>
        <w:t>,</w:t>
      </w:r>
      <w:r w:rsidR="00BB0C1F">
        <w:rPr>
          <w:color w:val="000000" w:themeColor="text1"/>
          <w:sz w:val="28"/>
          <w:szCs w:val="28"/>
        </w:rPr>
        <w:t>5</w:t>
      </w:r>
      <w:r w:rsidRPr="00E762B9">
        <w:rPr>
          <w:color w:val="000000" w:themeColor="text1"/>
          <w:sz w:val="28"/>
          <w:szCs w:val="28"/>
        </w:rPr>
        <w:t xml:space="preserve"> %</w:t>
      </w:r>
    </w:p>
    <w:p w:rsidR="00497176" w:rsidRDefault="00BB0C1F" w:rsidP="00AE1DDD">
      <w:pPr>
        <w:ind w:firstLine="709"/>
        <w:jc w:val="both"/>
        <w:rPr>
          <w:color w:val="000000" w:themeColor="text1"/>
          <w:sz w:val="28"/>
          <w:szCs w:val="28"/>
        </w:rPr>
      </w:pPr>
      <w:r w:rsidRPr="00BB0C1F">
        <w:rPr>
          <w:color w:val="000000" w:themeColor="text1"/>
          <w:sz w:val="28"/>
          <w:szCs w:val="28"/>
        </w:rPr>
        <w:t>На 2022 год в списки кандидатов в спортивные сборные команды Республики Марий Эл по летним, зимним и адаптивным видам спорта включено 1 773 спортсменов и 353 специалистов и тренеров. В списки спортивных сборных команд Российской Федерации включено 130 представителей Республики Марий Эл.</w:t>
      </w:r>
    </w:p>
    <w:p w:rsidR="00326B58" w:rsidRDefault="00AE1DDD" w:rsidP="00AE1DDD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В Республике Марий Эл по состоянию на 31 декабря 202</w:t>
      </w:r>
      <w:r w:rsidR="00497176">
        <w:rPr>
          <w:color w:val="000000" w:themeColor="text1"/>
          <w:sz w:val="28"/>
          <w:szCs w:val="28"/>
        </w:rPr>
        <w:t>2</w:t>
      </w:r>
      <w:r w:rsidRPr="00E762B9">
        <w:rPr>
          <w:color w:val="000000" w:themeColor="text1"/>
          <w:sz w:val="28"/>
          <w:szCs w:val="28"/>
        </w:rPr>
        <w:t xml:space="preserve"> года </w:t>
      </w:r>
      <w:r w:rsidR="00095999" w:rsidRPr="00E762B9">
        <w:rPr>
          <w:color w:val="000000" w:themeColor="text1"/>
          <w:sz w:val="28"/>
          <w:szCs w:val="28"/>
        </w:rPr>
        <w:t xml:space="preserve">действовало </w:t>
      </w:r>
      <w:r w:rsidR="00497176" w:rsidRPr="00497176">
        <w:rPr>
          <w:color w:val="000000" w:themeColor="text1"/>
          <w:sz w:val="28"/>
          <w:szCs w:val="28"/>
        </w:rPr>
        <w:t>59 аккредитованных спортивных федераций по 61 виду спорта</w:t>
      </w:r>
      <w:r w:rsidRPr="00E762B9">
        <w:rPr>
          <w:color w:val="000000" w:themeColor="text1"/>
          <w:sz w:val="28"/>
          <w:szCs w:val="28"/>
        </w:rPr>
        <w:t xml:space="preserve">. </w:t>
      </w:r>
    </w:p>
    <w:p w:rsidR="00326B58" w:rsidRPr="006566C2" w:rsidRDefault="00326B58" w:rsidP="00326B58">
      <w:pPr>
        <w:ind w:firstLine="709"/>
        <w:jc w:val="both"/>
        <w:rPr>
          <w:sz w:val="28"/>
          <w:szCs w:val="28"/>
        </w:rPr>
      </w:pPr>
      <w:r w:rsidRPr="006566C2">
        <w:rPr>
          <w:sz w:val="28"/>
          <w:szCs w:val="28"/>
        </w:rPr>
        <w:t xml:space="preserve">За 2022 год впервые были аккредитованы спортивные федерации </w:t>
      </w:r>
    </w:p>
    <w:p w:rsidR="00326B58" w:rsidRDefault="00326B58" w:rsidP="00326B58">
      <w:pPr>
        <w:jc w:val="both"/>
        <w:rPr>
          <w:sz w:val="28"/>
          <w:szCs w:val="28"/>
        </w:rPr>
      </w:pPr>
      <w:r w:rsidRPr="006566C2">
        <w:rPr>
          <w:sz w:val="28"/>
          <w:szCs w:val="28"/>
        </w:rPr>
        <w:t xml:space="preserve">по видам спорта: воднолыжный спорт, ездовой спорт, </w:t>
      </w:r>
      <w:proofErr w:type="spellStart"/>
      <w:r w:rsidRPr="006566C2">
        <w:rPr>
          <w:sz w:val="28"/>
          <w:szCs w:val="28"/>
        </w:rPr>
        <w:t>киокушин</w:t>
      </w:r>
      <w:proofErr w:type="spellEnd"/>
      <w:r w:rsidRPr="006566C2">
        <w:rPr>
          <w:sz w:val="28"/>
          <w:szCs w:val="28"/>
        </w:rPr>
        <w:t xml:space="preserve">, кикбоксинг, </w:t>
      </w:r>
      <w:proofErr w:type="spellStart"/>
      <w:r w:rsidRPr="006566C2">
        <w:rPr>
          <w:sz w:val="28"/>
          <w:szCs w:val="28"/>
        </w:rPr>
        <w:t>пилонный</w:t>
      </w:r>
      <w:proofErr w:type="spellEnd"/>
      <w:r w:rsidRPr="006566C2">
        <w:rPr>
          <w:sz w:val="28"/>
          <w:szCs w:val="28"/>
        </w:rPr>
        <w:t xml:space="preserve"> спорт, </w:t>
      </w:r>
      <w:proofErr w:type="spellStart"/>
      <w:r w:rsidRPr="006566C2">
        <w:rPr>
          <w:sz w:val="28"/>
          <w:szCs w:val="28"/>
        </w:rPr>
        <w:t>роуп</w:t>
      </w:r>
      <w:proofErr w:type="spellEnd"/>
      <w:r w:rsidRPr="006566C2">
        <w:rPr>
          <w:sz w:val="28"/>
          <w:szCs w:val="28"/>
        </w:rPr>
        <w:t xml:space="preserve"> </w:t>
      </w:r>
      <w:proofErr w:type="spellStart"/>
      <w:r w:rsidRPr="006566C2">
        <w:rPr>
          <w:sz w:val="28"/>
          <w:szCs w:val="28"/>
        </w:rPr>
        <w:t>скиппинг</w:t>
      </w:r>
      <w:proofErr w:type="spellEnd"/>
      <w:r w:rsidRPr="006566C2">
        <w:rPr>
          <w:sz w:val="28"/>
          <w:szCs w:val="28"/>
        </w:rPr>
        <w:t xml:space="preserve"> (спортивная скакалка), спорт лиц с поражением ОДА, армрестлинг, тхэквондо ГТФ.</w:t>
      </w:r>
    </w:p>
    <w:p w:rsidR="00AE1DDD" w:rsidRPr="00E762B9" w:rsidRDefault="00095999" w:rsidP="00AE1DDD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В 202</w:t>
      </w:r>
      <w:r w:rsidR="00336C98">
        <w:rPr>
          <w:color w:val="000000" w:themeColor="text1"/>
          <w:sz w:val="28"/>
          <w:szCs w:val="28"/>
        </w:rPr>
        <w:t>2</w:t>
      </w:r>
      <w:r w:rsidRPr="00E762B9">
        <w:rPr>
          <w:color w:val="000000" w:themeColor="text1"/>
          <w:sz w:val="28"/>
          <w:szCs w:val="28"/>
        </w:rPr>
        <w:t xml:space="preserve"> году</w:t>
      </w:r>
      <w:r w:rsidR="00AE1DDD" w:rsidRPr="00E762B9">
        <w:rPr>
          <w:color w:val="000000" w:themeColor="text1"/>
          <w:sz w:val="28"/>
          <w:szCs w:val="28"/>
        </w:rPr>
        <w:t xml:space="preserve"> в муниципальных образованиях республики функционировал</w:t>
      </w:r>
      <w:r w:rsidR="00717934" w:rsidRPr="00E762B9">
        <w:rPr>
          <w:color w:val="000000" w:themeColor="text1"/>
          <w:sz w:val="28"/>
          <w:szCs w:val="28"/>
        </w:rPr>
        <w:t>о</w:t>
      </w:r>
      <w:r w:rsidR="00AE1DDD" w:rsidRPr="00E762B9">
        <w:rPr>
          <w:color w:val="000000" w:themeColor="text1"/>
          <w:sz w:val="28"/>
          <w:szCs w:val="28"/>
        </w:rPr>
        <w:t xml:space="preserve"> 20 центров</w:t>
      </w:r>
      <w:r w:rsidR="00BF1C5E">
        <w:rPr>
          <w:color w:val="000000" w:themeColor="text1"/>
          <w:sz w:val="28"/>
          <w:szCs w:val="28"/>
        </w:rPr>
        <w:t xml:space="preserve"> </w:t>
      </w:r>
      <w:r w:rsidR="00BF1C5E" w:rsidRPr="006B3516">
        <w:rPr>
          <w:sz w:val="28"/>
          <w:szCs w:val="28"/>
        </w:rPr>
        <w:t>тестирования для выполнения нормативов Всероссийского физкультурно-спортивного комплекса «Готов к труду и обороне» (ГТО), которые оборудованы малыми спортивными площадками и оснащены необходимым спортивным оборудованием и инвентарем</w:t>
      </w:r>
      <w:r w:rsidR="00BF1C5E">
        <w:rPr>
          <w:color w:val="000000" w:themeColor="text1"/>
          <w:sz w:val="28"/>
          <w:szCs w:val="28"/>
        </w:rPr>
        <w:t>.</w:t>
      </w:r>
    </w:p>
    <w:p w:rsidR="00095999" w:rsidRPr="00E762B9" w:rsidRDefault="00AE1DDD" w:rsidP="00AE1DDD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Для поддержки некоммерческих организаций в сфере физической культуры и спорта проводится конкурсный отбор на соискание грантов Правительства Республики Марий Эл. В соответс</w:t>
      </w:r>
      <w:r w:rsidR="00095999" w:rsidRPr="00E762B9">
        <w:rPr>
          <w:color w:val="000000" w:themeColor="text1"/>
          <w:sz w:val="28"/>
          <w:szCs w:val="28"/>
        </w:rPr>
        <w:t>твии с конкурсным отбором в 202</w:t>
      </w:r>
      <w:r w:rsidR="00BF1C5E">
        <w:rPr>
          <w:color w:val="000000" w:themeColor="text1"/>
          <w:sz w:val="28"/>
          <w:szCs w:val="28"/>
        </w:rPr>
        <w:t>2</w:t>
      </w:r>
      <w:r w:rsidRPr="00E762B9">
        <w:rPr>
          <w:color w:val="000000" w:themeColor="text1"/>
          <w:sz w:val="28"/>
          <w:szCs w:val="28"/>
        </w:rPr>
        <w:t xml:space="preserve"> году </w:t>
      </w:r>
      <w:proofErr w:type="spellStart"/>
      <w:r w:rsidR="00095999" w:rsidRPr="00E762B9">
        <w:rPr>
          <w:color w:val="000000" w:themeColor="text1"/>
          <w:sz w:val="28"/>
          <w:szCs w:val="28"/>
        </w:rPr>
        <w:t>грантовую</w:t>
      </w:r>
      <w:proofErr w:type="spellEnd"/>
      <w:r w:rsidR="00095999" w:rsidRPr="00E762B9">
        <w:rPr>
          <w:color w:val="000000" w:themeColor="text1"/>
          <w:sz w:val="28"/>
          <w:szCs w:val="28"/>
        </w:rPr>
        <w:t xml:space="preserve"> поддержку получили </w:t>
      </w:r>
      <w:r w:rsidR="00BF1C5E">
        <w:rPr>
          <w:color w:val="000000" w:themeColor="text1"/>
          <w:sz w:val="28"/>
          <w:szCs w:val="28"/>
        </w:rPr>
        <w:t>7</w:t>
      </w:r>
      <w:r w:rsidRPr="00E762B9">
        <w:rPr>
          <w:color w:val="000000" w:themeColor="text1"/>
          <w:sz w:val="28"/>
          <w:szCs w:val="28"/>
        </w:rPr>
        <w:t xml:space="preserve"> некоммерчески</w:t>
      </w:r>
      <w:r w:rsidR="00BF1C5E">
        <w:rPr>
          <w:color w:val="000000" w:themeColor="text1"/>
          <w:sz w:val="28"/>
          <w:szCs w:val="28"/>
        </w:rPr>
        <w:t>х организаций на общую сумму 7</w:t>
      </w:r>
      <w:r w:rsidR="00095999" w:rsidRPr="00E762B9">
        <w:rPr>
          <w:color w:val="000000" w:themeColor="text1"/>
          <w:sz w:val="28"/>
          <w:szCs w:val="28"/>
        </w:rPr>
        <w:t>00,0</w:t>
      </w:r>
      <w:r w:rsidRPr="00E762B9">
        <w:rPr>
          <w:color w:val="000000" w:themeColor="text1"/>
          <w:sz w:val="28"/>
          <w:szCs w:val="28"/>
        </w:rPr>
        <w:t xml:space="preserve"> </w:t>
      </w:r>
      <w:r w:rsidR="00095999" w:rsidRPr="00E762B9">
        <w:rPr>
          <w:color w:val="000000" w:themeColor="text1"/>
          <w:sz w:val="28"/>
          <w:szCs w:val="28"/>
        </w:rPr>
        <w:t>тыс.</w:t>
      </w:r>
      <w:r w:rsidRPr="00E762B9">
        <w:rPr>
          <w:color w:val="000000" w:themeColor="text1"/>
          <w:sz w:val="28"/>
          <w:szCs w:val="28"/>
        </w:rPr>
        <w:t xml:space="preserve"> рублей. </w:t>
      </w:r>
    </w:p>
    <w:p w:rsidR="002F16AF" w:rsidRDefault="002F16AF" w:rsidP="00AE1DDD">
      <w:pPr>
        <w:pStyle w:val="14"/>
        <w:ind w:firstLine="709"/>
        <w:rPr>
          <w:b/>
          <w:color w:val="000000" w:themeColor="text1"/>
        </w:rPr>
      </w:pPr>
    </w:p>
    <w:p w:rsidR="00AE1DDD" w:rsidRPr="00402CBA" w:rsidRDefault="00AE1DDD" w:rsidP="00AE1DDD">
      <w:pPr>
        <w:pStyle w:val="14"/>
        <w:ind w:firstLine="709"/>
        <w:rPr>
          <w:b/>
          <w:color w:val="000000" w:themeColor="text1"/>
        </w:rPr>
      </w:pPr>
      <w:r w:rsidRPr="00402CBA">
        <w:rPr>
          <w:b/>
          <w:color w:val="000000" w:themeColor="text1"/>
        </w:rPr>
        <w:lastRenderedPageBreak/>
        <w:t>Подпрограмма «Реализация комплекса мер по развитию спорта высших достижений и системы подготовки спортивного резерва».</w:t>
      </w:r>
    </w:p>
    <w:p w:rsidR="00402CBA" w:rsidRDefault="00402CBA" w:rsidP="00402CBA">
      <w:pPr>
        <w:ind w:firstLine="709"/>
        <w:jc w:val="both"/>
        <w:rPr>
          <w:color w:val="000000" w:themeColor="text1"/>
          <w:sz w:val="28"/>
          <w:szCs w:val="28"/>
        </w:rPr>
      </w:pPr>
      <w:r w:rsidRPr="00BD3FAA">
        <w:rPr>
          <w:color w:val="000000" w:themeColor="text1"/>
          <w:sz w:val="28"/>
          <w:szCs w:val="28"/>
        </w:rPr>
        <w:t xml:space="preserve">В 2022 году в рамках реализации федерального проекта </w:t>
      </w:r>
      <w:r>
        <w:rPr>
          <w:color w:val="000000" w:themeColor="text1"/>
          <w:sz w:val="28"/>
          <w:szCs w:val="28"/>
        </w:rPr>
        <w:br/>
      </w:r>
      <w:r w:rsidRPr="00BD3FAA">
        <w:rPr>
          <w:color w:val="000000" w:themeColor="text1"/>
          <w:sz w:val="28"/>
          <w:szCs w:val="28"/>
        </w:rPr>
        <w:t>«Спорт - норма жизни» национального проекта «Демография»:</w:t>
      </w:r>
    </w:p>
    <w:p w:rsidR="00402CBA" w:rsidRPr="00BD3FAA" w:rsidRDefault="00402CBA" w:rsidP="00402CB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закуплено спортивное </w:t>
      </w:r>
      <w:r w:rsidRPr="000C0F32">
        <w:rPr>
          <w:rFonts w:eastAsia="Calibri"/>
          <w:sz w:val="28"/>
          <w:szCs w:val="28"/>
        </w:rPr>
        <w:t>оборудовани</w:t>
      </w:r>
      <w:r>
        <w:rPr>
          <w:rFonts w:eastAsia="Calibri"/>
          <w:sz w:val="28"/>
          <w:szCs w:val="28"/>
        </w:rPr>
        <w:t>е</w:t>
      </w:r>
      <w:r w:rsidRPr="000C0F32">
        <w:rPr>
          <w:rFonts w:eastAsia="Calibri"/>
          <w:sz w:val="28"/>
          <w:szCs w:val="28"/>
        </w:rPr>
        <w:t xml:space="preserve"> и инвентар</w:t>
      </w:r>
      <w:r>
        <w:rPr>
          <w:rFonts w:eastAsia="Calibri"/>
          <w:sz w:val="28"/>
          <w:szCs w:val="28"/>
        </w:rPr>
        <w:t>ь</w:t>
      </w:r>
      <w:r w:rsidRPr="000C0F32">
        <w:rPr>
          <w:rFonts w:eastAsia="Calibri"/>
          <w:sz w:val="28"/>
          <w:szCs w:val="28"/>
        </w:rPr>
        <w:t xml:space="preserve"> для приведения организаций спортивной подготовки в нормативное состояние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BD3FAA">
        <w:rPr>
          <w:color w:val="000000" w:themeColor="text1"/>
          <w:sz w:val="28"/>
          <w:szCs w:val="28"/>
        </w:rPr>
        <w:t xml:space="preserve">в ГБУ Республики Марий Эл «СШОР </w:t>
      </w:r>
      <w:r>
        <w:rPr>
          <w:color w:val="000000" w:themeColor="text1"/>
          <w:sz w:val="28"/>
          <w:szCs w:val="28"/>
        </w:rPr>
        <w:t xml:space="preserve">«Виктория» и </w:t>
      </w:r>
      <w:r w:rsidRPr="00BD3FAA">
        <w:rPr>
          <w:color w:val="000000" w:themeColor="text1"/>
          <w:sz w:val="28"/>
          <w:szCs w:val="28"/>
        </w:rPr>
        <w:t>ГБУ Республики Марий Эл «</w:t>
      </w:r>
      <w:r>
        <w:rPr>
          <w:color w:val="000000" w:themeColor="text1"/>
          <w:sz w:val="28"/>
          <w:szCs w:val="28"/>
        </w:rPr>
        <w:t xml:space="preserve">Комплексная </w:t>
      </w:r>
      <w:r w:rsidRPr="00BD3FAA">
        <w:rPr>
          <w:color w:val="000000" w:themeColor="text1"/>
          <w:sz w:val="28"/>
          <w:szCs w:val="28"/>
        </w:rPr>
        <w:t>СШОР</w:t>
      </w:r>
      <w:r>
        <w:rPr>
          <w:color w:val="000000" w:themeColor="text1"/>
          <w:sz w:val="28"/>
          <w:szCs w:val="28"/>
        </w:rPr>
        <w:t>»</w:t>
      </w:r>
      <w:r w:rsidRPr="00BD3FAA">
        <w:rPr>
          <w:color w:val="000000" w:themeColor="text1"/>
          <w:sz w:val="28"/>
          <w:szCs w:val="28"/>
        </w:rPr>
        <w:t>;</w:t>
      </w:r>
    </w:p>
    <w:p w:rsidR="00402CBA" w:rsidRPr="00BD3FAA" w:rsidRDefault="00402CBA" w:rsidP="00402CBA">
      <w:pPr>
        <w:ind w:firstLine="709"/>
        <w:jc w:val="both"/>
        <w:rPr>
          <w:color w:val="000000" w:themeColor="text1"/>
          <w:sz w:val="28"/>
          <w:szCs w:val="28"/>
        </w:rPr>
      </w:pPr>
      <w:r w:rsidRPr="00BD3FAA">
        <w:rPr>
          <w:color w:val="000000" w:themeColor="text1"/>
          <w:sz w:val="28"/>
          <w:szCs w:val="28"/>
        </w:rPr>
        <w:t xml:space="preserve">оказана государственная поддержка спортивным организациям, осуществляющим подготовку спортивного резерва </w:t>
      </w:r>
      <w:r>
        <w:rPr>
          <w:color w:val="000000" w:themeColor="text1"/>
          <w:sz w:val="28"/>
          <w:szCs w:val="28"/>
        </w:rPr>
        <w:t xml:space="preserve">для спортивных сборных команд, </w:t>
      </w:r>
      <w:r w:rsidRPr="00BD3FAA">
        <w:rPr>
          <w:color w:val="000000" w:themeColor="text1"/>
          <w:sz w:val="28"/>
          <w:szCs w:val="28"/>
        </w:rPr>
        <w:t xml:space="preserve">в том числе спортивных сборных команд Российской Федерации, а именно, оказана поддержка </w:t>
      </w:r>
      <w:r>
        <w:rPr>
          <w:color w:val="000000" w:themeColor="text1"/>
          <w:sz w:val="28"/>
          <w:szCs w:val="28"/>
        </w:rPr>
        <w:t>12</w:t>
      </w:r>
      <w:r w:rsidRPr="00BD3FAA">
        <w:rPr>
          <w:color w:val="000000" w:themeColor="text1"/>
          <w:sz w:val="28"/>
          <w:szCs w:val="28"/>
        </w:rPr>
        <w:t xml:space="preserve"> одарённым спортсменам республики, приобретено оборудование, инвентарь и экипировка </w:t>
      </w:r>
      <w:r>
        <w:rPr>
          <w:color w:val="000000" w:themeColor="text1"/>
          <w:sz w:val="28"/>
          <w:szCs w:val="28"/>
        </w:rPr>
        <w:br/>
      </w:r>
      <w:r w:rsidRPr="00BD3FAA">
        <w:rPr>
          <w:color w:val="000000" w:themeColor="text1"/>
          <w:sz w:val="28"/>
          <w:szCs w:val="28"/>
        </w:rPr>
        <w:t>для 9 орга</w:t>
      </w:r>
      <w:r>
        <w:rPr>
          <w:color w:val="000000" w:themeColor="text1"/>
          <w:sz w:val="28"/>
          <w:szCs w:val="28"/>
        </w:rPr>
        <w:t>низаций спортивной подготовки.</w:t>
      </w:r>
    </w:p>
    <w:p w:rsidR="00F473CB" w:rsidRPr="00BE3844" w:rsidRDefault="00F473CB" w:rsidP="00AE1DD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E1DDD" w:rsidRPr="00BE3844" w:rsidRDefault="00AE1DDD" w:rsidP="00AE1DD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E3844">
        <w:rPr>
          <w:b/>
          <w:color w:val="000000" w:themeColor="text1"/>
          <w:sz w:val="28"/>
          <w:szCs w:val="28"/>
        </w:rPr>
        <w:t>Подпрограмма «Развитие инфраструктуры физической культуры и спорта в Республике Марий Эл».</w:t>
      </w:r>
    </w:p>
    <w:p w:rsidR="00AE1DDD" w:rsidRPr="00BE3844" w:rsidRDefault="00AE1DDD" w:rsidP="00AE1D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E3844">
        <w:rPr>
          <w:color w:val="000000" w:themeColor="text1"/>
          <w:sz w:val="28"/>
          <w:szCs w:val="28"/>
        </w:rPr>
        <w:t>В Республике Марий Эл по итогам отчетного года насчитывается 17</w:t>
      </w:r>
      <w:r w:rsidR="00DF133D" w:rsidRPr="00BE3844">
        <w:rPr>
          <w:color w:val="000000" w:themeColor="text1"/>
          <w:sz w:val="28"/>
          <w:szCs w:val="28"/>
        </w:rPr>
        <w:t>52 спортивных сооружений</w:t>
      </w:r>
      <w:r w:rsidRPr="00BE3844">
        <w:rPr>
          <w:color w:val="000000" w:themeColor="text1"/>
          <w:sz w:val="28"/>
          <w:szCs w:val="28"/>
        </w:rPr>
        <w:t xml:space="preserve">, в том числе 9 физкультурно-оздоровительных комплексов, 7 стадионов с трибунами на 1500 мест </w:t>
      </w:r>
      <w:r w:rsidRPr="00BE3844">
        <w:rPr>
          <w:color w:val="000000" w:themeColor="text1"/>
          <w:sz w:val="28"/>
          <w:szCs w:val="28"/>
        </w:rPr>
        <w:br/>
        <w:t>и более,</w:t>
      </w:r>
      <w:r w:rsidR="00D670DE" w:rsidRPr="00BE3844">
        <w:rPr>
          <w:color w:val="000000" w:themeColor="text1"/>
          <w:sz w:val="28"/>
          <w:szCs w:val="28"/>
        </w:rPr>
        <w:t xml:space="preserve"> 100</w:t>
      </w:r>
      <w:r w:rsidR="005231F5">
        <w:rPr>
          <w:color w:val="000000" w:themeColor="text1"/>
          <w:sz w:val="28"/>
          <w:szCs w:val="28"/>
        </w:rPr>
        <w:t>0</w:t>
      </w:r>
      <w:r w:rsidR="00DF133D" w:rsidRPr="00BE3844">
        <w:rPr>
          <w:color w:val="000000" w:themeColor="text1"/>
          <w:sz w:val="28"/>
          <w:szCs w:val="28"/>
        </w:rPr>
        <w:t xml:space="preserve"> плоскостных сооружений, 391</w:t>
      </w:r>
      <w:r w:rsidR="00D670DE" w:rsidRPr="00BE3844">
        <w:rPr>
          <w:color w:val="000000" w:themeColor="text1"/>
          <w:sz w:val="28"/>
          <w:szCs w:val="28"/>
        </w:rPr>
        <w:t xml:space="preserve"> спортивных залов, </w:t>
      </w:r>
      <w:r w:rsidR="00D670DE" w:rsidRPr="00BE3844">
        <w:rPr>
          <w:color w:val="000000" w:themeColor="text1"/>
          <w:sz w:val="28"/>
          <w:szCs w:val="28"/>
        </w:rPr>
        <w:br/>
        <w:t>4</w:t>
      </w:r>
      <w:r w:rsidR="00A37C7B" w:rsidRPr="00BE3844">
        <w:rPr>
          <w:color w:val="000000" w:themeColor="text1"/>
          <w:sz w:val="28"/>
          <w:szCs w:val="28"/>
        </w:rPr>
        <w:t>2</w:t>
      </w:r>
      <w:r w:rsidR="00D670DE" w:rsidRPr="00BE3844">
        <w:rPr>
          <w:color w:val="000000" w:themeColor="text1"/>
          <w:sz w:val="28"/>
          <w:szCs w:val="28"/>
        </w:rPr>
        <w:t xml:space="preserve"> плавательны</w:t>
      </w:r>
      <w:r w:rsidR="00A37C7B" w:rsidRPr="00BE3844">
        <w:rPr>
          <w:color w:val="000000" w:themeColor="text1"/>
          <w:sz w:val="28"/>
          <w:szCs w:val="28"/>
        </w:rPr>
        <w:t>х</w:t>
      </w:r>
      <w:r w:rsidRPr="00BE3844">
        <w:rPr>
          <w:color w:val="000000" w:themeColor="text1"/>
          <w:sz w:val="28"/>
          <w:szCs w:val="28"/>
        </w:rPr>
        <w:t xml:space="preserve"> бассейн</w:t>
      </w:r>
      <w:r w:rsidR="00A37C7B" w:rsidRPr="00BE3844">
        <w:rPr>
          <w:color w:val="000000" w:themeColor="text1"/>
          <w:sz w:val="28"/>
          <w:szCs w:val="28"/>
        </w:rPr>
        <w:t>а</w:t>
      </w:r>
      <w:r w:rsidRPr="00BE3844">
        <w:rPr>
          <w:color w:val="000000" w:themeColor="text1"/>
          <w:sz w:val="28"/>
          <w:szCs w:val="28"/>
        </w:rPr>
        <w:t xml:space="preserve"> и др.</w:t>
      </w:r>
    </w:p>
    <w:p w:rsidR="0082457D" w:rsidRDefault="00E06DD4" w:rsidP="0082457D">
      <w:pPr>
        <w:ind w:firstLine="709"/>
        <w:jc w:val="both"/>
        <w:rPr>
          <w:sz w:val="28"/>
          <w:szCs w:val="28"/>
        </w:rPr>
      </w:pPr>
      <w:r w:rsidRPr="00BE3844">
        <w:rPr>
          <w:color w:val="000000" w:themeColor="text1"/>
          <w:sz w:val="28"/>
          <w:szCs w:val="28"/>
          <w:shd w:val="clear" w:color="auto" w:fill="FFFFFF"/>
        </w:rPr>
        <w:t>В рамках федерального проекта «Спорт - норма жизни» национального проекта «Демография» продолжается строительство спортивных сооружений</w:t>
      </w:r>
      <w:r w:rsidRPr="00BE3844">
        <w:rPr>
          <w:color w:val="000000" w:themeColor="text1"/>
          <w:sz w:val="28"/>
          <w:szCs w:val="28"/>
        </w:rPr>
        <w:t>. В 202</w:t>
      </w:r>
      <w:r w:rsidR="00A37C7B" w:rsidRPr="00BE3844">
        <w:rPr>
          <w:color w:val="000000" w:themeColor="text1"/>
          <w:sz w:val="28"/>
          <w:szCs w:val="28"/>
        </w:rPr>
        <w:t>2</w:t>
      </w:r>
      <w:r w:rsidRPr="00BE3844">
        <w:rPr>
          <w:color w:val="000000" w:themeColor="text1"/>
          <w:sz w:val="28"/>
          <w:szCs w:val="28"/>
        </w:rPr>
        <w:t xml:space="preserve"> году в Республике Марий Эл </w:t>
      </w:r>
      <w:r w:rsidR="00D14352" w:rsidRPr="00BE3844">
        <w:rPr>
          <w:color w:val="000000" w:themeColor="text1"/>
          <w:sz w:val="28"/>
          <w:szCs w:val="28"/>
        </w:rPr>
        <w:t>з</w:t>
      </w:r>
      <w:r w:rsidRPr="00BE3844">
        <w:rPr>
          <w:color w:val="000000" w:themeColor="text1"/>
          <w:sz w:val="28"/>
          <w:szCs w:val="28"/>
        </w:rPr>
        <w:t>авершены работы по строительству объекта</w:t>
      </w:r>
      <w:r w:rsidR="00D14352" w:rsidRPr="00BE3844">
        <w:rPr>
          <w:color w:val="000000" w:themeColor="text1"/>
          <w:sz w:val="28"/>
          <w:szCs w:val="28"/>
        </w:rPr>
        <w:t>:</w:t>
      </w:r>
      <w:r w:rsidRPr="00BE3844">
        <w:rPr>
          <w:color w:val="000000" w:themeColor="text1"/>
          <w:sz w:val="28"/>
          <w:szCs w:val="28"/>
        </w:rPr>
        <w:t xml:space="preserve"> </w:t>
      </w:r>
      <w:r w:rsidR="00964E39" w:rsidRPr="00BE3844">
        <w:rPr>
          <w:sz w:val="28"/>
          <w:szCs w:val="28"/>
        </w:rPr>
        <w:t>«Реконструкция Дворца Спорта в г. Волжске».</w:t>
      </w:r>
      <w:r w:rsidR="0082457D" w:rsidRPr="0082457D">
        <w:rPr>
          <w:sz w:val="28"/>
          <w:szCs w:val="28"/>
        </w:rPr>
        <w:t xml:space="preserve"> </w:t>
      </w:r>
    </w:p>
    <w:p w:rsidR="00964E39" w:rsidRPr="00BE3844" w:rsidRDefault="0082457D" w:rsidP="0082457D">
      <w:pPr>
        <w:ind w:firstLine="709"/>
        <w:jc w:val="both"/>
        <w:rPr>
          <w:sz w:val="28"/>
          <w:szCs w:val="28"/>
        </w:rPr>
      </w:pPr>
      <w:r w:rsidRPr="00D7131E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велось</w:t>
      </w:r>
      <w:r w:rsidRPr="00D7131E">
        <w:rPr>
          <w:sz w:val="28"/>
          <w:szCs w:val="28"/>
        </w:rPr>
        <w:t xml:space="preserve"> строительство объект</w:t>
      </w:r>
      <w:r>
        <w:rPr>
          <w:sz w:val="28"/>
          <w:szCs w:val="28"/>
        </w:rPr>
        <w:t>а</w:t>
      </w:r>
      <w:r w:rsidRPr="00D7131E">
        <w:rPr>
          <w:sz w:val="28"/>
          <w:szCs w:val="28"/>
        </w:rPr>
        <w:t xml:space="preserve"> спорта: физкультурно-оздоровительный комплекс в муниципальном образовании «</w:t>
      </w:r>
      <w:proofErr w:type="spellStart"/>
      <w:r w:rsidRPr="00D7131E">
        <w:rPr>
          <w:sz w:val="28"/>
          <w:szCs w:val="28"/>
        </w:rPr>
        <w:t>Новот</w:t>
      </w:r>
      <w:r>
        <w:rPr>
          <w:sz w:val="28"/>
          <w:szCs w:val="28"/>
        </w:rPr>
        <w:t>оръяльский</w:t>
      </w:r>
      <w:proofErr w:type="spellEnd"/>
      <w:r>
        <w:rPr>
          <w:sz w:val="28"/>
          <w:szCs w:val="28"/>
        </w:rPr>
        <w:t xml:space="preserve"> муниципальный район». </w:t>
      </w:r>
      <w:r>
        <w:rPr>
          <w:sz w:val="28"/>
          <w:szCs w:val="28"/>
          <w:lang w:eastAsia="en-US"/>
        </w:rPr>
        <w:t>Выполнение общестроительных работ перенесено на 2023 год.</w:t>
      </w:r>
    </w:p>
    <w:p w:rsidR="00E06DD4" w:rsidRPr="00BE3844" w:rsidRDefault="00E06DD4" w:rsidP="00E06DD4">
      <w:pPr>
        <w:ind w:firstLine="709"/>
        <w:jc w:val="both"/>
        <w:rPr>
          <w:color w:val="000000" w:themeColor="text1"/>
          <w:sz w:val="28"/>
          <w:szCs w:val="28"/>
        </w:rPr>
      </w:pPr>
      <w:r w:rsidRPr="00BE3844">
        <w:rPr>
          <w:color w:val="000000" w:themeColor="text1"/>
          <w:sz w:val="28"/>
          <w:szCs w:val="28"/>
        </w:rPr>
        <w:t xml:space="preserve">Для центров тестирования Всероссийского физкультурно-спортивного комплекса «Готов </w:t>
      </w:r>
      <w:r w:rsidR="00964E39" w:rsidRPr="00BE3844">
        <w:rPr>
          <w:color w:val="000000" w:themeColor="text1"/>
          <w:sz w:val="28"/>
          <w:szCs w:val="28"/>
        </w:rPr>
        <w:t xml:space="preserve">к труду и обороне» (ГТО) созданы малые спортивные площадка в Советском </w:t>
      </w:r>
      <w:r w:rsidR="00BE3844" w:rsidRPr="00BE3844">
        <w:rPr>
          <w:color w:val="000000" w:themeColor="text1"/>
          <w:sz w:val="28"/>
          <w:szCs w:val="28"/>
        </w:rPr>
        <w:t xml:space="preserve">и </w:t>
      </w:r>
      <w:proofErr w:type="spellStart"/>
      <w:r w:rsidR="00BE3844" w:rsidRPr="00BE3844">
        <w:rPr>
          <w:color w:val="000000" w:themeColor="text1"/>
          <w:sz w:val="28"/>
          <w:szCs w:val="28"/>
        </w:rPr>
        <w:t>Сернурском</w:t>
      </w:r>
      <w:proofErr w:type="spellEnd"/>
      <w:r w:rsidR="00BE3844" w:rsidRPr="00BE3844">
        <w:rPr>
          <w:color w:val="000000" w:themeColor="text1"/>
          <w:sz w:val="28"/>
          <w:szCs w:val="28"/>
        </w:rPr>
        <w:t xml:space="preserve"> муниципальных районах</w:t>
      </w:r>
      <w:r w:rsidRPr="00BE3844">
        <w:rPr>
          <w:color w:val="000000" w:themeColor="text1"/>
          <w:sz w:val="28"/>
          <w:szCs w:val="28"/>
        </w:rPr>
        <w:t>.</w:t>
      </w:r>
    </w:p>
    <w:p w:rsidR="00AE1DDD" w:rsidRDefault="00AE1DDD" w:rsidP="00AE1DDD">
      <w:pPr>
        <w:ind w:firstLine="709"/>
        <w:jc w:val="both"/>
        <w:rPr>
          <w:color w:val="000000" w:themeColor="text1"/>
          <w:sz w:val="28"/>
          <w:szCs w:val="28"/>
        </w:rPr>
      </w:pPr>
      <w:r w:rsidRPr="00BE3844">
        <w:rPr>
          <w:color w:val="000000" w:themeColor="text1"/>
          <w:sz w:val="28"/>
          <w:szCs w:val="28"/>
        </w:rPr>
        <w:t xml:space="preserve">Обеспеченность населения спортивными сооружениями исходя </w:t>
      </w:r>
      <w:r w:rsidRPr="00BE3844">
        <w:rPr>
          <w:color w:val="000000" w:themeColor="text1"/>
          <w:sz w:val="28"/>
          <w:szCs w:val="28"/>
        </w:rPr>
        <w:br/>
        <w:t xml:space="preserve">из единовременной пропускной способности объектов спорта по итогам </w:t>
      </w:r>
      <w:r w:rsidRPr="00BE3844">
        <w:rPr>
          <w:color w:val="000000" w:themeColor="text1"/>
          <w:sz w:val="28"/>
          <w:szCs w:val="28"/>
        </w:rPr>
        <w:br/>
        <w:t>202</w:t>
      </w:r>
      <w:r w:rsidR="00BE3844" w:rsidRPr="00BE3844">
        <w:rPr>
          <w:color w:val="000000" w:themeColor="text1"/>
          <w:sz w:val="28"/>
          <w:szCs w:val="28"/>
        </w:rPr>
        <w:t>2</w:t>
      </w:r>
      <w:r w:rsidRPr="00BE3844">
        <w:rPr>
          <w:color w:val="000000" w:themeColor="text1"/>
          <w:sz w:val="28"/>
          <w:szCs w:val="28"/>
        </w:rPr>
        <w:t xml:space="preserve"> года составила 6</w:t>
      </w:r>
      <w:r w:rsidR="00BE3844" w:rsidRPr="00BE3844">
        <w:rPr>
          <w:color w:val="000000" w:themeColor="text1"/>
          <w:sz w:val="28"/>
          <w:szCs w:val="28"/>
        </w:rPr>
        <w:t>2</w:t>
      </w:r>
      <w:r w:rsidRPr="00BE3844">
        <w:rPr>
          <w:color w:val="000000" w:themeColor="text1"/>
          <w:sz w:val="28"/>
          <w:szCs w:val="28"/>
        </w:rPr>
        <w:t>,</w:t>
      </w:r>
      <w:r w:rsidR="00BE3844" w:rsidRPr="00BE3844">
        <w:rPr>
          <w:color w:val="000000" w:themeColor="text1"/>
          <w:sz w:val="28"/>
          <w:szCs w:val="28"/>
        </w:rPr>
        <w:t>1</w:t>
      </w:r>
      <w:r w:rsidRPr="00BE3844">
        <w:rPr>
          <w:color w:val="000000" w:themeColor="text1"/>
          <w:sz w:val="28"/>
          <w:szCs w:val="28"/>
        </w:rPr>
        <w:t>%.</w:t>
      </w:r>
    </w:p>
    <w:p w:rsidR="00111B8C" w:rsidRDefault="00111B8C" w:rsidP="00111B8C">
      <w:pPr>
        <w:widowControl w:val="0"/>
        <w:autoSpaceDE w:val="0"/>
        <w:autoSpaceDN w:val="0"/>
        <w:adjustRightInd w:val="0"/>
        <w:snapToGrid w:val="0"/>
        <w:jc w:val="center"/>
      </w:pPr>
    </w:p>
    <w:p w:rsidR="0035456C" w:rsidRDefault="0035456C" w:rsidP="00111B8C">
      <w:pPr>
        <w:widowControl w:val="0"/>
        <w:autoSpaceDE w:val="0"/>
        <w:autoSpaceDN w:val="0"/>
        <w:adjustRightInd w:val="0"/>
        <w:snapToGrid w:val="0"/>
        <w:jc w:val="center"/>
      </w:pPr>
    </w:p>
    <w:p w:rsidR="0035456C" w:rsidRDefault="0035456C" w:rsidP="00111B8C">
      <w:pPr>
        <w:widowControl w:val="0"/>
        <w:autoSpaceDE w:val="0"/>
        <w:autoSpaceDN w:val="0"/>
        <w:adjustRightInd w:val="0"/>
        <w:snapToGrid w:val="0"/>
        <w:jc w:val="center"/>
      </w:pPr>
    </w:p>
    <w:p w:rsidR="00093ABF" w:rsidRPr="00E762B9" w:rsidRDefault="00093ABF" w:rsidP="00093ABF">
      <w:pPr>
        <w:pStyle w:val="cs53a61b48"/>
        <w:spacing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E762B9">
        <w:rPr>
          <w:rStyle w:val="cs63eb74b21"/>
          <w:b/>
          <w:color w:val="000000" w:themeColor="text1"/>
          <w:sz w:val="28"/>
          <w:szCs w:val="28"/>
        </w:rPr>
        <w:lastRenderedPageBreak/>
        <w:t>Подпрограмма «Государственная молодежная политика и вовлечение молодежи в социальную практику»</w:t>
      </w:r>
    </w:p>
    <w:p w:rsidR="00093ABF" w:rsidRPr="00E762B9" w:rsidRDefault="00093ABF" w:rsidP="00093ABF">
      <w:pPr>
        <w:pStyle w:val="cs8c2cb3fd"/>
        <w:spacing w:after="0" w:afterAutospacing="0"/>
        <w:contextualSpacing/>
        <w:jc w:val="center"/>
        <w:rPr>
          <w:rStyle w:val="cs63eb74b21"/>
          <w:b/>
          <w:color w:val="000000" w:themeColor="text1"/>
          <w:sz w:val="28"/>
          <w:szCs w:val="28"/>
        </w:rPr>
      </w:pPr>
      <w:r w:rsidRPr="00E762B9">
        <w:rPr>
          <w:rStyle w:val="cs63eb74b21"/>
          <w:b/>
          <w:color w:val="000000" w:themeColor="text1"/>
          <w:sz w:val="28"/>
          <w:szCs w:val="28"/>
        </w:rPr>
        <w:t>Добровольчество</w:t>
      </w:r>
    </w:p>
    <w:p w:rsidR="00166946" w:rsidRDefault="00166946" w:rsidP="00166946">
      <w:pPr>
        <w:ind w:firstLine="708"/>
        <w:jc w:val="both"/>
        <w:rPr>
          <w:sz w:val="28"/>
          <w:szCs w:val="28"/>
          <w:lang w:eastAsia="en-US"/>
        </w:rPr>
      </w:pPr>
      <w:r w:rsidRPr="0043197D">
        <w:rPr>
          <w:sz w:val="28"/>
          <w:szCs w:val="28"/>
          <w:lang w:eastAsia="en-US"/>
        </w:rPr>
        <w:t>Значение показателя «Общая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43197D">
        <w:rPr>
          <w:sz w:val="28"/>
          <w:szCs w:val="28"/>
          <w:lang w:eastAsia="en-US"/>
        </w:rPr>
        <w:t>волонтерства</w:t>
      </w:r>
      <w:proofErr w:type="spellEnd"/>
      <w:r w:rsidRPr="0043197D">
        <w:rPr>
          <w:sz w:val="28"/>
          <w:szCs w:val="28"/>
          <w:lang w:eastAsia="en-US"/>
        </w:rPr>
        <w:t xml:space="preserve">) на базе образовательных организаций, некоммерческих организаций, государственных и муниципальных учреждений, </w:t>
      </w:r>
      <w:r w:rsidRPr="0043197D">
        <w:rPr>
          <w:sz w:val="28"/>
          <w:szCs w:val="28"/>
          <w:lang w:eastAsia="en-US"/>
        </w:rPr>
        <w:br/>
        <w:t>в добровольческую (волонтерскую) деятельность» по итогам 2022 года составляет 93960 человек, плановое значение - 87581 человек. Значение выполнено в полном объеме и составляет 107</w:t>
      </w:r>
      <w:r>
        <w:rPr>
          <w:sz w:val="28"/>
          <w:szCs w:val="28"/>
          <w:lang w:eastAsia="en-US"/>
        </w:rPr>
        <w:t xml:space="preserve"> %.</w:t>
      </w:r>
    </w:p>
    <w:p w:rsidR="00166946" w:rsidRPr="0043197D" w:rsidRDefault="00166946" w:rsidP="00166946">
      <w:pPr>
        <w:ind w:firstLine="708"/>
        <w:jc w:val="both"/>
        <w:rPr>
          <w:sz w:val="28"/>
          <w:szCs w:val="28"/>
          <w:lang w:eastAsia="en-US"/>
        </w:rPr>
      </w:pPr>
      <w:r w:rsidRPr="0043197D">
        <w:rPr>
          <w:sz w:val="28"/>
          <w:szCs w:val="28"/>
          <w:lang w:eastAsia="en-US"/>
        </w:rPr>
        <w:t xml:space="preserve">В регионе действует и активно развивается Ресурсный центр поддержки добровольчества, который объединяет волонтерское сообщество. </w:t>
      </w:r>
      <w:r>
        <w:rPr>
          <w:sz w:val="28"/>
          <w:szCs w:val="28"/>
          <w:lang w:eastAsia="en-US"/>
        </w:rPr>
        <w:t>П</w:t>
      </w:r>
      <w:r w:rsidRPr="0043197D">
        <w:rPr>
          <w:sz w:val="28"/>
          <w:szCs w:val="28"/>
          <w:lang w:eastAsia="en-US"/>
        </w:rPr>
        <w:t xml:space="preserve">ри поддержке Правительства Республики Марий Эл </w:t>
      </w:r>
      <w:r w:rsidR="0035456C">
        <w:rPr>
          <w:sz w:val="28"/>
          <w:szCs w:val="28"/>
          <w:lang w:eastAsia="en-US"/>
        </w:rPr>
        <w:br/>
      </w:r>
      <w:r w:rsidRPr="0043197D">
        <w:rPr>
          <w:sz w:val="28"/>
          <w:szCs w:val="28"/>
          <w:lang w:eastAsia="en-US"/>
        </w:rPr>
        <w:t xml:space="preserve">в 7 муниципальных образованиях открыты добровольческие центры, </w:t>
      </w:r>
      <w:r w:rsidR="0035456C">
        <w:rPr>
          <w:sz w:val="28"/>
          <w:szCs w:val="28"/>
          <w:lang w:eastAsia="en-US"/>
        </w:rPr>
        <w:br/>
      </w:r>
      <w:r w:rsidRPr="0043197D">
        <w:rPr>
          <w:sz w:val="28"/>
          <w:szCs w:val="28"/>
          <w:lang w:eastAsia="en-US"/>
        </w:rPr>
        <w:t>в задачи которых входит системная и постоянная работа по развитию добровольчества на местах.</w:t>
      </w:r>
    </w:p>
    <w:p w:rsidR="00166946" w:rsidRPr="0043197D" w:rsidRDefault="00166946" w:rsidP="00166946">
      <w:pPr>
        <w:ind w:firstLine="708"/>
        <w:jc w:val="both"/>
        <w:rPr>
          <w:sz w:val="28"/>
          <w:szCs w:val="28"/>
          <w:lang w:eastAsia="en-US"/>
        </w:rPr>
      </w:pPr>
      <w:r w:rsidRPr="0043197D">
        <w:rPr>
          <w:sz w:val="28"/>
          <w:szCs w:val="28"/>
          <w:lang w:eastAsia="en-US"/>
        </w:rPr>
        <w:t xml:space="preserve">С участием добровольцев проведены крупные всероссийские и республиканские мероприятия, такие как: Всероссийская летняя спартакиада детей-инвалидов по зрению «Республика Спорт», Чемпионат России по фигурному катанию, Кубок России, Всероссийские соревнования по фитнес-аэробике, День России, детский Сабантуй, федеральный проект «Поезд Победы», День Государственного флага, </w:t>
      </w:r>
      <w:proofErr w:type="spellStart"/>
      <w:r w:rsidRPr="0043197D">
        <w:rPr>
          <w:sz w:val="28"/>
          <w:szCs w:val="28"/>
          <w:lang w:eastAsia="en-US"/>
        </w:rPr>
        <w:t>Fi</w:t>
      </w:r>
      <w:r w:rsidRPr="0043197D">
        <w:rPr>
          <w:sz w:val="28"/>
          <w:szCs w:val="28"/>
          <w:lang w:val="en-US" w:eastAsia="en-US"/>
        </w:rPr>
        <w:t>tn</w:t>
      </w:r>
      <w:r w:rsidRPr="0043197D">
        <w:rPr>
          <w:sz w:val="28"/>
          <w:szCs w:val="28"/>
          <w:lang w:eastAsia="en-US"/>
        </w:rPr>
        <w:t>ess</w:t>
      </w:r>
      <w:proofErr w:type="spellEnd"/>
      <w:r w:rsidRPr="0043197D">
        <w:rPr>
          <w:sz w:val="28"/>
          <w:szCs w:val="28"/>
          <w:lang w:eastAsia="en-US"/>
        </w:rPr>
        <w:t xml:space="preserve"> </w:t>
      </w:r>
      <w:proofErr w:type="spellStart"/>
      <w:r w:rsidRPr="0043197D">
        <w:rPr>
          <w:sz w:val="28"/>
          <w:szCs w:val="28"/>
          <w:lang w:eastAsia="en-US"/>
        </w:rPr>
        <w:t>Open</w:t>
      </w:r>
      <w:proofErr w:type="spellEnd"/>
      <w:r w:rsidRPr="0043197D">
        <w:rPr>
          <w:sz w:val="28"/>
          <w:szCs w:val="28"/>
          <w:lang w:eastAsia="en-US"/>
        </w:rPr>
        <w:t xml:space="preserve"> </w:t>
      </w:r>
      <w:proofErr w:type="spellStart"/>
      <w:r w:rsidRPr="0043197D">
        <w:rPr>
          <w:sz w:val="28"/>
          <w:szCs w:val="28"/>
          <w:lang w:eastAsia="en-US"/>
        </w:rPr>
        <w:t>Air</w:t>
      </w:r>
      <w:proofErr w:type="spellEnd"/>
      <w:r w:rsidRPr="0043197D">
        <w:rPr>
          <w:sz w:val="28"/>
          <w:szCs w:val="28"/>
          <w:lang w:eastAsia="en-US"/>
        </w:rPr>
        <w:t>, торжественное открытие Дня города, Молодежный фестиваль «Ночь спорта и интеллекта», велась деятельность волонтерского корпуса федерального проекта «Формирование комфортной городской среды», хоккейный матч «Битва титанов», социальная республиканская акция «Семейный марафон добрых дел».</w:t>
      </w:r>
    </w:p>
    <w:p w:rsidR="00166946" w:rsidRDefault="00166946" w:rsidP="00166946">
      <w:pPr>
        <w:ind w:firstLine="708"/>
        <w:jc w:val="both"/>
        <w:rPr>
          <w:sz w:val="28"/>
          <w:szCs w:val="28"/>
          <w:lang w:eastAsia="en-US"/>
        </w:rPr>
      </w:pPr>
      <w:r w:rsidRPr="0043197D">
        <w:rPr>
          <w:sz w:val="28"/>
          <w:szCs w:val="28"/>
          <w:lang w:eastAsia="en-US"/>
        </w:rPr>
        <w:t xml:space="preserve">Систематически организуется и проводится серия обучающих мероприятий, в течение года проведены Республиканская школа добровольцев, обучающая стажировка в сфере социального добровольчества, республиканский </w:t>
      </w:r>
      <w:proofErr w:type="spellStart"/>
      <w:r w:rsidRPr="0043197D">
        <w:rPr>
          <w:sz w:val="28"/>
          <w:szCs w:val="28"/>
          <w:lang w:eastAsia="en-US"/>
        </w:rPr>
        <w:t>баркемп</w:t>
      </w:r>
      <w:proofErr w:type="spellEnd"/>
      <w:r w:rsidRPr="0043197D">
        <w:rPr>
          <w:sz w:val="28"/>
          <w:szCs w:val="28"/>
          <w:lang w:eastAsia="en-US"/>
        </w:rPr>
        <w:t xml:space="preserve"> «</w:t>
      </w:r>
      <w:proofErr w:type="spellStart"/>
      <w:r w:rsidRPr="0043197D">
        <w:rPr>
          <w:sz w:val="28"/>
          <w:szCs w:val="28"/>
          <w:lang w:eastAsia="en-US"/>
        </w:rPr>
        <w:t>ПроДобро</w:t>
      </w:r>
      <w:proofErr w:type="spellEnd"/>
      <w:r w:rsidRPr="0043197D">
        <w:rPr>
          <w:sz w:val="28"/>
          <w:szCs w:val="28"/>
          <w:lang w:eastAsia="en-US"/>
        </w:rPr>
        <w:t xml:space="preserve">», Межрегиональный семейный форум, республиканский форум «серебряных» добровольцев, Летняя школа добровольцев </w:t>
      </w:r>
      <w:r w:rsidR="0035456C">
        <w:rPr>
          <w:sz w:val="28"/>
          <w:szCs w:val="28"/>
          <w:lang w:eastAsia="en-US"/>
        </w:rPr>
        <w:br/>
      </w:r>
      <w:r w:rsidRPr="0043197D">
        <w:rPr>
          <w:sz w:val="28"/>
          <w:szCs w:val="28"/>
          <w:lang w:eastAsia="en-US"/>
        </w:rPr>
        <w:t>для школьников.</w:t>
      </w:r>
      <w:r>
        <w:rPr>
          <w:sz w:val="28"/>
          <w:szCs w:val="28"/>
          <w:lang w:eastAsia="en-US"/>
        </w:rPr>
        <w:t xml:space="preserve"> </w:t>
      </w:r>
      <w:r w:rsidRPr="0043197D">
        <w:rPr>
          <w:sz w:val="28"/>
          <w:szCs w:val="28"/>
          <w:lang w:eastAsia="en-US"/>
        </w:rPr>
        <w:t xml:space="preserve">Проведен региональный этап Международной премии </w:t>
      </w:r>
      <w:r w:rsidRPr="0043197D">
        <w:rPr>
          <w:sz w:val="28"/>
          <w:szCs w:val="28"/>
          <w:lang w:eastAsia="en-US"/>
        </w:rPr>
        <w:br/>
        <w:t xml:space="preserve">«Мы вместе». </w:t>
      </w:r>
    </w:p>
    <w:p w:rsidR="00166946" w:rsidRDefault="00166946" w:rsidP="00166946">
      <w:pPr>
        <w:ind w:firstLine="708"/>
        <w:jc w:val="both"/>
        <w:rPr>
          <w:sz w:val="28"/>
          <w:szCs w:val="28"/>
          <w:lang w:eastAsia="en-US"/>
        </w:rPr>
      </w:pPr>
      <w:r w:rsidRPr="0043197D">
        <w:rPr>
          <w:sz w:val="28"/>
          <w:szCs w:val="28"/>
          <w:lang w:eastAsia="en-US"/>
        </w:rPr>
        <w:t xml:space="preserve">С начала объявления специальной военной операции в регионе возобновилась деятельность межведомственного штаба #МЫВМЕСТЕ. </w:t>
      </w:r>
      <w:r w:rsidRPr="0043197D">
        <w:rPr>
          <w:sz w:val="28"/>
          <w:szCs w:val="28"/>
          <w:lang w:eastAsia="en-US"/>
        </w:rPr>
        <w:br/>
        <w:t xml:space="preserve">В ГБУ Республики Марий Эл «Дворец молодежи» и МАУК «Дворец культуры </w:t>
      </w:r>
      <w:proofErr w:type="spellStart"/>
      <w:r w:rsidRPr="0043197D">
        <w:rPr>
          <w:sz w:val="28"/>
          <w:szCs w:val="28"/>
          <w:lang w:eastAsia="en-US"/>
        </w:rPr>
        <w:t>им.В.И.Ленина</w:t>
      </w:r>
      <w:proofErr w:type="spellEnd"/>
      <w:r w:rsidRPr="0043197D">
        <w:rPr>
          <w:sz w:val="28"/>
          <w:szCs w:val="28"/>
          <w:lang w:eastAsia="en-US"/>
        </w:rPr>
        <w:t xml:space="preserve">» открыты республиканские пункты сбора гуманитарной помощи для жителей Донецкой и Луганской Народных Республик, а также военнослужащих, призванных на военную службу </w:t>
      </w:r>
      <w:r w:rsidR="0035456C">
        <w:rPr>
          <w:sz w:val="28"/>
          <w:szCs w:val="28"/>
          <w:lang w:eastAsia="en-US"/>
        </w:rPr>
        <w:br/>
      </w:r>
      <w:r w:rsidRPr="0043197D">
        <w:rPr>
          <w:sz w:val="28"/>
          <w:szCs w:val="28"/>
          <w:lang w:eastAsia="en-US"/>
        </w:rPr>
        <w:lastRenderedPageBreak/>
        <w:t xml:space="preserve">в порядке частичной мобилизации. Ведется работа по приему и учету гуманитарной помощи. </w:t>
      </w:r>
    </w:p>
    <w:p w:rsidR="00166946" w:rsidRPr="0043197D" w:rsidRDefault="00166946" w:rsidP="00166946">
      <w:pPr>
        <w:ind w:firstLine="708"/>
        <w:jc w:val="both"/>
        <w:rPr>
          <w:sz w:val="28"/>
          <w:szCs w:val="28"/>
          <w:lang w:eastAsia="en-US"/>
        </w:rPr>
      </w:pPr>
      <w:r w:rsidRPr="0043197D">
        <w:rPr>
          <w:sz w:val="28"/>
          <w:szCs w:val="28"/>
          <w:lang w:eastAsia="en-US"/>
        </w:rPr>
        <w:t xml:space="preserve">В рамках проекта «Больше, чем путешествие» 178 волонтеров поощрены экскурсионной программой, из них 130 человек в августе </w:t>
      </w:r>
      <w:r w:rsidRPr="0043197D">
        <w:rPr>
          <w:sz w:val="28"/>
          <w:szCs w:val="28"/>
          <w:lang w:eastAsia="en-US"/>
        </w:rPr>
        <w:br/>
        <w:t>и 48 подали заявки в декабре.</w:t>
      </w:r>
    </w:p>
    <w:p w:rsidR="00093ABF" w:rsidRPr="00E762B9" w:rsidRDefault="00093ABF" w:rsidP="00093ABF">
      <w:pPr>
        <w:pStyle w:val="cse8e6cd2c"/>
        <w:spacing w:after="0" w:afterAutospacing="0"/>
        <w:contextualSpacing/>
        <w:jc w:val="center"/>
        <w:rPr>
          <w:rStyle w:val="cs63eb74b21"/>
          <w:b/>
          <w:color w:val="000000" w:themeColor="text1"/>
          <w:sz w:val="28"/>
          <w:szCs w:val="28"/>
        </w:rPr>
      </w:pPr>
      <w:r w:rsidRPr="00E762B9">
        <w:rPr>
          <w:rStyle w:val="cs63eb74b21"/>
          <w:b/>
          <w:color w:val="000000" w:themeColor="text1"/>
          <w:sz w:val="28"/>
          <w:szCs w:val="28"/>
        </w:rPr>
        <w:t>Поддержка талантливой молодежи</w:t>
      </w:r>
    </w:p>
    <w:p w:rsidR="00702804" w:rsidRPr="00BA5F60" w:rsidRDefault="00702804" w:rsidP="00702804">
      <w:pPr>
        <w:ind w:firstLine="709"/>
        <w:jc w:val="both"/>
        <w:rPr>
          <w:color w:val="000000" w:themeColor="text1"/>
          <w:sz w:val="28"/>
          <w:szCs w:val="28"/>
        </w:rPr>
      </w:pPr>
      <w:r w:rsidRPr="00BA5F60">
        <w:rPr>
          <w:color w:val="000000" w:themeColor="text1"/>
          <w:sz w:val="28"/>
          <w:szCs w:val="28"/>
        </w:rPr>
        <w:t xml:space="preserve">Ежегодно делегация республики принимает участие </w:t>
      </w:r>
      <w:r w:rsidRPr="00BA5F60">
        <w:rPr>
          <w:color w:val="000000" w:themeColor="text1"/>
          <w:sz w:val="28"/>
          <w:szCs w:val="28"/>
        </w:rPr>
        <w:br/>
        <w:t>во всероссийских молодежных образовательных форумах «Территория смыслов», «Таврида», «Евразия», «Восток», «Амур», «Машук», а также на окружных форумах таких, как Молодежный форум Приволжского федерального округа «</w:t>
      </w:r>
      <w:proofErr w:type="spellStart"/>
      <w:r w:rsidRPr="00BA5F60">
        <w:rPr>
          <w:color w:val="000000" w:themeColor="text1"/>
          <w:sz w:val="28"/>
          <w:szCs w:val="28"/>
        </w:rPr>
        <w:t>iВолга</w:t>
      </w:r>
      <w:proofErr w:type="spellEnd"/>
      <w:r w:rsidRPr="00BA5F60">
        <w:rPr>
          <w:color w:val="000000" w:themeColor="text1"/>
          <w:sz w:val="28"/>
          <w:szCs w:val="28"/>
        </w:rPr>
        <w:t xml:space="preserve">». Всего в </w:t>
      </w:r>
      <w:proofErr w:type="spellStart"/>
      <w:r w:rsidRPr="00BA5F60">
        <w:rPr>
          <w:color w:val="000000" w:themeColor="text1"/>
          <w:sz w:val="28"/>
          <w:szCs w:val="28"/>
        </w:rPr>
        <w:t>форумной</w:t>
      </w:r>
      <w:proofErr w:type="spellEnd"/>
      <w:r w:rsidRPr="00BA5F60">
        <w:rPr>
          <w:color w:val="000000" w:themeColor="text1"/>
          <w:sz w:val="28"/>
          <w:szCs w:val="28"/>
        </w:rPr>
        <w:t xml:space="preserve"> кампании приняли участие более 500 молодых людей Республики Марий Эл, проекты, представленные на форумах, получили </w:t>
      </w:r>
      <w:proofErr w:type="spellStart"/>
      <w:r w:rsidRPr="00BA5F60">
        <w:rPr>
          <w:color w:val="000000" w:themeColor="text1"/>
          <w:sz w:val="28"/>
          <w:szCs w:val="28"/>
        </w:rPr>
        <w:t>грантовую</w:t>
      </w:r>
      <w:proofErr w:type="spellEnd"/>
      <w:r w:rsidRPr="00BA5F60">
        <w:rPr>
          <w:color w:val="000000" w:themeColor="text1"/>
          <w:sz w:val="28"/>
          <w:szCs w:val="28"/>
        </w:rPr>
        <w:t xml:space="preserve"> поддержку </w:t>
      </w:r>
      <w:r w:rsidRPr="00BA5F60">
        <w:rPr>
          <w:color w:val="000000" w:themeColor="text1"/>
          <w:sz w:val="28"/>
          <w:szCs w:val="28"/>
        </w:rPr>
        <w:br/>
        <w:t>на 445 тыс. рублей.</w:t>
      </w:r>
    </w:p>
    <w:p w:rsidR="00702804" w:rsidRPr="00BA5F60" w:rsidRDefault="00702804" w:rsidP="0070280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F60">
        <w:rPr>
          <w:rFonts w:eastAsia="Calibri"/>
          <w:color w:val="000000" w:themeColor="text1"/>
          <w:sz w:val="28"/>
          <w:szCs w:val="28"/>
          <w:lang w:eastAsia="en-US"/>
        </w:rPr>
        <w:t>В рамках Молодежного форума Приволжского федерального округа «</w:t>
      </w:r>
      <w:proofErr w:type="spellStart"/>
      <w:r w:rsidRPr="00BA5F60">
        <w:rPr>
          <w:rFonts w:eastAsia="Calibri"/>
          <w:color w:val="000000" w:themeColor="text1"/>
          <w:sz w:val="28"/>
          <w:szCs w:val="28"/>
          <w:lang w:val="en-US" w:eastAsia="en-US"/>
        </w:rPr>
        <w:t>i</w:t>
      </w:r>
      <w:proofErr w:type="spellEnd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 xml:space="preserve">Волга» в 2022 году по итогам заявочной компании </w:t>
      </w:r>
      <w:r w:rsidRPr="00BA5F60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от Республики Марий Эл подано 1 519 заявок для участия в Форуме. Регион занимает первое место по количеству поданных заявок среди регионов Приволжского федерального округа. Всего в Форуме приняло участие 77 представителей республики, среди которых студенты образовательных организаций высшего образования </w:t>
      </w:r>
      <w:r w:rsidRPr="00BA5F60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профессиональных образовательных организаций республики, активисты российского движения школьников и специалисты в сфере молодежной политики. </w:t>
      </w:r>
    </w:p>
    <w:p w:rsidR="00702804" w:rsidRPr="00BA5F60" w:rsidRDefault="00702804" w:rsidP="00702804">
      <w:pPr>
        <w:shd w:val="clear" w:color="auto" w:fill="FFFFFF"/>
        <w:spacing w:line="216" w:lineRule="atLeas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F60">
        <w:rPr>
          <w:color w:val="000000" w:themeColor="text1"/>
          <w:sz w:val="28"/>
          <w:szCs w:val="28"/>
        </w:rPr>
        <w:t xml:space="preserve">С 29 августа по 30 сентября 2022 г. состоялся региональный этап Российской национальной премии «Студент года - 2022» среди образовательных организаций высшего образования. </w:t>
      </w:r>
      <w:r w:rsidRPr="00BA5F60">
        <w:rPr>
          <w:rFonts w:eastAsia="Calibri"/>
          <w:color w:val="000000" w:themeColor="text1"/>
          <w:sz w:val="28"/>
          <w:szCs w:val="28"/>
          <w:lang w:eastAsia="en-US"/>
        </w:rPr>
        <w:t xml:space="preserve">Всего </w:t>
      </w:r>
      <w:r w:rsidRPr="00BA5F60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региональном этапе приняло участие 92 студента из трех образовательных организаций высшего образования в Республике Марий Эл. Конкурс проводился по 21 номинации. В финале премии, который проходил в г. Москве приняло участие 19 представителей республики. Студент ФГБОУ ВО «Марийский государственный университет» </w:t>
      </w:r>
      <w:proofErr w:type="spellStart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>Гезали</w:t>
      </w:r>
      <w:proofErr w:type="spellEnd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 xml:space="preserve"> Аля </w:t>
      </w:r>
      <w:proofErr w:type="spellStart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>Эддин</w:t>
      </w:r>
      <w:proofErr w:type="spellEnd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 xml:space="preserve"> стал лауреатом Российской национальной премии «Студент года» вузов в номинации «Иностранный студент года».</w:t>
      </w:r>
    </w:p>
    <w:p w:rsidR="00702804" w:rsidRPr="00BA5F60" w:rsidRDefault="00702804" w:rsidP="00702804">
      <w:pPr>
        <w:shd w:val="clear" w:color="auto" w:fill="FFFFFF"/>
        <w:spacing w:line="216" w:lineRule="atLeas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F60">
        <w:rPr>
          <w:rFonts w:eastAsia="Calibri"/>
          <w:color w:val="000000" w:themeColor="text1"/>
          <w:sz w:val="28"/>
          <w:szCs w:val="28"/>
          <w:lang w:eastAsia="en-US"/>
        </w:rPr>
        <w:t>Республика Марий Эл принимает участие в фестивале стрит-арта Приволжского федерального округа «</w:t>
      </w:r>
      <w:proofErr w:type="spellStart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>ФормART</w:t>
      </w:r>
      <w:proofErr w:type="spellEnd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 xml:space="preserve">» (далее - фестиваль). </w:t>
      </w:r>
      <w:r w:rsidRPr="00BA5F60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рамках фестиваля на здании МБУ ДО «Детская школа искусств </w:t>
      </w:r>
      <w:r w:rsidRPr="00BA5F60">
        <w:rPr>
          <w:rFonts w:eastAsia="Calibri"/>
          <w:color w:val="000000" w:themeColor="text1"/>
          <w:sz w:val="28"/>
          <w:szCs w:val="28"/>
          <w:lang w:eastAsia="en-US"/>
        </w:rPr>
        <w:br/>
        <w:t>им. </w:t>
      </w:r>
      <w:proofErr w:type="spellStart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>П.И.Чайковского</w:t>
      </w:r>
      <w:proofErr w:type="spellEnd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proofErr w:type="spellStart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>отрисовано</w:t>
      </w:r>
      <w:proofErr w:type="spellEnd"/>
      <w:r w:rsidRPr="00BA5F60">
        <w:rPr>
          <w:rFonts w:eastAsia="Calibri"/>
          <w:color w:val="000000" w:themeColor="text1"/>
          <w:sz w:val="28"/>
          <w:szCs w:val="28"/>
          <w:lang w:eastAsia="en-US"/>
        </w:rPr>
        <w:t xml:space="preserve"> граффити «Воспоминания». Работа над рисунком велась художником Ильей Беловым, победителем отборочного этапа фестиваля в 2022 году.</w:t>
      </w:r>
    </w:p>
    <w:p w:rsidR="00702804" w:rsidRPr="008D2A0E" w:rsidRDefault="00702804" w:rsidP="007028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5F60">
        <w:rPr>
          <w:rFonts w:eastAsia="Calibri"/>
          <w:sz w:val="28"/>
          <w:szCs w:val="28"/>
          <w:lang w:eastAsia="en-US"/>
        </w:rPr>
        <w:lastRenderedPageBreak/>
        <w:t xml:space="preserve">В 2022 году на Конкурс </w:t>
      </w:r>
      <w:proofErr w:type="spellStart"/>
      <w:r w:rsidRPr="00BA5F60">
        <w:rPr>
          <w:rFonts w:eastAsia="Calibri"/>
          <w:sz w:val="28"/>
          <w:szCs w:val="28"/>
          <w:lang w:eastAsia="en-US"/>
        </w:rPr>
        <w:t>Росмолодежь</w:t>
      </w:r>
      <w:proofErr w:type="spellEnd"/>
      <w:r w:rsidRPr="00BA5F60">
        <w:rPr>
          <w:rFonts w:eastAsia="Calibri"/>
          <w:sz w:val="28"/>
          <w:szCs w:val="28"/>
          <w:lang w:eastAsia="en-US"/>
        </w:rPr>
        <w:t>. Гранты подано 266 заявок от Республики Марий Эл, победителями стали 14 проектов, общая сумма гранта составила 7 646 000 руб.</w:t>
      </w:r>
    </w:p>
    <w:p w:rsidR="00093ABF" w:rsidRPr="00E762B9" w:rsidRDefault="00093ABF" w:rsidP="00093ABF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093ABF" w:rsidRPr="00E762B9" w:rsidRDefault="00093ABF" w:rsidP="00093ABF">
      <w:pPr>
        <w:widowControl w:val="0"/>
        <w:suppressAutoHyphens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Государственные молодежные премии Республики Марий Эл</w:t>
      </w:r>
    </w:p>
    <w:p w:rsidR="00702804" w:rsidRPr="00BA5F60" w:rsidRDefault="00702804" w:rsidP="00702804">
      <w:pPr>
        <w:ind w:firstLine="709"/>
        <w:jc w:val="both"/>
        <w:rPr>
          <w:rFonts w:eastAsia="Calibri"/>
          <w:sz w:val="28"/>
          <w:szCs w:val="28"/>
        </w:rPr>
      </w:pPr>
      <w:r w:rsidRPr="00BA5F60">
        <w:rPr>
          <w:rFonts w:eastAsia="Calibri"/>
          <w:sz w:val="28"/>
          <w:szCs w:val="28"/>
        </w:rPr>
        <w:t xml:space="preserve">С целью поддержки проектов молодых авторов и творческих коллективов согласно Указа Главы Республики Марий Эл от 6 июня 2018 г. № 94 (с изм. от 17 августа 2022 г. № 125) учреждены пятнадцать Государственных молодежных премий Республики Марий Эл имени </w:t>
      </w:r>
      <w:proofErr w:type="spellStart"/>
      <w:r w:rsidRPr="00BA5F60">
        <w:rPr>
          <w:rFonts w:eastAsia="Calibri"/>
          <w:sz w:val="28"/>
          <w:szCs w:val="28"/>
        </w:rPr>
        <w:t>Олыка</w:t>
      </w:r>
      <w:proofErr w:type="spellEnd"/>
      <w:r w:rsidRPr="00BA5F60">
        <w:rPr>
          <w:rFonts w:eastAsia="Calibri"/>
          <w:sz w:val="28"/>
          <w:szCs w:val="28"/>
        </w:rPr>
        <w:t xml:space="preserve"> </w:t>
      </w:r>
      <w:proofErr w:type="spellStart"/>
      <w:r w:rsidRPr="00BA5F60">
        <w:rPr>
          <w:rFonts w:eastAsia="Calibri"/>
          <w:sz w:val="28"/>
          <w:szCs w:val="28"/>
        </w:rPr>
        <w:t>Ипая</w:t>
      </w:r>
      <w:proofErr w:type="spellEnd"/>
      <w:r w:rsidRPr="00BA5F60">
        <w:rPr>
          <w:rFonts w:eastAsia="Calibri"/>
          <w:sz w:val="28"/>
          <w:szCs w:val="28"/>
        </w:rPr>
        <w:t xml:space="preserve"> в размере 40 тыс. рублей каждая: а) в области литературы, искусства и архитектуры - пять Государственных молодежных премий Республики Марий Эл имени </w:t>
      </w:r>
      <w:proofErr w:type="spellStart"/>
      <w:r w:rsidRPr="00BA5F60">
        <w:rPr>
          <w:rFonts w:eastAsia="Calibri"/>
          <w:sz w:val="28"/>
          <w:szCs w:val="28"/>
        </w:rPr>
        <w:t>Олыка</w:t>
      </w:r>
      <w:proofErr w:type="spellEnd"/>
      <w:r w:rsidRPr="00BA5F60">
        <w:rPr>
          <w:rFonts w:eastAsia="Calibri"/>
          <w:sz w:val="28"/>
          <w:szCs w:val="28"/>
        </w:rPr>
        <w:t xml:space="preserve"> </w:t>
      </w:r>
      <w:proofErr w:type="spellStart"/>
      <w:r w:rsidRPr="00BA5F60">
        <w:rPr>
          <w:rFonts w:eastAsia="Calibri"/>
          <w:sz w:val="28"/>
          <w:szCs w:val="28"/>
        </w:rPr>
        <w:t>Ипая</w:t>
      </w:r>
      <w:proofErr w:type="spellEnd"/>
      <w:r w:rsidRPr="00BA5F60">
        <w:rPr>
          <w:rFonts w:eastAsia="Calibri"/>
          <w:sz w:val="28"/>
          <w:szCs w:val="28"/>
        </w:rPr>
        <w:t xml:space="preserve">; б) в области науки, техники и производства - пять Государственных молодежных премий Республики Марий Эл имени </w:t>
      </w:r>
      <w:proofErr w:type="spellStart"/>
      <w:r w:rsidRPr="00BA5F60">
        <w:rPr>
          <w:rFonts w:eastAsia="Calibri"/>
          <w:sz w:val="28"/>
          <w:szCs w:val="28"/>
        </w:rPr>
        <w:t>Олыка</w:t>
      </w:r>
      <w:proofErr w:type="spellEnd"/>
      <w:r w:rsidRPr="00BA5F60">
        <w:rPr>
          <w:rFonts w:eastAsia="Calibri"/>
          <w:sz w:val="28"/>
          <w:szCs w:val="28"/>
        </w:rPr>
        <w:t xml:space="preserve"> </w:t>
      </w:r>
      <w:proofErr w:type="spellStart"/>
      <w:r w:rsidRPr="00BA5F60">
        <w:rPr>
          <w:rFonts w:eastAsia="Calibri"/>
          <w:sz w:val="28"/>
          <w:szCs w:val="28"/>
        </w:rPr>
        <w:t>Ипая</w:t>
      </w:r>
      <w:proofErr w:type="spellEnd"/>
      <w:r w:rsidRPr="00BA5F60">
        <w:rPr>
          <w:rFonts w:eastAsia="Calibri"/>
          <w:sz w:val="28"/>
          <w:szCs w:val="28"/>
        </w:rPr>
        <w:t xml:space="preserve">; в) в области социально значимой </w:t>
      </w:r>
      <w:r w:rsidRPr="00BA5F60">
        <w:rPr>
          <w:rFonts w:eastAsia="Calibri"/>
          <w:sz w:val="28"/>
          <w:szCs w:val="28"/>
        </w:rPr>
        <w:br/>
        <w:t xml:space="preserve">и общественной деятельности - пять Государственных молодежных премий Республики Марий Эл имени </w:t>
      </w:r>
      <w:proofErr w:type="spellStart"/>
      <w:r w:rsidRPr="00BA5F60">
        <w:rPr>
          <w:rFonts w:eastAsia="Calibri"/>
          <w:sz w:val="28"/>
          <w:szCs w:val="28"/>
        </w:rPr>
        <w:t>Олыка</w:t>
      </w:r>
      <w:proofErr w:type="spellEnd"/>
      <w:r w:rsidRPr="00BA5F60">
        <w:rPr>
          <w:rFonts w:eastAsia="Calibri"/>
          <w:sz w:val="28"/>
          <w:szCs w:val="28"/>
        </w:rPr>
        <w:t xml:space="preserve"> </w:t>
      </w:r>
      <w:proofErr w:type="spellStart"/>
      <w:r w:rsidRPr="00BA5F60">
        <w:rPr>
          <w:rFonts w:eastAsia="Calibri"/>
          <w:sz w:val="28"/>
          <w:szCs w:val="28"/>
        </w:rPr>
        <w:t>Ипая</w:t>
      </w:r>
      <w:proofErr w:type="spellEnd"/>
      <w:r w:rsidRPr="00BA5F60">
        <w:rPr>
          <w:rFonts w:eastAsia="Calibri"/>
          <w:sz w:val="28"/>
          <w:szCs w:val="28"/>
        </w:rPr>
        <w:t>.</w:t>
      </w:r>
    </w:p>
    <w:p w:rsidR="00702804" w:rsidRDefault="00702804" w:rsidP="00BA5F60">
      <w:pPr>
        <w:ind w:firstLine="709"/>
        <w:jc w:val="both"/>
        <w:rPr>
          <w:rFonts w:eastAsia="Calibri"/>
          <w:sz w:val="28"/>
          <w:szCs w:val="28"/>
        </w:rPr>
      </w:pPr>
      <w:r w:rsidRPr="00BA5F60">
        <w:rPr>
          <w:rFonts w:eastAsia="Calibri"/>
          <w:sz w:val="28"/>
          <w:szCs w:val="28"/>
        </w:rPr>
        <w:t xml:space="preserve">Конкурс на соискание Государственных молодежных премий Республики Марий Эл имени </w:t>
      </w:r>
      <w:proofErr w:type="spellStart"/>
      <w:r w:rsidRPr="00BA5F60">
        <w:rPr>
          <w:rFonts w:eastAsia="Calibri"/>
          <w:sz w:val="28"/>
          <w:szCs w:val="28"/>
        </w:rPr>
        <w:t>Олыка</w:t>
      </w:r>
      <w:proofErr w:type="spellEnd"/>
      <w:r w:rsidRPr="00BA5F60">
        <w:rPr>
          <w:rFonts w:eastAsia="Calibri"/>
          <w:sz w:val="28"/>
          <w:szCs w:val="28"/>
        </w:rPr>
        <w:t xml:space="preserve"> </w:t>
      </w:r>
      <w:proofErr w:type="spellStart"/>
      <w:r w:rsidRPr="00BA5F60">
        <w:rPr>
          <w:rFonts w:eastAsia="Calibri"/>
          <w:sz w:val="28"/>
          <w:szCs w:val="28"/>
        </w:rPr>
        <w:t>Ипая</w:t>
      </w:r>
      <w:proofErr w:type="spellEnd"/>
      <w:r w:rsidRPr="00BA5F60">
        <w:rPr>
          <w:rFonts w:eastAsia="Calibri"/>
          <w:sz w:val="28"/>
          <w:szCs w:val="28"/>
        </w:rPr>
        <w:t xml:space="preserve"> (далее - Конкурс) проводится один раз в два года. Возраст автора, выдвигаемого на соискание Государственной молодежной премии, должен быть не менее </w:t>
      </w:r>
      <w:r w:rsidRPr="00BA5F60">
        <w:rPr>
          <w:rFonts w:eastAsia="Calibri"/>
          <w:sz w:val="28"/>
          <w:szCs w:val="28"/>
        </w:rPr>
        <w:br/>
        <w:t xml:space="preserve">18 и не более 35 лет включительно. В 2022 году обладателями стали </w:t>
      </w:r>
      <w:r w:rsidRPr="00BA5F60">
        <w:rPr>
          <w:rFonts w:eastAsia="Calibri"/>
          <w:sz w:val="28"/>
          <w:szCs w:val="28"/>
        </w:rPr>
        <w:br/>
        <w:t xml:space="preserve">20 талантливых молодых людей, которые внесли значительный вклад </w:t>
      </w:r>
      <w:r w:rsidRPr="00BA5F60">
        <w:rPr>
          <w:rFonts w:eastAsia="Calibri"/>
          <w:sz w:val="28"/>
          <w:szCs w:val="28"/>
        </w:rPr>
        <w:br/>
        <w:t>в развитие многонациональной</w:t>
      </w:r>
      <w:r w:rsidR="00BA5F60" w:rsidRPr="00BA5F60">
        <w:rPr>
          <w:rFonts w:eastAsia="Calibri"/>
          <w:sz w:val="28"/>
          <w:szCs w:val="28"/>
        </w:rPr>
        <w:t xml:space="preserve"> </w:t>
      </w:r>
      <w:r w:rsidRPr="00BA5F60">
        <w:rPr>
          <w:rFonts w:eastAsia="Calibri"/>
          <w:sz w:val="28"/>
          <w:szCs w:val="28"/>
        </w:rPr>
        <w:t xml:space="preserve"> </w:t>
      </w:r>
      <w:r w:rsidR="00BA5F60" w:rsidRPr="00BA5F60">
        <w:rPr>
          <w:rFonts w:eastAsia="Calibri"/>
          <w:sz w:val="28"/>
          <w:szCs w:val="28"/>
        </w:rPr>
        <w:t xml:space="preserve">культуры, снискали популярность </w:t>
      </w:r>
      <w:r w:rsidR="00BA5F60" w:rsidRPr="00BA5F60">
        <w:rPr>
          <w:rFonts w:eastAsia="Calibri"/>
          <w:sz w:val="28"/>
          <w:szCs w:val="28"/>
        </w:rPr>
        <w:br/>
        <w:t>и признание среди общественности Республики Марий Эл.</w:t>
      </w:r>
    </w:p>
    <w:p w:rsidR="00093ABF" w:rsidRPr="00E762B9" w:rsidRDefault="00093ABF" w:rsidP="00702804">
      <w:pPr>
        <w:pStyle w:val="cs8e7059a3"/>
        <w:spacing w:after="0" w:afterAutospacing="0"/>
        <w:ind w:firstLine="700"/>
        <w:contextualSpacing/>
        <w:jc w:val="center"/>
        <w:rPr>
          <w:rStyle w:val="cs63eb74b21"/>
          <w:b/>
          <w:color w:val="000000" w:themeColor="text1"/>
          <w:sz w:val="28"/>
          <w:szCs w:val="28"/>
        </w:rPr>
      </w:pPr>
      <w:r w:rsidRPr="00E762B9">
        <w:rPr>
          <w:rStyle w:val="cs63eb74b21"/>
          <w:b/>
          <w:color w:val="000000" w:themeColor="text1"/>
          <w:sz w:val="28"/>
          <w:szCs w:val="28"/>
        </w:rPr>
        <w:t>Патриотическое воспитание молодежи</w:t>
      </w:r>
    </w:p>
    <w:p w:rsidR="00E772D6" w:rsidRPr="005169DA" w:rsidRDefault="00E772D6" w:rsidP="00E772D6">
      <w:pPr>
        <w:widowControl w:val="0"/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169DA">
        <w:rPr>
          <w:color w:val="000000" w:themeColor="text1"/>
          <w:sz w:val="28"/>
          <w:szCs w:val="28"/>
        </w:rPr>
        <w:t>В Республике Марий Эл активно развивается военно-патриотическое воспита</w:t>
      </w:r>
      <w:r>
        <w:rPr>
          <w:color w:val="000000" w:themeColor="text1"/>
          <w:sz w:val="28"/>
          <w:szCs w:val="28"/>
        </w:rPr>
        <w:t>ние молодежи. Более 5</w:t>
      </w:r>
      <w:r w:rsidRPr="005169DA">
        <w:rPr>
          <w:color w:val="000000" w:themeColor="text1"/>
          <w:sz w:val="28"/>
          <w:szCs w:val="28"/>
        </w:rPr>
        <w:t xml:space="preserve"> тыс. че</w:t>
      </w:r>
      <w:r>
        <w:rPr>
          <w:color w:val="000000" w:themeColor="text1"/>
          <w:sz w:val="28"/>
          <w:szCs w:val="28"/>
        </w:rPr>
        <w:t>ловек являются воспитанниками 105</w:t>
      </w:r>
      <w:r w:rsidRPr="005169DA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>оенно-патриотических клубов и 100</w:t>
      </w:r>
      <w:r w:rsidRPr="005169DA">
        <w:rPr>
          <w:color w:val="000000" w:themeColor="text1"/>
          <w:sz w:val="28"/>
          <w:szCs w:val="28"/>
        </w:rPr>
        <w:t xml:space="preserve"> кадетских </w:t>
      </w:r>
      <w:r>
        <w:rPr>
          <w:color w:val="000000" w:themeColor="text1"/>
          <w:sz w:val="28"/>
          <w:szCs w:val="28"/>
        </w:rPr>
        <w:t>классов. В регионе действует 178</w:t>
      </w:r>
      <w:r w:rsidRPr="005169DA">
        <w:rPr>
          <w:color w:val="000000" w:themeColor="text1"/>
          <w:sz w:val="28"/>
          <w:szCs w:val="28"/>
        </w:rPr>
        <w:t xml:space="preserve"> юнармейских отр</w:t>
      </w:r>
      <w:r>
        <w:rPr>
          <w:color w:val="000000" w:themeColor="text1"/>
          <w:sz w:val="28"/>
          <w:szCs w:val="28"/>
        </w:rPr>
        <w:t>ядов, общей численностью более 7</w:t>
      </w:r>
      <w:r w:rsidRPr="005169DA">
        <w:rPr>
          <w:color w:val="000000" w:themeColor="text1"/>
          <w:sz w:val="28"/>
          <w:szCs w:val="28"/>
        </w:rPr>
        <w:t xml:space="preserve"> тыс. человек. По показателю общего количества детей и подростков в возрасте с 8 до 18 лет, задействованных </w:t>
      </w:r>
      <w:r w:rsidRPr="005169DA">
        <w:rPr>
          <w:color w:val="000000" w:themeColor="text1"/>
          <w:sz w:val="28"/>
          <w:szCs w:val="28"/>
        </w:rPr>
        <w:br/>
        <w:t>в юнармейском движении, Республика Марий Эл занимает 11 место среди субъектов Российской Федерации.</w:t>
      </w:r>
    </w:p>
    <w:p w:rsidR="00E772D6" w:rsidRPr="005169DA" w:rsidRDefault="00E772D6" w:rsidP="00E772D6">
      <w:pPr>
        <w:ind w:firstLine="709"/>
        <w:jc w:val="both"/>
        <w:rPr>
          <w:color w:val="000000" w:themeColor="text1"/>
          <w:sz w:val="28"/>
          <w:szCs w:val="28"/>
        </w:rPr>
      </w:pPr>
      <w:r w:rsidRPr="005169DA">
        <w:rPr>
          <w:color w:val="000000" w:themeColor="text1"/>
          <w:sz w:val="28"/>
          <w:szCs w:val="28"/>
        </w:rPr>
        <w:t xml:space="preserve">Ежегодно в Республике Марий Эл формируется План основных республиканских мероприятий по гражданскому и патриотическому воспитанию молодежи в Республике Марий Эл, который составляется на основании предложений органов исполнительной власти, осуществляющих деятельность в сфере патриотического воспитания молодежи, и ветеранских общественных организаций, предполагает проведение тематических мероприятий с обучающимися, массовых патриотических акций, военно-патриотических лагерей и сборов, военно-спортивных игр, памятных мероприятий, приуроченных </w:t>
      </w:r>
      <w:r w:rsidRPr="005169DA">
        <w:rPr>
          <w:color w:val="000000" w:themeColor="text1"/>
          <w:sz w:val="28"/>
          <w:szCs w:val="28"/>
        </w:rPr>
        <w:br/>
      </w:r>
      <w:r w:rsidRPr="005169DA">
        <w:rPr>
          <w:color w:val="000000" w:themeColor="text1"/>
          <w:sz w:val="28"/>
          <w:szCs w:val="28"/>
        </w:rPr>
        <w:lastRenderedPageBreak/>
        <w:t>к ключевым ис</w:t>
      </w:r>
      <w:r>
        <w:rPr>
          <w:color w:val="000000" w:themeColor="text1"/>
          <w:sz w:val="28"/>
          <w:szCs w:val="28"/>
        </w:rPr>
        <w:t>торическим датам. По итогам 2022</w:t>
      </w:r>
      <w:r w:rsidRPr="005169DA">
        <w:rPr>
          <w:color w:val="000000" w:themeColor="text1"/>
          <w:sz w:val="28"/>
          <w:szCs w:val="28"/>
        </w:rPr>
        <w:t xml:space="preserve"> года проведено </w:t>
      </w:r>
      <w:r w:rsidRPr="005169DA">
        <w:rPr>
          <w:color w:val="000000" w:themeColor="text1"/>
          <w:sz w:val="28"/>
          <w:szCs w:val="28"/>
        </w:rPr>
        <w:br/>
        <w:t>139 мероприятий с об</w:t>
      </w:r>
      <w:r>
        <w:rPr>
          <w:color w:val="000000" w:themeColor="text1"/>
          <w:sz w:val="28"/>
          <w:szCs w:val="28"/>
        </w:rPr>
        <w:t>щим охватом более 120</w:t>
      </w:r>
      <w:r w:rsidRPr="005169DA">
        <w:rPr>
          <w:color w:val="000000" w:themeColor="text1"/>
          <w:sz w:val="28"/>
          <w:szCs w:val="28"/>
        </w:rPr>
        <w:t xml:space="preserve"> тыс. человек.</w:t>
      </w:r>
    </w:p>
    <w:p w:rsidR="00E772D6" w:rsidRPr="005169DA" w:rsidRDefault="00E772D6" w:rsidP="00E772D6">
      <w:pPr>
        <w:ind w:firstLine="709"/>
        <w:jc w:val="both"/>
        <w:rPr>
          <w:color w:val="000000" w:themeColor="text1"/>
          <w:sz w:val="28"/>
          <w:szCs w:val="28"/>
        </w:rPr>
      </w:pPr>
      <w:r w:rsidRPr="005169DA">
        <w:rPr>
          <w:color w:val="000000" w:themeColor="text1"/>
          <w:sz w:val="28"/>
          <w:szCs w:val="28"/>
        </w:rPr>
        <w:t xml:space="preserve">Деятельность в сфере патриотического воспитания осуществляется в рамках реализации государственной программы Республики Марий Эл «Патриотическое воспитание граждан </w:t>
      </w:r>
      <w:r w:rsidRPr="005169DA">
        <w:rPr>
          <w:color w:val="000000" w:themeColor="text1"/>
          <w:sz w:val="28"/>
          <w:szCs w:val="28"/>
        </w:rPr>
        <w:br/>
        <w:t xml:space="preserve">и допризывная подготовка молодежи к военной службе» на 2016 - 2025 годы, в рамках которой </w:t>
      </w:r>
      <w:r>
        <w:rPr>
          <w:color w:val="000000" w:themeColor="text1"/>
          <w:sz w:val="28"/>
          <w:szCs w:val="28"/>
        </w:rPr>
        <w:t>в 2022 году выделяется 7</w:t>
      </w:r>
      <w:r w:rsidRPr="005169DA">
        <w:rPr>
          <w:color w:val="000000" w:themeColor="text1"/>
          <w:sz w:val="28"/>
          <w:szCs w:val="28"/>
        </w:rPr>
        <w:t xml:space="preserve"> млн. рублей.</w:t>
      </w:r>
    </w:p>
    <w:p w:rsidR="00E772D6" w:rsidRPr="005169DA" w:rsidRDefault="00E772D6" w:rsidP="00E772D6">
      <w:pPr>
        <w:ind w:firstLine="709"/>
        <w:jc w:val="both"/>
        <w:rPr>
          <w:color w:val="000000" w:themeColor="text1"/>
          <w:sz w:val="28"/>
          <w:szCs w:val="28"/>
        </w:rPr>
      </w:pPr>
      <w:r w:rsidRPr="005169DA">
        <w:rPr>
          <w:color w:val="000000" w:themeColor="text1"/>
          <w:sz w:val="28"/>
          <w:szCs w:val="28"/>
        </w:rPr>
        <w:t xml:space="preserve">Республика Марий Эл стала одним из 12 регионов России, которые первыми на практике выполнили поручение Президента России по созданию Центров военно-патриотического воспитания молодежи «Авангард». Учреждение функционирует с сентября 2020 г., с начала работы в Центре «Авангард» по программе «Основы военной службы» прошли обучение </w:t>
      </w:r>
      <w:r>
        <w:rPr>
          <w:color w:val="000000" w:themeColor="text1"/>
          <w:sz w:val="28"/>
          <w:szCs w:val="28"/>
        </w:rPr>
        <w:t xml:space="preserve">5 241 обучающийся общеобразовательных </w:t>
      </w:r>
      <w:r w:rsidRPr="005169DA">
        <w:rPr>
          <w:color w:val="000000" w:themeColor="text1"/>
          <w:sz w:val="28"/>
          <w:szCs w:val="28"/>
        </w:rPr>
        <w:t xml:space="preserve">организаций. Проведено </w:t>
      </w:r>
      <w:r>
        <w:rPr>
          <w:color w:val="000000" w:themeColor="text1"/>
          <w:sz w:val="28"/>
          <w:szCs w:val="28"/>
        </w:rPr>
        <w:t xml:space="preserve">20 военно-патриотических </w:t>
      </w:r>
      <w:r w:rsidRPr="005169DA">
        <w:rPr>
          <w:color w:val="000000" w:themeColor="text1"/>
          <w:sz w:val="28"/>
          <w:szCs w:val="28"/>
        </w:rPr>
        <w:t>и профильных смен для детей в возр</w:t>
      </w:r>
      <w:r>
        <w:rPr>
          <w:color w:val="000000" w:themeColor="text1"/>
          <w:sz w:val="28"/>
          <w:szCs w:val="28"/>
        </w:rPr>
        <w:t>асте от 11 до 17 лет с охватом 2 095</w:t>
      </w:r>
      <w:r w:rsidRPr="005169DA">
        <w:rPr>
          <w:color w:val="000000" w:themeColor="text1"/>
          <w:sz w:val="28"/>
          <w:szCs w:val="28"/>
        </w:rPr>
        <w:t xml:space="preserve"> человек, </w:t>
      </w:r>
      <w:r>
        <w:rPr>
          <w:color w:val="000000" w:themeColor="text1"/>
          <w:sz w:val="28"/>
          <w:szCs w:val="28"/>
        </w:rPr>
        <w:br/>
        <w:t>34 мероприятия</w:t>
      </w:r>
      <w:r w:rsidRPr="005169DA">
        <w:rPr>
          <w:color w:val="000000" w:themeColor="text1"/>
          <w:sz w:val="28"/>
          <w:szCs w:val="28"/>
        </w:rPr>
        <w:t xml:space="preserve"> патриотической направленности, в которых приняло участие </w:t>
      </w:r>
      <w:r w:rsidRPr="006F158B">
        <w:rPr>
          <w:color w:val="000000" w:themeColor="text1"/>
          <w:sz w:val="28"/>
          <w:szCs w:val="28"/>
        </w:rPr>
        <w:t xml:space="preserve">2 995 </w:t>
      </w:r>
      <w:r w:rsidRPr="005169DA">
        <w:rPr>
          <w:color w:val="000000" w:themeColor="text1"/>
          <w:sz w:val="28"/>
          <w:szCs w:val="28"/>
        </w:rPr>
        <w:t>человек. Правительств</w:t>
      </w:r>
      <w:r>
        <w:rPr>
          <w:color w:val="000000" w:themeColor="text1"/>
          <w:sz w:val="28"/>
          <w:szCs w:val="28"/>
        </w:rPr>
        <w:t xml:space="preserve">ом Республики на оснащение </w:t>
      </w:r>
      <w:r>
        <w:rPr>
          <w:color w:val="000000" w:themeColor="text1"/>
          <w:sz w:val="28"/>
          <w:szCs w:val="28"/>
        </w:rPr>
        <w:br/>
      </w:r>
      <w:r w:rsidRPr="005169DA">
        <w:rPr>
          <w:color w:val="000000" w:themeColor="text1"/>
          <w:sz w:val="28"/>
          <w:szCs w:val="28"/>
        </w:rPr>
        <w:t xml:space="preserve">и деятельность Центра «Авангард» </w:t>
      </w:r>
      <w:r>
        <w:rPr>
          <w:color w:val="000000" w:themeColor="text1"/>
          <w:sz w:val="28"/>
          <w:szCs w:val="28"/>
        </w:rPr>
        <w:t xml:space="preserve">в 2022 году </w:t>
      </w:r>
      <w:r w:rsidRPr="005169DA">
        <w:rPr>
          <w:color w:val="000000" w:themeColor="text1"/>
          <w:sz w:val="28"/>
          <w:szCs w:val="28"/>
        </w:rPr>
        <w:t xml:space="preserve">выделено </w:t>
      </w:r>
      <w:r>
        <w:rPr>
          <w:color w:val="000000" w:themeColor="text1"/>
          <w:sz w:val="28"/>
          <w:szCs w:val="28"/>
        </w:rPr>
        <w:t>33</w:t>
      </w:r>
      <w:r w:rsidRPr="005169DA">
        <w:rPr>
          <w:color w:val="000000" w:themeColor="text1"/>
          <w:sz w:val="28"/>
          <w:szCs w:val="28"/>
        </w:rPr>
        <w:t xml:space="preserve"> млн. рублей.</w:t>
      </w:r>
    </w:p>
    <w:p w:rsidR="00E772D6" w:rsidRPr="00922670" w:rsidRDefault="00E772D6" w:rsidP="00E772D6">
      <w:pPr>
        <w:rPr>
          <w:color w:val="000000" w:themeColor="text1"/>
          <w:highlight w:val="yellow"/>
        </w:rPr>
      </w:pPr>
    </w:p>
    <w:p w:rsidR="00093ABF" w:rsidRPr="00E762B9" w:rsidRDefault="00093ABF" w:rsidP="00093ABF">
      <w:pPr>
        <w:suppressAutoHyphens/>
        <w:spacing w:before="280" w:beforeAutospacing="1" w:after="280"/>
        <w:contextualSpacing/>
        <w:jc w:val="center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Профилактика асоциального поведения подростков и молодежи, пропаганда здорового образа жизни</w:t>
      </w:r>
    </w:p>
    <w:p w:rsidR="00702804" w:rsidRPr="00BA5F60" w:rsidRDefault="00702804" w:rsidP="00702804">
      <w:pPr>
        <w:ind w:firstLine="709"/>
        <w:jc w:val="both"/>
        <w:rPr>
          <w:color w:val="000000"/>
          <w:sz w:val="28"/>
          <w:szCs w:val="28"/>
        </w:rPr>
      </w:pPr>
      <w:r w:rsidRPr="00BA5F60">
        <w:rPr>
          <w:color w:val="000000" w:themeColor="text1"/>
          <w:sz w:val="28"/>
          <w:szCs w:val="28"/>
        </w:rPr>
        <w:t xml:space="preserve">По профилактике асоциального поведения, формированию трезвого и здорового образа жизни в молодежной среде проведены массовые мероприятия: «Встретим трезво новый год», «Сретенские забавы», «Праздник трезвости». Реализуется проект по семейным </w:t>
      </w:r>
      <w:r w:rsidRPr="00BA5F60">
        <w:rPr>
          <w:color w:val="000000" w:themeColor="text1"/>
          <w:sz w:val="28"/>
          <w:szCs w:val="28"/>
        </w:rPr>
        <w:br/>
        <w:t xml:space="preserve">и нравственным ценностям среди обучающихся профессиональных образовательных организаций - дискуссионный клуб «Твой взгляд». Традиционно проводятся: республиканская антинаркотическая акция «Бей в набат!», мероприятиями акции охватывается </w:t>
      </w:r>
      <w:r w:rsidRPr="00BA5F60">
        <w:rPr>
          <w:color w:val="000000" w:themeColor="text1"/>
          <w:sz w:val="28"/>
          <w:szCs w:val="28"/>
        </w:rPr>
        <w:br/>
        <w:t xml:space="preserve">более 50 тыс. человек; по пропаганде здорового образа жизни - «Неделя здоровья», конкурс проектов «Здоровым быть здорово»; онлайн мероприятия с участием молодежных активистов. В 2022 году с целью формирования патриотических и духовно-нравственных ценностей реализован проект «Памяти предков великих будем достойны», посвященный </w:t>
      </w:r>
      <w:r w:rsidRPr="00BA5F60">
        <w:rPr>
          <w:bCs/>
          <w:color w:val="00000A"/>
          <w:sz w:val="28"/>
          <w:szCs w:val="28"/>
        </w:rPr>
        <w:t xml:space="preserve">350-летию Петра </w:t>
      </w:r>
      <w:r w:rsidRPr="00BA5F60">
        <w:rPr>
          <w:bCs/>
          <w:color w:val="00000A"/>
          <w:sz w:val="28"/>
          <w:szCs w:val="28"/>
          <w:lang w:val="en-US"/>
        </w:rPr>
        <w:t>I</w:t>
      </w:r>
      <w:r w:rsidRPr="00BA5F60">
        <w:rPr>
          <w:color w:val="000000" w:themeColor="text1"/>
          <w:sz w:val="28"/>
          <w:szCs w:val="28"/>
        </w:rPr>
        <w:t xml:space="preserve">.  Для подростков, находящихся </w:t>
      </w:r>
      <w:r w:rsidR="0035456C">
        <w:rPr>
          <w:color w:val="000000" w:themeColor="text1"/>
          <w:sz w:val="28"/>
          <w:szCs w:val="28"/>
        </w:rPr>
        <w:br/>
      </w:r>
      <w:r w:rsidRPr="00BA5F60">
        <w:rPr>
          <w:color w:val="000000" w:themeColor="text1"/>
          <w:sz w:val="28"/>
          <w:szCs w:val="28"/>
        </w:rPr>
        <w:t xml:space="preserve">в трудной жизненной ситуации, в сентябре проведены </w:t>
      </w:r>
      <w:r w:rsidRPr="00BA5F60">
        <w:rPr>
          <w:color w:val="000000" w:themeColor="text1"/>
          <w:sz w:val="28"/>
          <w:szCs w:val="28"/>
        </w:rPr>
        <w:br/>
        <w:t xml:space="preserve">2 профильные смены для обучающихся образовательных организаций, </w:t>
      </w:r>
      <w:r w:rsidRPr="00BA5F60">
        <w:rPr>
          <w:color w:val="000000"/>
          <w:sz w:val="28"/>
          <w:szCs w:val="28"/>
        </w:rPr>
        <w:t xml:space="preserve">охвачено 200 человек из 12 муниципальных образований, в том числе </w:t>
      </w:r>
      <w:r w:rsidR="0035456C">
        <w:rPr>
          <w:color w:val="000000"/>
          <w:sz w:val="28"/>
          <w:szCs w:val="28"/>
        </w:rPr>
        <w:br/>
      </w:r>
      <w:r w:rsidRPr="00BA5F60">
        <w:rPr>
          <w:color w:val="000000"/>
          <w:sz w:val="28"/>
          <w:szCs w:val="28"/>
        </w:rPr>
        <w:t xml:space="preserve">56 человек, состоящих на различных видах профилактического учета. </w:t>
      </w:r>
    </w:p>
    <w:p w:rsidR="00093ABF" w:rsidRDefault="00093ABF" w:rsidP="00093AB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35456C" w:rsidRDefault="0035456C" w:rsidP="00093AB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35456C" w:rsidRPr="00E762B9" w:rsidRDefault="0035456C" w:rsidP="00093AB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</w:p>
    <w:p w:rsidR="00093ABF" w:rsidRPr="00E762B9" w:rsidRDefault="00093ABF" w:rsidP="00093ABF">
      <w:pPr>
        <w:suppressAutoHyphens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E762B9">
        <w:rPr>
          <w:b/>
          <w:bCs/>
          <w:color w:val="000000" w:themeColor="text1"/>
          <w:sz w:val="28"/>
          <w:szCs w:val="28"/>
        </w:rPr>
        <w:lastRenderedPageBreak/>
        <w:t xml:space="preserve">Организация содействия деятельности студенческих </w:t>
      </w:r>
      <w:r w:rsidRPr="00E762B9">
        <w:rPr>
          <w:b/>
          <w:bCs/>
          <w:color w:val="000000" w:themeColor="text1"/>
          <w:sz w:val="28"/>
          <w:szCs w:val="28"/>
        </w:rPr>
        <w:br/>
        <w:t>трудовых отрядов</w:t>
      </w:r>
    </w:p>
    <w:p w:rsidR="00702804" w:rsidRPr="00BA5F60" w:rsidRDefault="00702804" w:rsidP="00702804">
      <w:pPr>
        <w:suppressAutoHyphens/>
        <w:ind w:firstLine="709"/>
        <w:contextualSpacing/>
        <w:jc w:val="both"/>
        <w:rPr>
          <w:color w:val="000000" w:themeColor="text1"/>
          <w:sz w:val="28"/>
        </w:rPr>
      </w:pPr>
      <w:r w:rsidRPr="00BA5F60">
        <w:rPr>
          <w:color w:val="000000" w:themeColor="text1"/>
          <w:sz w:val="28"/>
          <w:szCs w:val="28"/>
        </w:rPr>
        <w:t xml:space="preserve">Организацией деятельности студенческих трудовых отрядов </w:t>
      </w:r>
      <w:r w:rsidRPr="00BA5F60">
        <w:rPr>
          <w:color w:val="000000" w:themeColor="text1"/>
          <w:sz w:val="28"/>
          <w:szCs w:val="28"/>
        </w:rPr>
        <w:br/>
        <w:t xml:space="preserve">и вовлечением молодежи в стройотрядовское движение занимается Марийское региональное отделение Молодежной общероссийской общественной организации «Российские Студенческие Отряды» </w:t>
      </w:r>
      <w:r w:rsidRPr="00BA5F60">
        <w:rPr>
          <w:color w:val="000000" w:themeColor="text1"/>
          <w:sz w:val="28"/>
          <w:szCs w:val="28"/>
        </w:rPr>
        <w:br/>
        <w:t xml:space="preserve">при активной поддержке Министерства. </w:t>
      </w:r>
    </w:p>
    <w:p w:rsidR="00702804" w:rsidRPr="00BA5F60" w:rsidRDefault="00702804" w:rsidP="00702804">
      <w:pPr>
        <w:widowControl w:val="0"/>
        <w:suppressAutoHyphens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5F60">
        <w:rPr>
          <w:color w:val="000000" w:themeColor="text1"/>
          <w:sz w:val="28"/>
          <w:szCs w:val="28"/>
        </w:rPr>
        <w:t>В 2022 году для организации занятости молодежи в летний период действовало 26 студенческих трудовых отрядов, в которых работали более 500 молодых людей. Второй год ребята трудились в путинном отряде в Дальневосточном округе с целью переработки рыбы.</w:t>
      </w:r>
    </w:p>
    <w:p w:rsidR="00093ABF" w:rsidRPr="00E762B9" w:rsidRDefault="00093ABF" w:rsidP="00093ABF">
      <w:pPr>
        <w:suppressAutoHyphens/>
        <w:contextualSpacing/>
        <w:jc w:val="both"/>
        <w:rPr>
          <w:b/>
          <w:color w:val="000000" w:themeColor="text1"/>
          <w:sz w:val="28"/>
          <w:szCs w:val="28"/>
        </w:rPr>
      </w:pPr>
    </w:p>
    <w:p w:rsidR="00093ABF" w:rsidRPr="00E762B9" w:rsidRDefault="00093ABF" w:rsidP="00093AB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Республиканский конкурс</w:t>
      </w:r>
    </w:p>
    <w:p w:rsidR="00093ABF" w:rsidRPr="00E762B9" w:rsidRDefault="00093ABF" w:rsidP="00093AB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«Молодежный кадровый резерв Республики Марий Эл»</w:t>
      </w:r>
    </w:p>
    <w:p w:rsidR="00093ABF" w:rsidRPr="00E762B9" w:rsidRDefault="00093ABF" w:rsidP="00093ABF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2B9">
        <w:rPr>
          <w:rFonts w:eastAsia="Calibri"/>
          <w:color w:val="000000" w:themeColor="text1"/>
          <w:sz w:val="28"/>
          <w:szCs w:val="28"/>
          <w:lang w:eastAsia="en-US"/>
        </w:rPr>
        <w:t>В соответствии со статьей 2 Федерального закона от 30 декабря 2020 г. № 489 «О молодежной политике в Российской Федерации» Министерство молодежной политики, спорта и туризма Республики Марий Эл подготовило проект постановления Правительства Республики Марий Эл «О внесении изменений в постановление Правительства Республики Марий Эл от 30 мая 2018 г. № 241», которым уточняется возраст кандидатов для участия в республиканском конкурсе «Молодежный кадровый резерв Республики Марий Эл» и состав организационного комитета республиканского конкурса «Молодежный кадровый резерв Республики Марий Эл». Данное постановление вступило в силу 20 августа 2021 г. № 325.</w:t>
      </w:r>
    </w:p>
    <w:p w:rsidR="00702804" w:rsidRPr="00BA5F60" w:rsidRDefault="00702804" w:rsidP="00702804">
      <w:pPr>
        <w:ind w:firstLine="709"/>
        <w:jc w:val="both"/>
        <w:rPr>
          <w:sz w:val="28"/>
          <w:szCs w:val="28"/>
        </w:rPr>
      </w:pPr>
      <w:r w:rsidRPr="00BA5F60">
        <w:rPr>
          <w:sz w:val="28"/>
          <w:szCs w:val="28"/>
        </w:rPr>
        <w:t xml:space="preserve">Совет «Молодежное правительство Республики Марий Эл» (далее - Совет) образован при поддержке Главы Республики Марий Эл </w:t>
      </w:r>
      <w:r w:rsidRPr="00BA5F60">
        <w:rPr>
          <w:sz w:val="28"/>
          <w:szCs w:val="28"/>
        </w:rPr>
        <w:br/>
        <w:t xml:space="preserve">А.А. Евстифеева постановлением Правительства Республики Марий Эл </w:t>
      </w:r>
      <w:r w:rsidRPr="00BA5F60">
        <w:rPr>
          <w:sz w:val="28"/>
          <w:szCs w:val="28"/>
        </w:rPr>
        <w:br/>
        <w:t>от 21 апреля 2020 г. № 155 о совете «Молодежное правительство Республики Марий Эл» (в редакции постановления Правительства Республики Марий Эл от 16 августа 2021 г. № 318).</w:t>
      </w:r>
    </w:p>
    <w:p w:rsidR="00702804" w:rsidRPr="00BA5F60" w:rsidRDefault="00702804" w:rsidP="00702804">
      <w:pPr>
        <w:ind w:firstLine="709"/>
        <w:jc w:val="both"/>
        <w:rPr>
          <w:sz w:val="28"/>
          <w:szCs w:val="28"/>
        </w:rPr>
      </w:pPr>
      <w:r w:rsidRPr="00BA5F60">
        <w:rPr>
          <w:sz w:val="28"/>
          <w:szCs w:val="28"/>
        </w:rPr>
        <w:t xml:space="preserve">Совет образован в целях привлечения научного и творческого потенциала молодежи Республики Марий Эл к решению задач, стоящих перед исполнительными органами государственной власти Республики </w:t>
      </w:r>
      <w:r w:rsidRPr="00BA5F60">
        <w:rPr>
          <w:sz w:val="28"/>
          <w:szCs w:val="28"/>
        </w:rPr>
        <w:br/>
        <w:t>Марий Эл по реализации молодежной политики в Республике Марий Эл.</w:t>
      </w:r>
    </w:p>
    <w:p w:rsidR="00702804" w:rsidRPr="00BA5F60" w:rsidRDefault="00702804" w:rsidP="00702804">
      <w:pPr>
        <w:ind w:firstLine="709"/>
        <w:jc w:val="both"/>
        <w:rPr>
          <w:sz w:val="28"/>
          <w:szCs w:val="28"/>
        </w:rPr>
      </w:pPr>
      <w:r w:rsidRPr="00BA5F60">
        <w:rPr>
          <w:sz w:val="28"/>
          <w:szCs w:val="28"/>
        </w:rPr>
        <w:t>Является коллегиальным консультативно-совещательным органом, функционирующим на общественных началах.</w:t>
      </w:r>
    </w:p>
    <w:p w:rsidR="00702804" w:rsidRPr="00BA5F60" w:rsidRDefault="00702804" w:rsidP="00702804">
      <w:pPr>
        <w:ind w:firstLine="709"/>
        <w:jc w:val="both"/>
        <w:rPr>
          <w:sz w:val="28"/>
          <w:szCs w:val="28"/>
        </w:rPr>
      </w:pPr>
      <w:r w:rsidRPr="00BA5F60">
        <w:rPr>
          <w:sz w:val="28"/>
          <w:szCs w:val="28"/>
        </w:rPr>
        <w:t>Состав Совета утвержден распоряжением Правительства Республики Марий Эл от 5 мая 2022 г. № 267-р «Об утверждении состава совета «Молодежное правительство Республики Марий Эл».</w:t>
      </w:r>
    </w:p>
    <w:p w:rsidR="00702804" w:rsidRDefault="00702804" w:rsidP="00702804">
      <w:pPr>
        <w:ind w:firstLine="709"/>
        <w:jc w:val="both"/>
        <w:rPr>
          <w:color w:val="000000"/>
          <w:sz w:val="28"/>
          <w:szCs w:val="28"/>
        </w:rPr>
      </w:pPr>
      <w:r w:rsidRPr="00BA5F60">
        <w:rPr>
          <w:color w:val="000000"/>
          <w:sz w:val="28"/>
          <w:szCs w:val="28"/>
        </w:rPr>
        <w:t>В декабре 2022 г. состоялось заседание Совета, на котором обсудили план мероприятий на 2023 г.</w:t>
      </w:r>
    </w:p>
    <w:p w:rsidR="00093ABF" w:rsidRDefault="00093ABF" w:rsidP="00093ABF">
      <w:pPr>
        <w:suppressAutoHyphens/>
        <w:ind w:firstLine="709"/>
        <w:jc w:val="center"/>
        <w:rPr>
          <w:rFonts w:eastAsia="Calibri" w:cs="font227"/>
          <w:b/>
          <w:color w:val="000000" w:themeColor="text1"/>
          <w:kern w:val="1"/>
          <w:sz w:val="28"/>
          <w:szCs w:val="28"/>
          <w:lang w:eastAsia="ar-SA"/>
        </w:rPr>
      </w:pPr>
    </w:p>
    <w:p w:rsidR="0035456C" w:rsidRPr="00E762B9" w:rsidRDefault="0035456C" w:rsidP="00093ABF">
      <w:pPr>
        <w:suppressAutoHyphens/>
        <w:ind w:firstLine="709"/>
        <w:jc w:val="center"/>
        <w:rPr>
          <w:rFonts w:eastAsia="Calibri" w:cs="font227"/>
          <w:b/>
          <w:color w:val="000000" w:themeColor="text1"/>
          <w:kern w:val="1"/>
          <w:sz w:val="28"/>
          <w:szCs w:val="28"/>
          <w:lang w:eastAsia="ar-SA"/>
        </w:rPr>
      </w:pPr>
    </w:p>
    <w:p w:rsidR="00093ABF" w:rsidRPr="00E762B9" w:rsidRDefault="00093ABF" w:rsidP="00093ABF">
      <w:pPr>
        <w:suppressAutoHyphens/>
        <w:ind w:firstLine="709"/>
        <w:jc w:val="center"/>
        <w:rPr>
          <w:rFonts w:eastAsia="Calibri" w:cs="font227"/>
          <w:b/>
          <w:color w:val="000000" w:themeColor="text1"/>
          <w:kern w:val="1"/>
          <w:sz w:val="28"/>
          <w:szCs w:val="28"/>
          <w:lang w:eastAsia="ar-SA"/>
        </w:rPr>
      </w:pPr>
      <w:r w:rsidRPr="00E762B9">
        <w:rPr>
          <w:rFonts w:eastAsia="Calibri" w:cs="font227"/>
          <w:b/>
          <w:color w:val="000000" w:themeColor="text1"/>
          <w:kern w:val="1"/>
          <w:sz w:val="28"/>
          <w:szCs w:val="28"/>
          <w:lang w:eastAsia="ar-SA"/>
        </w:rPr>
        <w:lastRenderedPageBreak/>
        <w:t>Обеспечение жильем молодых семей</w:t>
      </w:r>
    </w:p>
    <w:p w:rsidR="00BA5F60" w:rsidRPr="00E762B9" w:rsidRDefault="00BA5F60" w:rsidP="00BA5F60">
      <w:pPr>
        <w:ind w:firstLine="709"/>
        <w:contextualSpacing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0C2F2A">
        <w:rPr>
          <w:rFonts w:eastAsiaTheme="minorEastAsia" w:cstheme="minorBidi"/>
          <w:color w:val="000000" w:themeColor="text1"/>
          <w:sz w:val="28"/>
          <w:szCs w:val="28"/>
        </w:rPr>
        <w:t>Республика Марий Эл с 2010 года участвует в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Программа нацелена на поддержку молодых семей, которые нуждаются в улучшении жилищных условий. В первую очередь в список участников программы включаются молодые многодетные семьи. В сводном списке молодых семей - участников программы, изъявивших желание пол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учить социальную выплату </w:t>
      </w:r>
      <w:r>
        <w:rPr>
          <w:rFonts w:eastAsiaTheme="minorEastAsia" w:cstheme="minorBidi"/>
          <w:color w:val="000000" w:themeColor="text1"/>
          <w:sz w:val="28"/>
          <w:szCs w:val="28"/>
        </w:rPr>
        <w:br/>
        <w:t>в 2023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t xml:space="preserve"> году, сформированном по состоянию на 1 июня 202</w:t>
      </w:r>
      <w:r>
        <w:rPr>
          <w:rFonts w:eastAsiaTheme="minorEastAsia" w:cstheme="minorBidi"/>
          <w:color w:val="000000" w:themeColor="text1"/>
          <w:sz w:val="28"/>
          <w:szCs w:val="28"/>
        </w:rPr>
        <w:t>2 года, находится 1604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t xml:space="preserve"> молодых семей. Правительство Республики Марий Эл 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br/>
        <w:t xml:space="preserve">на реализацию программы ежегодно выделяет более 40 млн. рублей. 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br/>
        <w:t xml:space="preserve">Благодаря программе за последние 3 года социальную выплату </w:t>
      </w:r>
      <w:r w:rsidR="0035456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t xml:space="preserve">на приобретение или строительство жилого помещения получили 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br/>
      </w:r>
      <w:r>
        <w:rPr>
          <w:rFonts w:eastAsiaTheme="minorEastAsia" w:cstheme="minorBidi"/>
          <w:color w:val="000000" w:themeColor="text1"/>
          <w:sz w:val="28"/>
          <w:szCs w:val="28"/>
        </w:rPr>
        <w:t>363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t xml:space="preserve"> молоды</w:t>
      </w:r>
      <w:r>
        <w:rPr>
          <w:rFonts w:eastAsiaTheme="minorEastAsia" w:cstheme="minorBidi"/>
          <w:color w:val="000000" w:themeColor="text1"/>
          <w:sz w:val="28"/>
          <w:szCs w:val="28"/>
        </w:rPr>
        <w:t>х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t xml:space="preserve"> многодетны</w:t>
      </w:r>
      <w:r>
        <w:rPr>
          <w:rFonts w:eastAsiaTheme="minorEastAsia" w:cstheme="minorBidi"/>
          <w:color w:val="000000" w:themeColor="text1"/>
          <w:sz w:val="28"/>
          <w:szCs w:val="28"/>
        </w:rPr>
        <w:t>х семей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t xml:space="preserve">, общая сумма социальных выплат составила более </w:t>
      </w:r>
      <w:r>
        <w:rPr>
          <w:rFonts w:eastAsiaTheme="minorEastAsia" w:cstheme="minorBidi"/>
          <w:color w:val="000000" w:themeColor="text1"/>
          <w:sz w:val="28"/>
          <w:szCs w:val="28"/>
        </w:rPr>
        <w:t>380</w:t>
      </w:r>
      <w:r w:rsidRPr="000C2F2A">
        <w:rPr>
          <w:rFonts w:eastAsiaTheme="minorEastAsia" w:cstheme="minorBidi"/>
          <w:color w:val="000000" w:themeColor="text1"/>
          <w:sz w:val="28"/>
          <w:szCs w:val="28"/>
        </w:rPr>
        <w:t xml:space="preserve"> млн. рублей.</w:t>
      </w:r>
    </w:p>
    <w:p w:rsidR="00166946" w:rsidRPr="00E762B9" w:rsidRDefault="00166946" w:rsidP="00166946">
      <w:pPr>
        <w:ind w:firstLine="709"/>
        <w:contextualSpacing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0C1161" w:rsidRPr="00841466" w:rsidRDefault="000C1161" w:rsidP="00841466">
      <w:pPr>
        <w:contextualSpacing/>
        <w:jc w:val="center"/>
        <w:rPr>
          <w:b/>
          <w:sz w:val="28"/>
          <w:szCs w:val="28"/>
        </w:rPr>
      </w:pPr>
      <w:r w:rsidRPr="00277379">
        <w:rPr>
          <w:b/>
          <w:color w:val="000000" w:themeColor="text1"/>
          <w:sz w:val="28"/>
          <w:szCs w:val="28"/>
        </w:rPr>
        <w:t xml:space="preserve">Подпрограмма «Развитие внутреннего и въездного туризма </w:t>
      </w:r>
      <w:r w:rsidRPr="00277379">
        <w:rPr>
          <w:b/>
          <w:color w:val="000000" w:themeColor="text1"/>
          <w:sz w:val="28"/>
          <w:szCs w:val="28"/>
        </w:rPr>
        <w:br/>
      </w:r>
      <w:r w:rsidRPr="00841466">
        <w:rPr>
          <w:b/>
          <w:sz w:val="28"/>
          <w:szCs w:val="28"/>
        </w:rPr>
        <w:t>в Республике Марий Эл»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</w:rPr>
      </w:pPr>
      <w:r w:rsidRPr="00841466">
        <w:rPr>
          <w:sz w:val="28"/>
          <w:szCs w:val="28"/>
        </w:rPr>
        <w:t>Количество туристов и экскурсантов, прибывших в республику</w:t>
      </w:r>
      <w:r w:rsidRPr="00841466">
        <w:rPr>
          <w:sz w:val="28"/>
          <w:szCs w:val="28"/>
        </w:rPr>
        <w:br/>
        <w:t>в 2022 г., составило 880,6 тыс. человек.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</w:rPr>
      </w:pPr>
      <w:r w:rsidRPr="00841466">
        <w:rPr>
          <w:sz w:val="28"/>
          <w:szCs w:val="28"/>
        </w:rPr>
        <w:t>В Республике Марий Эл действуют 10 туроператорских фирм. Инфраструктура сферы туризма представлена 38 гостиницами</w:t>
      </w:r>
      <w:r w:rsidR="00841466" w:rsidRPr="00841466">
        <w:rPr>
          <w:sz w:val="28"/>
          <w:szCs w:val="28"/>
        </w:rPr>
        <w:t xml:space="preserve"> </w:t>
      </w:r>
      <w:r w:rsidRPr="00841466">
        <w:rPr>
          <w:sz w:val="28"/>
          <w:szCs w:val="28"/>
        </w:rPr>
        <w:br/>
        <w:t>и 7 хостелами, 6 объектами санаторно-оздоровительной отрасли,</w:t>
      </w:r>
      <w:r w:rsidRPr="00841466">
        <w:rPr>
          <w:sz w:val="28"/>
          <w:szCs w:val="28"/>
        </w:rPr>
        <w:br/>
        <w:t xml:space="preserve">6 туристскими комплексами и 18 базами отдыха. 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>Министерством обновлены реестры субъектов и объектов туристской индустрии Республики Марий Эл, реестр сувенирной продукции. Актуализирован реестр туристских маршрутов</w:t>
      </w:r>
      <w:r w:rsidRPr="00841466">
        <w:rPr>
          <w:sz w:val="28"/>
          <w:szCs w:val="28"/>
        </w:rPr>
        <w:br/>
        <w:t>и экскурсионных программ по Республике Марий Эл, в состав которого включены 294 туристских программы.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>В целях продвижения туристского потенциала региона</w:t>
      </w:r>
      <w:r w:rsidRPr="00841466">
        <w:rPr>
          <w:sz w:val="28"/>
          <w:szCs w:val="28"/>
        </w:rPr>
        <w:br/>
        <w:t xml:space="preserve">как привлекательной туристской </w:t>
      </w:r>
      <w:proofErr w:type="spellStart"/>
      <w:r w:rsidRPr="00841466">
        <w:rPr>
          <w:sz w:val="28"/>
          <w:szCs w:val="28"/>
        </w:rPr>
        <w:t>дестинации</w:t>
      </w:r>
      <w:proofErr w:type="spellEnd"/>
      <w:r w:rsidRPr="00841466">
        <w:rPr>
          <w:sz w:val="28"/>
          <w:szCs w:val="28"/>
        </w:rPr>
        <w:t xml:space="preserve"> обновлен Событийный календарь туристских мероприятий Республики Марий Эл на 2022 год.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 xml:space="preserve">В 2022 году продолжалась работа по наполнению и актуализации Национального туристического портала RUSSIA.TRAVEL, разделов Туристического портала Республики Марий Эл (http://visit-mariel.ru), официальных страниц Министерства в социальных сетях </w:t>
      </w:r>
      <w:proofErr w:type="spellStart"/>
      <w:r w:rsidRPr="00841466">
        <w:rPr>
          <w:sz w:val="28"/>
          <w:szCs w:val="28"/>
        </w:rPr>
        <w:t>ВКонтакте</w:t>
      </w:r>
      <w:proofErr w:type="spellEnd"/>
      <w:r w:rsidRPr="00841466">
        <w:rPr>
          <w:sz w:val="28"/>
          <w:szCs w:val="28"/>
        </w:rPr>
        <w:t xml:space="preserve"> (https://vk.com/12tourism).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  <w:highlight w:val="yellow"/>
        </w:rPr>
      </w:pPr>
      <w:r w:rsidRPr="00841466">
        <w:rPr>
          <w:sz w:val="28"/>
          <w:szCs w:val="28"/>
        </w:rPr>
        <w:t>В марте - апреле 2022 г. Министерством проведен конкурсный отбор на соискание грантов Главы Республики Марий Эл в области внутреннего и въездного туризма в Республике Марий Эл (далее - конкурсный отбор).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 xml:space="preserve">В соответствии с распоряжением Главы Республики Марий Эл </w:t>
      </w:r>
      <w:r w:rsidRPr="00841466">
        <w:rPr>
          <w:sz w:val="28"/>
          <w:szCs w:val="28"/>
        </w:rPr>
        <w:br/>
        <w:t xml:space="preserve">от 8 мая 2022 июня г. № 73-рг «О предоставлении грантов Главы </w:t>
      </w:r>
      <w:r w:rsidRPr="00841466">
        <w:rPr>
          <w:sz w:val="28"/>
          <w:szCs w:val="28"/>
        </w:rPr>
        <w:lastRenderedPageBreak/>
        <w:t>Республики Марий Эл в области внутреннего и въездного туризма</w:t>
      </w:r>
      <w:r w:rsidRPr="00841466">
        <w:rPr>
          <w:sz w:val="28"/>
          <w:szCs w:val="28"/>
        </w:rPr>
        <w:br/>
        <w:t xml:space="preserve">в Республике Марий Эл в 2022 году» </w:t>
      </w:r>
      <w:proofErr w:type="spellStart"/>
      <w:r w:rsidRPr="00841466">
        <w:rPr>
          <w:sz w:val="28"/>
          <w:szCs w:val="28"/>
        </w:rPr>
        <w:t>грантовая</w:t>
      </w:r>
      <w:proofErr w:type="spellEnd"/>
      <w:r w:rsidRPr="00841466">
        <w:rPr>
          <w:sz w:val="28"/>
          <w:szCs w:val="28"/>
        </w:rPr>
        <w:t xml:space="preserve"> поддержка оказана следующим проектам: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rFonts w:eastAsia="Calibri"/>
          <w:sz w:val="28"/>
          <w:szCs w:val="28"/>
        </w:rPr>
        <w:t>проект «Благоустройство базы отдыха «Золотой Фазан»</w:t>
      </w:r>
      <w:r w:rsidRPr="00841466">
        <w:rPr>
          <w:rFonts w:eastAsia="Calibri"/>
          <w:sz w:val="28"/>
          <w:szCs w:val="28"/>
        </w:rPr>
        <w:br/>
        <w:t xml:space="preserve">в номинации «Благоустройство и (или) модернизация объекта туристского показа на территории Республики Марий Эл» (размер гранта 300 тыс. рублей). </w:t>
      </w:r>
    </w:p>
    <w:p w:rsidR="000C1161" w:rsidRPr="00841466" w:rsidRDefault="000C1161" w:rsidP="00841466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841466">
        <w:rPr>
          <w:rFonts w:eastAsia="Calibri"/>
          <w:sz w:val="28"/>
          <w:szCs w:val="28"/>
        </w:rPr>
        <w:t xml:space="preserve">проект «Юрино - Жемчужина Поволжья» МБУК «Районный социокультурный комплекс» </w:t>
      </w:r>
      <w:proofErr w:type="spellStart"/>
      <w:r w:rsidRPr="00841466">
        <w:rPr>
          <w:rFonts w:eastAsia="Calibri"/>
          <w:sz w:val="28"/>
          <w:szCs w:val="28"/>
        </w:rPr>
        <w:t>Юринского</w:t>
      </w:r>
      <w:proofErr w:type="spellEnd"/>
      <w:r w:rsidRPr="00841466">
        <w:rPr>
          <w:rFonts w:eastAsia="Calibri"/>
          <w:sz w:val="28"/>
          <w:szCs w:val="28"/>
        </w:rPr>
        <w:t xml:space="preserve"> муниципального района Республики Марий Эл в номинации «Рекламно-информационный проект в сфере туризма» (размер гранта 300 тыс. рублей). </w:t>
      </w:r>
    </w:p>
    <w:p w:rsidR="000C1161" w:rsidRPr="00841466" w:rsidRDefault="000C1161" w:rsidP="00841466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841466">
        <w:rPr>
          <w:rFonts w:eastAsia="Calibri"/>
          <w:sz w:val="28"/>
          <w:szCs w:val="28"/>
        </w:rPr>
        <w:t>проект «Г</w:t>
      </w:r>
      <w:r w:rsidRPr="00841466">
        <w:rPr>
          <w:sz w:val="28"/>
          <w:szCs w:val="28"/>
          <w:shd w:val="clear" w:color="auto" w:fill="FFFFFF"/>
        </w:rPr>
        <w:t>ерои марийского эпоса. Современное прочтение»</w:t>
      </w:r>
      <w:r w:rsidRPr="00841466">
        <w:rPr>
          <w:rFonts w:eastAsia="Calibri"/>
          <w:sz w:val="28"/>
          <w:szCs w:val="28"/>
        </w:rPr>
        <w:br/>
        <w:t>ГБУК «Национальный музей Республики Марий Эл им. </w:t>
      </w:r>
      <w:proofErr w:type="spellStart"/>
      <w:r w:rsidRPr="00841466">
        <w:rPr>
          <w:rFonts w:eastAsia="Calibri"/>
          <w:sz w:val="28"/>
          <w:szCs w:val="28"/>
        </w:rPr>
        <w:t>Т.Евсеева</w:t>
      </w:r>
      <w:proofErr w:type="spellEnd"/>
      <w:r w:rsidRPr="00841466">
        <w:rPr>
          <w:rFonts w:eastAsia="Calibri"/>
          <w:sz w:val="28"/>
          <w:szCs w:val="28"/>
        </w:rPr>
        <w:t>»</w:t>
      </w:r>
      <w:r w:rsidRPr="00841466">
        <w:rPr>
          <w:rFonts w:eastAsia="Calibri"/>
          <w:sz w:val="28"/>
          <w:szCs w:val="28"/>
        </w:rPr>
        <w:br/>
        <w:t xml:space="preserve">в номинации «Разработка линейки сувенирной продукции» (размер гранта 300 тыс. рублей). 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</w:rPr>
      </w:pPr>
      <w:r w:rsidRPr="00841466">
        <w:rPr>
          <w:sz w:val="28"/>
          <w:szCs w:val="28"/>
        </w:rPr>
        <w:t>В рамках продвижения туристских услуг организации сферы туризма Республики Марий Эл приняли участие в деловых программах XXVII</w:t>
      </w:r>
      <w:r w:rsidRPr="00841466">
        <w:rPr>
          <w:sz w:val="28"/>
          <w:szCs w:val="28"/>
          <w:lang w:val="en-US"/>
        </w:rPr>
        <w:t>I</w:t>
      </w:r>
      <w:r w:rsidRPr="00841466">
        <w:rPr>
          <w:sz w:val="28"/>
          <w:szCs w:val="28"/>
        </w:rPr>
        <w:t xml:space="preserve"> Международной туристической выставки «MITT» и XVI</w:t>
      </w:r>
      <w:r w:rsidRPr="00841466">
        <w:rPr>
          <w:sz w:val="28"/>
          <w:szCs w:val="28"/>
          <w:lang w:val="en-US"/>
        </w:rPr>
        <w:t>I</w:t>
      </w:r>
      <w:r w:rsidRPr="00841466">
        <w:rPr>
          <w:sz w:val="28"/>
          <w:szCs w:val="28"/>
        </w:rPr>
        <w:t xml:space="preserve"> Международной туристической выставки «</w:t>
      </w:r>
      <w:proofErr w:type="spellStart"/>
      <w:r w:rsidRPr="00841466">
        <w:rPr>
          <w:sz w:val="28"/>
          <w:szCs w:val="28"/>
        </w:rPr>
        <w:t>Интурмаркет</w:t>
      </w:r>
      <w:proofErr w:type="spellEnd"/>
      <w:r w:rsidRPr="00841466">
        <w:rPr>
          <w:sz w:val="28"/>
          <w:szCs w:val="28"/>
        </w:rPr>
        <w:t>» в г. Москве.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</w:rPr>
      </w:pPr>
      <w:r w:rsidRPr="00841466">
        <w:rPr>
          <w:sz w:val="28"/>
          <w:szCs w:val="28"/>
        </w:rPr>
        <w:t xml:space="preserve">Туроператорские, санаторно-оздоровительные организации </w:t>
      </w:r>
      <w:r w:rsidRPr="00841466">
        <w:rPr>
          <w:sz w:val="28"/>
          <w:szCs w:val="28"/>
        </w:rPr>
        <w:br/>
        <w:t xml:space="preserve">и классифицированные средства размещения Республики Марий Эл принимают активное участие в программе стимулирования внутреннего туризма в Российской Федерации (туристический </w:t>
      </w:r>
      <w:proofErr w:type="spellStart"/>
      <w:r w:rsidRPr="00841466">
        <w:rPr>
          <w:sz w:val="28"/>
          <w:szCs w:val="28"/>
        </w:rPr>
        <w:t>кешбэк</w:t>
      </w:r>
      <w:proofErr w:type="spellEnd"/>
      <w:r w:rsidRPr="00841466">
        <w:rPr>
          <w:sz w:val="28"/>
          <w:szCs w:val="28"/>
        </w:rPr>
        <w:t xml:space="preserve">). </w:t>
      </w:r>
    </w:p>
    <w:p w:rsidR="000C1161" w:rsidRPr="00841466" w:rsidRDefault="000C1161" w:rsidP="00841466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41466">
        <w:rPr>
          <w:sz w:val="28"/>
          <w:szCs w:val="28"/>
          <w:shd w:val="clear" w:color="auto" w:fill="FFFFFF"/>
        </w:rPr>
        <w:t xml:space="preserve">16 июня 2022 г. на XXV Петербургском международном экономическом форуме </w:t>
      </w:r>
      <w:r w:rsidRPr="00841466">
        <w:rPr>
          <w:rFonts w:eastAsia="Calibri"/>
          <w:sz w:val="28"/>
          <w:szCs w:val="28"/>
          <w:shd w:val="clear" w:color="auto" w:fill="FFFFFF"/>
        </w:rPr>
        <w:t xml:space="preserve">Правительством Республики Марий Эл </w:t>
      </w:r>
      <w:r w:rsidR="00841466">
        <w:rPr>
          <w:rFonts w:eastAsia="Calibri"/>
          <w:sz w:val="28"/>
          <w:szCs w:val="28"/>
          <w:shd w:val="clear" w:color="auto" w:fill="FFFFFF"/>
        </w:rPr>
        <w:t>и АО </w:t>
      </w:r>
      <w:r w:rsidRPr="00841466">
        <w:rPr>
          <w:rFonts w:eastAsia="Calibri"/>
          <w:sz w:val="28"/>
          <w:szCs w:val="28"/>
          <w:shd w:val="clear" w:color="auto" w:fill="FFFFFF"/>
        </w:rPr>
        <w:t>«Корпорация «</w:t>
      </w:r>
      <w:proofErr w:type="spellStart"/>
      <w:r w:rsidRPr="00841466">
        <w:rPr>
          <w:rFonts w:eastAsia="Calibri"/>
          <w:sz w:val="28"/>
          <w:szCs w:val="28"/>
          <w:shd w:val="clear" w:color="auto" w:fill="FFFFFF"/>
        </w:rPr>
        <w:t>Туризм.РФ</w:t>
      </w:r>
      <w:proofErr w:type="spellEnd"/>
      <w:r w:rsidRPr="00841466">
        <w:rPr>
          <w:rFonts w:eastAsia="Calibri"/>
          <w:sz w:val="28"/>
          <w:szCs w:val="28"/>
          <w:shd w:val="clear" w:color="auto" w:fill="FFFFFF"/>
        </w:rPr>
        <w:t>» подписано соглашени</w:t>
      </w:r>
      <w:r w:rsidR="006A496A">
        <w:rPr>
          <w:rFonts w:eastAsia="Calibri"/>
          <w:sz w:val="28"/>
          <w:szCs w:val="28"/>
          <w:shd w:val="clear" w:color="auto" w:fill="FFFFFF"/>
        </w:rPr>
        <w:t xml:space="preserve">е о долгосрочном взаимодействии </w:t>
      </w:r>
      <w:r w:rsidRPr="00841466">
        <w:rPr>
          <w:rFonts w:eastAsia="Calibri"/>
          <w:sz w:val="28"/>
          <w:szCs w:val="28"/>
          <w:shd w:val="clear" w:color="auto" w:fill="FFFFFF"/>
        </w:rPr>
        <w:t xml:space="preserve">в сфере развития туризма, туристской инфраструктуры и индустрии гостеприимства. </w:t>
      </w:r>
      <w:r w:rsidRPr="00841466">
        <w:rPr>
          <w:sz w:val="28"/>
          <w:szCs w:val="28"/>
        </w:rPr>
        <w:t xml:space="preserve">В рамках соглашения ведется работа </w:t>
      </w:r>
      <w:r w:rsidR="006A496A">
        <w:rPr>
          <w:sz w:val="28"/>
          <w:szCs w:val="28"/>
        </w:rPr>
        <w:br/>
      </w:r>
      <w:r w:rsidRPr="00841466">
        <w:rPr>
          <w:sz w:val="28"/>
          <w:szCs w:val="28"/>
        </w:rPr>
        <w:t xml:space="preserve">по подготовке материалов для проведения мастер-планирования туристских территорий. </w:t>
      </w:r>
      <w:r w:rsidRPr="00841466">
        <w:rPr>
          <w:rFonts w:eastAsia="Calibri"/>
          <w:sz w:val="28"/>
          <w:szCs w:val="28"/>
          <w:shd w:val="clear" w:color="auto" w:fill="FFFFFF"/>
        </w:rPr>
        <w:t>Министерством совместно с АО «Корпорация «</w:t>
      </w:r>
      <w:proofErr w:type="spellStart"/>
      <w:r w:rsidRPr="00841466">
        <w:rPr>
          <w:rFonts w:eastAsia="Calibri"/>
          <w:sz w:val="28"/>
          <w:szCs w:val="28"/>
          <w:shd w:val="clear" w:color="auto" w:fill="FFFFFF"/>
        </w:rPr>
        <w:t>Туризм.РФ</w:t>
      </w:r>
      <w:proofErr w:type="spellEnd"/>
      <w:r w:rsidRPr="00841466">
        <w:rPr>
          <w:rFonts w:eastAsia="Calibri"/>
          <w:sz w:val="28"/>
          <w:szCs w:val="28"/>
          <w:shd w:val="clear" w:color="auto" w:fill="FFFFFF"/>
        </w:rPr>
        <w:t xml:space="preserve">» подготовлен План организационных мероприятий </w:t>
      </w:r>
      <w:r w:rsidR="006A496A">
        <w:rPr>
          <w:rFonts w:eastAsia="Calibri"/>
          <w:sz w:val="28"/>
          <w:szCs w:val="28"/>
          <w:shd w:val="clear" w:color="auto" w:fill="FFFFFF"/>
        </w:rPr>
        <w:br/>
      </w:r>
      <w:r w:rsidRPr="00841466">
        <w:rPr>
          <w:rFonts w:eastAsia="Calibri"/>
          <w:sz w:val="28"/>
          <w:szCs w:val="28"/>
          <w:shd w:val="clear" w:color="auto" w:fill="FFFFFF"/>
        </w:rPr>
        <w:t xml:space="preserve">по реализации Соглашения о взаимодействии, в </w:t>
      </w:r>
      <w:proofErr w:type="spellStart"/>
      <w:r w:rsidRPr="00841466">
        <w:rPr>
          <w:rFonts w:eastAsia="Calibri"/>
          <w:sz w:val="28"/>
          <w:szCs w:val="28"/>
          <w:shd w:val="clear" w:color="auto" w:fill="FFFFFF"/>
        </w:rPr>
        <w:t>т.ч</w:t>
      </w:r>
      <w:proofErr w:type="spellEnd"/>
      <w:r w:rsidRPr="00841466">
        <w:rPr>
          <w:rFonts w:eastAsia="Calibri"/>
          <w:sz w:val="28"/>
          <w:szCs w:val="28"/>
          <w:shd w:val="clear" w:color="auto" w:fill="FFFFFF"/>
        </w:rPr>
        <w:t>. план-график (дорожная карта) по оценке туристического и инвестиционного потенциала для реализации проектов комплексного развития туристских территорий Республики Марий Эл, (при необходимости) с разработкой предварительной концепции мастер-планов, мастер-планов развития туристских территорий.</w:t>
      </w:r>
    </w:p>
    <w:p w:rsidR="000C1161" w:rsidRPr="00841466" w:rsidRDefault="000C1161" w:rsidP="00841466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>При взаимодействии с АО «Корпорация. Туризм РФ»</w:t>
      </w:r>
      <w:r w:rsidR="00841466" w:rsidRPr="00841466">
        <w:rPr>
          <w:sz w:val="28"/>
          <w:szCs w:val="28"/>
        </w:rPr>
        <w:t xml:space="preserve"> </w:t>
      </w:r>
      <w:r w:rsidR="0035456C">
        <w:rPr>
          <w:sz w:val="28"/>
          <w:szCs w:val="28"/>
        </w:rPr>
        <w:br/>
      </w:r>
      <w:r w:rsidRPr="00841466">
        <w:rPr>
          <w:sz w:val="28"/>
          <w:szCs w:val="28"/>
        </w:rPr>
        <w:t>на территории Республики Марий Эл реализуется инвестиционный проект «</w:t>
      </w:r>
      <w:proofErr w:type="spellStart"/>
      <w:r w:rsidRPr="00841466">
        <w:rPr>
          <w:sz w:val="28"/>
          <w:szCs w:val="28"/>
        </w:rPr>
        <w:t>ВÿдЛэнд</w:t>
      </w:r>
      <w:proofErr w:type="spellEnd"/>
      <w:r w:rsidRPr="00841466">
        <w:rPr>
          <w:sz w:val="28"/>
          <w:szCs w:val="28"/>
        </w:rPr>
        <w:t xml:space="preserve">», целью которого является запуск к 2027 году </w:t>
      </w:r>
      <w:r w:rsidR="00841466">
        <w:rPr>
          <w:sz w:val="28"/>
          <w:szCs w:val="28"/>
        </w:rPr>
        <w:br/>
      </w:r>
      <w:r w:rsidRPr="00841466">
        <w:rPr>
          <w:sz w:val="28"/>
          <w:szCs w:val="28"/>
        </w:rPr>
        <w:t>4 туристических объектов современного конкурентоспособного туристского кластера с общим номерным фондом 179 номеров вместимостью 576 человек.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</w:rPr>
      </w:pPr>
      <w:r w:rsidRPr="00841466">
        <w:rPr>
          <w:sz w:val="28"/>
          <w:szCs w:val="28"/>
        </w:rPr>
        <w:lastRenderedPageBreak/>
        <w:t xml:space="preserve">Министерством в рамках института кураторства федеральных округов разработан проект по комплексному развитию туристической инфраструктуры Республики Марий Эл «Центр </w:t>
      </w:r>
      <w:proofErr w:type="spellStart"/>
      <w:r w:rsidRPr="00841466">
        <w:rPr>
          <w:sz w:val="28"/>
          <w:szCs w:val="28"/>
        </w:rPr>
        <w:t>этнотуризма</w:t>
      </w:r>
      <w:proofErr w:type="spellEnd"/>
      <w:r w:rsidRPr="00841466">
        <w:rPr>
          <w:sz w:val="28"/>
          <w:szCs w:val="28"/>
        </w:rPr>
        <w:t xml:space="preserve"> на Волге», который вошел в инициативу туристических проектов «Волжское путешествие» Приволжского федерального округа. В рамках Проекта </w:t>
      </w:r>
      <w:r w:rsidR="00841466">
        <w:rPr>
          <w:sz w:val="28"/>
          <w:szCs w:val="28"/>
        </w:rPr>
        <w:br/>
      </w:r>
      <w:r w:rsidRPr="00841466">
        <w:rPr>
          <w:sz w:val="28"/>
          <w:szCs w:val="28"/>
        </w:rPr>
        <w:t xml:space="preserve">с целью повышения туристской привлекательности республики, развития речного туризма, предусмотрены строительство причальных стенок и реконструкция набережных в городах Звенигово </w:t>
      </w:r>
      <w:r w:rsidR="00841466">
        <w:rPr>
          <w:sz w:val="28"/>
          <w:szCs w:val="28"/>
        </w:rPr>
        <w:br/>
      </w:r>
      <w:r w:rsidRPr="00841466">
        <w:rPr>
          <w:sz w:val="28"/>
          <w:szCs w:val="28"/>
        </w:rPr>
        <w:t xml:space="preserve">и Козьмодемьянск, </w:t>
      </w:r>
      <w:proofErr w:type="spellStart"/>
      <w:r w:rsidRPr="00841466">
        <w:rPr>
          <w:sz w:val="28"/>
          <w:szCs w:val="28"/>
        </w:rPr>
        <w:t>пгт</w:t>
      </w:r>
      <w:proofErr w:type="spellEnd"/>
      <w:r w:rsidRPr="00841466">
        <w:rPr>
          <w:sz w:val="28"/>
          <w:szCs w:val="28"/>
        </w:rPr>
        <w:t> Юрино и с. </w:t>
      </w:r>
      <w:proofErr w:type="spellStart"/>
      <w:r w:rsidRPr="00841466">
        <w:rPr>
          <w:sz w:val="28"/>
          <w:szCs w:val="28"/>
        </w:rPr>
        <w:t>Кокшайск</w:t>
      </w:r>
      <w:proofErr w:type="spellEnd"/>
      <w:r w:rsidRPr="00841466">
        <w:rPr>
          <w:sz w:val="28"/>
          <w:szCs w:val="28"/>
        </w:rPr>
        <w:t>, строительство баз отдыха, реставрация объектов показа и культурного наследия.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41466">
        <w:rPr>
          <w:sz w:val="28"/>
          <w:szCs w:val="28"/>
          <w:shd w:val="clear" w:color="auto" w:fill="FFFFFF"/>
        </w:rPr>
        <w:t xml:space="preserve">16 июня на XXV Петербургском международном экономическом форуме подписано соглашение между республиками Татарстан, Чувашия и Марий Эл, Ульяновской и Самарской областями, Федеральным агентством по туризму по реализации межрегионального туристического проекта «Великий волжский путь». Соглашение направлено на повышение туристской привлекательности </w:t>
      </w:r>
      <w:r w:rsidR="00841466">
        <w:rPr>
          <w:sz w:val="28"/>
          <w:szCs w:val="28"/>
          <w:shd w:val="clear" w:color="auto" w:fill="FFFFFF"/>
        </w:rPr>
        <w:br/>
      </w:r>
      <w:r w:rsidRPr="00841466">
        <w:rPr>
          <w:sz w:val="28"/>
          <w:szCs w:val="28"/>
          <w:shd w:val="clear" w:color="auto" w:fill="FFFFFF"/>
        </w:rPr>
        <w:t xml:space="preserve">и транспортной доступности регионов участников. 2 сентября Правительством Республики Марий Эл утвержден План мероприятий </w:t>
      </w:r>
      <w:r w:rsidR="00841466">
        <w:rPr>
          <w:sz w:val="28"/>
          <w:szCs w:val="28"/>
          <w:shd w:val="clear" w:color="auto" w:fill="FFFFFF"/>
        </w:rPr>
        <w:br/>
      </w:r>
      <w:r w:rsidRPr="00841466">
        <w:rPr>
          <w:sz w:val="28"/>
          <w:szCs w:val="28"/>
          <w:shd w:val="clear" w:color="auto" w:fill="FFFFFF"/>
        </w:rPr>
        <w:t>по реализации межрегионального соглашения.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41466">
        <w:rPr>
          <w:sz w:val="28"/>
          <w:szCs w:val="28"/>
        </w:rPr>
        <w:t>В 2022 году в Республике Марий Эл реализованы инвестиционные проекты: строительство гостиницы «</w:t>
      </w:r>
      <w:r w:rsidRPr="00841466">
        <w:rPr>
          <w:sz w:val="28"/>
          <w:szCs w:val="28"/>
          <w:lang w:val="en-US"/>
        </w:rPr>
        <w:t>RGARD</w:t>
      </w:r>
      <w:r w:rsidRPr="00841466">
        <w:rPr>
          <w:sz w:val="28"/>
          <w:szCs w:val="28"/>
        </w:rPr>
        <w:t xml:space="preserve">» категории «три звезды» </w:t>
      </w:r>
      <w:r w:rsidR="00841466">
        <w:rPr>
          <w:sz w:val="28"/>
          <w:szCs w:val="28"/>
        </w:rPr>
        <w:br/>
      </w:r>
      <w:r w:rsidRPr="00841466">
        <w:rPr>
          <w:sz w:val="28"/>
          <w:szCs w:val="28"/>
        </w:rPr>
        <w:t xml:space="preserve">и </w:t>
      </w:r>
      <w:proofErr w:type="spellStart"/>
      <w:r w:rsidRPr="00841466">
        <w:rPr>
          <w:sz w:val="28"/>
          <w:szCs w:val="28"/>
          <w:shd w:val="clear" w:color="auto" w:fill="FFFFFF"/>
        </w:rPr>
        <w:t>глэмпинга</w:t>
      </w:r>
      <w:proofErr w:type="spellEnd"/>
      <w:r w:rsidRPr="0084146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41466">
        <w:rPr>
          <w:sz w:val="28"/>
          <w:szCs w:val="28"/>
          <w:shd w:val="clear" w:color="auto" w:fill="FFFFFF"/>
        </w:rPr>
        <w:t>Экопарк</w:t>
      </w:r>
      <w:proofErr w:type="spellEnd"/>
      <w:r w:rsidRPr="00841466">
        <w:rPr>
          <w:sz w:val="28"/>
          <w:szCs w:val="28"/>
          <w:shd w:val="clear" w:color="auto" w:fill="FFFFFF"/>
        </w:rPr>
        <w:t xml:space="preserve"> «Бард </w:t>
      </w:r>
      <w:proofErr w:type="spellStart"/>
      <w:r w:rsidRPr="00841466">
        <w:rPr>
          <w:sz w:val="28"/>
          <w:szCs w:val="28"/>
          <w:shd w:val="clear" w:color="auto" w:fill="FFFFFF"/>
        </w:rPr>
        <w:t>Вилладж</w:t>
      </w:r>
      <w:proofErr w:type="spellEnd"/>
      <w:r w:rsidRPr="00841466">
        <w:rPr>
          <w:sz w:val="28"/>
          <w:szCs w:val="28"/>
          <w:shd w:val="clear" w:color="auto" w:fill="FFFFFF"/>
        </w:rPr>
        <w:t xml:space="preserve">» в </w:t>
      </w:r>
      <w:proofErr w:type="spellStart"/>
      <w:r w:rsidRPr="00841466">
        <w:rPr>
          <w:sz w:val="28"/>
          <w:szCs w:val="28"/>
          <w:shd w:val="clear" w:color="auto" w:fill="FFFFFF"/>
        </w:rPr>
        <w:t>пгт</w:t>
      </w:r>
      <w:proofErr w:type="spellEnd"/>
      <w:r w:rsidRPr="00841466">
        <w:rPr>
          <w:sz w:val="28"/>
          <w:szCs w:val="28"/>
          <w:shd w:val="clear" w:color="auto" w:fill="FFFFFF"/>
        </w:rPr>
        <w:t> Юрино.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841466">
        <w:rPr>
          <w:sz w:val="28"/>
          <w:szCs w:val="28"/>
        </w:rPr>
        <w:t xml:space="preserve">Республика Марий Эл принимает активное участие </w:t>
      </w:r>
      <w:r w:rsidR="00841466">
        <w:rPr>
          <w:sz w:val="28"/>
          <w:szCs w:val="28"/>
        </w:rPr>
        <w:br/>
      </w:r>
      <w:r w:rsidRPr="00841466">
        <w:rPr>
          <w:sz w:val="28"/>
          <w:szCs w:val="28"/>
        </w:rPr>
        <w:t xml:space="preserve">в межрегиональном проекте «Яркие выходные в Приволжье». </w:t>
      </w:r>
      <w:r w:rsidRPr="00841466">
        <w:rPr>
          <w:rFonts w:eastAsia="Calibri"/>
          <w:sz w:val="28"/>
          <w:szCs w:val="28"/>
          <w:shd w:val="clear" w:color="auto" w:fill="FFFFFF"/>
        </w:rPr>
        <w:t>5 января 2022 г. в столицу Республики Марий Эл прибыл туристический поезд Оренбург - Самара/Ульяновск – Йошкар-Ола.</w:t>
      </w:r>
      <w:r w:rsidRPr="00841466">
        <w:rPr>
          <w:rFonts w:eastAsia="Calibri"/>
          <w:sz w:val="28"/>
          <w:szCs w:val="28"/>
        </w:rPr>
        <w:t xml:space="preserve"> </w:t>
      </w:r>
      <w:r w:rsidRPr="00841466">
        <w:rPr>
          <w:rFonts w:eastAsia="Calibri"/>
          <w:sz w:val="28"/>
          <w:szCs w:val="28"/>
          <w:shd w:val="clear" w:color="auto" w:fill="FFFFFF"/>
        </w:rPr>
        <w:t>В рамках экскурсионной программы «Этно-</w:t>
      </w:r>
      <w:proofErr w:type="spellStart"/>
      <w:r w:rsidRPr="00841466">
        <w:rPr>
          <w:rFonts w:eastAsia="Calibri"/>
          <w:sz w:val="28"/>
          <w:szCs w:val="28"/>
          <w:shd w:val="clear" w:color="auto" w:fill="FFFFFF"/>
        </w:rPr>
        <w:t>гастротур</w:t>
      </w:r>
      <w:proofErr w:type="spellEnd"/>
      <w:r w:rsidRPr="00841466">
        <w:rPr>
          <w:rFonts w:eastAsia="Calibri"/>
          <w:sz w:val="28"/>
          <w:szCs w:val="28"/>
          <w:shd w:val="clear" w:color="auto" w:fill="FFFFFF"/>
        </w:rPr>
        <w:t xml:space="preserve"> «Вкусно едем. </w:t>
      </w:r>
      <w:hyperlink r:id="rId8" w:history="1">
        <w:r w:rsidRPr="00841466">
          <w:rPr>
            <w:rStyle w:val="a7"/>
            <w:rFonts w:eastAsia="Calibri"/>
            <w:color w:val="auto"/>
            <w:sz w:val="28"/>
            <w:szCs w:val="28"/>
            <w:shd w:val="clear" w:color="auto" w:fill="FFFFFF"/>
          </w:rPr>
          <w:t>#</w:t>
        </w:r>
        <w:proofErr w:type="spellStart"/>
        <w:r w:rsidRPr="00841466">
          <w:rPr>
            <w:rStyle w:val="a7"/>
            <w:rFonts w:eastAsia="Calibri"/>
            <w:color w:val="auto"/>
            <w:sz w:val="28"/>
            <w:szCs w:val="28"/>
            <w:shd w:val="clear" w:color="auto" w:fill="FFFFFF"/>
          </w:rPr>
          <w:t>ВкусноЙошка</w:t>
        </w:r>
        <w:proofErr w:type="spellEnd"/>
      </w:hyperlink>
      <w:r w:rsidRPr="00841466">
        <w:rPr>
          <w:rFonts w:eastAsia="Calibri"/>
          <w:sz w:val="28"/>
          <w:szCs w:val="28"/>
          <w:shd w:val="clear" w:color="auto" w:fill="FFFFFF"/>
        </w:rPr>
        <w:t xml:space="preserve">!» более </w:t>
      </w:r>
      <w:r w:rsidR="0035456C">
        <w:rPr>
          <w:rFonts w:eastAsia="Calibri"/>
          <w:sz w:val="28"/>
          <w:szCs w:val="28"/>
          <w:shd w:val="clear" w:color="auto" w:fill="FFFFFF"/>
        </w:rPr>
        <w:br/>
      </w:r>
      <w:r w:rsidRPr="00841466">
        <w:rPr>
          <w:rFonts w:eastAsia="Calibri"/>
          <w:sz w:val="28"/>
          <w:szCs w:val="28"/>
          <w:shd w:val="clear" w:color="auto" w:fill="FFFFFF"/>
        </w:rPr>
        <w:t>300 туристов посетили Йошкар-Олу. Всего с начала реализации проекта республику посетило более 4 000 туристов.</w:t>
      </w:r>
    </w:p>
    <w:p w:rsidR="000C1161" w:rsidRPr="00841466" w:rsidRDefault="000C1161" w:rsidP="00841466">
      <w:pPr>
        <w:ind w:firstLine="709"/>
        <w:contextualSpacing/>
        <w:jc w:val="both"/>
        <w:rPr>
          <w:sz w:val="28"/>
          <w:szCs w:val="28"/>
        </w:rPr>
      </w:pPr>
      <w:r w:rsidRPr="00841466">
        <w:rPr>
          <w:sz w:val="28"/>
          <w:szCs w:val="28"/>
        </w:rPr>
        <w:t>В 2022 году проекты из Марий Эл неоднократно становились победителями крупных общероссийских конкурсов:</w:t>
      </w:r>
    </w:p>
    <w:p w:rsidR="000C1161" w:rsidRPr="00841466" w:rsidRDefault="000C1161" w:rsidP="00841466">
      <w:pPr>
        <w:pStyle w:val="ac"/>
        <w:spacing w:before="0" w:beforeAutospacing="0"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41466">
        <w:rPr>
          <w:rFonts w:eastAsia="Calibri"/>
          <w:sz w:val="28"/>
          <w:szCs w:val="28"/>
        </w:rPr>
        <w:t>туристические сувениры Республики Марий Эл ООО «Сырная лавка «</w:t>
      </w:r>
      <w:proofErr w:type="spellStart"/>
      <w:r w:rsidRPr="00841466">
        <w:rPr>
          <w:rFonts w:eastAsia="Calibri"/>
          <w:sz w:val="28"/>
          <w:szCs w:val="28"/>
        </w:rPr>
        <w:t>Сернурского</w:t>
      </w:r>
      <w:proofErr w:type="spellEnd"/>
      <w:r w:rsidRPr="00841466">
        <w:rPr>
          <w:rFonts w:eastAsia="Calibri"/>
          <w:sz w:val="28"/>
          <w:szCs w:val="28"/>
        </w:rPr>
        <w:t xml:space="preserve"> </w:t>
      </w:r>
      <w:proofErr w:type="spellStart"/>
      <w:r w:rsidRPr="00841466">
        <w:rPr>
          <w:rFonts w:eastAsia="Calibri"/>
          <w:sz w:val="28"/>
          <w:szCs w:val="28"/>
        </w:rPr>
        <w:t>Сырзавода</w:t>
      </w:r>
      <w:proofErr w:type="spellEnd"/>
      <w:r w:rsidRPr="00841466">
        <w:rPr>
          <w:rFonts w:eastAsia="Calibri"/>
          <w:sz w:val="28"/>
          <w:szCs w:val="28"/>
        </w:rPr>
        <w:t xml:space="preserve">» заняли </w:t>
      </w:r>
      <w:r w:rsidRPr="00841466">
        <w:rPr>
          <w:rFonts w:eastAsia="Calibri"/>
          <w:sz w:val="28"/>
          <w:szCs w:val="28"/>
          <w:lang w:val="en-US"/>
        </w:rPr>
        <w:t>III</w:t>
      </w:r>
      <w:r w:rsidRPr="00841466">
        <w:rPr>
          <w:rFonts w:eastAsia="Calibri"/>
          <w:sz w:val="28"/>
          <w:szCs w:val="28"/>
        </w:rPr>
        <w:t xml:space="preserve"> место в номинации «Гастрономический сувенир (еда)» Всероссийского конкурса «Туристический сувенир», сувениры Республики Марий Эл приняли участие в полуфинале конкурса в г. Екатеринбурге, где заняли призовые места в номинациях «Линейка туристических сувениров города», «Сувенир региона»;</w:t>
      </w:r>
    </w:p>
    <w:p w:rsidR="000C1161" w:rsidRPr="00841466" w:rsidRDefault="000C1161" w:rsidP="00841466">
      <w:pPr>
        <w:pStyle w:val="ac"/>
        <w:spacing w:before="0" w:beforeAutospacing="0"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41466">
        <w:rPr>
          <w:sz w:val="28"/>
          <w:szCs w:val="28"/>
          <w:lang w:val="en-US"/>
        </w:rPr>
        <w:t>II</w:t>
      </w:r>
      <w:r w:rsidRPr="00841466">
        <w:rPr>
          <w:sz w:val="28"/>
          <w:szCs w:val="28"/>
        </w:rPr>
        <w:t xml:space="preserve"> место в финале Национальной премии в области событийного туризма </w:t>
      </w:r>
      <w:proofErr w:type="spellStart"/>
      <w:r w:rsidRPr="00841466">
        <w:rPr>
          <w:sz w:val="28"/>
          <w:szCs w:val="28"/>
        </w:rPr>
        <w:t>Russian</w:t>
      </w:r>
      <w:proofErr w:type="spellEnd"/>
      <w:r w:rsidRPr="00841466">
        <w:rPr>
          <w:sz w:val="28"/>
          <w:szCs w:val="28"/>
        </w:rPr>
        <w:t xml:space="preserve"> </w:t>
      </w:r>
      <w:proofErr w:type="spellStart"/>
      <w:r w:rsidRPr="00841466">
        <w:rPr>
          <w:sz w:val="28"/>
          <w:szCs w:val="28"/>
        </w:rPr>
        <w:t>Event</w:t>
      </w:r>
      <w:proofErr w:type="spellEnd"/>
      <w:r w:rsidRPr="00841466">
        <w:rPr>
          <w:sz w:val="28"/>
          <w:szCs w:val="28"/>
        </w:rPr>
        <w:t xml:space="preserve"> </w:t>
      </w:r>
      <w:proofErr w:type="spellStart"/>
      <w:r w:rsidRPr="00841466">
        <w:rPr>
          <w:sz w:val="28"/>
          <w:szCs w:val="28"/>
        </w:rPr>
        <w:t>Awards</w:t>
      </w:r>
      <w:proofErr w:type="spellEnd"/>
      <w:r w:rsidRPr="00841466">
        <w:rPr>
          <w:sz w:val="28"/>
          <w:szCs w:val="28"/>
        </w:rPr>
        <w:t xml:space="preserve"> в г. Нижний Новгород занял фестиваль сатиры и юмора «</w:t>
      </w:r>
      <w:proofErr w:type="spellStart"/>
      <w:r w:rsidRPr="00841466">
        <w:rPr>
          <w:sz w:val="28"/>
          <w:szCs w:val="28"/>
        </w:rPr>
        <w:t>Бендериада</w:t>
      </w:r>
      <w:proofErr w:type="spellEnd"/>
      <w:r w:rsidRPr="00841466">
        <w:rPr>
          <w:sz w:val="28"/>
          <w:szCs w:val="28"/>
        </w:rPr>
        <w:t>»;</w:t>
      </w:r>
    </w:p>
    <w:p w:rsidR="000C1161" w:rsidRPr="00841466" w:rsidRDefault="000C1161" w:rsidP="00841466">
      <w:pPr>
        <w:pStyle w:val="ac"/>
        <w:spacing w:before="0" w:beforeAutospacing="0" w:after="0" w:line="240" w:lineRule="auto"/>
        <w:ind w:firstLine="709"/>
        <w:contextualSpacing/>
        <w:jc w:val="both"/>
        <w:rPr>
          <w:sz w:val="28"/>
          <w:szCs w:val="28"/>
        </w:rPr>
      </w:pPr>
      <w:r w:rsidRPr="00841466">
        <w:rPr>
          <w:sz w:val="28"/>
          <w:szCs w:val="28"/>
        </w:rPr>
        <w:t xml:space="preserve">II места в финале VI Международного туристского фестиваля-конкурса видео, фото и анимации «Диво Евразии» в г. Новосибирске </w:t>
      </w:r>
      <w:r w:rsidRPr="00841466">
        <w:rPr>
          <w:sz w:val="28"/>
          <w:szCs w:val="28"/>
        </w:rPr>
        <w:lastRenderedPageBreak/>
        <w:t>заняли ролики по этническому и молодежному туризму, созданные представителями сферы туризма региона;</w:t>
      </w:r>
    </w:p>
    <w:p w:rsidR="000C1161" w:rsidRPr="00841466" w:rsidRDefault="000C1161" w:rsidP="00841466">
      <w:pPr>
        <w:pStyle w:val="ac"/>
        <w:spacing w:before="0" w:beforeAutospacing="0" w:after="0" w:line="240" w:lineRule="auto"/>
        <w:ind w:firstLine="709"/>
        <w:contextualSpacing/>
        <w:jc w:val="both"/>
        <w:rPr>
          <w:sz w:val="28"/>
          <w:szCs w:val="28"/>
        </w:rPr>
      </w:pPr>
      <w:r w:rsidRPr="00841466">
        <w:rPr>
          <w:rFonts w:eastAsia="Calibri"/>
          <w:sz w:val="28"/>
          <w:szCs w:val="28"/>
        </w:rPr>
        <w:t xml:space="preserve">видеоролики о туристском потенциале Республики Марий Эл вышли в финал IX Всероссийского фестиваль-конкурса туристских </w:t>
      </w:r>
      <w:proofErr w:type="spellStart"/>
      <w:r w:rsidRPr="00841466">
        <w:rPr>
          <w:rFonts w:eastAsia="Calibri"/>
          <w:sz w:val="28"/>
          <w:szCs w:val="28"/>
        </w:rPr>
        <w:t>видеопрезентаций</w:t>
      </w:r>
      <w:proofErr w:type="spellEnd"/>
      <w:r w:rsidRPr="00841466">
        <w:rPr>
          <w:rFonts w:eastAsia="Calibri"/>
          <w:sz w:val="28"/>
          <w:szCs w:val="28"/>
        </w:rPr>
        <w:t xml:space="preserve"> «Диво России» и заняли призовые места </w:t>
      </w:r>
      <w:r w:rsidR="00841466">
        <w:rPr>
          <w:rFonts w:eastAsia="Calibri"/>
          <w:sz w:val="28"/>
          <w:szCs w:val="28"/>
        </w:rPr>
        <w:br/>
      </w:r>
      <w:r w:rsidRPr="00841466">
        <w:rPr>
          <w:rFonts w:eastAsia="Calibri"/>
          <w:sz w:val="28"/>
          <w:szCs w:val="28"/>
        </w:rPr>
        <w:t xml:space="preserve">в номинациях «Гастрономический туризм», «Вертикальное видео </w:t>
      </w:r>
      <w:r w:rsidR="0035456C">
        <w:rPr>
          <w:rFonts w:eastAsia="Calibri"/>
          <w:sz w:val="28"/>
          <w:szCs w:val="28"/>
        </w:rPr>
        <w:br/>
      </w:r>
      <w:r w:rsidRPr="00841466">
        <w:rPr>
          <w:rFonts w:eastAsia="Calibri"/>
          <w:sz w:val="28"/>
          <w:szCs w:val="28"/>
        </w:rPr>
        <w:t xml:space="preserve">(до 3 мин)», «Туристские </w:t>
      </w:r>
      <w:proofErr w:type="spellStart"/>
      <w:r w:rsidRPr="00841466">
        <w:rPr>
          <w:rFonts w:eastAsia="Calibri"/>
          <w:sz w:val="28"/>
          <w:szCs w:val="28"/>
        </w:rPr>
        <w:t>дестинации</w:t>
      </w:r>
      <w:proofErr w:type="spellEnd"/>
      <w:r w:rsidRPr="00841466">
        <w:rPr>
          <w:rFonts w:eastAsia="Calibri"/>
          <w:sz w:val="28"/>
          <w:szCs w:val="28"/>
        </w:rPr>
        <w:t>» и «Легенды, мифы и предания»;</w:t>
      </w:r>
    </w:p>
    <w:p w:rsidR="000C1161" w:rsidRPr="00841466" w:rsidRDefault="000C1161" w:rsidP="00841466">
      <w:pPr>
        <w:tabs>
          <w:tab w:val="left" w:pos="8395"/>
        </w:tabs>
        <w:ind w:right="-2" w:firstLine="709"/>
        <w:jc w:val="both"/>
        <w:rPr>
          <w:rFonts w:eastAsia="Calibri"/>
          <w:sz w:val="28"/>
          <w:szCs w:val="28"/>
        </w:rPr>
      </w:pPr>
      <w:r w:rsidRPr="00841466">
        <w:rPr>
          <w:rFonts w:eastAsia="Calibri"/>
          <w:sz w:val="28"/>
          <w:szCs w:val="28"/>
        </w:rPr>
        <w:t>II место в номинации «Лучшее открытое гастрономическое производство» Всероссийского конкурса проектов в сфере гастрономического туризма занял проект «Возрождение марийской кухни в трактире «Теплая речка»;</w:t>
      </w:r>
    </w:p>
    <w:p w:rsidR="000C1161" w:rsidRPr="00841466" w:rsidRDefault="000C1161" w:rsidP="00841466">
      <w:pPr>
        <w:pStyle w:val="ac"/>
        <w:spacing w:before="0" w:beforeAutospacing="0" w:after="0" w:line="240" w:lineRule="auto"/>
        <w:ind w:firstLine="709"/>
        <w:contextualSpacing/>
        <w:jc w:val="both"/>
        <w:rPr>
          <w:sz w:val="28"/>
          <w:szCs w:val="28"/>
        </w:rPr>
      </w:pPr>
      <w:r w:rsidRPr="00841466">
        <w:rPr>
          <w:rFonts w:eastAsia="Calibri"/>
          <w:sz w:val="28"/>
          <w:szCs w:val="28"/>
        </w:rPr>
        <w:t xml:space="preserve">по итогам голосования проект «Пешком по республике» занял </w:t>
      </w:r>
      <w:r w:rsidRPr="00841466">
        <w:rPr>
          <w:rFonts w:eastAsia="Calibri"/>
          <w:sz w:val="28"/>
          <w:szCs w:val="28"/>
          <w:lang w:val="en-US"/>
        </w:rPr>
        <w:t>I</w:t>
      </w:r>
      <w:r w:rsidR="003F7A56" w:rsidRPr="00841466">
        <w:rPr>
          <w:rFonts w:eastAsia="Calibri"/>
          <w:sz w:val="28"/>
          <w:szCs w:val="28"/>
        </w:rPr>
        <w:t> </w:t>
      </w:r>
      <w:r w:rsidRPr="00841466">
        <w:rPr>
          <w:rFonts w:eastAsia="Calibri"/>
          <w:sz w:val="28"/>
          <w:szCs w:val="28"/>
        </w:rPr>
        <w:t>место в номинации «</w:t>
      </w:r>
      <w:proofErr w:type="spellStart"/>
      <w:r w:rsidRPr="00841466">
        <w:rPr>
          <w:rFonts w:eastAsia="Calibri"/>
          <w:sz w:val="28"/>
          <w:szCs w:val="28"/>
        </w:rPr>
        <w:t>Экомаршрут</w:t>
      </w:r>
      <w:proofErr w:type="spellEnd"/>
      <w:r w:rsidRPr="00841466">
        <w:rPr>
          <w:rFonts w:eastAsia="Calibri"/>
          <w:sz w:val="28"/>
          <w:szCs w:val="28"/>
        </w:rPr>
        <w:t>» Всероссийского онлайн-голосования «</w:t>
      </w:r>
      <w:proofErr w:type="spellStart"/>
      <w:r w:rsidRPr="00841466">
        <w:rPr>
          <w:rFonts w:eastAsia="Calibri"/>
          <w:sz w:val="28"/>
          <w:szCs w:val="28"/>
        </w:rPr>
        <w:t>Russian</w:t>
      </w:r>
      <w:proofErr w:type="spellEnd"/>
      <w:r w:rsidRPr="00841466">
        <w:rPr>
          <w:rFonts w:eastAsia="Calibri"/>
          <w:sz w:val="28"/>
          <w:szCs w:val="28"/>
        </w:rPr>
        <w:t xml:space="preserve"> </w:t>
      </w:r>
      <w:proofErr w:type="spellStart"/>
      <w:r w:rsidRPr="00841466">
        <w:rPr>
          <w:rFonts w:eastAsia="Calibri"/>
          <w:sz w:val="28"/>
          <w:szCs w:val="28"/>
        </w:rPr>
        <w:t>Traveler</w:t>
      </w:r>
      <w:proofErr w:type="spellEnd"/>
      <w:r w:rsidRPr="00841466">
        <w:rPr>
          <w:rFonts w:eastAsia="Calibri"/>
          <w:sz w:val="28"/>
          <w:szCs w:val="28"/>
        </w:rPr>
        <w:t xml:space="preserve"> </w:t>
      </w:r>
      <w:proofErr w:type="spellStart"/>
      <w:r w:rsidRPr="00841466">
        <w:rPr>
          <w:rFonts w:eastAsia="Calibri"/>
          <w:sz w:val="28"/>
          <w:szCs w:val="28"/>
        </w:rPr>
        <w:t>Awards</w:t>
      </w:r>
      <w:proofErr w:type="spellEnd"/>
      <w:r w:rsidRPr="00841466">
        <w:rPr>
          <w:rFonts w:eastAsia="Calibri"/>
          <w:sz w:val="28"/>
          <w:szCs w:val="28"/>
        </w:rPr>
        <w:t xml:space="preserve"> 2022», посвященного главным туристическим возможностям нашей страны.</w:t>
      </w:r>
    </w:p>
    <w:p w:rsidR="000C1161" w:rsidRPr="00841466" w:rsidRDefault="000C1161" w:rsidP="008414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  <w:shd w:val="clear" w:color="auto" w:fill="FFFFFF"/>
        </w:rPr>
        <w:t xml:space="preserve">В июне-июле 2022 г. продюсерским центром «БМП» </w:t>
      </w:r>
      <w:r w:rsidR="0035456C">
        <w:rPr>
          <w:sz w:val="28"/>
          <w:szCs w:val="28"/>
          <w:shd w:val="clear" w:color="auto" w:fill="FFFFFF"/>
        </w:rPr>
        <w:br/>
      </w:r>
      <w:r w:rsidRPr="00841466">
        <w:rPr>
          <w:sz w:val="28"/>
          <w:szCs w:val="28"/>
        </w:rPr>
        <w:t>на территории г. Йошкар-Олы</w:t>
      </w:r>
      <w:r w:rsidRPr="00841466">
        <w:rPr>
          <w:sz w:val="28"/>
          <w:szCs w:val="28"/>
          <w:shd w:val="clear" w:color="auto" w:fill="FFFFFF"/>
        </w:rPr>
        <w:t xml:space="preserve"> </w:t>
      </w:r>
      <w:r w:rsidRPr="00841466">
        <w:rPr>
          <w:sz w:val="28"/>
          <w:szCs w:val="28"/>
        </w:rPr>
        <w:t>организованы съемки документального фильма «Из России с любовью» для Российского общества «Знание»,</w:t>
      </w:r>
      <w:r w:rsidRPr="00841466">
        <w:rPr>
          <w:sz w:val="28"/>
          <w:szCs w:val="28"/>
          <w:shd w:val="clear" w:color="auto" w:fill="FFFFFF"/>
        </w:rPr>
        <w:t xml:space="preserve"> редакцией телеканала «Моя Планета» проведена съемка передачи «</w:t>
      </w:r>
      <w:proofErr w:type="spellStart"/>
      <w:r w:rsidRPr="00841466">
        <w:rPr>
          <w:sz w:val="28"/>
          <w:szCs w:val="28"/>
          <w:shd w:val="clear" w:color="auto" w:fill="FFFFFF"/>
        </w:rPr>
        <w:t>Сесиль</w:t>
      </w:r>
      <w:proofErr w:type="spellEnd"/>
      <w:r w:rsidRPr="00841466">
        <w:rPr>
          <w:sz w:val="28"/>
          <w:szCs w:val="28"/>
          <w:shd w:val="clear" w:color="auto" w:fill="FFFFFF"/>
        </w:rPr>
        <w:t xml:space="preserve"> в стране чудес»</w:t>
      </w:r>
      <w:r w:rsidRPr="00841466">
        <w:rPr>
          <w:sz w:val="28"/>
          <w:szCs w:val="28"/>
        </w:rPr>
        <w:t xml:space="preserve"> о туристическом потенциале Республики Марий Эл. Программа посвящена активным и талантливым жителям региона, уникальным местам отдыха, достопримечательностям г.</w:t>
      </w:r>
      <w:r w:rsidR="003F7A56" w:rsidRPr="00841466">
        <w:rPr>
          <w:sz w:val="28"/>
          <w:szCs w:val="28"/>
        </w:rPr>
        <w:t> </w:t>
      </w:r>
      <w:r w:rsidRPr="00841466">
        <w:rPr>
          <w:sz w:val="28"/>
          <w:szCs w:val="28"/>
        </w:rPr>
        <w:t xml:space="preserve">Йошкар-Олы, а также </w:t>
      </w:r>
      <w:proofErr w:type="spellStart"/>
      <w:r w:rsidRPr="00841466">
        <w:rPr>
          <w:sz w:val="28"/>
          <w:szCs w:val="28"/>
        </w:rPr>
        <w:t>Моркинского</w:t>
      </w:r>
      <w:proofErr w:type="spellEnd"/>
      <w:r w:rsidRPr="00841466">
        <w:rPr>
          <w:sz w:val="28"/>
          <w:szCs w:val="28"/>
        </w:rPr>
        <w:t xml:space="preserve"> района.</w:t>
      </w:r>
    </w:p>
    <w:p w:rsidR="000C1161" w:rsidRPr="00841466" w:rsidRDefault="000C1161" w:rsidP="00841466">
      <w:pPr>
        <w:tabs>
          <w:tab w:val="left" w:pos="8395"/>
        </w:tabs>
        <w:ind w:right="-2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41466">
        <w:rPr>
          <w:sz w:val="28"/>
          <w:szCs w:val="28"/>
          <w:shd w:val="clear" w:color="auto" w:fill="FFFFFF"/>
        </w:rPr>
        <w:t xml:space="preserve">В целях продвижения туристического потенциала Республики Марий Эл информация о возможностях этнографического туризма размещена в сети Интернет </w:t>
      </w:r>
      <w:r w:rsidRPr="00841466">
        <w:rPr>
          <w:sz w:val="28"/>
          <w:szCs w:val="28"/>
        </w:rPr>
        <w:t xml:space="preserve">на сайте журнала «Региональная Россия». Статья доступна по ссылке </w:t>
      </w:r>
      <w:r w:rsidRPr="00841466">
        <w:rPr>
          <w:rFonts w:eastAsia="Calibri"/>
          <w:sz w:val="28"/>
          <w:szCs w:val="28"/>
          <w:shd w:val="clear" w:color="auto" w:fill="FFFFFF"/>
        </w:rPr>
        <w:t xml:space="preserve">https://regruss.ru/marij-jel-grani-jetnoturizma. 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>В 2022 г. информация о туристском потенциале республики размещена на информационных ресурсах в сети «Интернет» (официальный портал на сайте Правительства Республики Марий Эл, национальный туристический портал RUSSIA.TRAVEL, туристический портал Республики Марий Эл, страницы в социальных сетях, печатных изданиях («Региональная Россия»).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 xml:space="preserve">С целью создания условий для развития перспективных </w:t>
      </w:r>
      <w:r w:rsidR="005A7AAC" w:rsidRPr="00841466">
        <w:rPr>
          <w:sz w:val="28"/>
          <w:szCs w:val="28"/>
        </w:rPr>
        <w:br/>
      </w:r>
      <w:r w:rsidRPr="00841466">
        <w:rPr>
          <w:sz w:val="28"/>
          <w:szCs w:val="28"/>
        </w:rPr>
        <w:t xml:space="preserve">и талантливых специалистов в области туризма в регионе </w:t>
      </w:r>
      <w:r w:rsidRPr="00841466">
        <w:rPr>
          <w:rFonts w:eastAsia="Calibri"/>
          <w:sz w:val="28"/>
          <w:szCs w:val="28"/>
        </w:rPr>
        <w:t>Министерством совместно с Ассоциацией туроператоров России проведен обучающий семинар «Создание, продвижение и реализация туристических маршрутов», в котором приняли участие специалисты муниципальных образований, а также представители организаций сферы туризма.</w:t>
      </w:r>
    </w:p>
    <w:p w:rsidR="000C1161" w:rsidRPr="00841466" w:rsidRDefault="000C1161" w:rsidP="00841466">
      <w:pPr>
        <w:tabs>
          <w:tab w:val="left" w:pos="8395"/>
        </w:tabs>
        <w:ind w:right="-2" w:firstLine="709"/>
        <w:jc w:val="both"/>
        <w:rPr>
          <w:rFonts w:eastAsia="Calibri"/>
          <w:sz w:val="28"/>
          <w:szCs w:val="28"/>
        </w:rPr>
      </w:pPr>
      <w:r w:rsidRPr="00841466">
        <w:rPr>
          <w:rFonts w:eastAsia="Calibri"/>
          <w:sz w:val="28"/>
          <w:szCs w:val="28"/>
        </w:rPr>
        <w:t>Министерством совместно с Ассоциацией туроператоров России проведен обучающий семинар «Создание, продвижение</w:t>
      </w:r>
      <w:r w:rsidR="005A7AAC" w:rsidRPr="00841466">
        <w:rPr>
          <w:rFonts w:eastAsia="Calibri"/>
          <w:sz w:val="28"/>
          <w:szCs w:val="28"/>
        </w:rPr>
        <w:t xml:space="preserve"> </w:t>
      </w:r>
      <w:r w:rsidRPr="00841466">
        <w:rPr>
          <w:rFonts w:eastAsia="Calibri"/>
          <w:sz w:val="28"/>
          <w:szCs w:val="28"/>
        </w:rPr>
        <w:t xml:space="preserve">и реализация туристических маршрутов», в котором приняли участие специалисты </w:t>
      </w:r>
      <w:r w:rsidRPr="00841466">
        <w:rPr>
          <w:rFonts w:eastAsia="Calibri"/>
          <w:sz w:val="28"/>
          <w:szCs w:val="28"/>
        </w:rPr>
        <w:lastRenderedPageBreak/>
        <w:t>муниципальных образований, а также представители организаций сферы туризма.</w:t>
      </w:r>
    </w:p>
    <w:p w:rsidR="000C1161" w:rsidRPr="00841466" w:rsidRDefault="000C1161" w:rsidP="00841466">
      <w:pPr>
        <w:tabs>
          <w:tab w:val="left" w:pos="8395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r w:rsidRPr="00841466">
        <w:rPr>
          <w:sz w:val="28"/>
          <w:szCs w:val="28"/>
          <w:shd w:val="clear" w:color="auto" w:fill="FFFFFF"/>
        </w:rPr>
        <w:t>Представители организаций сферы туризма, Министерства, специалисты сферы туризма приняли участие в следующих обучающих мероприятиях:</w:t>
      </w:r>
    </w:p>
    <w:p w:rsidR="000C1161" w:rsidRPr="00841466" w:rsidRDefault="000C1161" w:rsidP="00841466">
      <w:pPr>
        <w:tabs>
          <w:tab w:val="left" w:pos="8395"/>
        </w:tabs>
        <w:ind w:right="-2" w:firstLine="709"/>
        <w:jc w:val="both"/>
        <w:rPr>
          <w:sz w:val="28"/>
          <w:szCs w:val="28"/>
          <w:shd w:val="clear" w:color="auto" w:fill="FFFFFF"/>
        </w:rPr>
      </w:pPr>
      <w:r w:rsidRPr="00841466">
        <w:rPr>
          <w:sz w:val="28"/>
          <w:szCs w:val="28"/>
          <w:shd w:val="clear" w:color="auto" w:fill="FFFFFF"/>
        </w:rPr>
        <w:t>в программах повышения квалификации ФГБОУ ВО «Российский государственный университет туризма и сервиса»;</w:t>
      </w:r>
    </w:p>
    <w:p w:rsidR="000C1161" w:rsidRPr="00841466" w:rsidRDefault="000C1161" w:rsidP="00841466">
      <w:pPr>
        <w:tabs>
          <w:tab w:val="left" w:pos="8395"/>
        </w:tabs>
        <w:ind w:right="-2" w:firstLine="709"/>
        <w:jc w:val="both"/>
        <w:rPr>
          <w:rFonts w:eastAsia="Calibri"/>
          <w:sz w:val="28"/>
          <w:szCs w:val="28"/>
        </w:rPr>
      </w:pPr>
      <w:r w:rsidRPr="00841466">
        <w:rPr>
          <w:rFonts w:eastAsia="Calibri"/>
          <w:sz w:val="28"/>
          <w:szCs w:val="28"/>
          <w:shd w:val="clear" w:color="auto" w:fill="FFFFFF"/>
        </w:rPr>
        <w:t xml:space="preserve">в учебном онлайн курсе «Головоломки сельского туризма» </w:t>
      </w:r>
      <w:r w:rsidR="0035456C">
        <w:rPr>
          <w:rFonts w:eastAsia="Calibri"/>
          <w:sz w:val="28"/>
          <w:szCs w:val="28"/>
          <w:shd w:val="clear" w:color="auto" w:fill="FFFFFF"/>
        </w:rPr>
        <w:br/>
      </w:r>
      <w:r w:rsidRPr="00841466">
        <w:rPr>
          <w:rFonts w:eastAsia="Calibri"/>
          <w:sz w:val="28"/>
          <w:szCs w:val="28"/>
          <w:shd w:val="clear" w:color="auto" w:fill="FFFFFF"/>
        </w:rPr>
        <w:t>по развитию сельского и экологического туризма, подготовленном</w:t>
      </w:r>
      <w:r w:rsidR="005A7AAC" w:rsidRPr="00841466">
        <w:rPr>
          <w:rFonts w:eastAsia="Calibri"/>
          <w:sz w:val="28"/>
          <w:szCs w:val="28"/>
          <w:shd w:val="clear" w:color="auto" w:fill="FFFFFF"/>
        </w:rPr>
        <w:t xml:space="preserve"> АНО </w:t>
      </w:r>
      <w:r w:rsidRPr="00841466">
        <w:rPr>
          <w:rFonts w:eastAsia="Calibri"/>
          <w:sz w:val="28"/>
          <w:szCs w:val="28"/>
          <w:shd w:val="clear" w:color="auto" w:fill="FFFFFF"/>
        </w:rPr>
        <w:t>«Агентство развития сельских инициатив» и Национальной Ассоциации организаций сельского и экологического туризма;</w:t>
      </w:r>
    </w:p>
    <w:p w:rsidR="000C1161" w:rsidRPr="00841466" w:rsidRDefault="000C1161" w:rsidP="00841466">
      <w:pPr>
        <w:tabs>
          <w:tab w:val="left" w:pos="8395"/>
        </w:tabs>
        <w:ind w:right="-2" w:firstLine="709"/>
        <w:jc w:val="both"/>
        <w:rPr>
          <w:rFonts w:eastAsia="Calibri"/>
          <w:sz w:val="28"/>
          <w:szCs w:val="28"/>
        </w:rPr>
      </w:pPr>
      <w:r w:rsidRPr="00841466">
        <w:rPr>
          <w:rFonts w:eastAsia="Calibri"/>
          <w:sz w:val="28"/>
          <w:szCs w:val="28"/>
        </w:rPr>
        <w:t xml:space="preserve">в образовательном онлайн-акселераторе, проводимого АНО «Национальные приоритеты» с целью получения знаний </w:t>
      </w:r>
      <w:r w:rsidR="0035456C">
        <w:rPr>
          <w:rFonts w:eastAsia="Calibri"/>
          <w:sz w:val="28"/>
          <w:szCs w:val="28"/>
        </w:rPr>
        <w:br/>
      </w:r>
      <w:r w:rsidRPr="00841466">
        <w:rPr>
          <w:rFonts w:eastAsia="Calibri"/>
          <w:sz w:val="28"/>
          <w:szCs w:val="28"/>
        </w:rPr>
        <w:t>для формирования туристического маршрута;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rFonts w:eastAsia="Calibri"/>
          <w:sz w:val="28"/>
          <w:szCs w:val="28"/>
        </w:rPr>
        <w:t xml:space="preserve">в круглом столе «Эффективные формы социального партнерства </w:t>
      </w:r>
      <w:r w:rsidRPr="00841466">
        <w:rPr>
          <w:rFonts w:eastAsia="Calibri"/>
          <w:sz w:val="28"/>
          <w:szCs w:val="28"/>
        </w:rPr>
        <w:br/>
        <w:t>в подготовке кадров», который проходил в рамках Х Открытого регионального чемпионата «Молодые профессионалы» Республики Марий Эл (</w:t>
      </w:r>
      <w:proofErr w:type="spellStart"/>
      <w:r w:rsidRPr="00841466">
        <w:rPr>
          <w:rFonts w:eastAsia="Calibri"/>
          <w:sz w:val="28"/>
          <w:szCs w:val="28"/>
        </w:rPr>
        <w:t>WorldSkills</w:t>
      </w:r>
      <w:proofErr w:type="spellEnd"/>
      <w:r w:rsidRPr="00841466">
        <w:rPr>
          <w:rFonts w:eastAsia="Calibri"/>
          <w:sz w:val="28"/>
          <w:szCs w:val="28"/>
        </w:rPr>
        <w:t xml:space="preserve"> </w:t>
      </w:r>
      <w:proofErr w:type="spellStart"/>
      <w:r w:rsidRPr="00841466">
        <w:rPr>
          <w:rFonts w:eastAsia="Calibri"/>
          <w:sz w:val="28"/>
          <w:szCs w:val="28"/>
        </w:rPr>
        <w:t>Russia</w:t>
      </w:r>
      <w:proofErr w:type="spellEnd"/>
      <w:r w:rsidRPr="00841466">
        <w:rPr>
          <w:rFonts w:eastAsia="Calibri"/>
          <w:sz w:val="28"/>
          <w:szCs w:val="28"/>
        </w:rPr>
        <w:t>);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rFonts w:eastAsia="Calibri"/>
          <w:sz w:val="28"/>
          <w:szCs w:val="28"/>
        </w:rPr>
        <w:t>Специалисты сферы туризма Республики Мари</w:t>
      </w:r>
      <w:r w:rsidR="0035456C">
        <w:rPr>
          <w:rFonts w:eastAsia="Calibri"/>
          <w:sz w:val="28"/>
          <w:szCs w:val="28"/>
        </w:rPr>
        <w:t xml:space="preserve">й Эл приняли участие </w:t>
      </w:r>
      <w:r w:rsidRPr="00841466">
        <w:rPr>
          <w:rFonts w:eastAsia="Calibri"/>
          <w:sz w:val="28"/>
          <w:szCs w:val="28"/>
        </w:rPr>
        <w:t xml:space="preserve">во всероссийском конкурсе «Мастера гостеприимства» и </w:t>
      </w:r>
      <w:r w:rsidR="0035456C">
        <w:rPr>
          <w:rFonts w:eastAsia="Calibri"/>
          <w:sz w:val="28"/>
          <w:szCs w:val="28"/>
        </w:rPr>
        <w:br/>
      </w:r>
      <w:r w:rsidRPr="00841466">
        <w:rPr>
          <w:rFonts w:eastAsia="Calibri"/>
          <w:sz w:val="28"/>
          <w:szCs w:val="28"/>
        </w:rPr>
        <w:t xml:space="preserve">22 октября приняли участие в финале конкурса в г. Минеральные Воды </w:t>
      </w:r>
      <w:r w:rsidR="00841466">
        <w:rPr>
          <w:rFonts w:eastAsia="Calibri"/>
          <w:sz w:val="28"/>
          <w:szCs w:val="28"/>
        </w:rPr>
        <w:br/>
      </w:r>
      <w:r w:rsidRPr="00841466">
        <w:rPr>
          <w:rFonts w:eastAsia="Calibri"/>
          <w:sz w:val="28"/>
          <w:szCs w:val="28"/>
        </w:rPr>
        <w:t>по направлению «Развитие территорий».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 xml:space="preserve">В марте и июне во исполнение постановления Правительства Республики Марий Эл от 9 июня 2015 г. № 319 Министерством проведены очередные этапы аккредитации экскурсоводов (гидов), гидов-переводчиков и инструкторов-проводников. На 1 января 2023 г. </w:t>
      </w:r>
      <w:r w:rsidR="00B5526E" w:rsidRPr="00841466">
        <w:rPr>
          <w:sz w:val="28"/>
          <w:szCs w:val="28"/>
        </w:rPr>
        <w:br/>
      </w:r>
      <w:r w:rsidRPr="00841466">
        <w:rPr>
          <w:sz w:val="28"/>
          <w:szCs w:val="28"/>
        </w:rPr>
        <w:t>в регионе действуют 68 аккредитованных экскурсовода (гида), в том числе 3 гида-переводчика со знанием английского языка.</w:t>
      </w:r>
    </w:p>
    <w:p w:rsidR="000C1161" w:rsidRPr="00841466" w:rsidRDefault="000C1161" w:rsidP="00841466">
      <w:pPr>
        <w:tabs>
          <w:tab w:val="left" w:pos="8395"/>
        </w:tabs>
        <w:ind w:right="-2" w:firstLine="709"/>
        <w:jc w:val="both"/>
        <w:rPr>
          <w:rFonts w:eastAsia="Calibri"/>
          <w:sz w:val="28"/>
          <w:szCs w:val="28"/>
        </w:rPr>
      </w:pPr>
      <w:r w:rsidRPr="00841466">
        <w:rPr>
          <w:rFonts w:eastAsia="Calibri"/>
          <w:sz w:val="28"/>
          <w:szCs w:val="28"/>
        </w:rPr>
        <w:t xml:space="preserve">21 июня во Дворце молодежи Республики Марий Эл состоялся обучающий семинар для представителей гостиниц и иных средств размещения, на которой были разъяснено действующее законодательства в сфере миграционного и регистрационного учета </w:t>
      </w:r>
      <w:r w:rsidR="00B5526E" w:rsidRPr="00841466">
        <w:rPr>
          <w:rFonts w:eastAsia="Calibri"/>
          <w:sz w:val="28"/>
          <w:szCs w:val="28"/>
        </w:rPr>
        <w:br/>
      </w:r>
      <w:r w:rsidRPr="00841466">
        <w:rPr>
          <w:rFonts w:eastAsia="Calibri"/>
          <w:sz w:val="28"/>
          <w:szCs w:val="28"/>
        </w:rPr>
        <w:t xml:space="preserve">в гостиницах и иных средствах размещения; изменения </w:t>
      </w:r>
      <w:r w:rsidR="00B5526E" w:rsidRPr="00841466">
        <w:rPr>
          <w:rFonts w:eastAsia="Calibri"/>
          <w:sz w:val="28"/>
          <w:szCs w:val="28"/>
        </w:rPr>
        <w:br/>
      </w:r>
      <w:r w:rsidRPr="00841466">
        <w:rPr>
          <w:rFonts w:eastAsia="Calibri"/>
          <w:sz w:val="28"/>
          <w:szCs w:val="28"/>
        </w:rPr>
        <w:t>в законодательстве по требованиям к антитеррористической защищенности гостиниц и иных средств размещения; установка информационных указателей к объектам туристской инфраструктуры.</w:t>
      </w:r>
    </w:p>
    <w:p w:rsidR="000C1161" w:rsidRPr="00841466" w:rsidRDefault="000669DB" w:rsidP="00841466">
      <w:pPr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841466">
        <w:rPr>
          <w:sz w:val="28"/>
          <w:szCs w:val="28"/>
          <w:shd w:val="clear" w:color="auto" w:fill="FFFFFF"/>
        </w:rPr>
        <w:t xml:space="preserve">В сентябре-октябре </w:t>
      </w:r>
      <w:r w:rsidR="000C1161" w:rsidRPr="00841466">
        <w:rPr>
          <w:sz w:val="28"/>
          <w:szCs w:val="28"/>
          <w:shd w:val="clear" w:color="auto" w:fill="FFFFFF"/>
        </w:rPr>
        <w:t xml:space="preserve">от Республики Марий Эл направлены заявки для участия во Всероссийском конкурсе проектных команд в сфере государственного управления, разработки и реализации региональных туристических стратегий, Всероссийском конкурсе проектов и лучших практик в сфере экологического, этнокультурного видов туризма, </w:t>
      </w:r>
      <w:r w:rsidRPr="00841466">
        <w:rPr>
          <w:sz w:val="28"/>
          <w:szCs w:val="28"/>
          <w:shd w:val="clear" w:color="auto" w:fill="FFFFFF"/>
        </w:rPr>
        <w:br/>
      </w:r>
      <w:r w:rsidR="000C1161" w:rsidRPr="00841466">
        <w:rPr>
          <w:sz w:val="28"/>
          <w:szCs w:val="28"/>
          <w:shd w:val="clear" w:color="auto" w:fill="FFFFFF"/>
        </w:rPr>
        <w:t>а также туристических маршрутов и проектов, включающих объекты креативных индустрий. Проекты Туристический код центра города Йошкар-Олы в номинации «</w:t>
      </w:r>
      <w:proofErr w:type="spellStart"/>
      <w:r w:rsidR="000C1161" w:rsidRPr="00841466">
        <w:rPr>
          <w:sz w:val="28"/>
          <w:szCs w:val="28"/>
          <w:shd w:val="clear" w:color="auto" w:fill="FFFFFF"/>
        </w:rPr>
        <w:t>Туристически</w:t>
      </w:r>
      <w:proofErr w:type="spellEnd"/>
      <w:r w:rsidR="000C1161" w:rsidRPr="00841466">
        <w:rPr>
          <w:sz w:val="28"/>
          <w:szCs w:val="28"/>
          <w:shd w:val="clear" w:color="auto" w:fill="FFFFFF"/>
        </w:rPr>
        <w:t xml:space="preserve"> привлекательный центр </w:t>
      </w:r>
      <w:r w:rsidR="000C1161" w:rsidRPr="00841466">
        <w:rPr>
          <w:sz w:val="28"/>
          <w:szCs w:val="28"/>
          <w:shd w:val="clear" w:color="auto" w:fill="FFFFFF"/>
        </w:rPr>
        <w:lastRenderedPageBreak/>
        <w:t>города» и Эко-парк «</w:t>
      </w:r>
      <w:proofErr w:type="spellStart"/>
      <w:r w:rsidR="000C1161" w:rsidRPr="00841466">
        <w:rPr>
          <w:sz w:val="28"/>
          <w:szCs w:val="28"/>
          <w:shd w:val="clear" w:color="auto" w:fill="FFFFFF"/>
        </w:rPr>
        <w:t>ВÿдЛэнд</w:t>
      </w:r>
      <w:proofErr w:type="spellEnd"/>
      <w:r w:rsidR="000C1161" w:rsidRPr="00841466">
        <w:rPr>
          <w:sz w:val="28"/>
          <w:szCs w:val="28"/>
          <w:shd w:val="clear" w:color="auto" w:fill="FFFFFF"/>
        </w:rPr>
        <w:t xml:space="preserve"> Марий </w:t>
      </w:r>
      <w:proofErr w:type="spellStart"/>
      <w:r w:rsidR="000C1161" w:rsidRPr="00841466">
        <w:rPr>
          <w:sz w:val="28"/>
          <w:szCs w:val="28"/>
          <w:shd w:val="clear" w:color="auto" w:fill="FFFFFF"/>
        </w:rPr>
        <w:t>Чодра</w:t>
      </w:r>
      <w:proofErr w:type="spellEnd"/>
      <w:r w:rsidR="000C1161" w:rsidRPr="00841466">
        <w:rPr>
          <w:sz w:val="28"/>
          <w:szCs w:val="28"/>
          <w:shd w:val="clear" w:color="auto" w:fill="FFFFFF"/>
        </w:rPr>
        <w:t>» в номинациях «Туристический рекреационный кластер» и «Проекты в сфере экологического туризма» вышли в полуфинал и финал конкурсов.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  <w:highlight w:val="yellow"/>
        </w:rPr>
      </w:pPr>
      <w:r w:rsidRPr="00841466">
        <w:rPr>
          <w:sz w:val="28"/>
          <w:szCs w:val="28"/>
          <w:shd w:val="clear" w:color="auto" w:fill="FFFFFF"/>
        </w:rPr>
        <w:t xml:space="preserve">В декабре в рамках Недели туризма Республики Марий Эл </w:t>
      </w:r>
      <w:r w:rsidR="0035456C">
        <w:rPr>
          <w:sz w:val="28"/>
          <w:szCs w:val="28"/>
          <w:shd w:val="clear" w:color="auto" w:fill="FFFFFF"/>
        </w:rPr>
        <w:br/>
      </w:r>
      <w:r w:rsidRPr="00841466">
        <w:rPr>
          <w:sz w:val="28"/>
          <w:szCs w:val="28"/>
          <w:shd w:val="clear" w:color="auto" w:fill="FFFFFF"/>
        </w:rPr>
        <w:t xml:space="preserve">для представителей сферы туризма региона был проведен обучающий семинар «Новые правила туристического рынка. Возможности </w:t>
      </w:r>
      <w:r w:rsidR="000669DB" w:rsidRPr="00841466">
        <w:rPr>
          <w:sz w:val="28"/>
          <w:szCs w:val="28"/>
          <w:shd w:val="clear" w:color="auto" w:fill="FFFFFF"/>
        </w:rPr>
        <w:br/>
      </w:r>
      <w:r w:rsidRPr="00841466">
        <w:rPr>
          <w:sz w:val="28"/>
          <w:szCs w:val="28"/>
          <w:shd w:val="clear" w:color="auto" w:fill="FFFFFF"/>
        </w:rPr>
        <w:t>и перспективы»</w:t>
      </w:r>
    </w:p>
    <w:p w:rsidR="000C1161" w:rsidRPr="00841466" w:rsidRDefault="000C1161" w:rsidP="00841466">
      <w:pPr>
        <w:ind w:right="-1" w:firstLine="709"/>
        <w:contextualSpacing/>
        <w:jc w:val="both"/>
        <w:rPr>
          <w:sz w:val="28"/>
          <w:szCs w:val="28"/>
          <w:shd w:val="clear" w:color="auto" w:fill="FFFFFF"/>
        </w:rPr>
      </w:pPr>
      <w:r w:rsidRPr="00841466">
        <w:rPr>
          <w:sz w:val="28"/>
          <w:szCs w:val="28"/>
          <w:shd w:val="clear" w:color="auto" w:fill="FFFFFF"/>
        </w:rPr>
        <w:t>Волонтеры гостеприимства Республики Марий Эл приняли участие в образовательной смене туристских волонтеров «</w:t>
      </w:r>
      <w:proofErr w:type="spellStart"/>
      <w:r w:rsidRPr="00841466">
        <w:rPr>
          <w:sz w:val="28"/>
          <w:szCs w:val="28"/>
          <w:shd w:val="clear" w:color="auto" w:fill="FFFFFF"/>
          <w:lang w:val="en-US"/>
        </w:rPr>
        <w:t>i</w:t>
      </w:r>
      <w:proofErr w:type="spellEnd"/>
      <w:r w:rsidRPr="00841466">
        <w:rPr>
          <w:sz w:val="28"/>
          <w:szCs w:val="28"/>
          <w:shd w:val="clear" w:color="auto" w:fill="FFFFFF"/>
        </w:rPr>
        <w:t>.</w:t>
      </w:r>
      <w:proofErr w:type="spellStart"/>
      <w:r w:rsidRPr="00841466">
        <w:rPr>
          <w:sz w:val="28"/>
          <w:szCs w:val="28"/>
          <w:shd w:val="clear" w:color="auto" w:fill="FFFFFF"/>
        </w:rPr>
        <w:t>Pro</w:t>
      </w:r>
      <w:proofErr w:type="spellEnd"/>
      <w:r w:rsidRPr="00841466">
        <w:rPr>
          <w:sz w:val="28"/>
          <w:szCs w:val="28"/>
          <w:shd w:val="clear" w:color="auto" w:fill="FFFFFF"/>
        </w:rPr>
        <w:t>», которая прошла в молодежном центре «Волга» г. Казань.</w:t>
      </w:r>
    </w:p>
    <w:p w:rsidR="000C1161" w:rsidRPr="00841466" w:rsidRDefault="000C1161" w:rsidP="00841466">
      <w:pPr>
        <w:ind w:firstLine="709"/>
        <w:jc w:val="both"/>
        <w:rPr>
          <w:sz w:val="28"/>
          <w:szCs w:val="28"/>
        </w:rPr>
      </w:pPr>
      <w:r w:rsidRPr="00841466">
        <w:rPr>
          <w:sz w:val="28"/>
          <w:szCs w:val="28"/>
        </w:rPr>
        <w:t>6 декабря представители туристические волонтеры Республики Марий Эл приняли участие в выездной практико-ориентированной программе волонтеров туризма и гостеприимства «</w:t>
      </w:r>
      <w:proofErr w:type="spellStart"/>
      <w:r w:rsidRPr="00841466">
        <w:rPr>
          <w:sz w:val="28"/>
          <w:szCs w:val="28"/>
        </w:rPr>
        <w:t>Волонтерство</w:t>
      </w:r>
      <w:proofErr w:type="spellEnd"/>
      <w:r w:rsidRPr="00841466">
        <w:rPr>
          <w:sz w:val="28"/>
          <w:szCs w:val="28"/>
        </w:rPr>
        <w:t xml:space="preserve"> </w:t>
      </w:r>
      <w:r w:rsidR="000669DB" w:rsidRPr="00841466">
        <w:rPr>
          <w:sz w:val="28"/>
          <w:szCs w:val="28"/>
        </w:rPr>
        <w:br/>
      </w:r>
      <w:r w:rsidRPr="00841466">
        <w:rPr>
          <w:sz w:val="28"/>
          <w:szCs w:val="28"/>
        </w:rPr>
        <w:t>в инклюзивном туризме» в г. Москве.</w:t>
      </w:r>
    </w:p>
    <w:p w:rsidR="00393A40" w:rsidRPr="00841466" w:rsidRDefault="00393A40" w:rsidP="00841466">
      <w:pPr>
        <w:ind w:firstLine="720"/>
        <w:jc w:val="both"/>
        <w:rPr>
          <w:rFonts w:cs="TimesNewRomanPSMT"/>
          <w:sz w:val="28"/>
          <w:szCs w:val="28"/>
        </w:rPr>
      </w:pPr>
    </w:p>
    <w:p w:rsidR="00424D1D" w:rsidRPr="0035456C" w:rsidRDefault="00424D1D" w:rsidP="00424D1D">
      <w:pPr>
        <w:tabs>
          <w:tab w:val="left" w:pos="8395"/>
        </w:tabs>
        <w:jc w:val="center"/>
        <w:rPr>
          <w:b/>
          <w:sz w:val="28"/>
          <w:szCs w:val="28"/>
        </w:rPr>
      </w:pPr>
      <w:r w:rsidRPr="0035456C">
        <w:rPr>
          <w:b/>
          <w:sz w:val="28"/>
          <w:szCs w:val="28"/>
        </w:rPr>
        <w:t xml:space="preserve">Подпрограмма </w:t>
      </w:r>
      <w:r w:rsidR="00F5610F" w:rsidRPr="0035456C">
        <w:rPr>
          <w:b/>
          <w:sz w:val="28"/>
          <w:szCs w:val="28"/>
        </w:rPr>
        <w:t xml:space="preserve">7 </w:t>
      </w:r>
      <w:r w:rsidRPr="0035456C">
        <w:rPr>
          <w:b/>
          <w:sz w:val="28"/>
          <w:szCs w:val="28"/>
        </w:rPr>
        <w:t>«Реализация региональных проектов»</w:t>
      </w:r>
    </w:p>
    <w:p w:rsidR="00424D1D" w:rsidRPr="0035456C" w:rsidRDefault="00424D1D" w:rsidP="00424D1D">
      <w:pPr>
        <w:tabs>
          <w:tab w:val="left" w:pos="8395"/>
        </w:tabs>
        <w:jc w:val="center"/>
        <w:rPr>
          <w:b/>
          <w:sz w:val="28"/>
          <w:szCs w:val="28"/>
        </w:rPr>
      </w:pPr>
    </w:p>
    <w:p w:rsidR="00424D1D" w:rsidRPr="009A3D7F" w:rsidRDefault="00424D1D" w:rsidP="00424D1D">
      <w:pPr>
        <w:tabs>
          <w:tab w:val="left" w:pos="8395"/>
        </w:tabs>
        <w:jc w:val="center"/>
        <w:rPr>
          <w:b/>
          <w:sz w:val="28"/>
          <w:szCs w:val="28"/>
        </w:rPr>
      </w:pPr>
      <w:r w:rsidRPr="009A3D7F">
        <w:rPr>
          <w:b/>
          <w:sz w:val="28"/>
          <w:szCs w:val="28"/>
        </w:rPr>
        <w:t>Региональный проект «Спорт - норма жизни»</w:t>
      </w:r>
    </w:p>
    <w:p w:rsidR="00852C7C" w:rsidRDefault="00852C7C" w:rsidP="00852C7C">
      <w:pPr>
        <w:ind w:firstLine="709"/>
        <w:jc w:val="both"/>
        <w:rPr>
          <w:spacing w:val="-3"/>
          <w:sz w:val="28"/>
          <w:szCs w:val="28"/>
        </w:rPr>
      </w:pPr>
      <w:r w:rsidRPr="006B3516">
        <w:rPr>
          <w:spacing w:val="-3"/>
          <w:sz w:val="28"/>
          <w:szCs w:val="28"/>
        </w:rPr>
        <w:t xml:space="preserve">Республика Марий Эл участвует в федеральном проекте «Спорт-норма жизни» национального проекта «Демография». </w:t>
      </w:r>
    </w:p>
    <w:p w:rsidR="00852C7C" w:rsidRPr="00E0009D" w:rsidRDefault="00852C7C" w:rsidP="00852C7C">
      <w:pPr>
        <w:ind w:firstLine="709"/>
        <w:jc w:val="both"/>
        <w:rPr>
          <w:sz w:val="28"/>
          <w:szCs w:val="28"/>
        </w:rPr>
      </w:pPr>
      <w:r w:rsidRPr="00E0009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0009D">
        <w:rPr>
          <w:sz w:val="28"/>
          <w:szCs w:val="28"/>
        </w:rPr>
        <w:t xml:space="preserve"> году реализация проекта осуществлялась по следующим направлениям:</w:t>
      </w:r>
    </w:p>
    <w:p w:rsidR="00424D1D" w:rsidRPr="006515EF" w:rsidRDefault="0059608C" w:rsidP="0059608C">
      <w:pPr>
        <w:tabs>
          <w:tab w:val="left" w:pos="8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4D1D" w:rsidRPr="006515EF">
        <w:rPr>
          <w:sz w:val="28"/>
          <w:szCs w:val="28"/>
        </w:rPr>
        <w:t>осударственн</w:t>
      </w:r>
      <w:r w:rsidR="00852C7C">
        <w:rPr>
          <w:sz w:val="28"/>
          <w:szCs w:val="28"/>
        </w:rPr>
        <w:t>ая</w:t>
      </w:r>
      <w:r w:rsidR="00424D1D" w:rsidRPr="006515EF">
        <w:rPr>
          <w:sz w:val="28"/>
          <w:szCs w:val="28"/>
        </w:rPr>
        <w:t xml:space="preserve"> поддержк</w:t>
      </w:r>
      <w:r w:rsidR="00852C7C">
        <w:rPr>
          <w:sz w:val="28"/>
          <w:szCs w:val="28"/>
        </w:rPr>
        <w:t>а</w:t>
      </w:r>
      <w:r w:rsidR="00424D1D" w:rsidRPr="006515EF">
        <w:rPr>
          <w:sz w:val="28"/>
          <w:szCs w:val="28"/>
        </w:rPr>
        <w:t xml:space="preserve"> спортивных организаций, осуществляющих подготовку спортивного резерва для спортивных сборных команд, в том числе спортивных сборных команд Р</w:t>
      </w:r>
      <w:r w:rsidR="00424D1D">
        <w:rPr>
          <w:sz w:val="28"/>
          <w:szCs w:val="28"/>
        </w:rPr>
        <w:t>оссийской Федерации в размере 3 </w:t>
      </w:r>
      <w:r w:rsidR="00424D1D" w:rsidRPr="006515EF">
        <w:rPr>
          <w:sz w:val="28"/>
          <w:szCs w:val="28"/>
        </w:rPr>
        <w:t>247,9 тыс. рублей (</w:t>
      </w:r>
      <w:proofErr w:type="spellStart"/>
      <w:r w:rsidR="00424D1D" w:rsidRPr="006515EF">
        <w:rPr>
          <w:sz w:val="28"/>
          <w:szCs w:val="28"/>
        </w:rPr>
        <w:t>софинансирование</w:t>
      </w:r>
      <w:proofErr w:type="spellEnd"/>
      <w:r w:rsidR="00424D1D">
        <w:rPr>
          <w:sz w:val="28"/>
          <w:szCs w:val="28"/>
        </w:rPr>
        <w:t xml:space="preserve"> </w:t>
      </w:r>
      <w:r w:rsidR="00424D1D">
        <w:rPr>
          <w:sz w:val="28"/>
          <w:szCs w:val="28"/>
        </w:rPr>
        <w:br/>
      </w:r>
      <w:r w:rsidR="00424D1D" w:rsidRPr="006515EF">
        <w:rPr>
          <w:sz w:val="28"/>
          <w:szCs w:val="28"/>
        </w:rPr>
        <w:t xml:space="preserve">из республиканского бюджета Республики Марий Эл составило </w:t>
      </w:r>
      <w:r w:rsidR="00424D1D">
        <w:rPr>
          <w:sz w:val="28"/>
          <w:szCs w:val="28"/>
        </w:rPr>
        <w:br/>
      </w:r>
      <w:r w:rsidR="00424D1D" w:rsidRPr="006515EF">
        <w:rPr>
          <w:sz w:val="28"/>
          <w:szCs w:val="28"/>
        </w:rPr>
        <w:t>65,29 тыс. рублей). Субсидия распределена 9 спортивным 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 и 12 одаренным спортсменам Республики Марий Эл, занимающимся в организациях, осуществляющих спортивную подготовку, и образовательных организациях, реализующих федеральные стандарты спортивной подготовки;</w:t>
      </w:r>
    </w:p>
    <w:p w:rsidR="00424D1D" w:rsidRPr="006515EF" w:rsidRDefault="00424D1D" w:rsidP="00424D1D">
      <w:pPr>
        <w:tabs>
          <w:tab w:val="left" w:pos="8395"/>
        </w:tabs>
        <w:ind w:firstLine="709"/>
        <w:jc w:val="both"/>
        <w:rPr>
          <w:sz w:val="28"/>
          <w:szCs w:val="28"/>
        </w:rPr>
      </w:pPr>
      <w:r w:rsidRPr="006515EF">
        <w:rPr>
          <w:sz w:val="28"/>
          <w:szCs w:val="28"/>
        </w:rPr>
        <w:t xml:space="preserve">приобретение спортивного оборудования и инвентаря </w:t>
      </w:r>
      <w:r>
        <w:rPr>
          <w:sz w:val="28"/>
          <w:szCs w:val="28"/>
        </w:rPr>
        <w:br/>
      </w:r>
      <w:r w:rsidRPr="006515EF">
        <w:rPr>
          <w:sz w:val="28"/>
          <w:szCs w:val="28"/>
        </w:rPr>
        <w:t>для приведения организаций спортивной подготовки в нормативное состояние в размере 4</w:t>
      </w:r>
      <w:r>
        <w:rPr>
          <w:sz w:val="28"/>
          <w:szCs w:val="28"/>
        </w:rPr>
        <w:t> </w:t>
      </w:r>
      <w:r w:rsidRPr="006515EF">
        <w:rPr>
          <w:sz w:val="28"/>
          <w:szCs w:val="28"/>
        </w:rPr>
        <w:t>497,4 тыс. рублей (</w:t>
      </w:r>
      <w:proofErr w:type="spellStart"/>
      <w:r w:rsidRPr="006515EF">
        <w:rPr>
          <w:sz w:val="28"/>
          <w:szCs w:val="28"/>
        </w:rPr>
        <w:t>софинансирование</w:t>
      </w:r>
      <w:proofErr w:type="spellEnd"/>
      <w:r w:rsidRPr="006515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515EF">
        <w:rPr>
          <w:sz w:val="28"/>
          <w:szCs w:val="28"/>
        </w:rPr>
        <w:t xml:space="preserve">из республиканского бюджета Республики Марий Эл составило </w:t>
      </w:r>
      <w:r>
        <w:rPr>
          <w:sz w:val="28"/>
          <w:szCs w:val="28"/>
        </w:rPr>
        <w:br/>
      </w:r>
      <w:r w:rsidRPr="006515EF">
        <w:rPr>
          <w:sz w:val="28"/>
          <w:szCs w:val="28"/>
        </w:rPr>
        <w:t>91,79 тыс. рублей). Субсидия распределена следующим организациям:</w:t>
      </w:r>
    </w:p>
    <w:p w:rsidR="00424D1D" w:rsidRPr="006515EF" w:rsidRDefault="00424D1D" w:rsidP="00424D1D">
      <w:pPr>
        <w:tabs>
          <w:tab w:val="left" w:pos="8395"/>
        </w:tabs>
        <w:ind w:firstLine="709"/>
        <w:jc w:val="both"/>
        <w:rPr>
          <w:sz w:val="28"/>
          <w:szCs w:val="28"/>
        </w:rPr>
      </w:pPr>
      <w:r w:rsidRPr="006515EF">
        <w:rPr>
          <w:sz w:val="28"/>
          <w:szCs w:val="28"/>
        </w:rPr>
        <w:t>а) ГБУ Республики Марий Эл «СШОР «Викто</w:t>
      </w:r>
      <w:r>
        <w:rPr>
          <w:sz w:val="28"/>
          <w:szCs w:val="28"/>
        </w:rPr>
        <w:t xml:space="preserve">рия» - </w:t>
      </w:r>
      <w:r>
        <w:rPr>
          <w:sz w:val="28"/>
          <w:szCs w:val="28"/>
        </w:rPr>
        <w:br/>
        <w:t>3 </w:t>
      </w:r>
      <w:r w:rsidRPr="006515EF">
        <w:rPr>
          <w:sz w:val="28"/>
          <w:szCs w:val="28"/>
        </w:rPr>
        <w:t xml:space="preserve">291,79 </w:t>
      </w:r>
      <w:proofErr w:type="spellStart"/>
      <w:r w:rsidRPr="006515EF">
        <w:rPr>
          <w:sz w:val="28"/>
          <w:szCs w:val="28"/>
        </w:rPr>
        <w:t>тыс.рублей</w:t>
      </w:r>
      <w:proofErr w:type="spellEnd"/>
      <w:r w:rsidRPr="006515EF">
        <w:rPr>
          <w:sz w:val="28"/>
          <w:szCs w:val="28"/>
        </w:rPr>
        <w:t>;</w:t>
      </w:r>
    </w:p>
    <w:p w:rsidR="00424D1D" w:rsidRDefault="00424D1D" w:rsidP="00424D1D">
      <w:pPr>
        <w:ind w:firstLine="709"/>
        <w:jc w:val="both"/>
        <w:rPr>
          <w:sz w:val="28"/>
          <w:szCs w:val="28"/>
        </w:rPr>
      </w:pPr>
      <w:r w:rsidRPr="006515EF">
        <w:rPr>
          <w:sz w:val="28"/>
          <w:szCs w:val="28"/>
        </w:rPr>
        <w:t xml:space="preserve">б) ГБУ Республики Марий Эл «Комплексная СШОР» - </w:t>
      </w:r>
      <w:r>
        <w:rPr>
          <w:sz w:val="28"/>
          <w:szCs w:val="28"/>
        </w:rPr>
        <w:br/>
      </w:r>
      <w:r w:rsidRPr="006515EF">
        <w:rPr>
          <w:sz w:val="28"/>
          <w:szCs w:val="28"/>
        </w:rPr>
        <w:t>1 297,4 тыс. рублей.</w:t>
      </w:r>
      <w:r w:rsidRPr="009A3D7F">
        <w:rPr>
          <w:sz w:val="28"/>
          <w:szCs w:val="28"/>
        </w:rPr>
        <w:t xml:space="preserve"> </w:t>
      </w:r>
    </w:p>
    <w:p w:rsidR="00395240" w:rsidRPr="00812A6D" w:rsidRDefault="00424D1D" w:rsidP="00395240">
      <w:pPr>
        <w:ind w:left="-57" w:right="-57" w:firstLine="765"/>
        <w:jc w:val="both"/>
        <w:rPr>
          <w:spacing w:val="-2"/>
          <w:sz w:val="16"/>
          <w:szCs w:val="16"/>
          <w:lang w:eastAsia="en-US"/>
        </w:rPr>
      </w:pPr>
      <w:r w:rsidRPr="00D7131E">
        <w:rPr>
          <w:sz w:val="28"/>
          <w:szCs w:val="28"/>
        </w:rPr>
        <w:lastRenderedPageBreak/>
        <w:t xml:space="preserve">В 2022 году </w:t>
      </w:r>
      <w:r>
        <w:rPr>
          <w:sz w:val="28"/>
          <w:szCs w:val="28"/>
        </w:rPr>
        <w:t>велось</w:t>
      </w:r>
      <w:r w:rsidRPr="00D7131E">
        <w:rPr>
          <w:sz w:val="28"/>
          <w:szCs w:val="28"/>
        </w:rPr>
        <w:t xml:space="preserve"> строительство объект</w:t>
      </w:r>
      <w:r>
        <w:rPr>
          <w:sz w:val="28"/>
          <w:szCs w:val="28"/>
        </w:rPr>
        <w:t>а</w:t>
      </w:r>
      <w:r w:rsidRPr="00D7131E">
        <w:rPr>
          <w:sz w:val="28"/>
          <w:szCs w:val="28"/>
        </w:rPr>
        <w:t xml:space="preserve"> спорта: физкультурно-оздоровительный комплекс в муниципальном образовании «</w:t>
      </w:r>
      <w:proofErr w:type="spellStart"/>
      <w:r w:rsidRPr="00D7131E">
        <w:rPr>
          <w:sz w:val="28"/>
          <w:szCs w:val="28"/>
        </w:rPr>
        <w:t>Новот</w:t>
      </w:r>
      <w:r w:rsidR="00395240">
        <w:rPr>
          <w:sz w:val="28"/>
          <w:szCs w:val="28"/>
        </w:rPr>
        <w:t>оръяльский</w:t>
      </w:r>
      <w:proofErr w:type="spellEnd"/>
      <w:r w:rsidR="00395240">
        <w:rPr>
          <w:sz w:val="28"/>
          <w:szCs w:val="28"/>
        </w:rPr>
        <w:t xml:space="preserve"> муниципальный район». </w:t>
      </w:r>
      <w:r w:rsidR="00395240">
        <w:rPr>
          <w:sz w:val="28"/>
          <w:szCs w:val="28"/>
          <w:lang w:eastAsia="en-US"/>
        </w:rPr>
        <w:t>Выполнение общестроительных работ перенесено на 2023 год.</w:t>
      </w:r>
      <w:r w:rsidR="00395240" w:rsidRPr="00812A6D">
        <w:rPr>
          <w:sz w:val="28"/>
          <w:szCs w:val="28"/>
          <w:lang w:eastAsia="en-US"/>
        </w:rPr>
        <w:t xml:space="preserve"> </w:t>
      </w:r>
      <w:r w:rsidR="00395240" w:rsidRPr="00812A6D">
        <w:rPr>
          <w:spacing w:val="-2"/>
          <w:sz w:val="28"/>
          <w:szCs w:val="28"/>
          <w:lang w:eastAsia="en-US"/>
        </w:rPr>
        <w:t>Продолжаются работы по отделке большой чаши бассейна, устройству перегородок под большой чашей бассейна, вводу газовой котельной, работы по устройству системы отопления, электромонтажные работы, работы по замене кровли и монтажу вентилируемого фасада.</w:t>
      </w:r>
      <w:r w:rsidR="00395240" w:rsidRPr="00812A6D">
        <w:rPr>
          <w:spacing w:val="-2"/>
          <w:sz w:val="16"/>
          <w:szCs w:val="16"/>
          <w:lang w:eastAsia="en-US"/>
        </w:rPr>
        <w:t xml:space="preserve"> </w:t>
      </w:r>
    </w:p>
    <w:p w:rsidR="00395240" w:rsidRPr="00812A6D" w:rsidRDefault="00395240" w:rsidP="00395240">
      <w:pPr>
        <w:ind w:left="-57" w:right="-57" w:firstLine="765"/>
        <w:jc w:val="both"/>
        <w:rPr>
          <w:spacing w:val="-2"/>
          <w:sz w:val="28"/>
          <w:szCs w:val="28"/>
          <w:lang w:eastAsia="en-US"/>
        </w:rPr>
      </w:pPr>
      <w:r w:rsidRPr="00812A6D">
        <w:rPr>
          <w:spacing w:val="-2"/>
          <w:sz w:val="28"/>
          <w:szCs w:val="28"/>
          <w:lang w:eastAsia="en-US"/>
        </w:rPr>
        <w:t xml:space="preserve">Отставание идет от плана-графика выполнения работ в связи с тем, </w:t>
      </w:r>
      <w:r w:rsidRPr="00812A6D">
        <w:rPr>
          <w:spacing w:val="-2"/>
          <w:sz w:val="28"/>
          <w:szCs w:val="28"/>
          <w:lang w:eastAsia="en-US"/>
        </w:rPr>
        <w:br/>
        <w:t>что работы по устройству малой чаши бассейна и устройству асфальтобетонного покрытия проездов, стоянки, тротуаров выполнены ненадлежащим образом.</w:t>
      </w:r>
    </w:p>
    <w:p w:rsidR="00424D1D" w:rsidRPr="00D7131E" w:rsidRDefault="00852C7C" w:rsidP="0042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объекта спорта </w:t>
      </w:r>
      <w:r w:rsidR="00424D1D" w:rsidRPr="00D7131E">
        <w:rPr>
          <w:sz w:val="28"/>
          <w:szCs w:val="28"/>
        </w:rPr>
        <w:t xml:space="preserve">«Реконструкция Дворца Спорта </w:t>
      </w:r>
      <w:r>
        <w:rPr>
          <w:sz w:val="28"/>
          <w:szCs w:val="28"/>
        </w:rPr>
        <w:br/>
      </w:r>
      <w:r w:rsidR="00424D1D" w:rsidRPr="00D7131E">
        <w:rPr>
          <w:sz w:val="28"/>
          <w:szCs w:val="28"/>
        </w:rPr>
        <w:t>в г. Волжске».</w:t>
      </w:r>
    </w:p>
    <w:p w:rsidR="00424D1D" w:rsidRDefault="00424D1D" w:rsidP="0042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</w:t>
      </w:r>
      <w:r w:rsidRPr="00496ED6">
        <w:rPr>
          <w:sz w:val="28"/>
          <w:szCs w:val="28"/>
        </w:rPr>
        <w:t xml:space="preserve"> </w:t>
      </w:r>
      <w:proofErr w:type="spellStart"/>
      <w:r w:rsidRPr="00496ED6">
        <w:rPr>
          <w:sz w:val="28"/>
          <w:szCs w:val="28"/>
        </w:rPr>
        <w:t>пгт</w:t>
      </w:r>
      <w:proofErr w:type="spellEnd"/>
      <w:r w:rsidRPr="00496ED6">
        <w:rPr>
          <w:sz w:val="28"/>
          <w:szCs w:val="28"/>
        </w:rPr>
        <w:t xml:space="preserve"> Сернур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Советский малые спортивные</w:t>
      </w:r>
      <w:r w:rsidRPr="00496ED6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496ED6">
        <w:rPr>
          <w:sz w:val="28"/>
          <w:szCs w:val="28"/>
        </w:rPr>
        <w:t xml:space="preserve"> (ГТО) </w:t>
      </w:r>
      <w:r>
        <w:rPr>
          <w:sz w:val="28"/>
          <w:szCs w:val="28"/>
        </w:rPr>
        <w:t>созданы, м</w:t>
      </w:r>
      <w:r w:rsidRPr="00496ED6">
        <w:rPr>
          <w:sz w:val="28"/>
          <w:szCs w:val="28"/>
        </w:rPr>
        <w:t>онтаж спортивно-технологического оборудования</w:t>
      </w:r>
      <w:r>
        <w:rPr>
          <w:sz w:val="28"/>
          <w:szCs w:val="28"/>
        </w:rPr>
        <w:t xml:space="preserve"> завершен</w:t>
      </w:r>
      <w:r w:rsidRPr="00496E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2602" w:rsidRDefault="00562602" w:rsidP="00424D1D">
      <w:pPr>
        <w:ind w:firstLine="709"/>
        <w:jc w:val="both"/>
        <w:rPr>
          <w:sz w:val="28"/>
          <w:szCs w:val="28"/>
        </w:rPr>
      </w:pPr>
    </w:p>
    <w:p w:rsidR="00562602" w:rsidRPr="00562602" w:rsidRDefault="00562602" w:rsidP="00562602">
      <w:pPr>
        <w:jc w:val="center"/>
        <w:rPr>
          <w:b/>
          <w:sz w:val="28"/>
          <w:szCs w:val="28"/>
        </w:rPr>
      </w:pPr>
      <w:r w:rsidRPr="00562602">
        <w:rPr>
          <w:b/>
          <w:sz w:val="28"/>
          <w:szCs w:val="28"/>
        </w:rPr>
        <w:t>Федеральный проект «Социальная активность»</w:t>
      </w:r>
    </w:p>
    <w:p w:rsidR="00562602" w:rsidRDefault="00562602" w:rsidP="00562602">
      <w:pPr>
        <w:ind w:firstLine="709"/>
        <w:jc w:val="both"/>
        <w:rPr>
          <w:sz w:val="28"/>
          <w:szCs w:val="28"/>
        </w:rPr>
      </w:pPr>
      <w:r w:rsidRPr="00562602">
        <w:rPr>
          <w:sz w:val="28"/>
          <w:szCs w:val="28"/>
        </w:rPr>
        <w:t>Значение показателя «Общая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562602">
        <w:rPr>
          <w:sz w:val="28"/>
          <w:szCs w:val="28"/>
        </w:rPr>
        <w:t>волонтерства</w:t>
      </w:r>
      <w:proofErr w:type="spellEnd"/>
      <w:r w:rsidRPr="00562602">
        <w:rPr>
          <w:sz w:val="28"/>
          <w:szCs w:val="28"/>
        </w:rPr>
        <w:t xml:space="preserve">) на базе образовательных организаций, некоммерческих организаций, государственных и муниципальных учреждений, </w:t>
      </w:r>
      <w:r w:rsidRPr="00562602">
        <w:rPr>
          <w:sz w:val="28"/>
          <w:szCs w:val="28"/>
        </w:rPr>
        <w:br/>
        <w:t xml:space="preserve">в добровольческую (волонтерскую) деятельность» по итогам 2022 года составляет 93960 человек, плановое значение - 87581 человек. Значение выполнено в полном объеме и составляет 107 %. </w:t>
      </w:r>
    </w:p>
    <w:p w:rsidR="00562602" w:rsidRPr="00562602" w:rsidRDefault="00562602" w:rsidP="00562602">
      <w:pPr>
        <w:ind w:firstLine="709"/>
        <w:jc w:val="both"/>
        <w:rPr>
          <w:sz w:val="28"/>
          <w:szCs w:val="28"/>
        </w:rPr>
      </w:pPr>
      <w:r w:rsidRPr="00562602">
        <w:rPr>
          <w:sz w:val="28"/>
          <w:szCs w:val="28"/>
        </w:rPr>
        <w:t>За отчетный период в городских округах и муниципальных районах проведены добровольческие акции и мероприятия. Организованы республиканские мероприятия.</w:t>
      </w:r>
    </w:p>
    <w:p w:rsidR="00562602" w:rsidRPr="00562602" w:rsidRDefault="00562602" w:rsidP="00562602">
      <w:pPr>
        <w:ind w:firstLine="709"/>
        <w:jc w:val="both"/>
        <w:rPr>
          <w:sz w:val="28"/>
          <w:szCs w:val="28"/>
        </w:rPr>
      </w:pPr>
      <w:r w:rsidRPr="00562602">
        <w:rPr>
          <w:sz w:val="28"/>
          <w:szCs w:val="28"/>
        </w:rPr>
        <w:t xml:space="preserve">В регионе действует и активно развивается Ресурсный центр поддержки добровольчества, который объединяет волонтерское сообщество. Высокая востребованность в добровольческой помощи стала причиной того, что при поддержке Правительства Республики Марий Эл в 7 муниципальных образованиях открыты добровольческие центры, в задачи которых входит системная и постоянная работа </w:t>
      </w:r>
      <w:r w:rsidRPr="00562602">
        <w:rPr>
          <w:sz w:val="28"/>
          <w:szCs w:val="28"/>
        </w:rPr>
        <w:br/>
        <w:t>по развитию добровольчества на местах.</w:t>
      </w:r>
    </w:p>
    <w:p w:rsidR="00562602" w:rsidRPr="00562602" w:rsidRDefault="00562602" w:rsidP="00562602">
      <w:pPr>
        <w:ind w:firstLine="709"/>
        <w:jc w:val="both"/>
        <w:rPr>
          <w:sz w:val="28"/>
          <w:szCs w:val="28"/>
        </w:rPr>
      </w:pPr>
      <w:r w:rsidRPr="00562602">
        <w:rPr>
          <w:sz w:val="28"/>
          <w:szCs w:val="28"/>
        </w:rPr>
        <w:t xml:space="preserve">С участием добровольцев проведены крупные всероссийские и республиканские мероприятия, такие как: Всероссийская летняя спартакиада детей-инвалидов по зрению «Республика Спорт», Чемпионат России по фигурному катанию, Кубок России, Всероссийские соревнования по фитнес-аэробике, День России, детский Сабантуй, федеральный проект «Поезд Победы», День Государственного флага, </w:t>
      </w:r>
      <w:proofErr w:type="spellStart"/>
      <w:r w:rsidRPr="00562602">
        <w:rPr>
          <w:sz w:val="28"/>
          <w:szCs w:val="28"/>
        </w:rPr>
        <w:t>Fi</w:t>
      </w:r>
      <w:r w:rsidRPr="00562602">
        <w:rPr>
          <w:sz w:val="28"/>
          <w:szCs w:val="28"/>
          <w:lang w:val="en-US"/>
        </w:rPr>
        <w:t>tn</w:t>
      </w:r>
      <w:r w:rsidRPr="00562602">
        <w:rPr>
          <w:sz w:val="28"/>
          <w:szCs w:val="28"/>
        </w:rPr>
        <w:t>ess</w:t>
      </w:r>
      <w:proofErr w:type="spellEnd"/>
      <w:r w:rsidRPr="00562602">
        <w:rPr>
          <w:sz w:val="28"/>
          <w:szCs w:val="28"/>
        </w:rPr>
        <w:t xml:space="preserve"> </w:t>
      </w:r>
      <w:proofErr w:type="spellStart"/>
      <w:r w:rsidRPr="00562602">
        <w:rPr>
          <w:sz w:val="28"/>
          <w:szCs w:val="28"/>
        </w:rPr>
        <w:t>Open</w:t>
      </w:r>
      <w:proofErr w:type="spellEnd"/>
      <w:r w:rsidRPr="00562602">
        <w:rPr>
          <w:sz w:val="28"/>
          <w:szCs w:val="28"/>
        </w:rPr>
        <w:t xml:space="preserve"> </w:t>
      </w:r>
      <w:proofErr w:type="spellStart"/>
      <w:r w:rsidRPr="00562602">
        <w:rPr>
          <w:sz w:val="28"/>
          <w:szCs w:val="28"/>
        </w:rPr>
        <w:t>Air</w:t>
      </w:r>
      <w:proofErr w:type="spellEnd"/>
      <w:r w:rsidRPr="00562602">
        <w:rPr>
          <w:sz w:val="28"/>
          <w:szCs w:val="28"/>
        </w:rPr>
        <w:t xml:space="preserve">, торжественное открытие Дня города, Молодежный фестиваль «Ночь спорта и интеллекта», велась </w:t>
      </w:r>
      <w:r w:rsidRPr="00562602">
        <w:rPr>
          <w:sz w:val="28"/>
          <w:szCs w:val="28"/>
        </w:rPr>
        <w:lastRenderedPageBreak/>
        <w:t>деятельность волонтерского корпуса федерального проекта «Формирование комфортной городской среды», хоккейный матч «Битва титанов», социальная республиканская акция «Семейный марафон добрых дел».</w:t>
      </w:r>
    </w:p>
    <w:p w:rsidR="00562602" w:rsidRPr="00562602" w:rsidRDefault="00562602" w:rsidP="00562602">
      <w:pPr>
        <w:ind w:firstLine="709"/>
        <w:jc w:val="both"/>
        <w:rPr>
          <w:sz w:val="28"/>
          <w:szCs w:val="28"/>
        </w:rPr>
      </w:pPr>
      <w:r w:rsidRPr="00562602">
        <w:rPr>
          <w:sz w:val="28"/>
          <w:szCs w:val="28"/>
        </w:rPr>
        <w:t xml:space="preserve">Проведен региональный этап Международной премии </w:t>
      </w:r>
      <w:r w:rsidRPr="00562602">
        <w:rPr>
          <w:sz w:val="28"/>
          <w:szCs w:val="28"/>
        </w:rPr>
        <w:br/>
        <w:t xml:space="preserve">«Мы вместе». От Республики Марий Эл для участия в Премии направлено 239 заявок, из них 93 прошли в региональный этап Премии, который проведен с 4 по 8 июля 2022 г. на базе ГБУ Республики </w:t>
      </w:r>
      <w:r w:rsidRPr="00562602">
        <w:rPr>
          <w:sz w:val="28"/>
          <w:szCs w:val="28"/>
        </w:rPr>
        <w:br/>
        <w:t xml:space="preserve">Марий Эл «Дворец молодежи». Задача этапа: выявление лучших практик, проектов и инициатив на территории Республики Марий Эл. </w:t>
      </w:r>
      <w:r w:rsidRPr="00562602">
        <w:rPr>
          <w:sz w:val="28"/>
          <w:szCs w:val="28"/>
        </w:rPr>
        <w:br/>
        <w:t>В каждой номинации определены победители.</w:t>
      </w:r>
    </w:p>
    <w:p w:rsidR="00562602" w:rsidRPr="00562602" w:rsidRDefault="00562602" w:rsidP="00562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562602">
        <w:rPr>
          <w:sz w:val="28"/>
          <w:szCs w:val="28"/>
        </w:rPr>
        <w:t>езультат</w:t>
      </w:r>
      <w:r>
        <w:rPr>
          <w:sz w:val="28"/>
          <w:szCs w:val="28"/>
        </w:rPr>
        <w:t>у</w:t>
      </w:r>
      <w:r w:rsidRPr="00562602">
        <w:rPr>
          <w:sz w:val="28"/>
          <w:szCs w:val="28"/>
        </w:rPr>
        <w:t xml:space="preserve"> «В целях популяризации добровольчества (</w:t>
      </w:r>
      <w:proofErr w:type="spellStart"/>
      <w:r w:rsidRPr="00562602">
        <w:rPr>
          <w:sz w:val="28"/>
          <w:szCs w:val="28"/>
        </w:rPr>
        <w:t>волонтерства</w:t>
      </w:r>
      <w:proofErr w:type="spellEnd"/>
      <w:r w:rsidRPr="00562602">
        <w:rPr>
          <w:sz w:val="28"/>
          <w:szCs w:val="28"/>
        </w:rPr>
        <w:t>) в Республике Марий Эл проведена информационная кампания, в том числе рекламные ролики на ТВ и в сети «Интернет»</w:t>
      </w:r>
      <w:r>
        <w:rPr>
          <w:sz w:val="28"/>
          <w:szCs w:val="28"/>
        </w:rPr>
        <w:t xml:space="preserve"> и</w:t>
      </w:r>
      <w:r w:rsidRPr="00562602">
        <w:rPr>
          <w:sz w:val="28"/>
          <w:szCs w:val="28"/>
        </w:rPr>
        <w:t xml:space="preserve">нформационная кампания осуществляется в соответствии </w:t>
      </w:r>
      <w:r w:rsidRPr="00562602">
        <w:rPr>
          <w:sz w:val="28"/>
          <w:szCs w:val="28"/>
        </w:rPr>
        <w:br/>
        <w:t>с планом информационно-</w:t>
      </w:r>
      <w:proofErr w:type="spellStart"/>
      <w:r w:rsidRPr="00562602">
        <w:rPr>
          <w:sz w:val="28"/>
          <w:szCs w:val="28"/>
        </w:rPr>
        <w:t>популяризационной</w:t>
      </w:r>
      <w:proofErr w:type="spellEnd"/>
      <w:r w:rsidRPr="00562602">
        <w:rPr>
          <w:sz w:val="28"/>
          <w:szCs w:val="28"/>
        </w:rPr>
        <w:t xml:space="preserve"> кампании по поддержке добровольческого движения в Республике Марий Эл (май 2021 года - декабрь 2022 года), утвержденного на заседании Совета по развитию добровольчества (</w:t>
      </w:r>
      <w:proofErr w:type="spellStart"/>
      <w:r w:rsidRPr="00562602">
        <w:rPr>
          <w:sz w:val="28"/>
          <w:szCs w:val="28"/>
        </w:rPr>
        <w:t>волонтерства</w:t>
      </w:r>
      <w:proofErr w:type="spellEnd"/>
      <w:r w:rsidRPr="00562602">
        <w:rPr>
          <w:sz w:val="28"/>
          <w:szCs w:val="28"/>
        </w:rPr>
        <w:t>) при Главе Республики Марий Эл (протокол № 4 от 14 мая 2021 г.).</w:t>
      </w:r>
      <w:r>
        <w:rPr>
          <w:sz w:val="28"/>
          <w:szCs w:val="28"/>
        </w:rPr>
        <w:t xml:space="preserve"> </w:t>
      </w:r>
      <w:r w:rsidRPr="00562602">
        <w:rPr>
          <w:sz w:val="28"/>
          <w:szCs w:val="28"/>
        </w:rPr>
        <w:t>Информация о мероприятиях, посвященных добровольчеству, регулярно освещается на телевизионных каналах «ГТРК Марий Эл» и «МЭТР». Тематические публикации также размещены в республиканских СМИ. Федеральным агентством по делам молодежи в 4 квартале 2022 г. запущена рекламно-информационная кампания #</w:t>
      </w:r>
      <w:proofErr w:type="spellStart"/>
      <w:r w:rsidRPr="00562602">
        <w:rPr>
          <w:sz w:val="28"/>
          <w:szCs w:val="28"/>
        </w:rPr>
        <w:t>МыВместе</w:t>
      </w:r>
      <w:proofErr w:type="spellEnd"/>
      <w:r w:rsidRPr="00562602">
        <w:rPr>
          <w:sz w:val="28"/>
          <w:szCs w:val="28"/>
        </w:rPr>
        <w:t xml:space="preserve"> 2022. В социальных сетях опубликованы видеоролики, реклама размещена на уличном цифровом </w:t>
      </w:r>
      <w:proofErr w:type="spellStart"/>
      <w:r w:rsidRPr="00562602">
        <w:rPr>
          <w:sz w:val="28"/>
          <w:szCs w:val="28"/>
        </w:rPr>
        <w:t>билборде</w:t>
      </w:r>
      <w:proofErr w:type="spellEnd"/>
      <w:r w:rsidRPr="00562602">
        <w:rPr>
          <w:sz w:val="28"/>
          <w:szCs w:val="28"/>
        </w:rPr>
        <w:t>, показ роликов состоялся в региональных СМИ. Количество просмотров более 54 тысяч. Показатель выполнен в полном объеме.</w:t>
      </w:r>
    </w:p>
    <w:p w:rsidR="00424D1D" w:rsidRDefault="00562602" w:rsidP="00562602">
      <w:pPr>
        <w:ind w:firstLine="709"/>
        <w:jc w:val="both"/>
        <w:rPr>
          <w:rFonts w:cs="TimesNewRomanPSMT"/>
          <w:i/>
          <w:color w:val="000000" w:themeColor="text1"/>
          <w:sz w:val="28"/>
          <w:szCs w:val="28"/>
        </w:rPr>
      </w:pPr>
      <w:r w:rsidRPr="00562602">
        <w:rPr>
          <w:bCs/>
          <w:sz w:val="28"/>
          <w:szCs w:val="28"/>
        </w:rPr>
        <w:t>По результату «Осуществлены мероприятия с целью прохождения координаторами добровольцев (волонтеров) курсов (лекций, программ) по работе в сфере добровольчества (</w:t>
      </w:r>
      <w:proofErr w:type="spellStart"/>
      <w:r w:rsidRPr="00562602">
        <w:rPr>
          <w:bCs/>
          <w:sz w:val="28"/>
          <w:szCs w:val="28"/>
        </w:rPr>
        <w:t>волонтерства</w:t>
      </w:r>
      <w:proofErr w:type="spellEnd"/>
      <w:r w:rsidRPr="00562602">
        <w:rPr>
          <w:bCs/>
          <w:sz w:val="28"/>
          <w:szCs w:val="28"/>
        </w:rPr>
        <w:t>) и технологиям работы с добровольцами (волонтерами) на базе центров поддержки добровольчества (</w:t>
      </w:r>
      <w:proofErr w:type="spellStart"/>
      <w:r w:rsidRPr="00562602">
        <w:rPr>
          <w:bCs/>
          <w:sz w:val="28"/>
          <w:szCs w:val="28"/>
        </w:rPr>
        <w:t>волонтерства</w:t>
      </w:r>
      <w:proofErr w:type="spellEnd"/>
      <w:r w:rsidRPr="00562602">
        <w:rPr>
          <w:bCs/>
          <w:sz w:val="28"/>
          <w:szCs w:val="28"/>
        </w:rPr>
        <w:t>), НКО, образовательных организаций и иных учреждений, осуществляющих деятельность в сфере добровольчества (</w:t>
      </w:r>
      <w:proofErr w:type="spellStart"/>
      <w:r w:rsidRPr="00562602">
        <w:rPr>
          <w:bCs/>
          <w:sz w:val="28"/>
          <w:szCs w:val="28"/>
        </w:rPr>
        <w:t>волонтерства</w:t>
      </w:r>
      <w:proofErr w:type="spellEnd"/>
      <w:r w:rsidRPr="00562602">
        <w:rPr>
          <w:bCs/>
          <w:sz w:val="28"/>
          <w:szCs w:val="28"/>
        </w:rPr>
        <w:t>)» на масштабной образовательной платформе «</w:t>
      </w:r>
      <w:proofErr w:type="spellStart"/>
      <w:r w:rsidRPr="00562602">
        <w:rPr>
          <w:bCs/>
          <w:sz w:val="28"/>
          <w:szCs w:val="28"/>
        </w:rPr>
        <w:t>Добро.Университет</w:t>
      </w:r>
      <w:proofErr w:type="spellEnd"/>
      <w:r w:rsidRPr="00562602">
        <w:rPr>
          <w:bCs/>
          <w:sz w:val="28"/>
          <w:szCs w:val="28"/>
        </w:rPr>
        <w:t>» в</w:t>
      </w:r>
      <w:r w:rsidRPr="00562602">
        <w:rPr>
          <w:sz w:val="28"/>
          <w:szCs w:val="28"/>
        </w:rPr>
        <w:t xml:space="preserve"> 2022 году обучение прошли 35 человек, всего </w:t>
      </w:r>
      <w:r w:rsidRPr="00562602">
        <w:rPr>
          <w:bCs/>
          <w:sz w:val="28"/>
          <w:szCs w:val="28"/>
        </w:rPr>
        <w:t>н</w:t>
      </w:r>
      <w:r w:rsidRPr="00562602">
        <w:rPr>
          <w:sz w:val="28"/>
          <w:szCs w:val="28"/>
        </w:rPr>
        <w:t xml:space="preserve">а масштабной образовательной платформе «Добро. Университет» обучено 136 человек (плановое значение 132 человека). Показатель выполнен в полном объеме. </w:t>
      </w:r>
    </w:p>
    <w:p w:rsidR="00424D1D" w:rsidRPr="00E762B9" w:rsidRDefault="00424D1D" w:rsidP="00E34A66">
      <w:pPr>
        <w:ind w:firstLine="720"/>
        <w:jc w:val="both"/>
        <w:rPr>
          <w:rFonts w:cs="TimesNewRomanPSMT"/>
          <w:i/>
          <w:color w:val="000000" w:themeColor="text1"/>
          <w:sz w:val="28"/>
          <w:szCs w:val="28"/>
        </w:rPr>
      </w:pPr>
    </w:p>
    <w:p w:rsidR="00393A40" w:rsidRPr="00E762B9" w:rsidRDefault="00E34A66" w:rsidP="00681105">
      <w:pPr>
        <w:ind w:firstLine="720"/>
        <w:jc w:val="center"/>
        <w:rPr>
          <w:rFonts w:cs="TimesNewRomanPSMT"/>
          <w:b/>
          <w:color w:val="000000" w:themeColor="text1"/>
          <w:sz w:val="28"/>
          <w:szCs w:val="28"/>
        </w:rPr>
      </w:pPr>
      <w:r w:rsidRPr="00E762B9">
        <w:rPr>
          <w:rFonts w:cs="TimesNewRomanPSMT"/>
          <w:b/>
          <w:color w:val="000000" w:themeColor="text1"/>
          <w:sz w:val="28"/>
          <w:szCs w:val="28"/>
        </w:rPr>
        <w:t>Перечень мероприятий, не вы</w:t>
      </w:r>
      <w:r w:rsidR="007100D4" w:rsidRPr="00E762B9">
        <w:rPr>
          <w:rFonts w:cs="TimesNewRomanPSMT"/>
          <w:b/>
          <w:color w:val="000000" w:themeColor="text1"/>
          <w:sz w:val="28"/>
          <w:szCs w:val="28"/>
        </w:rPr>
        <w:t xml:space="preserve">полненных (с указанием причин) </w:t>
      </w:r>
      <w:r w:rsidRPr="00E762B9">
        <w:rPr>
          <w:rFonts w:cs="TimesNewRomanPSMT"/>
          <w:b/>
          <w:color w:val="000000" w:themeColor="text1"/>
          <w:sz w:val="28"/>
          <w:szCs w:val="28"/>
        </w:rPr>
        <w:t xml:space="preserve">в установленные сроки, в том числе перечень нереализованных или реализованных частично ведомственных целевых программ, основных мероприятий подпрограмм, </w:t>
      </w:r>
      <w:r w:rsidRPr="00E762B9">
        <w:rPr>
          <w:rFonts w:cs="TimesNewRomanPSMT"/>
          <w:b/>
          <w:color w:val="000000" w:themeColor="text1"/>
          <w:sz w:val="28"/>
          <w:szCs w:val="28"/>
        </w:rPr>
        <w:lastRenderedPageBreak/>
        <w:t>предусмотренных к реализации в отчетном году, с ук</w:t>
      </w:r>
      <w:r w:rsidR="00393A40" w:rsidRPr="00E762B9">
        <w:rPr>
          <w:rFonts w:cs="TimesNewRomanPSMT"/>
          <w:b/>
          <w:color w:val="000000" w:themeColor="text1"/>
          <w:sz w:val="28"/>
          <w:szCs w:val="28"/>
        </w:rPr>
        <w:t>азанием причин их не реализации</w:t>
      </w:r>
    </w:p>
    <w:p w:rsidR="009D3E79" w:rsidRPr="0078059A" w:rsidRDefault="0078059A" w:rsidP="00E34A66">
      <w:pPr>
        <w:ind w:firstLine="709"/>
        <w:jc w:val="both"/>
        <w:rPr>
          <w:color w:val="000000" w:themeColor="text1"/>
          <w:sz w:val="28"/>
          <w:szCs w:val="28"/>
        </w:rPr>
      </w:pPr>
      <w:r w:rsidRPr="0078059A">
        <w:rPr>
          <w:color w:val="000000" w:themeColor="text1"/>
          <w:sz w:val="28"/>
          <w:szCs w:val="28"/>
        </w:rPr>
        <w:t>В 2022 году республиканский конкурс «Молодежный кадровый резерв Республики Ма</w:t>
      </w:r>
      <w:r>
        <w:rPr>
          <w:color w:val="000000" w:themeColor="text1"/>
          <w:sz w:val="28"/>
          <w:szCs w:val="28"/>
        </w:rPr>
        <w:t>рий Эл» не проводился в связи с</w:t>
      </w:r>
      <w:r w:rsidRPr="0078059A">
        <w:rPr>
          <w:color w:val="000000" w:themeColor="text1"/>
          <w:sz w:val="28"/>
          <w:szCs w:val="28"/>
        </w:rPr>
        <w:t xml:space="preserve"> обновлением и доработкой сайта ГБУ Республики Марий Эл «Дворец молодежи», которая будет включать возможность регистрации и тестирования потенциальных участников</w:t>
      </w:r>
      <w:r w:rsidR="009A7D2F" w:rsidRPr="0078059A">
        <w:rPr>
          <w:color w:val="000000" w:themeColor="text1"/>
          <w:sz w:val="28"/>
          <w:szCs w:val="28"/>
        </w:rPr>
        <w:t>.</w:t>
      </w:r>
    </w:p>
    <w:p w:rsidR="009A7D2F" w:rsidRPr="0078059A" w:rsidRDefault="009A7D2F" w:rsidP="00E34A66">
      <w:pPr>
        <w:ind w:firstLine="709"/>
        <w:jc w:val="both"/>
        <w:rPr>
          <w:color w:val="000000" w:themeColor="text1"/>
          <w:sz w:val="28"/>
          <w:szCs w:val="28"/>
        </w:rPr>
      </w:pPr>
    </w:p>
    <w:p w:rsidR="00774912" w:rsidRDefault="00393A40" w:rsidP="00681105">
      <w:pPr>
        <w:ind w:firstLine="720"/>
        <w:contextualSpacing/>
        <w:jc w:val="center"/>
        <w:rPr>
          <w:b/>
          <w:color w:val="000000" w:themeColor="text1"/>
          <w:sz w:val="28"/>
        </w:rPr>
      </w:pPr>
      <w:r w:rsidRPr="00E762B9">
        <w:rPr>
          <w:b/>
          <w:color w:val="000000" w:themeColor="text1"/>
          <w:sz w:val="28"/>
        </w:rPr>
        <w:t>Д</w:t>
      </w:r>
      <w:r w:rsidR="00B8584C" w:rsidRPr="00E762B9">
        <w:rPr>
          <w:b/>
          <w:color w:val="000000" w:themeColor="text1"/>
          <w:sz w:val="28"/>
        </w:rPr>
        <w:t>анные об использовании бюджетных ассигнований и иных ср</w:t>
      </w:r>
      <w:r w:rsidR="00774912" w:rsidRPr="00E762B9">
        <w:rPr>
          <w:b/>
          <w:color w:val="000000" w:themeColor="text1"/>
          <w:sz w:val="28"/>
        </w:rPr>
        <w:t>едств на выполнение мероприятий</w:t>
      </w:r>
    </w:p>
    <w:p w:rsidR="00B8584C" w:rsidRPr="00E762B9" w:rsidRDefault="00B8584C" w:rsidP="00B8584C">
      <w:pPr>
        <w:ind w:firstLine="720"/>
        <w:contextualSpacing/>
        <w:jc w:val="both"/>
        <w:rPr>
          <w:color w:val="000000" w:themeColor="text1"/>
          <w:sz w:val="28"/>
        </w:rPr>
      </w:pPr>
      <w:r w:rsidRPr="00E762B9">
        <w:rPr>
          <w:color w:val="000000" w:themeColor="text1"/>
          <w:sz w:val="28"/>
        </w:rPr>
        <w:t xml:space="preserve">По Государственной программе сводной бюджетной росписью </w:t>
      </w:r>
      <w:r w:rsidRPr="00E762B9">
        <w:rPr>
          <w:color w:val="000000" w:themeColor="text1"/>
          <w:sz w:val="28"/>
        </w:rPr>
        <w:br/>
      </w:r>
      <w:r w:rsidR="00517F0D" w:rsidRPr="00E762B9">
        <w:rPr>
          <w:color w:val="000000" w:themeColor="text1"/>
          <w:sz w:val="28"/>
        </w:rPr>
        <w:t>по состоянию на 01.01.</w:t>
      </w:r>
      <w:r w:rsidR="007E3B38" w:rsidRPr="00E762B9">
        <w:rPr>
          <w:color w:val="000000" w:themeColor="text1"/>
          <w:sz w:val="28"/>
        </w:rPr>
        <w:t>202</w:t>
      </w:r>
      <w:r w:rsidR="00772AE5">
        <w:rPr>
          <w:color w:val="000000" w:themeColor="text1"/>
          <w:sz w:val="28"/>
        </w:rPr>
        <w:t>2</w:t>
      </w:r>
      <w:r w:rsidRPr="00E762B9">
        <w:rPr>
          <w:color w:val="000000" w:themeColor="text1"/>
          <w:sz w:val="28"/>
        </w:rPr>
        <w:t xml:space="preserve"> были доведены лимиты бюджетных обязательств в размере </w:t>
      </w:r>
      <w:r w:rsidR="00772AE5">
        <w:rPr>
          <w:color w:val="000000" w:themeColor="text1"/>
          <w:sz w:val="28"/>
        </w:rPr>
        <w:t>817 362,7</w:t>
      </w:r>
      <w:r w:rsidRPr="00E762B9">
        <w:rPr>
          <w:color w:val="000000" w:themeColor="text1"/>
          <w:sz w:val="28"/>
        </w:rPr>
        <w:t xml:space="preserve"> тыс. рублей (в соответствии с </w:t>
      </w:r>
      <w:r w:rsidR="00F84BE7" w:rsidRPr="00E762B9">
        <w:rPr>
          <w:color w:val="000000" w:themeColor="text1"/>
          <w:sz w:val="28"/>
        </w:rPr>
        <w:t xml:space="preserve">Законом Республики Марий Эл от </w:t>
      </w:r>
      <w:r w:rsidR="00772AE5">
        <w:rPr>
          <w:color w:val="000000" w:themeColor="text1"/>
          <w:sz w:val="28"/>
        </w:rPr>
        <w:t>3</w:t>
      </w:r>
      <w:r w:rsidR="003D4C7B" w:rsidRPr="00E762B9">
        <w:rPr>
          <w:color w:val="000000" w:themeColor="text1"/>
          <w:sz w:val="28"/>
        </w:rPr>
        <w:t xml:space="preserve"> декабря </w:t>
      </w:r>
      <w:r w:rsidR="007E3B38" w:rsidRPr="00E762B9">
        <w:rPr>
          <w:color w:val="000000" w:themeColor="text1"/>
          <w:sz w:val="28"/>
        </w:rPr>
        <w:t>20</w:t>
      </w:r>
      <w:r w:rsidR="003D4C7B" w:rsidRPr="00E762B9">
        <w:rPr>
          <w:color w:val="000000" w:themeColor="text1"/>
          <w:sz w:val="28"/>
        </w:rPr>
        <w:t>20</w:t>
      </w:r>
      <w:r w:rsidR="00F84BE7" w:rsidRPr="00E762B9">
        <w:rPr>
          <w:color w:val="000000" w:themeColor="text1"/>
          <w:sz w:val="28"/>
        </w:rPr>
        <w:t xml:space="preserve"> г. № </w:t>
      </w:r>
      <w:r w:rsidR="00772AE5">
        <w:rPr>
          <w:color w:val="000000" w:themeColor="text1"/>
          <w:sz w:val="28"/>
        </w:rPr>
        <w:t>56</w:t>
      </w:r>
      <w:r w:rsidR="00F84BE7" w:rsidRPr="00E762B9">
        <w:rPr>
          <w:color w:val="000000" w:themeColor="text1"/>
          <w:sz w:val="28"/>
        </w:rPr>
        <w:t>-З «О республиканском бюджете Республики Марий Эл на 20</w:t>
      </w:r>
      <w:r w:rsidR="007E3B38" w:rsidRPr="00E762B9">
        <w:rPr>
          <w:color w:val="000000" w:themeColor="text1"/>
          <w:sz w:val="28"/>
        </w:rPr>
        <w:t>2</w:t>
      </w:r>
      <w:r w:rsidR="00772AE5">
        <w:rPr>
          <w:color w:val="000000" w:themeColor="text1"/>
          <w:sz w:val="28"/>
        </w:rPr>
        <w:t>2</w:t>
      </w:r>
      <w:r w:rsidR="00F84BE7" w:rsidRPr="00E762B9">
        <w:rPr>
          <w:color w:val="000000" w:themeColor="text1"/>
          <w:sz w:val="28"/>
        </w:rPr>
        <w:t xml:space="preserve"> год и на плановый период </w:t>
      </w:r>
      <w:r w:rsidR="00772AE5">
        <w:rPr>
          <w:color w:val="000000" w:themeColor="text1"/>
          <w:sz w:val="28"/>
        </w:rPr>
        <w:br/>
      </w:r>
      <w:r w:rsidR="00F84BE7" w:rsidRPr="00E762B9">
        <w:rPr>
          <w:color w:val="000000" w:themeColor="text1"/>
          <w:sz w:val="28"/>
        </w:rPr>
        <w:t>202</w:t>
      </w:r>
      <w:r w:rsidR="00772AE5">
        <w:rPr>
          <w:color w:val="000000" w:themeColor="text1"/>
          <w:sz w:val="28"/>
        </w:rPr>
        <w:t>3</w:t>
      </w:r>
      <w:r w:rsidR="00F84BE7" w:rsidRPr="00E762B9">
        <w:rPr>
          <w:color w:val="000000" w:themeColor="text1"/>
          <w:sz w:val="28"/>
        </w:rPr>
        <w:t xml:space="preserve"> и 202</w:t>
      </w:r>
      <w:r w:rsidR="00772AE5">
        <w:rPr>
          <w:color w:val="000000" w:themeColor="text1"/>
          <w:sz w:val="28"/>
        </w:rPr>
        <w:t>4</w:t>
      </w:r>
      <w:r w:rsidR="003D4C7B" w:rsidRPr="00E762B9">
        <w:rPr>
          <w:color w:val="000000" w:themeColor="text1"/>
          <w:sz w:val="28"/>
        </w:rPr>
        <w:t xml:space="preserve"> </w:t>
      </w:r>
      <w:r w:rsidR="00F84BE7" w:rsidRPr="00E762B9">
        <w:rPr>
          <w:color w:val="000000" w:themeColor="text1"/>
          <w:sz w:val="28"/>
        </w:rPr>
        <w:t>годов»</w:t>
      </w:r>
      <w:r w:rsidRPr="00E762B9">
        <w:rPr>
          <w:color w:val="000000" w:themeColor="text1"/>
          <w:sz w:val="28"/>
        </w:rPr>
        <w:t>).</w:t>
      </w:r>
      <w:r w:rsidR="003D4C7B" w:rsidRPr="00E762B9">
        <w:rPr>
          <w:color w:val="000000" w:themeColor="text1"/>
          <w:sz w:val="28"/>
        </w:rPr>
        <w:t xml:space="preserve"> </w:t>
      </w:r>
      <w:r w:rsidR="00772AE5">
        <w:rPr>
          <w:color w:val="000000" w:themeColor="text1"/>
          <w:sz w:val="28"/>
        </w:rPr>
        <w:t>П</w:t>
      </w:r>
      <w:r w:rsidR="00772AE5" w:rsidRPr="00E762B9">
        <w:rPr>
          <w:color w:val="000000" w:themeColor="text1"/>
          <w:sz w:val="28"/>
        </w:rPr>
        <w:t>остановлениями Пра</w:t>
      </w:r>
      <w:r w:rsidR="00772AE5">
        <w:rPr>
          <w:color w:val="000000" w:themeColor="text1"/>
          <w:sz w:val="28"/>
        </w:rPr>
        <w:t xml:space="preserve">вительства Республики Марий Эл </w:t>
      </w:r>
      <w:r w:rsidR="00772AE5" w:rsidRPr="00E762B9">
        <w:rPr>
          <w:color w:val="000000" w:themeColor="text1"/>
          <w:sz w:val="28"/>
        </w:rPr>
        <w:t xml:space="preserve">от </w:t>
      </w:r>
      <w:r w:rsidR="00772AE5">
        <w:rPr>
          <w:color w:val="000000" w:themeColor="text1"/>
          <w:sz w:val="28"/>
        </w:rPr>
        <w:t>20 апреля 2022 г. № 186</w:t>
      </w:r>
      <w:r w:rsidR="00772AE5" w:rsidRPr="00E762B9">
        <w:rPr>
          <w:color w:val="000000" w:themeColor="text1"/>
          <w:sz w:val="28"/>
        </w:rPr>
        <w:t xml:space="preserve"> «О внесении изменений </w:t>
      </w:r>
      <w:r w:rsidR="00772AE5">
        <w:rPr>
          <w:color w:val="000000" w:themeColor="text1"/>
          <w:sz w:val="28"/>
        </w:rPr>
        <w:br/>
      </w:r>
      <w:r w:rsidR="00772AE5" w:rsidRPr="00E762B9">
        <w:rPr>
          <w:color w:val="000000" w:themeColor="text1"/>
          <w:sz w:val="28"/>
        </w:rPr>
        <w:t>в постановление Правительства Республики Марий Э</w:t>
      </w:r>
      <w:r w:rsidR="00772AE5">
        <w:rPr>
          <w:color w:val="000000" w:themeColor="text1"/>
          <w:sz w:val="28"/>
        </w:rPr>
        <w:t xml:space="preserve">л от 30 ноября </w:t>
      </w:r>
      <w:r w:rsidR="00772AE5">
        <w:rPr>
          <w:color w:val="000000" w:themeColor="text1"/>
          <w:sz w:val="28"/>
        </w:rPr>
        <w:br/>
        <w:t xml:space="preserve">2012 г. № 449», </w:t>
      </w:r>
      <w:r w:rsidR="00772AE5" w:rsidRPr="00E762B9">
        <w:rPr>
          <w:color w:val="000000" w:themeColor="text1"/>
          <w:sz w:val="28"/>
        </w:rPr>
        <w:t xml:space="preserve">от </w:t>
      </w:r>
      <w:r w:rsidR="00772AE5">
        <w:rPr>
          <w:color w:val="000000" w:themeColor="text1"/>
          <w:sz w:val="28"/>
        </w:rPr>
        <w:t>20 мая 2022 г. № 229</w:t>
      </w:r>
      <w:r w:rsidR="00772AE5" w:rsidRPr="00E762B9">
        <w:rPr>
          <w:color w:val="000000" w:themeColor="text1"/>
          <w:sz w:val="28"/>
        </w:rPr>
        <w:t xml:space="preserve"> «О внесении изменений </w:t>
      </w:r>
      <w:r w:rsidR="00772AE5">
        <w:rPr>
          <w:color w:val="000000" w:themeColor="text1"/>
          <w:sz w:val="28"/>
        </w:rPr>
        <w:br/>
      </w:r>
      <w:r w:rsidR="00772AE5" w:rsidRPr="00E762B9">
        <w:rPr>
          <w:color w:val="000000" w:themeColor="text1"/>
          <w:sz w:val="28"/>
        </w:rPr>
        <w:t xml:space="preserve">в постановление Правительства Республики Марий Эл от 30 ноября </w:t>
      </w:r>
      <w:r w:rsidR="00772AE5">
        <w:rPr>
          <w:color w:val="000000" w:themeColor="text1"/>
          <w:sz w:val="28"/>
        </w:rPr>
        <w:br/>
        <w:t xml:space="preserve">2012 г. № 449», </w:t>
      </w:r>
      <w:r w:rsidR="00772AE5" w:rsidRPr="00E762B9">
        <w:rPr>
          <w:color w:val="000000" w:themeColor="text1"/>
          <w:sz w:val="28"/>
        </w:rPr>
        <w:t xml:space="preserve">от </w:t>
      </w:r>
      <w:r w:rsidR="00772AE5">
        <w:rPr>
          <w:color w:val="000000" w:themeColor="text1"/>
          <w:sz w:val="28"/>
        </w:rPr>
        <w:t>25 августа 2022 г. № 361</w:t>
      </w:r>
      <w:r w:rsidR="00772AE5" w:rsidRPr="00E762B9">
        <w:rPr>
          <w:color w:val="000000" w:themeColor="text1"/>
          <w:sz w:val="28"/>
        </w:rPr>
        <w:t xml:space="preserve"> «О внесении изменений </w:t>
      </w:r>
      <w:r w:rsidR="00772AE5">
        <w:rPr>
          <w:color w:val="000000" w:themeColor="text1"/>
          <w:sz w:val="28"/>
        </w:rPr>
        <w:br/>
      </w:r>
      <w:r w:rsidR="00772AE5" w:rsidRPr="00E762B9">
        <w:rPr>
          <w:color w:val="000000" w:themeColor="text1"/>
          <w:sz w:val="28"/>
        </w:rPr>
        <w:t xml:space="preserve">в постановление Правительства Республики Марий Эл от 30 ноября </w:t>
      </w:r>
      <w:r w:rsidR="00772AE5">
        <w:rPr>
          <w:color w:val="000000" w:themeColor="text1"/>
          <w:sz w:val="28"/>
        </w:rPr>
        <w:br/>
        <w:t xml:space="preserve">2012 г. № 449», </w:t>
      </w:r>
      <w:r w:rsidR="00772AE5" w:rsidRPr="00E762B9">
        <w:rPr>
          <w:color w:val="000000" w:themeColor="text1"/>
          <w:sz w:val="28"/>
        </w:rPr>
        <w:t xml:space="preserve">от 28 </w:t>
      </w:r>
      <w:r w:rsidR="00772AE5">
        <w:rPr>
          <w:color w:val="000000" w:themeColor="text1"/>
          <w:sz w:val="28"/>
        </w:rPr>
        <w:t>октября 2022 г. № 452</w:t>
      </w:r>
      <w:r w:rsidR="00772AE5" w:rsidRPr="00E762B9">
        <w:rPr>
          <w:color w:val="000000" w:themeColor="text1"/>
          <w:sz w:val="28"/>
        </w:rPr>
        <w:t xml:space="preserve"> «О внесении изменения </w:t>
      </w:r>
      <w:r w:rsidR="00772AE5">
        <w:rPr>
          <w:color w:val="000000" w:themeColor="text1"/>
          <w:sz w:val="28"/>
        </w:rPr>
        <w:br/>
      </w:r>
      <w:r w:rsidR="00772AE5" w:rsidRPr="00E762B9">
        <w:rPr>
          <w:color w:val="000000" w:themeColor="text1"/>
          <w:sz w:val="28"/>
        </w:rPr>
        <w:t xml:space="preserve">в постановление Правительства Республики Марий Эл от 30 ноября </w:t>
      </w:r>
      <w:r w:rsidR="00772AE5">
        <w:rPr>
          <w:color w:val="000000" w:themeColor="text1"/>
          <w:sz w:val="28"/>
        </w:rPr>
        <w:br/>
      </w:r>
      <w:r w:rsidR="00772AE5" w:rsidRPr="00E762B9">
        <w:rPr>
          <w:color w:val="000000" w:themeColor="text1"/>
          <w:sz w:val="28"/>
        </w:rPr>
        <w:t>2012 г. № 449»</w:t>
      </w:r>
      <w:r w:rsidR="00772AE5">
        <w:rPr>
          <w:color w:val="000000" w:themeColor="text1"/>
          <w:sz w:val="28"/>
        </w:rPr>
        <w:t xml:space="preserve">, </w:t>
      </w:r>
      <w:r w:rsidR="00772AE5" w:rsidRPr="00E762B9">
        <w:rPr>
          <w:color w:val="000000" w:themeColor="text1"/>
          <w:sz w:val="28"/>
        </w:rPr>
        <w:t xml:space="preserve">от </w:t>
      </w:r>
      <w:r w:rsidR="00772AE5">
        <w:rPr>
          <w:color w:val="000000" w:themeColor="text1"/>
          <w:sz w:val="28"/>
        </w:rPr>
        <w:t>22 ноября 2022 г. № 477</w:t>
      </w:r>
      <w:r w:rsidR="00772AE5" w:rsidRPr="00E762B9">
        <w:rPr>
          <w:color w:val="000000" w:themeColor="text1"/>
          <w:sz w:val="28"/>
        </w:rPr>
        <w:t xml:space="preserve"> «О внесении изменения </w:t>
      </w:r>
      <w:r w:rsidR="00772AE5">
        <w:rPr>
          <w:color w:val="000000" w:themeColor="text1"/>
          <w:sz w:val="28"/>
        </w:rPr>
        <w:br/>
      </w:r>
      <w:r w:rsidR="00772AE5" w:rsidRPr="00E762B9">
        <w:rPr>
          <w:color w:val="000000" w:themeColor="text1"/>
          <w:sz w:val="28"/>
        </w:rPr>
        <w:t xml:space="preserve">в постановление Правительства Республики Марий Эл от 30 ноября </w:t>
      </w:r>
      <w:r w:rsidR="00772AE5">
        <w:rPr>
          <w:color w:val="000000" w:themeColor="text1"/>
          <w:sz w:val="28"/>
        </w:rPr>
        <w:br/>
      </w:r>
      <w:r w:rsidR="00772AE5" w:rsidRPr="00E762B9">
        <w:rPr>
          <w:color w:val="000000" w:themeColor="text1"/>
          <w:sz w:val="28"/>
        </w:rPr>
        <w:t>2012 г. № 449»</w:t>
      </w:r>
      <w:r w:rsidR="00772AE5">
        <w:rPr>
          <w:color w:val="000000" w:themeColor="text1"/>
          <w:sz w:val="28"/>
        </w:rPr>
        <w:t xml:space="preserve"> </w:t>
      </w:r>
      <w:r w:rsidRPr="00E762B9">
        <w:rPr>
          <w:color w:val="000000" w:themeColor="text1"/>
          <w:sz w:val="28"/>
        </w:rPr>
        <w:t xml:space="preserve">в Государственную программу были </w:t>
      </w:r>
      <w:r w:rsidR="00772AE5">
        <w:rPr>
          <w:color w:val="000000" w:themeColor="text1"/>
          <w:sz w:val="28"/>
        </w:rPr>
        <w:t xml:space="preserve">внесены изменения, в том числе </w:t>
      </w:r>
      <w:r w:rsidRPr="00E762B9">
        <w:rPr>
          <w:color w:val="000000" w:themeColor="text1"/>
          <w:sz w:val="28"/>
        </w:rPr>
        <w:t>по финансовому обеспечению, в связи с чем сводной бюджетной росписью по сос</w:t>
      </w:r>
      <w:r w:rsidR="00F84BE7" w:rsidRPr="00E762B9">
        <w:rPr>
          <w:color w:val="000000" w:themeColor="text1"/>
          <w:sz w:val="28"/>
        </w:rPr>
        <w:t>тоянию на 31.12.20</w:t>
      </w:r>
      <w:r w:rsidR="00A144BA" w:rsidRPr="00E762B9">
        <w:rPr>
          <w:color w:val="000000" w:themeColor="text1"/>
          <w:sz w:val="28"/>
        </w:rPr>
        <w:t>2</w:t>
      </w:r>
      <w:r w:rsidR="009966F5">
        <w:rPr>
          <w:color w:val="000000" w:themeColor="text1"/>
          <w:sz w:val="28"/>
        </w:rPr>
        <w:t>2</w:t>
      </w:r>
      <w:r w:rsidRPr="00E762B9">
        <w:rPr>
          <w:color w:val="000000" w:themeColor="text1"/>
          <w:sz w:val="28"/>
        </w:rPr>
        <w:t xml:space="preserve"> были увеличены лимиты бюджетных обязательств до </w:t>
      </w:r>
      <w:r w:rsidR="00772AE5">
        <w:rPr>
          <w:color w:val="000000" w:themeColor="text1"/>
          <w:sz w:val="28"/>
        </w:rPr>
        <w:t>1 001 956,4</w:t>
      </w:r>
      <w:r w:rsidR="00F84BE7" w:rsidRPr="00E762B9">
        <w:rPr>
          <w:color w:val="000000" w:themeColor="text1"/>
          <w:sz w:val="28"/>
        </w:rPr>
        <w:t> тыс. </w:t>
      </w:r>
      <w:r w:rsidRPr="00E762B9">
        <w:rPr>
          <w:color w:val="000000" w:themeColor="text1"/>
          <w:sz w:val="28"/>
        </w:rPr>
        <w:t xml:space="preserve">рублей. Фактическое кассовое исполнение по всем мероприятиям </w:t>
      </w:r>
      <w:r w:rsidR="009966F5">
        <w:rPr>
          <w:color w:val="000000" w:themeColor="text1"/>
          <w:sz w:val="28"/>
        </w:rPr>
        <w:t>Государственной программы в 2022</w:t>
      </w:r>
      <w:r w:rsidRPr="00E762B9">
        <w:rPr>
          <w:color w:val="000000" w:themeColor="text1"/>
          <w:sz w:val="28"/>
        </w:rPr>
        <w:t xml:space="preserve"> году составило </w:t>
      </w:r>
      <w:r w:rsidR="009966F5">
        <w:rPr>
          <w:color w:val="000000" w:themeColor="text1"/>
          <w:sz w:val="28"/>
        </w:rPr>
        <w:br/>
        <w:t>991 824,1</w:t>
      </w:r>
      <w:r w:rsidRPr="00E762B9">
        <w:rPr>
          <w:color w:val="000000" w:themeColor="text1"/>
          <w:sz w:val="28"/>
        </w:rPr>
        <w:t xml:space="preserve"> тыс. рублей.</w:t>
      </w:r>
    </w:p>
    <w:p w:rsidR="00B8584C" w:rsidRPr="00E762B9" w:rsidRDefault="00B8584C" w:rsidP="00B8584C">
      <w:pPr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E762B9">
        <w:rPr>
          <w:color w:val="000000" w:themeColor="text1"/>
          <w:sz w:val="28"/>
          <w:szCs w:val="28"/>
        </w:rPr>
        <w:t xml:space="preserve">Из них на финансирование мероприятий подпрограммы </w:t>
      </w:r>
      <w:r w:rsidR="009966F5">
        <w:rPr>
          <w:color w:val="000000" w:themeColor="text1"/>
          <w:sz w:val="28"/>
          <w:szCs w:val="28"/>
        </w:rPr>
        <w:t xml:space="preserve">1 </w:t>
      </w:r>
      <w:r w:rsidRPr="00E762B9">
        <w:rPr>
          <w:color w:val="000000" w:themeColor="text1"/>
          <w:sz w:val="28"/>
          <w:szCs w:val="28"/>
        </w:rPr>
        <w:t xml:space="preserve">«Развитие физической культуры и массового спорта» было направлено </w:t>
      </w:r>
      <w:r w:rsidRPr="00E762B9">
        <w:rPr>
          <w:color w:val="000000" w:themeColor="text1"/>
          <w:sz w:val="28"/>
          <w:szCs w:val="28"/>
        </w:rPr>
        <w:br/>
      </w:r>
      <w:r w:rsidR="009966F5">
        <w:rPr>
          <w:color w:val="000000" w:themeColor="text1"/>
          <w:sz w:val="28"/>
          <w:szCs w:val="28"/>
        </w:rPr>
        <w:t>379 880,6</w:t>
      </w:r>
      <w:r w:rsidRPr="00E762B9">
        <w:rPr>
          <w:color w:val="000000" w:themeColor="text1"/>
          <w:sz w:val="28"/>
          <w:szCs w:val="28"/>
        </w:rPr>
        <w:t xml:space="preserve"> тыс. рублей. Финансовые ресурсы в размере </w:t>
      </w:r>
      <w:r w:rsidR="00BD6B45" w:rsidRPr="00E762B9">
        <w:rPr>
          <w:color w:val="000000" w:themeColor="text1"/>
          <w:sz w:val="28"/>
          <w:szCs w:val="28"/>
        </w:rPr>
        <w:br/>
      </w:r>
      <w:r w:rsidR="009966F5">
        <w:rPr>
          <w:color w:val="000000" w:themeColor="text1"/>
          <w:sz w:val="28"/>
          <w:szCs w:val="28"/>
        </w:rPr>
        <w:t>307 081,2</w:t>
      </w:r>
      <w:r w:rsidRPr="00E762B9">
        <w:rPr>
          <w:color w:val="000000" w:themeColor="text1"/>
          <w:sz w:val="28"/>
          <w:szCs w:val="28"/>
        </w:rPr>
        <w:t xml:space="preserve"> тыс. рублей направлены на обеспечение деятельности </w:t>
      </w:r>
      <w:r w:rsidR="00BD6B45" w:rsidRPr="00E762B9">
        <w:rPr>
          <w:color w:val="000000" w:themeColor="text1"/>
          <w:sz w:val="28"/>
          <w:szCs w:val="28"/>
        </w:rPr>
        <w:br/>
      </w:r>
      <w:r w:rsidRPr="00E762B9">
        <w:rPr>
          <w:color w:val="000000" w:themeColor="text1"/>
          <w:sz w:val="28"/>
          <w:szCs w:val="28"/>
        </w:rPr>
        <w:t xml:space="preserve">ГБУ Республики Марий Эл «Врачебно-физкультурного диспансера» </w:t>
      </w:r>
      <w:r w:rsidR="00BD6B45" w:rsidRPr="00E762B9">
        <w:rPr>
          <w:color w:val="000000" w:themeColor="text1"/>
          <w:sz w:val="28"/>
          <w:szCs w:val="28"/>
        </w:rPr>
        <w:br/>
      </w:r>
      <w:r w:rsidRPr="00E762B9">
        <w:rPr>
          <w:color w:val="000000" w:themeColor="text1"/>
          <w:sz w:val="28"/>
          <w:szCs w:val="28"/>
        </w:rPr>
        <w:t xml:space="preserve">и спортивных сооружений автономного учреждения «Управление спортивных сооружений Республики Марий Эл». </w:t>
      </w:r>
    </w:p>
    <w:p w:rsidR="00B8584C" w:rsidRPr="00E762B9" w:rsidRDefault="00B8584C" w:rsidP="00B8584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Объем финансирования подпрограммы </w:t>
      </w:r>
      <w:r w:rsidR="009966F5">
        <w:rPr>
          <w:color w:val="000000" w:themeColor="text1"/>
          <w:sz w:val="28"/>
          <w:szCs w:val="28"/>
        </w:rPr>
        <w:t xml:space="preserve">2 </w:t>
      </w:r>
      <w:r w:rsidRPr="00E762B9">
        <w:rPr>
          <w:color w:val="000000" w:themeColor="text1"/>
          <w:sz w:val="28"/>
          <w:szCs w:val="28"/>
        </w:rPr>
        <w:t xml:space="preserve">«Реализация комплекса мер по развитию спорта высших достижений и системы подготовки спортивного резерва» составил </w:t>
      </w:r>
      <w:r w:rsidR="009966F5">
        <w:rPr>
          <w:color w:val="000000" w:themeColor="text1"/>
          <w:sz w:val="28"/>
          <w:szCs w:val="28"/>
        </w:rPr>
        <w:t>189 804,5</w:t>
      </w:r>
      <w:r w:rsidR="00BD6B45" w:rsidRPr="00E762B9">
        <w:rPr>
          <w:color w:val="000000" w:themeColor="text1"/>
          <w:sz w:val="28"/>
          <w:szCs w:val="28"/>
        </w:rPr>
        <w:t xml:space="preserve"> тыс. </w:t>
      </w:r>
      <w:r w:rsidRPr="00E762B9">
        <w:rPr>
          <w:color w:val="000000" w:themeColor="text1"/>
          <w:sz w:val="28"/>
          <w:szCs w:val="28"/>
        </w:rPr>
        <w:t xml:space="preserve">рублей, из их </w:t>
      </w:r>
      <w:r w:rsidR="00774912" w:rsidRPr="00E762B9">
        <w:rPr>
          <w:color w:val="000000" w:themeColor="text1"/>
          <w:sz w:val="28"/>
          <w:szCs w:val="28"/>
        </w:rPr>
        <w:br/>
      </w:r>
      <w:r w:rsidR="009966F5">
        <w:rPr>
          <w:color w:val="000000" w:themeColor="text1"/>
          <w:sz w:val="28"/>
          <w:szCs w:val="28"/>
        </w:rPr>
        <w:t>47 865,8</w:t>
      </w:r>
      <w:r w:rsidRPr="00E762B9">
        <w:rPr>
          <w:color w:val="000000" w:themeColor="text1"/>
          <w:sz w:val="28"/>
          <w:szCs w:val="28"/>
        </w:rPr>
        <w:t xml:space="preserve"> тыс. рублей на содержание государственного бюджетного </w:t>
      </w:r>
      <w:r w:rsidRPr="00E762B9">
        <w:rPr>
          <w:color w:val="000000" w:themeColor="text1"/>
          <w:sz w:val="28"/>
          <w:szCs w:val="28"/>
        </w:rPr>
        <w:lastRenderedPageBreak/>
        <w:t xml:space="preserve">профессионального образовательного учреждения Республики </w:t>
      </w:r>
      <w:r w:rsidRPr="00E762B9">
        <w:rPr>
          <w:color w:val="000000" w:themeColor="text1"/>
          <w:sz w:val="28"/>
          <w:szCs w:val="28"/>
        </w:rPr>
        <w:br/>
        <w:t xml:space="preserve">Марий Эл «Училище олимпийского резерва». На обеспечение деятельности подведомственных спортивных школ, в том числе государственного бюджетного учреждения дополнительного образования Республики Марий Эл «Детско-юношеская спортивно-адаптивная школа по </w:t>
      </w:r>
      <w:proofErr w:type="spellStart"/>
      <w:r w:rsidRPr="00E762B9">
        <w:rPr>
          <w:color w:val="000000" w:themeColor="text1"/>
          <w:sz w:val="28"/>
          <w:szCs w:val="28"/>
        </w:rPr>
        <w:t>паралимпийским</w:t>
      </w:r>
      <w:proofErr w:type="spellEnd"/>
      <w:r w:rsidRPr="00E762B9">
        <w:rPr>
          <w:color w:val="000000" w:themeColor="text1"/>
          <w:sz w:val="28"/>
          <w:szCs w:val="28"/>
        </w:rPr>
        <w:t xml:space="preserve"> видам спорта», государственного бюджетного учреждения Республики Марий Эл «Центр спортивной подготовки</w:t>
      </w:r>
      <w:r w:rsidR="00BD6B45" w:rsidRPr="00E762B9">
        <w:rPr>
          <w:color w:val="000000" w:themeColor="text1"/>
          <w:sz w:val="28"/>
          <w:szCs w:val="28"/>
        </w:rPr>
        <w:t>»</w:t>
      </w:r>
      <w:r w:rsidRPr="00E762B9">
        <w:rPr>
          <w:color w:val="000000" w:themeColor="text1"/>
          <w:sz w:val="28"/>
          <w:szCs w:val="28"/>
        </w:rPr>
        <w:t xml:space="preserve"> было направлено </w:t>
      </w:r>
      <w:r w:rsidR="009966F5">
        <w:rPr>
          <w:color w:val="000000" w:themeColor="text1"/>
          <w:sz w:val="28"/>
          <w:szCs w:val="28"/>
        </w:rPr>
        <w:t>141 838,7</w:t>
      </w:r>
      <w:r w:rsidRPr="00E762B9">
        <w:rPr>
          <w:color w:val="000000" w:themeColor="text1"/>
          <w:sz w:val="28"/>
          <w:szCs w:val="28"/>
        </w:rPr>
        <w:t xml:space="preserve"> тыс. рублей.</w:t>
      </w:r>
    </w:p>
    <w:p w:rsidR="00B8584C" w:rsidRPr="00E762B9" w:rsidRDefault="00B8584C" w:rsidP="00B8584C">
      <w:pPr>
        <w:pStyle w:val="ac"/>
        <w:shd w:val="clear" w:color="auto" w:fill="FFFFFF"/>
        <w:spacing w:before="0" w:beforeAutospacing="0" w:after="0" w:line="24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Финансирование подпрограммы </w:t>
      </w:r>
      <w:r w:rsidR="009966F5">
        <w:rPr>
          <w:color w:val="000000" w:themeColor="text1"/>
          <w:sz w:val="28"/>
          <w:szCs w:val="28"/>
        </w:rPr>
        <w:t xml:space="preserve">3 </w:t>
      </w:r>
      <w:r w:rsidRPr="00E762B9">
        <w:rPr>
          <w:color w:val="000000" w:themeColor="text1"/>
          <w:sz w:val="28"/>
          <w:szCs w:val="28"/>
        </w:rPr>
        <w:t>«Развитие инфраструктуры физической культуры и спорта в Рес</w:t>
      </w:r>
      <w:r w:rsidR="00774912" w:rsidRPr="00E762B9">
        <w:rPr>
          <w:color w:val="000000" w:themeColor="text1"/>
          <w:sz w:val="28"/>
          <w:szCs w:val="28"/>
        </w:rPr>
        <w:t xml:space="preserve">публике Марий Эл» по итогам </w:t>
      </w:r>
      <w:r w:rsidR="00BD6B45" w:rsidRPr="00E762B9">
        <w:rPr>
          <w:color w:val="000000" w:themeColor="text1"/>
          <w:sz w:val="28"/>
          <w:szCs w:val="28"/>
        </w:rPr>
        <w:br/>
        <w:t>20</w:t>
      </w:r>
      <w:r w:rsidR="009966F5">
        <w:rPr>
          <w:color w:val="000000" w:themeColor="text1"/>
          <w:sz w:val="28"/>
          <w:szCs w:val="28"/>
        </w:rPr>
        <w:t>22</w:t>
      </w:r>
      <w:r w:rsidRPr="00E762B9">
        <w:rPr>
          <w:color w:val="000000" w:themeColor="text1"/>
          <w:sz w:val="28"/>
          <w:szCs w:val="28"/>
        </w:rPr>
        <w:t xml:space="preserve"> года составило </w:t>
      </w:r>
      <w:r w:rsidR="009966F5">
        <w:rPr>
          <w:color w:val="000000" w:themeColor="text1"/>
          <w:sz w:val="28"/>
          <w:szCs w:val="28"/>
        </w:rPr>
        <w:t>161,7</w:t>
      </w:r>
      <w:r w:rsidRPr="00E762B9">
        <w:rPr>
          <w:color w:val="000000" w:themeColor="text1"/>
          <w:sz w:val="28"/>
          <w:szCs w:val="28"/>
        </w:rPr>
        <w:t xml:space="preserve"> тыс. рублей.</w:t>
      </w:r>
    </w:p>
    <w:p w:rsidR="00774912" w:rsidRPr="00E762B9" w:rsidRDefault="00774912" w:rsidP="00B8584C">
      <w:pPr>
        <w:pStyle w:val="ac"/>
        <w:shd w:val="clear" w:color="auto" w:fill="FFFFFF"/>
        <w:spacing w:before="0" w:beforeAutospacing="0" w:after="0" w:line="24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Финансирование подпрограммы </w:t>
      </w:r>
      <w:r w:rsidR="009966F5">
        <w:rPr>
          <w:color w:val="000000" w:themeColor="text1"/>
          <w:sz w:val="28"/>
          <w:szCs w:val="28"/>
        </w:rPr>
        <w:t xml:space="preserve">5 </w:t>
      </w:r>
      <w:r w:rsidRPr="00E762B9">
        <w:rPr>
          <w:color w:val="000000" w:themeColor="text1"/>
          <w:sz w:val="28"/>
          <w:szCs w:val="28"/>
        </w:rPr>
        <w:t>«Государственная мол</w:t>
      </w:r>
      <w:r w:rsidR="00BD6B45" w:rsidRPr="00E762B9">
        <w:rPr>
          <w:color w:val="000000" w:themeColor="text1"/>
          <w:sz w:val="28"/>
          <w:szCs w:val="28"/>
        </w:rPr>
        <w:t>одежная политика» по итогам 20</w:t>
      </w:r>
      <w:r w:rsidR="009966F5">
        <w:rPr>
          <w:color w:val="000000" w:themeColor="text1"/>
          <w:sz w:val="28"/>
          <w:szCs w:val="28"/>
        </w:rPr>
        <w:t>22</w:t>
      </w:r>
      <w:r w:rsidRPr="00E762B9">
        <w:rPr>
          <w:color w:val="000000" w:themeColor="text1"/>
          <w:sz w:val="28"/>
          <w:szCs w:val="28"/>
        </w:rPr>
        <w:t xml:space="preserve"> года составило </w:t>
      </w:r>
      <w:r w:rsidR="009966F5">
        <w:rPr>
          <w:color w:val="000000" w:themeColor="text1"/>
          <w:sz w:val="28"/>
          <w:szCs w:val="28"/>
        </w:rPr>
        <w:t>75 676,9</w:t>
      </w:r>
      <w:r w:rsidRPr="00E762B9">
        <w:rPr>
          <w:color w:val="000000" w:themeColor="text1"/>
          <w:sz w:val="28"/>
          <w:szCs w:val="28"/>
        </w:rPr>
        <w:t xml:space="preserve"> тыс. рублей</w:t>
      </w:r>
      <w:r w:rsidR="005B4FA2" w:rsidRPr="00E762B9">
        <w:rPr>
          <w:color w:val="000000" w:themeColor="text1"/>
          <w:sz w:val="28"/>
          <w:szCs w:val="28"/>
        </w:rPr>
        <w:t>.</w:t>
      </w:r>
    </w:p>
    <w:p w:rsidR="00B8584C" w:rsidRDefault="008E3E51" w:rsidP="00681105">
      <w:pPr>
        <w:ind w:firstLine="720"/>
        <w:contextualSpacing/>
        <w:jc w:val="both"/>
        <w:rPr>
          <w:color w:val="000000" w:themeColor="text1"/>
          <w:sz w:val="28"/>
        </w:rPr>
      </w:pPr>
      <w:r w:rsidRPr="00E762B9">
        <w:rPr>
          <w:color w:val="000000" w:themeColor="text1"/>
          <w:sz w:val="28"/>
          <w:szCs w:val="28"/>
        </w:rPr>
        <w:t>Лимит бюджетных обязательств по финансированию</w:t>
      </w:r>
      <w:r w:rsidR="00774912" w:rsidRPr="00E762B9">
        <w:rPr>
          <w:color w:val="000000" w:themeColor="text1"/>
          <w:sz w:val="28"/>
          <w:szCs w:val="28"/>
        </w:rPr>
        <w:t xml:space="preserve"> подпрограммы</w:t>
      </w:r>
      <w:r w:rsidR="009966F5">
        <w:rPr>
          <w:color w:val="000000" w:themeColor="text1"/>
          <w:sz w:val="28"/>
          <w:szCs w:val="28"/>
        </w:rPr>
        <w:t xml:space="preserve"> 6</w:t>
      </w:r>
      <w:r w:rsidR="00774912" w:rsidRPr="00E762B9">
        <w:rPr>
          <w:color w:val="000000" w:themeColor="text1"/>
          <w:sz w:val="28"/>
          <w:szCs w:val="28"/>
        </w:rPr>
        <w:t xml:space="preserve"> «</w:t>
      </w:r>
      <w:r w:rsidRPr="00E762B9">
        <w:rPr>
          <w:color w:val="000000" w:themeColor="text1"/>
          <w:sz w:val="28"/>
          <w:szCs w:val="28"/>
        </w:rPr>
        <w:t xml:space="preserve">Развитие внутреннего и въездного туризма </w:t>
      </w:r>
      <w:r w:rsidRPr="00E762B9">
        <w:rPr>
          <w:color w:val="000000" w:themeColor="text1"/>
          <w:sz w:val="28"/>
          <w:szCs w:val="28"/>
        </w:rPr>
        <w:br/>
        <w:t>в Республике Марий Эл</w:t>
      </w:r>
      <w:r w:rsidR="00774912" w:rsidRPr="00E762B9">
        <w:rPr>
          <w:color w:val="000000" w:themeColor="text1"/>
          <w:sz w:val="28"/>
          <w:szCs w:val="28"/>
        </w:rPr>
        <w:t xml:space="preserve">» </w:t>
      </w:r>
      <w:r w:rsidRPr="00E762B9">
        <w:rPr>
          <w:color w:val="000000" w:themeColor="text1"/>
          <w:sz w:val="28"/>
          <w:szCs w:val="28"/>
        </w:rPr>
        <w:t>на</w:t>
      </w:r>
      <w:r w:rsidR="009966F5">
        <w:rPr>
          <w:color w:val="000000" w:themeColor="text1"/>
          <w:sz w:val="28"/>
          <w:szCs w:val="28"/>
        </w:rPr>
        <w:t xml:space="preserve"> 2022</w:t>
      </w:r>
      <w:r w:rsidR="00246FB1" w:rsidRPr="00E762B9">
        <w:rPr>
          <w:color w:val="000000" w:themeColor="text1"/>
          <w:sz w:val="28"/>
          <w:szCs w:val="28"/>
        </w:rPr>
        <w:t xml:space="preserve"> год</w:t>
      </w:r>
      <w:r w:rsidRPr="00E762B9">
        <w:rPr>
          <w:color w:val="000000" w:themeColor="text1"/>
          <w:sz w:val="28"/>
          <w:szCs w:val="28"/>
        </w:rPr>
        <w:t xml:space="preserve"> составлял</w:t>
      </w:r>
      <w:r w:rsidR="0023225F" w:rsidRPr="00E762B9">
        <w:rPr>
          <w:color w:val="000000" w:themeColor="text1"/>
          <w:sz w:val="28"/>
          <w:szCs w:val="28"/>
        </w:rPr>
        <w:t xml:space="preserve"> </w:t>
      </w:r>
      <w:r w:rsidR="005B4FA2" w:rsidRPr="00E762B9">
        <w:rPr>
          <w:color w:val="000000" w:themeColor="text1"/>
          <w:sz w:val="28"/>
        </w:rPr>
        <w:t>1 990,7</w:t>
      </w:r>
      <w:r w:rsidRPr="00E762B9">
        <w:rPr>
          <w:color w:val="000000" w:themeColor="text1"/>
          <w:sz w:val="28"/>
        </w:rPr>
        <w:t xml:space="preserve"> тыс. рублей. Фактическое кассовое исполнение по всем мероприятиям данной подпрограммы</w:t>
      </w:r>
      <w:r w:rsidR="00BD6B45" w:rsidRPr="00E762B9">
        <w:rPr>
          <w:color w:val="000000" w:themeColor="text1"/>
          <w:sz w:val="28"/>
        </w:rPr>
        <w:t xml:space="preserve"> в 20</w:t>
      </w:r>
      <w:r w:rsidR="0023225F" w:rsidRPr="00E762B9">
        <w:rPr>
          <w:color w:val="000000" w:themeColor="text1"/>
          <w:sz w:val="28"/>
        </w:rPr>
        <w:t>21</w:t>
      </w:r>
      <w:r w:rsidR="005B4FA2" w:rsidRPr="00E762B9">
        <w:rPr>
          <w:color w:val="000000" w:themeColor="text1"/>
          <w:sz w:val="28"/>
        </w:rPr>
        <w:t xml:space="preserve"> </w:t>
      </w:r>
      <w:r w:rsidRPr="00E762B9">
        <w:rPr>
          <w:color w:val="000000" w:themeColor="text1"/>
          <w:sz w:val="28"/>
        </w:rPr>
        <w:t>году составил</w:t>
      </w:r>
      <w:r w:rsidR="00BD6B45" w:rsidRPr="00E762B9">
        <w:rPr>
          <w:color w:val="000000" w:themeColor="text1"/>
          <w:sz w:val="28"/>
        </w:rPr>
        <w:t>о</w:t>
      </w:r>
      <w:r w:rsidR="005B4FA2" w:rsidRPr="00E762B9">
        <w:rPr>
          <w:color w:val="000000" w:themeColor="text1"/>
          <w:sz w:val="28"/>
        </w:rPr>
        <w:t xml:space="preserve"> 1 990,7</w:t>
      </w:r>
      <w:r w:rsidRPr="00E762B9">
        <w:rPr>
          <w:color w:val="000000" w:themeColor="text1"/>
          <w:sz w:val="28"/>
        </w:rPr>
        <w:t xml:space="preserve"> тыс. рублей.</w:t>
      </w:r>
    </w:p>
    <w:p w:rsidR="009966F5" w:rsidRDefault="009966F5" w:rsidP="009966F5">
      <w:pPr>
        <w:ind w:firstLine="720"/>
        <w:contextualSpacing/>
        <w:jc w:val="both"/>
        <w:rPr>
          <w:color w:val="000000" w:themeColor="text1"/>
          <w:sz w:val="28"/>
        </w:rPr>
      </w:pPr>
      <w:r w:rsidRPr="00E762B9">
        <w:rPr>
          <w:color w:val="000000" w:themeColor="text1"/>
          <w:sz w:val="28"/>
        </w:rPr>
        <w:t xml:space="preserve">Фактическое кассовое исполнение по всем мероприятиям подпрограммы </w:t>
      </w:r>
      <w:r>
        <w:rPr>
          <w:color w:val="000000" w:themeColor="text1"/>
          <w:sz w:val="28"/>
        </w:rPr>
        <w:t xml:space="preserve">7 «Реализация региональных проектов» </w:t>
      </w:r>
      <w:r w:rsidRPr="00E762B9">
        <w:rPr>
          <w:color w:val="000000" w:themeColor="text1"/>
          <w:sz w:val="28"/>
        </w:rPr>
        <w:t>в 20</w:t>
      </w:r>
      <w:r>
        <w:rPr>
          <w:color w:val="000000" w:themeColor="text1"/>
          <w:sz w:val="28"/>
        </w:rPr>
        <w:t>22</w:t>
      </w:r>
      <w:r w:rsidRPr="00E762B9">
        <w:rPr>
          <w:color w:val="000000" w:themeColor="text1"/>
          <w:sz w:val="28"/>
        </w:rPr>
        <w:t xml:space="preserve"> году составило </w:t>
      </w:r>
      <w:r>
        <w:rPr>
          <w:color w:val="000000" w:themeColor="text1"/>
          <w:sz w:val="28"/>
        </w:rPr>
        <w:t>297 600,5</w:t>
      </w:r>
      <w:r w:rsidRPr="00E762B9">
        <w:rPr>
          <w:color w:val="000000" w:themeColor="text1"/>
          <w:sz w:val="28"/>
        </w:rPr>
        <w:t xml:space="preserve"> тыс. рублей.</w:t>
      </w:r>
    </w:p>
    <w:p w:rsidR="009966F5" w:rsidRPr="00E762B9" w:rsidRDefault="009966F5" w:rsidP="00681105">
      <w:pPr>
        <w:ind w:firstLine="720"/>
        <w:contextualSpacing/>
        <w:jc w:val="both"/>
        <w:rPr>
          <w:color w:val="000000" w:themeColor="text1"/>
          <w:sz w:val="28"/>
        </w:rPr>
      </w:pPr>
    </w:p>
    <w:p w:rsidR="00FE01EA" w:rsidRPr="00E762B9" w:rsidRDefault="00FE01EA" w:rsidP="00681105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Оценка эффективности реализации Государственной программы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Государственная программа содержит </w:t>
      </w:r>
      <w:r w:rsidR="00F5610F">
        <w:rPr>
          <w:color w:val="000000" w:themeColor="text1"/>
          <w:sz w:val="28"/>
          <w:szCs w:val="28"/>
        </w:rPr>
        <w:t>7</w:t>
      </w:r>
      <w:r w:rsidRPr="00E762B9">
        <w:rPr>
          <w:color w:val="000000" w:themeColor="text1"/>
          <w:sz w:val="28"/>
          <w:szCs w:val="28"/>
        </w:rPr>
        <w:t xml:space="preserve"> подпрограмм: 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реализации мероприятий подпрограммы рассчитывается</w:t>
      </w:r>
      <w:r w:rsidRPr="00E762B9">
        <w:rPr>
          <w:color w:val="000000" w:themeColor="text1"/>
          <w:sz w:val="28"/>
          <w:szCs w:val="28"/>
        </w:rPr>
        <w:br/>
        <w:t>как доля мероприятий, выполненных в полном объеме, по следующей формуле: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/ М,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где: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реализации мероприятий;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- количество мероприятий, выполненных в полном объеме, </w:t>
      </w:r>
      <w:r w:rsidR="00AB4E09">
        <w:rPr>
          <w:color w:val="000000" w:themeColor="text1"/>
          <w:sz w:val="28"/>
          <w:szCs w:val="28"/>
        </w:rPr>
        <w:br/>
      </w:r>
      <w:r w:rsidRPr="00E762B9">
        <w:rPr>
          <w:color w:val="000000" w:themeColor="text1"/>
          <w:sz w:val="28"/>
          <w:szCs w:val="28"/>
        </w:rPr>
        <w:t>из числа мероприятий, запланированных к реализации в отчетном году;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М - общее количество мероприятий, запланированных </w:t>
      </w:r>
      <w:r w:rsidR="00AB4E09">
        <w:rPr>
          <w:color w:val="000000" w:themeColor="text1"/>
          <w:sz w:val="28"/>
          <w:szCs w:val="28"/>
        </w:rPr>
        <w:br/>
      </w:r>
      <w:r w:rsidRPr="00E762B9">
        <w:rPr>
          <w:color w:val="000000" w:themeColor="text1"/>
          <w:sz w:val="28"/>
          <w:szCs w:val="28"/>
        </w:rPr>
        <w:t>к реализации в отчетном году.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Анализа выполнения </w:t>
      </w:r>
      <w:proofErr w:type="gramStart"/>
      <w:r w:rsidRPr="00E762B9">
        <w:rPr>
          <w:color w:val="000000" w:themeColor="text1"/>
          <w:sz w:val="28"/>
          <w:szCs w:val="28"/>
        </w:rPr>
        <w:t>целевых показателей</w:t>
      </w:r>
      <w:proofErr w:type="gramEnd"/>
      <w:r w:rsidRPr="00E762B9">
        <w:rPr>
          <w:color w:val="000000" w:themeColor="text1"/>
          <w:sz w:val="28"/>
          <w:szCs w:val="28"/>
        </w:rPr>
        <w:t xml:space="preserve"> оценивающих выполнение основных мероприятий показал: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Общее количество мероприятий всех подп</w:t>
      </w:r>
      <w:r w:rsidR="00292BD7" w:rsidRPr="00E762B9">
        <w:rPr>
          <w:color w:val="000000" w:themeColor="text1"/>
          <w:sz w:val="28"/>
          <w:szCs w:val="28"/>
        </w:rPr>
        <w:t>рограмм, запланированных на 20</w:t>
      </w:r>
      <w:r w:rsidR="00AA53AF" w:rsidRPr="00E762B9">
        <w:rPr>
          <w:color w:val="000000" w:themeColor="text1"/>
          <w:sz w:val="28"/>
          <w:szCs w:val="28"/>
        </w:rPr>
        <w:t>2</w:t>
      </w:r>
      <w:r w:rsidR="00F5610F">
        <w:rPr>
          <w:color w:val="000000" w:themeColor="text1"/>
          <w:sz w:val="28"/>
          <w:szCs w:val="28"/>
        </w:rPr>
        <w:t>2</w:t>
      </w:r>
      <w:r w:rsidR="00292BD7" w:rsidRPr="00E762B9">
        <w:rPr>
          <w:color w:val="000000" w:themeColor="text1"/>
          <w:sz w:val="28"/>
          <w:szCs w:val="28"/>
        </w:rPr>
        <w:t xml:space="preserve"> год, составляет: </w:t>
      </w:r>
      <w:r w:rsidR="00F5610F">
        <w:rPr>
          <w:color w:val="000000" w:themeColor="text1"/>
          <w:sz w:val="28"/>
          <w:szCs w:val="28"/>
        </w:rPr>
        <w:t>27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Общее количество мероприятий подпрограмм, выполненных</w:t>
      </w:r>
      <w:r w:rsidR="00292BD7" w:rsidRPr="00E762B9">
        <w:rPr>
          <w:color w:val="000000" w:themeColor="text1"/>
          <w:sz w:val="28"/>
          <w:szCs w:val="28"/>
        </w:rPr>
        <w:br/>
        <w:t xml:space="preserve">в полном объеме, составила: </w:t>
      </w:r>
      <w:r w:rsidR="00F5610F">
        <w:rPr>
          <w:color w:val="000000" w:themeColor="text1"/>
          <w:sz w:val="28"/>
          <w:szCs w:val="28"/>
        </w:rPr>
        <w:t>26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мероприятий составила: 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292BD7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/ М = </w:t>
      </w:r>
      <w:r w:rsidR="00F5610F">
        <w:rPr>
          <w:color w:val="000000" w:themeColor="text1"/>
          <w:sz w:val="28"/>
          <w:szCs w:val="28"/>
        </w:rPr>
        <w:t>26</w:t>
      </w:r>
      <w:r w:rsidRPr="00E762B9">
        <w:rPr>
          <w:color w:val="000000" w:themeColor="text1"/>
          <w:sz w:val="28"/>
          <w:szCs w:val="28"/>
        </w:rPr>
        <w:t xml:space="preserve"> / </w:t>
      </w:r>
      <w:r w:rsidR="00F5610F">
        <w:rPr>
          <w:color w:val="000000" w:themeColor="text1"/>
          <w:sz w:val="28"/>
          <w:szCs w:val="28"/>
        </w:rPr>
        <w:t>27</w:t>
      </w:r>
      <w:r w:rsidR="00C02681" w:rsidRPr="00E762B9">
        <w:rPr>
          <w:color w:val="000000" w:themeColor="text1"/>
          <w:sz w:val="28"/>
          <w:szCs w:val="28"/>
        </w:rPr>
        <w:t xml:space="preserve"> = </w:t>
      </w:r>
      <w:r w:rsidR="00F5610F">
        <w:rPr>
          <w:color w:val="000000" w:themeColor="text1"/>
          <w:sz w:val="28"/>
          <w:szCs w:val="28"/>
        </w:rPr>
        <w:t>0,96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292BD7" w:rsidRPr="00E762B9" w:rsidRDefault="00292BD7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мероприятий подпрограммы 1 составила: 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292BD7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/ М = </w:t>
      </w:r>
      <w:r w:rsidR="00F5610F">
        <w:rPr>
          <w:color w:val="000000" w:themeColor="text1"/>
          <w:sz w:val="28"/>
          <w:szCs w:val="28"/>
        </w:rPr>
        <w:t>4</w:t>
      </w:r>
      <w:r w:rsidRPr="00E762B9">
        <w:rPr>
          <w:color w:val="000000" w:themeColor="text1"/>
          <w:sz w:val="28"/>
          <w:szCs w:val="28"/>
        </w:rPr>
        <w:t xml:space="preserve"> / </w:t>
      </w:r>
      <w:r w:rsidR="00F5610F">
        <w:rPr>
          <w:color w:val="000000" w:themeColor="text1"/>
          <w:sz w:val="28"/>
          <w:szCs w:val="28"/>
        </w:rPr>
        <w:t>4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8C2A88" w:rsidRPr="00E762B9">
        <w:rPr>
          <w:color w:val="000000" w:themeColor="text1"/>
          <w:sz w:val="28"/>
          <w:szCs w:val="28"/>
        </w:rPr>
        <w:t>1,0</w:t>
      </w:r>
      <w:r w:rsidR="00FE01EA" w:rsidRPr="00E762B9">
        <w:rPr>
          <w:color w:val="000000" w:themeColor="text1"/>
          <w:sz w:val="28"/>
          <w:szCs w:val="28"/>
        </w:rPr>
        <w:t>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мероприятий подпрограммы 2 составила: 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292BD7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/ М = </w:t>
      </w:r>
      <w:r w:rsidR="00F5610F">
        <w:rPr>
          <w:color w:val="000000" w:themeColor="text1"/>
          <w:sz w:val="28"/>
          <w:szCs w:val="28"/>
        </w:rPr>
        <w:t>5 / 5</w:t>
      </w:r>
      <w:r w:rsidR="00FE01EA" w:rsidRPr="00E762B9">
        <w:rPr>
          <w:color w:val="000000" w:themeColor="text1"/>
          <w:sz w:val="28"/>
          <w:szCs w:val="28"/>
        </w:rPr>
        <w:t xml:space="preserve"> = 1,0;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мероприятий подпрограммы 3 составила: 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292BD7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/ М = </w:t>
      </w:r>
      <w:r w:rsidR="00F5610F">
        <w:rPr>
          <w:color w:val="000000" w:themeColor="text1"/>
          <w:sz w:val="28"/>
          <w:szCs w:val="28"/>
        </w:rPr>
        <w:t>1</w:t>
      </w:r>
      <w:r w:rsidRPr="00E762B9">
        <w:rPr>
          <w:color w:val="000000" w:themeColor="text1"/>
          <w:sz w:val="28"/>
          <w:szCs w:val="28"/>
        </w:rPr>
        <w:t xml:space="preserve"> / </w:t>
      </w:r>
      <w:r w:rsidR="00F5610F">
        <w:rPr>
          <w:color w:val="000000" w:themeColor="text1"/>
          <w:sz w:val="28"/>
          <w:szCs w:val="28"/>
        </w:rPr>
        <w:t>1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8C2A88" w:rsidRPr="00E762B9">
        <w:rPr>
          <w:color w:val="000000" w:themeColor="text1"/>
          <w:sz w:val="28"/>
          <w:szCs w:val="28"/>
        </w:rPr>
        <w:t>1,0</w:t>
      </w:r>
      <w:r w:rsidR="00FE01EA" w:rsidRPr="00E762B9">
        <w:rPr>
          <w:color w:val="000000" w:themeColor="text1"/>
          <w:sz w:val="28"/>
          <w:szCs w:val="28"/>
        </w:rPr>
        <w:t>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мероприятий подпрограммы 4 составила: 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="00292BD7" w:rsidRPr="00E762B9">
        <w:rPr>
          <w:color w:val="000000" w:themeColor="text1"/>
          <w:sz w:val="28"/>
          <w:szCs w:val="28"/>
        </w:rPr>
        <w:t xml:space="preserve"> / М = </w:t>
      </w:r>
      <w:r w:rsidR="008C2A88" w:rsidRPr="00E762B9">
        <w:rPr>
          <w:color w:val="000000" w:themeColor="text1"/>
          <w:sz w:val="28"/>
          <w:szCs w:val="28"/>
        </w:rPr>
        <w:t>2</w:t>
      </w:r>
      <w:r w:rsidR="00292BD7" w:rsidRPr="00E762B9">
        <w:rPr>
          <w:color w:val="000000" w:themeColor="text1"/>
          <w:sz w:val="28"/>
          <w:szCs w:val="28"/>
        </w:rPr>
        <w:t xml:space="preserve">/ </w:t>
      </w:r>
      <w:r w:rsidR="00491CFE" w:rsidRPr="00E762B9">
        <w:rPr>
          <w:color w:val="000000" w:themeColor="text1"/>
          <w:sz w:val="28"/>
          <w:szCs w:val="28"/>
        </w:rPr>
        <w:t>2</w:t>
      </w:r>
      <w:r w:rsidRPr="00E762B9">
        <w:rPr>
          <w:color w:val="000000" w:themeColor="text1"/>
          <w:sz w:val="28"/>
          <w:szCs w:val="28"/>
        </w:rPr>
        <w:t xml:space="preserve"> = 1,0;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мероприятий подпрограммы 5 составила: 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292BD7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/ М = </w:t>
      </w:r>
      <w:r w:rsidR="00F5610F">
        <w:rPr>
          <w:color w:val="000000" w:themeColor="text1"/>
          <w:sz w:val="28"/>
          <w:szCs w:val="28"/>
        </w:rPr>
        <w:t>6</w:t>
      </w:r>
      <w:r w:rsidR="00F53013" w:rsidRPr="00E762B9">
        <w:rPr>
          <w:color w:val="000000" w:themeColor="text1"/>
          <w:sz w:val="28"/>
          <w:szCs w:val="28"/>
        </w:rPr>
        <w:t> / </w:t>
      </w:r>
      <w:r w:rsidR="00F5610F">
        <w:rPr>
          <w:color w:val="000000" w:themeColor="text1"/>
          <w:sz w:val="28"/>
          <w:szCs w:val="28"/>
        </w:rPr>
        <w:t>7</w:t>
      </w:r>
      <w:r w:rsidR="00FE01EA" w:rsidRPr="00E762B9">
        <w:rPr>
          <w:color w:val="000000" w:themeColor="text1"/>
          <w:sz w:val="28"/>
          <w:szCs w:val="28"/>
        </w:rPr>
        <w:t xml:space="preserve">= </w:t>
      </w:r>
      <w:r w:rsidR="00C02681" w:rsidRPr="00E762B9">
        <w:rPr>
          <w:color w:val="000000" w:themeColor="text1"/>
          <w:sz w:val="28"/>
          <w:szCs w:val="28"/>
        </w:rPr>
        <w:t>0,8</w:t>
      </w:r>
      <w:r w:rsidR="004F6C11">
        <w:rPr>
          <w:color w:val="000000" w:themeColor="text1"/>
          <w:sz w:val="28"/>
          <w:szCs w:val="28"/>
        </w:rPr>
        <w:t>6</w:t>
      </w:r>
      <w:r w:rsidR="00FE01EA" w:rsidRPr="00E762B9">
        <w:rPr>
          <w:color w:val="000000" w:themeColor="text1"/>
          <w:sz w:val="28"/>
          <w:szCs w:val="28"/>
        </w:rPr>
        <w:t>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мероприятий подпрограммы 6 составила: 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292BD7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/ М = </w:t>
      </w:r>
      <w:r w:rsidR="00C02681" w:rsidRPr="00E762B9">
        <w:rPr>
          <w:color w:val="000000" w:themeColor="text1"/>
          <w:sz w:val="28"/>
          <w:szCs w:val="28"/>
        </w:rPr>
        <w:t>6</w:t>
      </w:r>
      <w:r w:rsidRPr="00E762B9">
        <w:rPr>
          <w:color w:val="000000" w:themeColor="text1"/>
          <w:sz w:val="28"/>
          <w:szCs w:val="28"/>
        </w:rPr>
        <w:t xml:space="preserve"> / </w:t>
      </w:r>
      <w:r w:rsidR="001D7E5A" w:rsidRPr="00E762B9">
        <w:rPr>
          <w:color w:val="000000" w:themeColor="text1"/>
          <w:sz w:val="28"/>
          <w:szCs w:val="28"/>
        </w:rPr>
        <w:t>6</w:t>
      </w:r>
      <w:r w:rsidR="00FE01EA" w:rsidRPr="00E762B9">
        <w:rPr>
          <w:color w:val="000000" w:themeColor="text1"/>
          <w:sz w:val="28"/>
          <w:szCs w:val="28"/>
        </w:rPr>
        <w:t xml:space="preserve"> = </w:t>
      </w:r>
      <w:r w:rsidR="008C2A88" w:rsidRPr="00E762B9">
        <w:rPr>
          <w:color w:val="000000" w:themeColor="text1"/>
          <w:sz w:val="28"/>
          <w:szCs w:val="28"/>
        </w:rPr>
        <w:t>1,0</w:t>
      </w:r>
      <w:r w:rsidR="00FE01EA" w:rsidRPr="00E762B9">
        <w:rPr>
          <w:color w:val="000000" w:themeColor="text1"/>
          <w:sz w:val="28"/>
          <w:szCs w:val="28"/>
        </w:rPr>
        <w:t>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16"/>
          <w:szCs w:val="16"/>
        </w:rPr>
      </w:pPr>
    </w:p>
    <w:p w:rsidR="00F5610F" w:rsidRPr="00E762B9" w:rsidRDefault="00F5610F" w:rsidP="00F56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реали</w:t>
      </w:r>
      <w:r>
        <w:rPr>
          <w:color w:val="000000" w:themeColor="text1"/>
          <w:sz w:val="28"/>
          <w:szCs w:val="28"/>
        </w:rPr>
        <w:t>зации мероприятий подпрограммы 7</w:t>
      </w:r>
      <w:r w:rsidRPr="00E762B9">
        <w:rPr>
          <w:color w:val="000000" w:themeColor="text1"/>
          <w:sz w:val="28"/>
          <w:szCs w:val="28"/>
        </w:rPr>
        <w:t xml:space="preserve"> составила: </w:t>
      </w:r>
    </w:p>
    <w:p w:rsidR="00F5610F" w:rsidRPr="00E762B9" w:rsidRDefault="00F5610F" w:rsidP="00F5610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5610F" w:rsidRPr="00E762B9" w:rsidRDefault="00F5610F" w:rsidP="00F5610F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Мв</w:t>
      </w:r>
      <w:proofErr w:type="spellEnd"/>
      <w:r w:rsidRPr="00E762B9">
        <w:rPr>
          <w:color w:val="000000" w:themeColor="text1"/>
          <w:sz w:val="28"/>
          <w:szCs w:val="28"/>
        </w:rPr>
        <w:t xml:space="preserve"> / М = </w:t>
      </w:r>
      <w:r>
        <w:rPr>
          <w:color w:val="000000" w:themeColor="text1"/>
          <w:sz w:val="28"/>
          <w:szCs w:val="28"/>
        </w:rPr>
        <w:t>2</w:t>
      </w:r>
      <w:r w:rsidRPr="00E762B9">
        <w:rPr>
          <w:color w:val="000000" w:themeColor="text1"/>
          <w:sz w:val="28"/>
          <w:szCs w:val="28"/>
        </w:rPr>
        <w:t xml:space="preserve"> / </w:t>
      </w:r>
      <w:r>
        <w:rPr>
          <w:color w:val="000000" w:themeColor="text1"/>
          <w:sz w:val="28"/>
          <w:szCs w:val="28"/>
        </w:rPr>
        <w:t>2</w:t>
      </w:r>
      <w:r w:rsidRPr="00E762B9">
        <w:rPr>
          <w:color w:val="000000" w:themeColor="text1"/>
          <w:sz w:val="28"/>
          <w:szCs w:val="28"/>
        </w:rPr>
        <w:t xml:space="preserve"> = 1,0;</w:t>
      </w:r>
    </w:p>
    <w:p w:rsidR="00F5610F" w:rsidRDefault="00F5610F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>,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где: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соответствия запланированному уровню расходов;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rStyle w:val="af8"/>
          <w:b w:val="0"/>
          <w:bCs w:val="0"/>
          <w:color w:val="000000" w:themeColor="text1"/>
        </w:rPr>
      </w:pPr>
      <w:r w:rsidRPr="00E762B9">
        <w:rPr>
          <w:rStyle w:val="af8"/>
          <w:b w:val="0"/>
          <w:color w:val="000000" w:themeColor="text1"/>
          <w:sz w:val="28"/>
          <w:szCs w:val="28"/>
        </w:rPr>
        <w:t>Фак</w:t>
      </w:r>
      <w:r w:rsidR="00F5610F">
        <w:rPr>
          <w:rStyle w:val="af8"/>
          <w:b w:val="0"/>
          <w:color w:val="000000" w:themeColor="text1"/>
          <w:sz w:val="28"/>
          <w:szCs w:val="28"/>
        </w:rPr>
        <w:t>тические расходы на реализацию 7</w:t>
      </w:r>
      <w:r w:rsidRPr="00E762B9">
        <w:rPr>
          <w:rStyle w:val="af8"/>
          <w:b w:val="0"/>
          <w:color w:val="000000" w:themeColor="text1"/>
          <w:sz w:val="28"/>
          <w:szCs w:val="28"/>
        </w:rPr>
        <w:t xml:space="preserve"> подпрограмм </w:t>
      </w:r>
      <w:r w:rsidR="00292BD7" w:rsidRPr="00E762B9">
        <w:rPr>
          <w:color w:val="000000" w:themeColor="text1"/>
          <w:sz w:val="28"/>
          <w:szCs w:val="28"/>
        </w:rPr>
        <w:t>в 20</w:t>
      </w:r>
      <w:r w:rsidR="00F5610F">
        <w:rPr>
          <w:color w:val="000000" w:themeColor="text1"/>
          <w:sz w:val="28"/>
          <w:szCs w:val="28"/>
        </w:rPr>
        <w:t>22</w:t>
      </w:r>
      <w:r w:rsidRPr="00E762B9">
        <w:rPr>
          <w:color w:val="000000" w:themeColor="text1"/>
          <w:sz w:val="28"/>
          <w:szCs w:val="28"/>
        </w:rPr>
        <w:t xml:space="preserve"> году</w:t>
      </w:r>
      <w:r w:rsidRPr="00E762B9">
        <w:rPr>
          <w:rStyle w:val="af8"/>
          <w:b w:val="0"/>
          <w:color w:val="000000" w:themeColor="text1"/>
          <w:sz w:val="28"/>
          <w:szCs w:val="28"/>
        </w:rPr>
        <w:t xml:space="preserve"> составили</w:t>
      </w:r>
      <w:r w:rsidRPr="00E762B9">
        <w:rPr>
          <w:color w:val="000000" w:themeColor="text1"/>
        </w:rPr>
        <w:t xml:space="preserve">: </w:t>
      </w:r>
      <w:r w:rsidR="00F5610F">
        <w:rPr>
          <w:color w:val="000000" w:themeColor="text1"/>
          <w:sz w:val="28"/>
          <w:szCs w:val="28"/>
        </w:rPr>
        <w:t>991 824,1</w:t>
      </w:r>
      <w:r w:rsidRPr="00E762B9">
        <w:rPr>
          <w:color w:val="000000" w:themeColor="text1"/>
          <w:sz w:val="28"/>
          <w:szCs w:val="28"/>
        </w:rPr>
        <w:t xml:space="preserve"> тыс. рублей.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rStyle w:val="af8"/>
          <w:b w:val="0"/>
          <w:bCs w:val="0"/>
          <w:color w:val="000000" w:themeColor="text1"/>
        </w:rPr>
      </w:pPr>
      <w:r w:rsidRPr="00E762B9">
        <w:rPr>
          <w:rStyle w:val="af8"/>
          <w:b w:val="0"/>
          <w:color w:val="000000" w:themeColor="text1"/>
          <w:sz w:val="28"/>
        </w:rPr>
        <w:t>Плановые расходы на ре</w:t>
      </w:r>
      <w:r w:rsidR="00DF4B01" w:rsidRPr="00E762B9">
        <w:rPr>
          <w:rStyle w:val="af8"/>
          <w:b w:val="0"/>
          <w:color w:val="000000" w:themeColor="text1"/>
          <w:sz w:val="28"/>
        </w:rPr>
        <w:t>ализацию всех подпрограмм в 202</w:t>
      </w:r>
      <w:r w:rsidR="00F5610F">
        <w:rPr>
          <w:rStyle w:val="af8"/>
          <w:b w:val="0"/>
          <w:color w:val="000000" w:themeColor="text1"/>
          <w:sz w:val="28"/>
        </w:rPr>
        <w:t>2</w:t>
      </w:r>
      <w:r w:rsidRPr="00E762B9">
        <w:rPr>
          <w:rStyle w:val="af8"/>
          <w:b w:val="0"/>
          <w:color w:val="000000" w:themeColor="text1"/>
          <w:sz w:val="28"/>
        </w:rPr>
        <w:t xml:space="preserve"> году составляли:</w:t>
      </w:r>
      <w:r w:rsidR="00F5610F">
        <w:rPr>
          <w:color w:val="000000" w:themeColor="text1"/>
          <w:sz w:val="28"/>
          <w:szCs w:val="28"/>
        </w:rPr>
        <w:t xml:space="preserve"> 1 001 959,4</w:t>
      </w:r>
      <w:r w:rsidR="00471764" w:rsidRPr="00E762B9">
        <w:rPr>
          <w:color w:val="000000" w:themeColor="text1"/>
          <w:sz w:val="28"/>
          <w:szCs w:val="28"/>
        </w:rPr>
        <w:t xml:space="preserve"> </w:t>
      </w:r>
      <w:r w:rsidRPr="00E762B9">
        <w:rPr>
          <w:rStyle w:val="af8"/>
          <w:b w:val="0"/>
          <w:color w:val="000000" w:themeColor="text1"/>
          <w:sz w:val="28"/>
        </w:rPr>
        <w:t>тыс</w:t>
      </w:r>
      <w:r w:rsidRPr="00E762B9">
        <w:rPr>
          <w:rStyle w:val="af8"/>
          <w:b w:val="0"/>
          <w:color w:val="000000" w:themeColor="text1"/>
          <w:sz w:val="32"/>
        </w:rPr>
        <w:t xml:space="preserve">. </w:t>
      </w:r>
      <w:r w:rsidRPr="00E762B9">
        <w:rPr>
          <w:rStyle w:val="af8"/>
          <w:b w:val="0"/>
          <w:color w:val="000000" w:themeColor="text1"/>
          <w:sz w:val="28"/>
        </w:rPr>
        <w:t>рублей.</w:t>
      </w:r>
    </w:p>
    <w:p w:rsidR="00FE01EA" w:rsidRPr="00E762B9" w:rsidRDefault="00FE01EA" w:rsidP="00FE01EA">
      <w:pPr>
        <w:ind w:firstLine="567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соответствия запланированному уровню расходов: </w:t>
      </w:r>
    </w:p>
    <w:p w:rsidR="00FE01EA" w:rsidRPr="00E762B9" w:rsidRDefault="00FE01EA" w:rsidP="00FE01EA">
      <w:pPr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= </w:t>
      </w:r>
      <w:r w:rsidR="00F5610F">
        <w:rPr>
          <w:color w:val="000000" w:themeColor="text1"/>
          <w:sz w:val="28"/>
          <w:szCs w:val="28"/>
        </w:rPr>
        <w:t xml:space="preserve">991 824,1 </w:t>
      </w:r>
      <w:r w:rsidRPr="00E762B9">
        <w:rPr>
          <w:color w:val="000000" w:themeColor="text1"/>
          <w:sz w:val="28"/>
          <w:szCs w:val="28"/>
        </w:rPr>
        <w:t>/</w:t>
      </w:r>
      <w:r w:rsidR="00F5610F">
        <w:rPr>
          <w:color w:val="000000" w:themeColor="text1"/>
          <w:sz w:val="28"/>
          <w:szCs w:val="28"/>
        </w:rPr>
        <w:t xml:space="preserve"> 1 001 959,4</w:t>
      </w:r>
      <w:r w:rsidR="00292BD7" w:rsidRPr="00E762B9">
        <w:rPr>
          <w:color w:val="000000" w:themeColor="text1"/>
          <w:sz w:val="28"/>
          <w:szCs w:val="28"/>
        </w:rPr>
        <w:t xml:space="preserve">= </w:t>
      </w:r>
      <w:r w:rsidR="008C2A88" w:rsidRPr="00E762B9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Эффективность использования средств республиканского бюджета Республики Марий Эл рассчитывается как отношение степени реализации мероприятий к степени соответствия запланированному уровню </w:t>
      </w:r>
      <w:proofErr w:type="spellStart"/>
      <w:r w:rsidRPr="00E762B9">
        <w:rPr>
          <w:color w:val="000000" w:themeColor="text1"/>
          <w:sz w:val="28"/>
          <w:szCs w:val="28"/>
        </w:rPr>
        <w:t>расходовиз</w:t>
      </w:r>
      <w:proofErr w:type="spellEnd"/>
      <w:r w:rsidRPr="00E762B9">
        <w:rPr>
          <w:color w:val="000000" w:themeColor="text1"/>
          <w:sz w:val="28"/>
          <w:szCs w:val="28"/>
        </w:rPr>
        <w:t xml:space="preserve"> средств республиканского бюджета Республики Марий Эл по следующей формуле: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,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где: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- эффективность использования средств республиканского бюджета Республики Марий Эл;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реализации мероприятий, полностью или частично финансируемых из средств республиканского бюджета Республики </w:t>
      </w:r>
      <w:r w:rsidRPr="00E762B9">
        <w:rPr>
          <w:color w:val="000000" w:themeColor="text1"/>
          <w:sz w:val="28"/>
          <w:szCs w:val="28"/>
        </w:rPr>
        <w:br/>
        <w:t>Марий Эл;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соответствия запланированному уровню расходов </w:t>
      </w:r>
      <w:r w:rsidRPr="00E762B9">
        <w:rPr>
          <w:color w:val="000000" w:themeColor="text1"/>
          <w:sz w:val="28"/>
          <w:szCs w:val="28"/>
        </w:rPr>
        <w:br/>
        <w:t>из средств республиканского бюджета Республики Марий Эл.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мероприятий, полностью или частично финансируемых из средств республиканского бюджета Республики </w:t>
      </w:r>
      <w:r w:rsidRPr="00E762B9">
        <w:rPr>
          <w:color w:val="000000" w:themeColor="text1"/>
          <w:sz w:val="28"/>
          <w:szCs w:val="28"/>
        </w:rPr>
        <w:br/>
        <w:t>Марий Эл сост</w:t>
      </w:r>
      <w:r w:rsidR="00292BD7" w:rsidRPr="00E762B9">
        <w:rPr>
          <w:color w:val="000000" w:themeColor="text1"/>
          <w:sz w:val="28"/>
          <w:szCs w:val="28"/>
        </w:rPr>
        <w:t xml:space="preserve">авляет </w:t>
      </w:r>
      <w:proofErr w:type="spellStart"/>
      <w:r w:rsidR="00292BD7" w:rsidRPr="00E762B9">
        <w:rPr>
          <w:color w:val="000000" w:themeColor="text1"/>
          <w:sz w:val="28"/>
          <w:szCs w:val="28"/>
        </w:rPr>
        <w:t>СРм</w:t>
      </w:r>
      <w:proofErr w:type="spellEnd"/>
      <w:r w:rsidR="00292BD7" w:rsidRPr="00E762B9">
        <w:rPr>
          <w:color w:val="000000" w:themeColor="text1"/>
          <w:sz w:val="28"/>
          <w:szCs w:val="28"/>
        </w:rPr>
        <w:t xml:space="preserve"> = </w:t>
      </w:r>
      <w:r w:rsidR="00F5610F">
        <w:rPr>
          <w:color w:val="000000" w:themeColor="text1"/>
          <w:sz w:val="28"/>
          <w:szCs w:val="28"/>
        </w:rPr>
        <w:t>0,96</w:t>
      </w:r>
      <w:r w:rsidRPr="00E762B9">
        <w:rPr>
          <w:color w:val="000000" w:themeColor="text1"/>
          <w:sz w:val="28"/>
          <w:szCs w:val="28"/>
        </w:rPr>
        <w:t>.</w:t>
      </w:r>
    </w:p>
    <w:p w:rsidR="004F6C11" w:rsidRDefault="004F6C11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соответствия запланированному уровню расходов </w:t>
      </w:r>
      <w:r w:rsidRPr="00E762B9">
        <w:rPr>
          <w:color w:val="000000" w:themeColor="text1"/>
          <w:sz w:val="28"/>
          <w:szCs w:val="28"/>
        </w:rPr>
        <w:br/>
        <w:t xml:space="preserve">из средств республиканского бюджета Республики Марий Эл подпрограммы 1: 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= </w:t>
      </w:r>
      <w:r w:rsidR="004F6C11">
        <w:rPr>
          <w:color w:val="000000" w:themeColor="text1"/>
          <w:sz w:val="28"/>
          <w:szCs w:val="28"/>
        </w:rPr>
        <w:t xml:space="preserve">379 880,6 </w:t>
      </w:r>
      <w:r w:rsidRPr="00E762B9">
        <w:rPr>
          <w:color w:val="000000" w:themeColor="text1"/>
          <w:sz w:val="28"/>
          <w:szCs w:val="28"/>
        </w:rPr>
        <w:t>/</w:t>
      </w:r>
      <w:r w:rsidR="004F6C11">
        <w:rPr>
          <w:color w:val="000000" w:themeColor="text1"/>
          <w:sz w:val="28"/>
          <w:szCs w:val="28"/>
        </w:rPr>
        <w:t xml:space="preserve"> 379 880,6 </w:t>
      </w:r>
      <w:r w:rsidR="00292BD7" w:rsidRPr="00E762B9">
        <w:rPr>
          <w:color w:val="000000" w:themeColor="text1"/>
          <w:sz w:val="28"/>
          <w:szCs w:val="28"/>
        </w:rPr>
        <w:t xml:space="preserve">= </w:t>
      </w:r>
      <w:r w:rsidR="00621C2D" w:rsidRPr="00E762B9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соответствия запланированному уровню расходов </w:t>
      </w:r>
      <w:r w:rsidRPr="00E762B9">
        <w:rPr>
          <w:color w:val="000000" w:themeColor="text1"/>
          <w:sz w:val="28"/>
          <w:szCs w:val="28"/>
        </w:rPr>
        <w:br/>
        <w:t xml:space="preserve">из средств республиканского бюджета Республики Марий Эл подпрограммы 2: 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= </w:t>
      </w:r>
      <w:r w:rsidR="004F6C11">
        <w:rPr>
          <w:color w:val="000000" w:themeColor="text1"/>
          <w:sz w:val="28"/>
          <w:szCs w:val="28"/>
        </w:rPr>
        <w:t xml:space="preserve">189 804,5 </w:t>
      </w:r>
      <w:r w:rsidRPr="00E762B9">
        <w:rPr>
          <w:color w:val="000000" w:themeColor="text1"/>
          <w:sz w:val="28"/>
          <w:szCs w:val="28"/>
        </w:rPr>
        <w:t>/</w:t>
      </w:r>
      <w:r w:rsidR="004F6C11">
        <w:rPr>
          <w:color w:val="000000" w:themeColor="text1"/>
          <w:sz w:val="28"/>
          <w:szCs w:val="28"/>
        </w:rPr>
        <w:t xml:space="preserve"> 189 804,5 </w:t>
      </w:r>
      <w:r w:rsidRPr="00E762B9">
        <w:rPr>
          <w:color w:val="000000" w:themeColor="text1"/>
          <w:sz w:val="28"/>
          <w:szCs w:val="28"/>
        </w:rPr>
        <w:t xml:space="preserve">= </w:t>
      </w:r>
      <w:r w:rsidR="00292BD7" w:rsidRPr="00E762B9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соответствия запланированному уровню расходов </w:t>
      </w:r>
      <w:r w:rsidRPr="00E762B9">
        <w:rPr>
          <w:color w:val="000000" w:themeColor="text1"/>
          <w:sz w:val="28"/>
          <w:szCs w:val="28"/>
        </w:rPr>
        <w:br/>
        <w:t xml:space="preserve">из средств республиканского бюджета Республики Марий Эл подпрограммы 3: 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= </w:t>
      </w:r>
      <w:r w:rsidR="004F6C11">
        <w:rPr>
          <w:color w:val="000000" w:themeColor="text1"/>
          <w:sz w:val="28"/>
          <w:szCs w:val="28"/>
        </w:rPr>
        <w:t xml:space="preserve">161,7 </w:t>
      </w:r>
      <w:r w:rsidRPr="00E762B9">
        <w:rPr>
          <w:color w:val="000000" w:themeColor="text1"/>
          <w:sz w:val="28"/>
          <w:szCs w:val="28"/>
        </w:rPr>
        <w:t>/</w:t>
      </w:r>
      <w:r w:rsidR="004F6C11">
        <w:rPr>
          <w:color w:val="000000" w:themeColor="text1"/>
          <w:sz w:val="28"/>
          <w:szCs w:val="28"/>
        </w:rPr>
        <w:t xml:space="preserve"> 161,7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4F6C11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соответствия запланированному уровню расходов </w:t>
      </w:r>
      <w:r w:rsidRPr="00E762B9">
        <w:rPr>
          <w:color w:val="000000" w:themeColor="text1"/>
          <w:sz w:val="28"/>
          <w:szCs w:val="28"/>
        </w:rPr>
        <w:br/>
        <w:t xml:space="preserve">из средств республиканского бюджета Республики Марий Эл подпрограммы 4: 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= </w:t>
      </w:r>
      <w:r w:rsidR="004F6C11">
        <w:rPr>
          <w:color w:val="000000" w:themeColor="text1"/>
          <w:sz w:val="28"/>
          <w:szCs w:val="28"/>
        </w:rPr>
        <w:t xml:space="preserve">46 709,2 </w:t>
      </w:r>
      <w:r w:rsidRPr="00E762B9">
        <w:rPr>
          <w:color w:val="000000" w:themeColor="text1"/>
          <w:sz w:val="28"/>
          <w:szCs w:val="28"/>
        </w:rPr>
        <w:t>/</w:t>
      </w:r>
      <w:r w:rsidR="004F6C11">
        <w:rPr>
          <w:color w:val="000000" w:themeColor="text1"/>
          <w:sz w:val="28"/>
          <w:szCs w:val="28"/>
        </w:rPr>
        <w:t xml:space="preserve"> 46 710,4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934FBD" w:rsidRPr="00E762B9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соответствия запланированному уровню расходов </w:t>
      </w:r>
      <w:r w:rsidRPr="00E762B9">
        <w:rPr>
          <w:color w:val="000000" w:themeColor="text1"/>
          <w:sz w:val="28"/>
          <w:szCs w:val="28"/>
        </w:rPr>
        <w:br/>
        <w:t xml:space="preserve">из средств республиканского бюджета Республики Марий Эл подпрограммы 5: 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= </w:t>
      </w:r>
      <w:r w:rsidR="004F6C11">
        <w:rPr>
          <w:color w:val="000000" w:themeColor="text1"/>
          <w:sz w:val="28"/>
          <w:szCs w:val="28"/>
        </w:rPr>
        <w:t xml:space="preserve">75 676,9 </w:t>
      </w:r>
      <w:r w:rsidRPr="00E762B9">
        <w:rPr>
          <w:color w:val="000000" w:themeColor="text1"/>
          <w:sz w:val="28"/>
          <w:szCs w:val="28"/>
        </w:rPr>
        <w:t>/</w:t>
      </w:r>
      <w:r w:rsidR="004F6C11">
        <w:rPr>
          <w:color w:val="000000" w:themeColor="text1"/>
          <w:sz w:val="28"/>
          <w:szCs w:val="28"/>
        </w:rPr>
        <w:t xml:space="preserve"> 75 676,9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292BD7" w:rsidRPr="00E762B9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соответствия запланированному уровню расходов </w:t>
      </w:r>
      <w:r w:rsidRPr="00E762B9">
        <w:rPr>
          <w:color w:val="000000" w:themeColor="text1"/>
          <w:sz w:val="28"/>
          <w:szCs w:val="28"/>
        </w:rPr>
        <w:br/>
        <w:t xml:space="preserve">из средств республиканского бюджета Республики Марий Эл подпрограммы 6: 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FE01EA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= </w:t>
      </w:r>
      <w:r w:rsidR="00482BCB" w:rsidRPr="00E762B9">
        <w:rPr>
          <w:color w:val="000000" w:themeColor="text1"/>
          <w:sz w:val="28"/>
          <w:szCs w:val="28"/>
        </w:rPr>
        <w:t>1 990,7</w:t>
      </w:r>
      <w:r w:rsidR="004F6C11"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t>/</w:t>
      </w:r>
      <w:r w:rsidR="004F6C11">
        <w:rPr>
          <w:color w:val="000000" w:themeColor="text1"/>
          <w:sz w:val="28"/>
          <w:szCs w:val="28"/>
        </w:rPr>
        <w:t xml:space="preserve"> </w:t>
      </w:r>
      <w:r w:rsidR="00482BCB" w:rsidRPr="00E762B9">
        <w:rPr>
          <w:color w:val="000000" w:themeColor="text1"/>
          <w:sz w:val="28"/>
          <w:szCs w:val="28"/>
        </w:rPr>
        <w:t>1 990,7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292BD7" w:rsidRPr="00E762B9">
        <w:rPr>
          <w:color w:val="000000" w:themeColor="text1"/>
          <w:sz w:val="28"/>
          <w:szCs w:val="28"/>
        </w:rPr>
        <w:t>1,0</w:t>
      </w:r>
    </w:p>
    <w:p w:rsidR="004F6C11" w:rsidRDefault="004F6C11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4F6C11" w:rsidRPr="00E762B9" w:rsidRDefault="004F6C11" w:rsidP="004F6C1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соответствия запланированному уровню расходов </w:t>
      </w:r>
      <w:r w:rsidRPr="00E762B9">
        <w:rPr>
          <w:color w:val="000000" w:themeColor="text1"/>
          <w:sz w:val="28"/>
          <w:szCs w:val="28"/>
        </w:rPr>
        <w:br/>
        <w:t>из средств республиканского бюджета Ре</w:t>
      </w:r>
      <w:r>
        <w:rPr>
          <w:color w:val="000000" w:themeColor="text1"/>
          <w:sz w:val="28"/>
          <w:szCs w:val="28"/>
        </w:rPr>
        <w:t>спублики Марий Эл подпрограммы 7</w:t>
      </w:r>
      <w:r w:rsidRPr="00E762B9">
        <w:rPr>
          <w:color w:val="000000" w:themeColor="text1"/>
          <w:sz w:val="28"/>
          <w:szCs w:val="28"/>
        </w:rPr>
        <w:t xml:space="preserve">: </w:t>
      </w:r>
    </w:p>
    <w:p w:rsidR="004F6C11" w:rsidRPr="00E762B9" w:rsidRDefault="004F6C11" w:rsidP="004F6C1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4F6C11" w:rsidRPr="00E762B9" w:rsidRDefault="004F6C11" w:rsidP="004F6C11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</w:t>
      </w:r>
      <w:proofErr w:type="spellEnd"/>
      <w:r w:rsidRPr="00E762B9">
        <w:rPr>
          <w:color w:val="000000" w:themeColor="text1"/>
          <w:sz w:val="28"/>
          <w:szCs w:val="28"/>
        </w:rPr>
        <w:t xml:space="preserve">= </w:t>
      </w:r>
      <w:r>
        <w:rPr>
          <w:color w:val="000000" w:themeColor="text1"/>
          <w:sz w:val="28"/>
          <w:szCs w:val="28"/>
        </w:rPr>
        <w:t xml:space="preserve">297 600,5 </w:t>
      </w:r>
      <w:r w:rsidRPr="00E762B9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 307 642,2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E23429">
        <w:rPr>
          <w:color w:val="000000" w:themeColor="text1"/>
          <w:sz w:val="28"/>
          <w:szCs w:val="28"/>
        </w:rPr>
        <w:t>0,97</w:t>
      </w:r>
    </w:p>
    <w:p w:rsidR="004F6C11" w:rsidRPr="00E762B9" w:rsidRDefault="004F6C11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Эффективность использования средств республиканского бюджета Республики Марий Эл составила: 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FE01EA" w:rsidRPr="00E762B9" w:rsidRDefault="00292BD7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157B32" w:rsidRPr="00E762B9">
        <w:rPr>
          <w:color w:val="000000" w:themeColor="text1"/>
          <w:sz w:val="28"/>
          <w:szCs w:val="28"/>
        </w:rPr>
        <w:t>0,</w:t>
      </w:r>
      <w:r w:rsidR="00E23429">
        <w:rPr>
          <w:color w:val="000000" w:themeColor="text1"/>
          <w:sz w:val="28"/>
          <w:szCs w:val="28"/>
        </w:rPr>
        <w:t>96</w:t>
      </w:r>
      <w:r w:rsidRPr="00E762B9">
        <w:rPr>
          <w:color w:val="000000" w:themeColor="text1"/>
          <w:sz w:val="28"/>
          <w:szCs w:val="28"/>
        </w:rPr>
        <w:t>/</w:t>
      </w:r>
      <w:r w:rsidR="00934FBD" w:rsidRPr="00E762B9">
        <w:rPr>
          <w:color w:val="000000" w:themeColor="text1"/>
          <w:sz w:val="28"/>
          <w:szCs w:val="28"/>
        </w:rPr>
        <w:t>1,0</w:t>
      </w:r>
      <w:r w:rsidR="00FE01EA" w:rsidRPr="00E762B9">
        <w:rPr>
          <w:color w:val="000000" w:themeColor="text1"/>
          <w:sz w:val="28"/>
          <w:szCs w:val="28"/>
        </w:rPr>
        <w:t xml:space="preserve"> = </w:t>
      </w:r>
      <w:r w:rsidR="00157B32" w:rsidRPr="00E762B9">
        <w:rPr>
          <w:color w:val="000000" w:themeColor="text1"/>
          <w:sz w:val="28"/>
          <w:szCs w:val="28"/>
        </w:rPr>
        <w:t>0,</w:t>
      </w:r>
      <w:r w:rsidR="00934FBD" w:rsidRPr="00E762B9">
        <w:rPr>
          <w:color w:val="000000" w:themeColor="text1"/>
          <w:sz w:val="28"/>
          <w:szCs w:val="28"/>
        </w:rPr>
        <w:t>97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2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Общая эффективность использования фина</w:t>
      </w:r>
      <w:r w:rsidR="00E23429">
        <w:rPr>
          <w:color w:val="000000" w:themeColor="text1"/>
          <w:sz w:val="28"/>
          <w:szCs w:val="28"/>
        </w:rPr>
        <w:t xml:space="preserve">нсовых ресурсов </w:t>
      </w:r>
      <w:r w:rsidR="00E23429">
        <w:rPr>
          <w:color w:val="000000" w:themeColor="text1"/>
          <w:sz w:val="28"/>
          <w:szCs w:val="28"/>
        </w:rPr>
        <w:br/>
        <w:t>на реализацию 7</w:t>
      </w:r>
      <w:r w:rsidRPr="00E762B9">
        <w:rPr>
          <w:color w:val="000000" w:themeColor="text1"/>
          <w:sz w:val="28"/>
          <w:szCs w:val="28"/>
        </w:rPr>
        <w:t xml:space="preserve"> подпрограмм: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0,96/1,0 = 0,96</w:t>
      </w:r>
    </w:p>
    <w:p w:rsidR="008311A9" w:rsidRPr="00E762B9" w:rsidRDefault="008311A9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использования финансовых ресурсов на реализацию подпрограммы 1: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550249" w:rsidRPr="00E762B9">
        <w:rPr>
          <w:color w:val="000000" w:themeColor="text1"/>
          <w:sz w:val="28"/>
          <w:szCs w:val="28"/>
        </w:rPr>
        <w:t>1,0</w:t>
      </w:r>
      <w:r w:rsidR="00E23429">
        <w:rPr>
          <w:color w:val="000000" w:themeColor="text1"/>
          <w:sz w:val="28"/>
          <w:szCs w:val="28"/>
        </w:rPr>
        <w:t xml:space="preserve"> </w:t>
      </w:r>
      <w:r w:rsidR="00292BD7"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 xml:space="preserve"> </w:t>
      </w:r>
      <w:r w:rsidR="00C47A01" w:rsidRPr="00E762B9">
        <w:rPr>
          <w:color w:val="000000" w:themeColor="text1"/>
          <w:sz w:val="28"/>
          <w:szCs w:val="28"/>
        </w:rPr>
        <w:t>1,0</w:t>
      </w:r>
      <w:r w:rsidR="00292BD7" w:rsidRPr="00E762B9">
        <w:rPr>
          <w:color w:val="000000" w:themeColor="text1"/>
          <w:sz w:val="28"/>
          <w:szCs w:val="28"/>
        </w:rPr>
        <w:t xml:space="preserve"> = </w:t>
      </w:r>
      <w:r w:rsidR="00550249" w:rsidRPr="00E762B9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использования финансовых ресурсов на реализацию подпрограммы 2: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=1,0</w:t>
      </w:r>
      <w:r w:rsidR="00E23429"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 xml:space="preserve"> </w:t>
      </w:r>
      <w:r w:rsidR="00292BD7" w:rsidRPr="00E762B9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= 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использования финансовых ресурсов на реализацию подпрограммы 3: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550249" w:rsidRPr="00E762B9">
        <w:rPr>
          <w:color w:val="000000" w:themeColor="text1"/>
          <w:sz w:val="28"/>
          <w:szCs w:val="28"/>
        </w:rPr>
        <w:t xml:space="preserve">1,0 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 xml:space="preserve"> 1,0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550249" w:rsidRPr="00E762B9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использования финансовых ресурсов на реализацию подпрограммы 4: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=1,0</w:t>
      </w:r>
      <w:r w:rsidR="00E23429"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 xml:space="preserve"> </w:t>
      </w:r>
      <w:r w:rsidR="00292BD7" w:rsidRPr="00E762B9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= 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использования финансовых ресурсов на реализацию подпрограммы 5: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9704AB" w:rsidRPr="00E762B9">
        <w:rPr>
          <w:color w:val="000000" w:themeColor="text1"/>
          <w:sz w:val="28"/>
          <w:szCs w:val="28"/>
        </w:rPr>
        <w:t>0,</w:t>
      </w:r>
      <w:r w:rsidR="00E23429">
        <w:rPr>
          <w:color w:val="000000" w:themeColor="text1"/>
          <w:sz w:val="28"/>
          <w:szCs w:val="28"/>
        </w:rPr>
        <w:t xml:space="preserve">86 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 xml:space="preserve"> </w:t>
      </w:r>
      <w:r w:rsidR="00292BD7" w:rsidRPr="00E762B9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E23429">
        <w:rPr>
          <w:color w:val="000000" w:themeColor="text1"/>
          <w:sz w:val="28"/>
          <w:szCs w:val="28"/>
        </w:rPr>
        <w:t>0,86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lastRenderedPageBreak/>
        <w:t>Эффективность использования финансовых ресурсов на реализацию подпрограммы 6: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FE01EA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550249" w:rsidRPr="00E762B9">
        <w:rPr>
          <w:color w:val="000000" w:themeColor="text1"/>
          <w:sz w:val="28"/>
          <w:szCs w:val="28"/>
        </w:rPr>
        <w:t>1,0</w:t>
      </w:r>
      <w:r w:rsidR="00E23429"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 xml:space="preserve"> </w:t>
      </w:r>
      <w:r w:rsidR="00292BD7" w:rsidRPr="00E762B9">
        <w:rPr>
          <w:color w:val="000000" w:themeColor="text1"/>
          <w:sz w:val="28"/>
          <w:szCs w:val="28"/>
        </w:rPr>
        <w:t>1,0</w:t>
      </w:r>
      <w:r w:rsidR="00E23429">
        <w:rPr>
          <w:color w:val="000000" w:themeColor="text1"/>
          <w:sz w:val="28"/>
          <w:szCs w:val="28"/>
        </w:rPr>
        <w:t xml:space="preserve"> </w:t>
      </w:r>
      <w:r w:rsidR="00DA5365" w:rsidRPr="00E762B9">
        <w:rPr>
          <w:color w:val="000000" w:themeColor="text1"/>
          <w:sz w:val="28"/>
          <w:szCs w:val="28"/>
        </w:rPr>
        <w:t xml:space="preserve">= </w:t>
      </w:r>
      <w:r w:rsidR="00550249" w:rsidRPr="00E762B9">
        <w:rPr>
          <w:color w:val="000000" w:themeColor="text1"/>
          <w:sz w:val="28"/>
          <w:szCs w:val="28"/>
        </w:rPr>
        <w:t>1,0</w:t>
      </w:r>
    </w:p>
    <w:p w:rsidR="00E23429" w:rsidRDefault="00E23429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E23429" w:rsidRPr="00E762B9" w:rsidRDefault="00E23429" w:rsidP="00E234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использования финансовых ресур</w:t>
      </w:r>
      <w:r>
        <w:rPr>
          <w:color w:val="000000" w:themeColor="text1"/>
          <w:sz w:val="28"/>
          <w:szCs w:val="28"/>
        </w:rPr>
        <w:t>сов на реализацию подпрограммы 7</w:t>
      </w:r>
      <w:r w:rsidRPr="00E762B9">
        <w:rPr>
          <w:color w:val="000000" w:themeColor="text1"/>
          <w:sz w:val="28"/>
          <w:szCs w:val="28"/>
        </w:rPr>
        <w:t>:</w:t>
      </w:r>
    </w:p>
    <w:p w:rsidR="00E23429" w:rsidRPr="00E762B9" w:rsidRDefault="00E23429" w:rsidP="00E23429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</w:p>
    <w:p w:rsidR="00E23429" w:rsidRPr="00E762B9" w:rsidRDefault="00E23429" w:rsidP="00E23429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0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>=1,0</w:t>
      </w:r>
      <w:r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 0,97 </w:t>
      </w:r>
      <w:r w:rsidRPr="00E762B9">
        <w:rPr>
          <w:color w:val="000000" w:themeColor="text1"/>
          <w:sz w:val="28"/>
          <w:szCs w:val="28"/>
        </w:rPr>
        <w:t>= 1,0</w:t>
      </w:r>
    </w:p>
    <w:p w:rsidR="00E23429" w:rsidRPr="00E762B9" w:rsidRDefault="00E23429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0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где: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- эффективность использования финансовых ресурсов </w:t>
      </w:r>
      <w:r w:rsidRPr="00E762B9">
        <w:rPr>
          <w:color w:val="000000" w:themeColor="text1"/>
          <w:sz w:val="28"/>
          <w:szCs w:val="28"/>
        </w:rPr>
        <w:br/>
        <w:t>на реализацию подпрограммы;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СРм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реализации мероприятий подпрограммы;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ССуз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соответствия запланированному уровню расходов из всех источников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Для оценки степени достижения целей и решения задач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2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,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8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где: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- значение показателя (индикатора), характеризующего цели</w:t>
      </w:r>
      <w:r w:rsidRPr="00E762B9">
        <w:rPr>
          <w:color w:val="000000" w:themeColor="text1"/>
          <w:sz w:val="28"/>
          <w:szCs w:val="28"/>
        </w:rPr>
        <w:br/>
        <w:t>и задачи подпрограммы, фактически достигнутое на конец отчетного периода;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FE01EA" w:rsidRPr="00E762B9" w:rsidRDefault="00951E93" w:rsidP="00951E9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достижения планового значения показателя (индикатора), характеризующего цели и задачи подпрограммы 1:</w:t>
      </w:r>
    </w:p>
    <w:p w:rsidR="00951E93" w:rsidRPr="00E762B9" w:rsidRDefault="00951E93" w:rsidP="008748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="00874878"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55,1</w:t>
      </w:r>
      <w:r w:rsidR="00874878"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>49,7</w:t>
      </w:r>
      <w:r w:rsidR="00874878" w:rsidRPr="00E762B9">
        <w:rPr>
          <w:color w:val="000000" w:themeColor="text1"/>
          <w:sz w:val="28"/>
          <w:szCs w:val="28"/>
        </w:rPr>
        <w:t>=1,0</w:t>
      </w:r>
    </w:p>
    <w:p w:rsidR="00874878" w:rsidRPr="00E762B9" w:rsidRDefault="00874878" w:rsidP="008748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66,3/65,8</w:t>
      </w:r>
      <w:r w:rsidRPr="00E762B9">
        <w:rPr>
          <w:color w:val="000000" w:themeColor="text1"/>
          <w:sz w:val="28"/>
          <w:szCs w:val="28"/>
        </w:rPr>
        <w:t>=</w:t>
      </w:r>
      <w:r w:rsidR="00861556" w:rsidRPr="00E762B9">
        <w:rPr>
          <w:color w:val="000000" w:themeColor="text1"/>
          <w:sz w:val="28"/>
          <w:szCs w:val="28"/>
        </w:rPr>
        <w:t>1,0</w:t>
      </w:r>
    </w:p>
    <w:p w:rsidR="00874878" w:rsidRPr="00E762B9" w:rsidRDefault="00874878" w:rsidP="008748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28,7/23,1</w:t>
      </w:r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1,0</w:t>
      </w:r>
    </w:p>
    <w:p w:rsidR="00874878" w:rsidRPr="00E762B9" w:rsidRDefault="00874878" w:rsidP="008748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7,9/7,0</w:t>
      </w:r>
      <w:r w:rsidRPr="00E762B9">
        <w:rPr>
          <w:color w:val="000000" w:themeColor="text1"/>
          <w:sz w:val="28"/>
          <w:szCs w:val="28"/>
        </w:rPr>
        <w:t>=</w:t>
      </w:r>
      <w:r w:rsidR="00861556" w:rsidRPr="00E762B9">
        <w:rPr>
          <w:color w:val="000000" w:themeColor="text1"/>
          <w:sz w:val="28"/>
          <w:szCs w:val="28"/>
        </w:rPr>
        <w:t>1,0</w:t>
      </w:r>
    </w:p>
    <w:p w:rsidR="00874878" w:rsidRPr="00E762B9" w:rsidRDefault="00874878" w:rsidP="008748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16/10</w:t>
      </w:r>
      <w:r w:rsidRPr="00E762B9">
        <w:rPr>
          <w:color w:val="000000" w:themeColor="text1"/>
          <w:sz w:val="28"/>
          <w:szCs w:val="28"/>
        </w:rPr>
        <w:t>=</w:t>
      </w:r>
      <w:r w:rsidR="00861556" w:rsidRPr="00E762B9">
        <w:rPr>
          <w:color w:val="000000" w:themeColor="text1"/>
          <w:sz w:val="28"/>
          <w:szCs w:val="28"/>
        </w:rPr>
        <w:t>0,4</w:t>
      </w:r>
    </w:p>
    <w:p w:rsidR="00874878" w:rsidRPr="00E762B9" w:rsidRDefault="00874878" w:rsidP="008748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86,0</w:t>
      </w:r>
      <w:r w:rsidRPr="00E762B9">
        <w:rPr>
          <w:color w:val="000000" w:themeColor="text1"/>
          <w:sz w:val="28"/>
          <w:szCs w:val="28"/>
        </w:rPr>
        <w:t>/</w:t>
      </w:r>
      <w:r w:rsidR="00861556" w:rsidRPr="00E762B9">
        <w:rPr>
          <w:color w:val="000000" w:themeColor="text1"/>
          <w:sz w:val="28"/>
          <w:szCs w:val="28"/>
        </w:rPr>
        <w:t>86,0</w:t>
      </w:r>
      <w:r w:rsidRPr="00E762B9">
        <w:rPr>
          <w:color w:val="000000" w:themeColor="text1"/>
          <w:sz w:val="28"/>
          <w:szCs w:val="28"/>
        </w:rPr>
        <w:t>=1,0</w:t>
      </w:r>
    </w:p>
    <w:p w:rsidR="00874878" w:rsidRPr="00E762B9" w:rsidRDefault="00874878" w:rsidP="008748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48</w:t>
      </w:r>
      <w:r w:rsidR="00861556" w:rsidRPr="00E762B9">
        <w:rPr>
          <w:color w:val="000000" w:themeColor="text1"/>
          <w:sz w:val="28"/>
          <w:szCs w:val="28"/>
        </w:rPr>
        <w:t>,0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>48</w:t>
      </w:r>
      <w:r w:rsidRPr="00E762B9">
        <w:rPr>
          <w:color w:val="000000" w:themeColor="text1"/>
          <w:sz w:val="28"/>
          <w:szCs w:val="28"/>
        </w:rPr>
        <w:t>,0=1,0</w:t>
      </w:r>
    </w:p>
    <w:p w:rsidR="00861556" w:rsidRDefault="00861556" w:rsidP="008615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20,6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>20,5</w:t>
      </w:r>
      <w:r w:rsidRPr="00E762B9">
        <w:rPr>
          <w:color w:val="000000" w:themeColor="text1"/>
          <w:sz w:val="28"/>
          <w:szCs w:val="28"/>
        </w:rPr>
        <w:t>=1,0</w:t>
      </w:r>
    </w:p>
    <w:p w:rsidR="00E23429" w:rsidRPr="00E762B9" w:rsidRDefault="00E23429" w:rsidP="00E234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58,2</w:t>
      </w:r>
      <w:r w:rsidRPr="00E762B9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39,3</w:t>
      </w:r>
      <w:r w:rsidRPr="00E762B9">
        <w:rPr>
          <w:color w:val="000000" w:themeColor="text1"/>
          <w:sz w:val="28"/>
          <w:szCs w:val="28"/>
        </w:rPr>
        <w:t>=1,0</w:t>
      </w:r>
    </w:p>
    <w:p w:rsidR="00E23429" w:rsidRPr="00E762B9" w:rsidRDefault="00E23429" w:rsidP="008615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B4910" w:rsidRPr="00E762B9" w:rsidRDefault="00CB4910" w:rsidP="00CB49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достижения планового значения показателя (индикатора), характеризующего цели и задачи подпрограммы 2:</w:t>
      </w:r>
    </w:p>
    <w:p w:rsidR="00CB4910" w:rsidRPr="00E762B9" w:rsidRDefault="00CB4910" w:rsidP="00CB49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28</w:t>
      </w:r>
      <w:r w:rsidRPr="00E762B9">
        <w:rPr>
          <w:color w:val="000000" w:themeColor="text1"/>
          <w:sz w:val="28"/>
          <w:szCs w:val="28"/>
        </w:rPr>
        <w:t>/</w:t>
      </w:r>
      <w:r w:rsidR="00861556" w:rsidRPr="00E762B9">
        <w:rPr>
          <w:color w:val="000000" w:themeColor="text1"/>
          <w:sz w:val="28"/>
          <w:szCs w:val="28"/>
        </w:rPr>
        <w:t>25,0</w:t>
      </w:r>
      <w:r w:rsidRPr="00E762B9">
        <w:rPr>
          <w:color w:val="000000" w:themeColor="text1"/>
          <w:sz w:val="28"/>
          <w:szCs w:val="28"/>
        </w:rPr>
        <w:t>=</w:t>
      </w:r>
      <w:r w:rsidR="00466E47" w:rsidRPr="00E762B9">
        <w:rPr>
          <w:color w:val="000000" w:themeColor="text1"/>
          <w:sz w:val="28"/>
          <w:szCs w:val="28"/>
        </w:rPr>
        <w:t>1,0</w:t>
      </w:r>
    </w:p>
    <w:p w:rsidR="00CB4910" w:rsidRPr="00E762B9" w:rsidRDefault="00CB4910" w:rsidP="00CB49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lastRenderedPageBreak/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F852B2" w:rsidRPr="00E762B9">
        <w:rPr>
          <w:color w:val="000000" w:themeColor="text1"/>
          <w:sz w:val="28"/>
          <w:szCs w:val="28"/>
        </w:rPr>
        <w:t>100</w:t>
      </w:r>
      <w:r w:rsidRPr="00E762B9">
        <w:rPr>
          <w:color w:val="000000" w:themeColor="text1"/>
          <w:sz w:val="28"/>
          <w:szCs w:val="28"/>
        </w:rPr>
        <w:t>/</w:t>
      </w:r>
      <w:r w:rsidR="00F852B2" w:rsidRPr="00E762B9">
        <w:rPr>
          <w:color w:val="000000" w:themeColor="text1"/>
          <w:sz w:val="28"/>
          <w:szCs w:val="28"/>
        </w:rPr>
        <w:t>100</w:t>
      </w:r>
      <w:r w:rsidRPr="00E762B9">
        <w:rPr>
          <w:color w:val="000000" w:themeColor="text1"/>
          <w:sz w:val="28"/>
          <w:szCs w:val="28"/>
        </w:rPr>
        <w:t>=1,0</w:t>
      </w:r>
    </w:p>
    <w:p w:rsidR="00CB4910" w:rsidRPr="00E762B9" w:rsidRDefault="00CB4910" w:rsidP="00CB49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83,8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>74,5</w:t>
      </w:r>
      <w:r w:rsidRPr="00E762B9">
        <w:rPr>
          <w:color w:val="000000" w:themeColor="text1"/>
          <w:sz w:val="28"/>
          <w:szCs w:val="28"/>
        </w:rPr>
        <w:t>=1,0</w:t>
      </w:r>
    </w:p>
    <w:p w:rsidR="00CB4910" w:rsidRPr="00E762B9" w:rsidRDefault="00CB4910" w:rsidP="00CB49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159/158</w:t>
      </w:r>
      <w:r w:rsidRPr="00E762B9">
        <w:rPr>
          <w:color w:val="000000" w:themeColor="text1"/>
          <w:sz w:val="28"/>
          <w:szCs w:val="28"/>
        </w:rPr>
        <w:t>/</w:t>
      </w:r>
      <w:r w:rsidR="00F852B2" w:rsidRPr="00E762B9">
        <w:rPr>
          <w:color w:val="000000" w:themeColor="text1"/>
          <w:sz w:val="28"/>
          <w:szCs w:val="28"/>
        </w:rPr>
        <w:t>50</w:t>
      </w:r>
      <w:r w:rsidR="00861556" w:rsidRPr="00E762B9">
        <w:rPr>
          <w:color w:val="000000" w:themeColor="text1"/>
          <w:sz w:val="28"/>
          <w:szCs w:val="28"/>
        </w:rPr>
        <w:t>,0</w:t>
      </w:r>
      <w:r w:rsidRPr="00E762B9">
        <w:rPr>
          <w:color w:val="000000" w:themeColor="text1"/>
          <w:sz w:val="28"/>
          <w:szCs w:val="28"/>
        </w:rPr>
        <w:t>=1,0</w:t>
      </w:r>
    </w:p>
    <w:p w:rsidR="00CB4910" w:rsidRPr="00E762B9" w:rsidRDefault="00CB4910" w:rsidP="00CB49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48/48</w:t>
      </w:r>
      <w:r w:rsidR="00F852B2" w:rsidRPr="00E762B9">
        <w:rPr>
          <w:color w:val="000000" w:themeColor="text1"/>
          <w:sz w:val="28"/>
          <w:szCs w:val="28"/>
        </w:rPr>
        <w:t>=1,</w:t>
      </w:r>
      <w:r w:rsidR="00466E47" w:rsidRPr="00E762B9">
        <w:rPr>
          <w:color w:val="000000" w:themeColor="text1"/>
          <w:sz w:val="28"/>
          <w:szCs w:val="28"/>
        </w:rPr>
        <w:t>0</w:t>
      </w:r>
    </w:p>
    <w:p w:rsidR="00CB4910" w:rsidRPr="00E762B9" w:rsidRDefault="00CB4910" w:rsidP="00CB49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25/33,5</w:t>
      </w:r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0,75</w:t>
      </w:r>
    </w:p>
    <w:p w:rsidR="00985751" w:rsidRPr="00E762B9" w:rsidRDefault="00985751" w:rsidP="00985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85751" w:rsidRPr="00E762B9" w:rsidRDefault="00985751" w:rsidP="00985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достижения планового значения показателя (индикатора), характеризующего цели и задачи подпрограммы 3:</w:t>
      </w:r>
    </w:p>
    <w:p w:rsidR="00985751" w:rsidRPr="00E762B9" w:rsidRDefault="00985751" w:rsidP="009857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9A4806" w:rsidRPr="00E762B9">
        <w:rPr>
          <w:color w:val="000000" w:themeColor="text1"/>
          <w:sz w:val="28"/>
          <w:szCs w:val="28"/>
        </w:rPr>
        <w:t>72,6</w:t>
      </w:r>
      <w:r w:rsidRPr="00E762B9">
        <w:rPr>
          <w:color w:val="000000" w:themeColor="text1"/>
          <w:sz w:val="28"/>
          <w:szCs w:val="28"/>
        </w:rPr>
        <w:t>/</w:t>
      </w:r>
      <w:r w:rsidR="009A4806" w:rsidRPr="00E762B9">
        <w:rPr>
          <w:color w:val="000000" w:themeColor="text1"/>
          <w:sz w:val="28"/>
          <w:szCs w:val="28"/>
        </w:rPr>
        <w:t>72,6</w:t>
      </w:r>
      <w:r w:rsidRPr="00E762B9">
        <w:rPr>
          <w:color w:val="000000" w:themeColor="text1"/>
          <w:sz w:val="28"/>
          <w:szCs w:val="28"/>
        </w:rPr>
        <w:t>=1,0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достижения планового значения показателя (индикатора), характеризующего цели и задачи подпрограммы 4: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=100/100=1,0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достижения планового значения показателя (индикатора), характеризующего цели и задачи подпрограммы 5: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112</w:t>
      </w:r>
      <w:r w:rsidR="009A4806" w:rsidRPr="00E762B9">
        <w:rPr>
          <w:color w:val="000000" w:themeColor="text1"/>
          <w:sz w:val="28"/>
          <w:szCs w:val="28"/>
        </w:rPr>
        <w:t>,0</w:t>
      </w:r>
      <w:r w:rsidRPr="00E762B9">
        <w:rPr>
          <w:color w:val="000000" w:themeColor="text1"/>
          <w:sz w:val="28"/>
          <w:szCs w:val="28"/>
        </w:rPr>
        <w:t>/</w:t>
      </w:r>
      <w:r w:rsidR="00B7796E" w:rsidRPr="00E762B9">
        <w:rPr>
          <w:color w:val="000000" w:themeColor="text1"/>
          <w:sz w:val="28"/>
          <w:szCs w:val="28"/>
        </w:rPr>
        <w:t>36</w:t>
      </w:r>
      <w:r w:rsidR="009A4806" w:rsidRPr="00E762B9">
        <w:rPr>
          <w:color w:val="000000" w:themeColor="text1"/>
          <w:sz w:val="28"/>
          <w:szCs w:val="28"/>
        </w:rPr>
        <w:t>,0</w:t>
      </w:r>
      <w:r w:rsidRPr="00E762B9">
        <w:rPr>
          <w:color w:val="000000" w:themeColor="text1"/>
          <w:sz w:val="28"/>
          <w:szCs w:val="28"/>
        </w:rPr>
        <w:t>=</w:t>
      </w:r>
      <w:r w:rsidR="00466E47" w:rsidRPr="00E762B9">
        <w:rPr>
          <w:color w:val="000000" w:themeColor="text1"/>
          <w:sz w:val="28"/>
          <w:szCs w:val="28"/>
        </w:rPr>
        <w:t>1,0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35</w:t>
      </w:r>
      <w:r w:rsidRPr="00E762B9">
        <w:rPr>
          <w:color w:val="000000" w:themeColor="text1"/>
          <w:sz w:val="28"/>
          <w:szCs w:val="28"/>
        </w:rPr>
        <w:t>/</w:t>
      </w:r>
      <w:r w:rsidR="00B7796E" w:rsidRPr="00E762B9">
        <w:rPr>
          <w:color w:val="000000" w:themeColor="text1"/>
          <w:sz w:val="28"/>
          <w:szCs w:val="28"/>
        </w:rPr>
        <w:t>13,0</w:t>
      </w:r>
      <w:r w:rsidRPr="00E762B9">
        <w:rPr>
          <w:color w:val="000000" w:themeColor="text1"/>
          <w:sz w:val="28"/>
          <w:szCs w:val="28"/>
        </w:rPr>
        <w:t>=</w:t>
      </w:r>
      <w:r w:rsidR="00466E47" w:rsidRPr="00E762B9">
        <w:rPr>
          <w:color w:val="000000" w:themeColor="text1"/>
          <w:sz w:val="28"/>
          <w:szCs w:val="28"/>
        </w:rPr>
        <w:t>1,0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26</w:t>
      </w:r>
      <w:r w:rsidRPr="00E762B9">
        <w:rPr>
          <w:color w:val="000000" w:themeColor="text1"/>
          <w:sz w:val="28"/>
          <w:szCs w:val="28"/>
        </w:rPr>
        <w:t>/</w:t>
      </w:r>
      <w:r w:rsidR="009A4806" w:rsidRPr="00E762B9">
        <w:rPr>
          <w:color w:val="000000" w:themeColor="text1"/>
          <w:sz w:val="28"/>
          <w:szCs w:val="28"/>
        </w:rPr>
        <w:t>25</w:t>
      </w:r>
      <w:r w:rsidR="00B7796E" w:rsidRPr="00E762B9">
        <w:rPr>
          <w:color w:val="000000" w:themeColor="text1"/>
          <w:sz w:val="28"/>
          <w:szCs w:val="28"/>
        </w:rPr>
        <w:t>,0</w:t>
      </w:r>
      <w:r w:rsidRPr="00E762B9">
        <w:rPr>
          <w:color w:val="000000" w:themeColor="text1"/>
          <w:sz w:val="28"/>
          <w:szCs w:val="28"/>
        </w:rPr>
        <w:t>=1,0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60</w:t>
      </w:r>
      <w:r w:rsidRPr="00E762B9">
        <w:rPr>
          <w:color w:val="000000" w:themeColor="text1"/>
          <w:sz w:val="28"/>
          <w:szCs w:val="28"/>
        </w:rPr>
        <w:t>/</w:t>
      </w:r>
      <w:r w:rsidR="009A4806" w:rsidRPr="00E762B9">
        <w:rPr>
          <w:color w:val="000000" w:themeColor="text1"/>
          <w:sz w:val="28"/>
          <w:szCs w:val="28"/>
        </w:rPr>
        <w:t>51</w:t>
      </w:r>
      <w:r w:rsidR="00B7796E" w:rsidRPr="00E762B9">
        <w:rPr>
          <w:color w:val="000000" w:themeColor="text1"/>
          <w:sz w:val="28"/>
          <w:szCs w:val="28"/>
        </w:rPr>
        <w:t>,0</w:t>
      </w:r>
      <w:r w:rsidRPr="00E762B9">
        <w:rPr>
          <w:color w:val="000000" w:themeColor="text1"/>
          <w:sz w:val="28"/>
          <w:szCs w:val="28"/>
        </w:rPr>
        <w:t>=</w:t>
      </w:r>
      <w:r w:rsidR="00466E47" w:rsidRPr="00E762B9">
        <w:rPr>
          <w:color w:val="000000" w:themeColor="text1"/>
          <w:sz w:val="28"/>
          <w:szCs w:val="28"/>
        </w:rPr>
        <w:t>1,0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B7796E" w:rsidRPr="00E762B9">
        <w:rPr>
          <w:color w:val="000000" w:themeColor="text1"/>
          <w:sz w:val="28"/>
          <w:szCs w:val="28"/>
        </w:rPr>
        <w:t>0</w:t>
      </w:r>
      <w:r w:rsidRPr="00E762B9">
        <w:rPr>
          <w:color w:val="000000" w:themeColor="text1"/>
          <w:sz w:val="28"/>
          <w:szCs w:val="28"/>
        </w:rPr>
        <w:t>/</w:t>
      </w:r>
      <w:r w:rsidR="00B7796E" w:rsidRPr="00E762B9">
        <w:rPr>
          <w:color w:val="000000" w:themeColor="text1"/>
          <w:sz w:val="28"/>
          <w:szCs w:val="28"/>
        </w:rPr>
        <w:t>200=0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B7796E" w:rsidRPr="00E762B9">
        <w:rPr>
          <w:color w:val="000000" w:themeColor="text1"/>
          <w:sz w:val="28"/>
          <w:szCs w:val="28"/>
        </w:rPr>
        <w:t>0,</w:t>
      </w:r>
      <w:r w:rsidR="00E23429">
        <w:rPr>
          <w:color w:val="000000" w:themeColor="text1"/>
          <w:sz w:val="28"/>
          <w:szCs w:val="28"/>
        </w:rPr>
        <w:t>132</w:t>
      </w:r>
      <w:r w:rsidRPr="00E762B9">
        <w:rPr>
          <w:color w:val="000000" w:themeColor="text1"/>
          <w:sz w:val="28"/>
          <w:szCs w:val="28"/>
        </w:rPr>
        <w:t>/</w:t>
      </w:r>
      <w:r w:rsidR="00C553C0" w:rsidRPr="00E762B9">
        <w:rPr>
          <w:color w:val="000000" w:themeColor="text1"/>
          <w:sz w:val="28"/>
          <w:szCs w:val="28"/>
        </w:rPr>
        <w:t>0,</w:t>
      </w:r>
      <w:r w:rsidR="00E23429">
        <w:rPr>
          <w:color w:val="000000" w:themeColor="text1"/>
          <w:sz w:val="28"/>
          <w:szCs w:val="28"/>
        </w:rPr>
        <w:t>132</w:t>
      </w:r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1,0</w:t>
      </w:r>
    </w:p>
    <w:p w:rsidR="00D97EAA" w:rsidRPr="00E762B9" w:rsidRDefault="00D97EAA" w:rsidP="00D97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084037" w:rsidRPr="00E762B9">
        <w:rPr>
          <w:color w:val="000000" w:themeColor="text1"/>
          <w:sz w:val="28"/>
          <w:szCs w:val="28"/>
        </w:rPr>
        <w:t>0,</w:t>
      </w:r>
      <w:r w:rsidR="009A4806" w:rsidRPr="00E762B9">
        <w:rPr>
          <w:color w:val="000000" w:themeColor="text1"/>
          <w:sz w:val="28"/>
          <w:szCs w:val="28"/>
        </w:rPr>
        <w:t>0231</w:t>
      </w:r>
      <w:r w:rsidRPr="00E762B9">
        <w:rPr>
          <w:color w:val="000000" w:themeColor="text1"/>
          <w:sz w:val="28"/>
          <w:szCs w:val="28"/>
        </w:rPr>
        <w:t>/</w:t>
      </w:r>
      <w:r w:rsidR="00084037" w:rsidRPr="00E762B9">
        <w:rPr>
          <w:color w:val="000000" w:themeColor="text1"/>
          <w:sz w:val="28"/>
          <w:szCs w:val="28"/>
        </w:rPr>
        <w:t>0,</w:t>
      </w:r>
      <w:r w:rsidR="009A4806" w:rsidRPr="00E762B9">
        <w:rPr>
          <w:color w:val="000000" w:themeColor="text1"/>
          <w:sz w:val="28"/>
          <w:szCs w:val="28"/>
        </w:rPr>
        <w:t>0231</w:t>
      </w:r>
      <w:r w:rsidRPr="00E762B9">
        <w:rPr>
          <w:color w:val="000000" w:themeColor="text1"/>
          <w:sz w:val="28"/>
          <w:szCs w:val="28"/>
        </w:rPr>
        <w:t>=</w:t>
      </w:r>
      <w:r w:rsidR="00466E47" w:rsidRPr="00E762B9">
        <w:rPr>
          <w:color w:val="000000" w:themeColor="text1"/>
          <w:sz w:val="28"/>
          <w:szCs w:val="28"/>
        </w:rPr>
        <w:t>1</w:t>
      </w:r>
      <w:r w:rsidR="00CE217D" w:rsidRPr="00E762B9">
        <w:rPr>
          <w:color w:val="000000" w:themeColor="text1"/>
          <w:sz w:val="28"/>
          <w:szCs w:val="28"/>
        </w:rPr>
        <w:t>,0</w:t>
      </w:r>
    </w:p>
    <w:p w:rsidR="00084037" w:rsidRPr="00E762B9" w:rsidRDefault="00084037" w:rsidP="00084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2,78</w:t>
      </w:r>
      <w:r w:rsidRPr="00E762B9">
        <w:rPr>
          <w:color w:val="000000" w:themeColor="text1"/>
          <w:sz w:val="28"/>
          <w:szCs w:val="28"/>
        </w:rPr>
        <w:t>/</w:t>
      </w:r>
      <w:r w:rsidR="009A4806" w:rsidRPr="00E762B9">
        <w:rPr>
          <w:color w:val="000000" w:themeColor="text1"/>
          <w:sz w:val="28"/>
          <w:szCs w:val="28"/>
        </w:rPr>
        <w:t>1,45</w:t>
      </w:r>
      <w:r w:rsidRPr="00E762B9">
        <w:rPr>
          <w:color w:val="000000" w:themeColor="text1"/>
          <w:sz w:val="28"/>
          <w:szCs w:val="28"/>
        </w:rPr>
        <w:t>=</w:t>
      </w:r>
      <w:r w:rsidR="00466E47" w:rsidRPr="00E762B9">
        <w:rPr>
          <w:color w:val="000000" w:themeColor="text1"/>
          <w:sz w:val="28"/>
          <w:szCs w:val="28"/>
        </w:rPr>
        <w:t>1</w:t>
      </w:r>
      <w:r w:rsidR="00CE217D" w:rsidRPr="00E762B9">
        <w:rPr>
          <w:color w:val="000000" w:themeColor="text1"/>
          <w:sz w:val="28"/>
          <w:szCs w:val="28"/>
        </w:rPr>
        <w:t>,0</w:t>
      </w:r>
    </w:p>
    <w:p w:rsidR="00084037" w:rsidRPr="00E762B9" w:rsidRDefault="00084037" w:rsidP="00084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32</w:t>
      </w:r>
      <w:r w:rsidRPr="00E762B9">
        <w:rPr>
          <w:color w:val="000000" w:themeColor="text1"/>
          <w:sz w:val="28"/>
          <w:szCs w:val="28"/>
        </w:rPr>
        <w:t>/</w:t>
      </w:r>
      <w:r w:rsidR="009A4806" w:rsidRPr="00E762B9">
        <w:rPr>
          <w:color w:val="000000" w:themeColor="text1"/>
          <w:sz w:val="28"/>
          <w:szCs w:val="28"/>
        </w:rPr>
        <w:t>10</w:t>
      </w:r>
      <w:r w:rsidRPr="00E762B9">
        <w:rPr>
          <w:color w:val="000000" w:themeColor="text1"/>
          <w:sz w:val="28"/>
          <w:szCs w:val="28"/>
        </w:rPr>
        <w:t>=</w:t>
      </w:r>
      <w:r w:rsidR="00EE3FBE" w:rsidRPr="00E762B9">
        <w:rPr>
          <w:color w:val="000000" w:themeColor="text1"/>
          <w:sz w:val="28"/>
          <w:szCs w:val="28"/>
        </w:rPr>
        <w:t>1,</w:t>
      </w:r>
      <w:r w:rsidRPr="00E762B9">
        <w:rPr>
          <w:color w:val="000000" w:themeColor="text1"/>
          <w:sz w:val="28"/>
          <w:szCs w:val="28"/>
        </w:rPr>
        <w:t>0</w:t>
      </w:r>
    </w:p>
    <w:p w:rsidR="00CE217D" w:rsidRPr="00E762B9" w:rsidRDefault="00CE217D" w:rsidP="00CE21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E217D" w:rsidRPr="00E762B9" w:rsidRDefault="00CE217D" w:rsidP="00CE21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– для показателей индикаторов, характеризующих цели и задачи подпрограммы, желаемой тенденцией развития которых является снижение значений:</w:t>
      </w:r>
    </w:p>
    <w:p w:rsidR="00CE217D" w:rsidRPr="00E762B9" w:rsidRDefault="00CE217D" w:rsidP="00CE21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3950</w:t>
      </w:r>
      <w:r w:rsidRPr="00E762B9">
        <w:rPr>
          <w:color w:val="000000" w:themeColor="text1"/>
          <w:sz w:val="28"/>
          <w:szCs w:val="28"/>
        </w:rPr>
        <w:t>/</w:t>
      </w:r>
      <w:r w:rsidR="00E23429">
        <w:rPr>
          <w:color w:val="000000" w:themeColor="text1"/>
          <w:sz w:val="28"/>
          <w:szCs w:val="28"/>
        </w:rPr>
        <w:t>1604</w:t>
      </w:r>
      <w:r w:rsidRPr="00E762B9">
        <w:rPr>
          <w:color w:val="000000" w:themeColor="text1"/>
          <w:sz w:val="28"/>
          <w:szCs w:val="28"/>
        </w:rPr>
        <w:t>=1,0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достижения планового значения показателя (индикатора), характеризующего цели и задачи подпрограммы 6: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E23429">
        <w:rPr>
          <w:color w:val="000000" w:themeColor="text1"/>
          <w:sz w:val="28"/>
          <w:szCs w:val="28"/>
        </w:rPr>
        <w:t>15</w:t>
      </w:r>
      <w:r w:rsidRPr="00E762B9">
        <w:rPr>
          <w:color w:val="000000" w:themeColor="text1"/>
          <w:sz w:val="28"/>
          <w:szCs w:val="28"/>
        </w:rPr>
        <w:t>,8/</w:t>
      </w:r>
      <w:r w:rsidR="009A4806" w:rsidRPr="00E762B9">
        <w:rPr>
          <w:color w:val="000000" w:themeColor="text1"/>
          <w:sz w:val="28"/>
          <w:szCs w:val="28"/>
        </w:rPr>
        <w:t>8</w:t>
      </w:r>
      <w:r w:rsidRPr="00E762B9">
        <w:rPr>
          <w:color w:val="000000" w:themeColor="text1"/>
          <w:sz w:val="28"/>
          <w:szCs w:val="28"/>
        </w:rPr>
        <w:t>=</w:t>
      </w:r>
      <w:r w:rsidR="009A4806" w:rsidRPr="00E762B9">
        <w:rPr>
          <w:color w:val="000000" w:themeColor="text1"/>
          <w:sz w:val="28"/>
          <w:szCs w:val="28"/>
        </w:rPr>
        <w:t>1,0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="009A4806" w:rsidRPr="00E762B9">
        <w:rPr>
          <w:color w:val="000000" w:themeColor="text1"/>
          <w:sz w:val="28"/>
          <w:szCs w:val="28"/>
        </w:rPr>
        <w:t>=</w:t>
      </w:r>
      <w:r w:rsidR="002D2BD5">
        <w:rPr>
          <w:color w:val="000000" w:themeColor="text1"/>
          <w:sz w:val="28"/>
          <w:szCs w:val="28"/>
        </w:rPr>
        <w:t>16</w:t>
      </w:r>
      <w:r w:rsidR="009A4806" w:rsidRPr="00E762B9">
        <w:rPr>
          <w:color w:val="000000" w:themeColor="text1"/>
          <w:sz w:val="28"/>
          <w:szCs w:val="28"/>
        </w:rPr>
        <w:t>/</w:t>
      </w:r>
      <w:r w:rsidR="002D2BD5">
        <w:rPr>
          <w:color w:val="000000" w:themeColor="text1"/>
          <w:sz w:val="28"/>
          <w:szCs w:val="28"/>
        </w:rPr>
        <w:t>16</w:t>
      </w:r>
      <w:r w:rsidRPr="00E762B9">
        <w:rPr>
          <w:color w:val="000000" w:themeColor="text1"/>
          <w:sz w:val="28"/>
          <w:szCs w:val="28"/>
        </w:rPr>
        <w:t>=1,</w:t>
      </w:r>
      <w:r w:rsidR="005F22DB" w:rsidRPr="00E762B9">
        <w:rPr>
          <w:color w:val="000000" w:themeColor="text1"/>
          <w:sz w:val="28"/>
          <w:szCs w:val="28"/>
        </w:rPr>
        <w:t>0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="009A4806" w:rsidRPr="00E762B9">
        <w:rPr>
          <w:color w:val="000000" w:themeColor="text1"/>
          <w:sz w:val="28"/>
          <w:szCs w:val="28"/>
        </w:rPr>
        <w:t>=</w:t>
      </w:r>
      <w:r w:rsidR="002D2BD5">
        <w:rPr>
          <w:color w:val="000000" w:themeColor="text1"/>
          <w:sz w:val="28"/>
          <w:szCs w:val="28"/>
        </w:rPr>
        <w:t>41/27</w:t>
      </w:r>
      <w:r w:rsidRPr="00E762B9">
        <w:rPr>
          <w:color w:val="000000" w:themeColor="text1"/>
          <w:sz w:val="28"/>
          <w:szCs w:val="28"/>
        </w:rPr>
        <w:t>=1,</w:t>
      </w:r>
      <w:r w:rsidR="005F22DB" w:rsidRPr="00E762B9">
        <w:rPr>
          <w:color w:val="000000" w:themeColor="text1"/>
          <w:sz w:val="28"/>
          <w:szCs w:val="28"/>
        </w:rPr>
        <w:t>0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2D2BD5">
        <w:rPr>
          <w:color w:val="000000" w:themeColor="text1"/>
          <w:sz w:val="28"/>
          <w:szCs w:val="28"/>
        </w:rPr>
        <w:t>78,6</w:t>
      </w:r>
      <w:r w:rsidRPr="00E762B9">
        <w:rPr>
          <w:color w:val="000000" w:themeColor="text1"/>
          <w:sz w:val="28"/>
          <w:szCs w:val="28"/>
        </w:rPr>
        <w:t>/</w:t>
      </w:r>
      <w:r w:rsidR="002D2BD5">
        <w:rPr>
          <w:color w:val="000000" w:themeColor="text1"/>
          <w:sz w:val="28"/>
          <w:szCs w:val="28"/>
        </w:rPr>
        <w:t>78,6</w:t>
      </w:r>
      <w:r w:rsidR="009A4806" w:rsidRPr="00E762B9">
        <w:rPr>
          <w:color w:val="000000" w:themeColor="text1"/>
          <w:sz w:val="28"/>
          <w:szCs w:val="28"/>
        </w:rPr>
        <w:t>=1,0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9A4806" w:rsidRPr="00E762B9">
        <w:rPr>
          <w:color w:val="000000" w:themeColor="text1"/>
          <w:sz w:val="28"/>
          <w:szCs w:val="28"/>
        </w:rPr>
        <w:t>52,0</w:t>
      </w:r>
      <w:r w:rsidRPr="00E762B9">
        <w:rPr>
          <w:color w:val="000000" w:themeColor="text1"/>
          <w:sz w:val="28"/>
          <w:szCs w:val="28"/>
        </w:rPr>
        <w:t>/</w:t>
      </w:r>
      <w:r w:rsidR="009A4806" w:rsidRPr="00E762B9">
        <w:rPr>
          <w:color w:val="000000" w:themeColor="text1"/>
          <w:sz w:val="28"/>
          <w:szCs w:val="28"/>
        </w:rPr>
        <w:t>52,0</w:t>
      </w:r>
      <w:r w:rsidRPr="00E762B9">
        <w:rPr>
          <w:color w:val="000000" w:themeColor="text1"/>
          <w:sz w:val="28"/>
          <w:szCs w:val="28"/>
        </w:rPr>
        <w:t>=1,</w:t>
      </w:r>
      <w:r w:rsidR="005F22DB" w:rsidRPr="00E762B9">
        <w:rPr>
          <w:color w:val="000000" w:themeColor="text1"/>
          <w:sz w:val="28"/>
          <w:szCs w:val="28"/>
        </w:rPr>
        <w:t>0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=2</w:t>
      </w:r>
      <w:r w:rsidR="009A4806" w:rsidRPr="00E762B9">
        <w:rPr>
          <w:color w:val="000000" w:themeColor="text1"/>
          <w:sz w:val="28"/>
          <w:szCs w:val="28"/>
        </w:rPr>
        <w:t>856,0</w:t>
      </w:r>
      <w:r w:rsidRPr="00E762B9">
        <w:rPr>
          <w:color w:val="000000" w:themeColor="text1"/>
          <w:sz w:val="28"/>
          <w:szCs w:val="28"/>
        </w:rPr>
        <w:t>/2</w:t>
      </w:r>
      <w:r w:rsidR="009A4806" w:rsidRPr="00E762B9">
        <w:rPr>
          <w:color w:val="000000" w:themeColor="text1"/>
          <w:sz w:val="28"/>
          <w:szCs w:val="28"/>
        </w:rPr>
        <w:t>856,0</w:t>
      </w:r>
      <w:r w:rsidRPr="00E762B9">
        <w:rPr>
          <w:color w:val="000000" w:themeColor="text1"/>
          <w:sz w:val="28"/>
          <w:szCs w:val="28"/>
        </w:rPr>
        <w:t>=1,</w:t>
      </w:r>
      <w:r w:rsidR="005F22DB" w:rsidRPr="00E762B9">
        <w:rPr>
          <w:color w:val="000000" w:themeColor="text1"/>
          <w:sz w:val="28"/>
          <w:szCs w:val="28"/>
        </w:rPr>
        <w:t>0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9A4806" w:rsidRPr="00E762B9">
        <w:rPr>
          <w:color w:val="000000" w:themeColor="text1"/>
          <w:sz w:val="28"/>
          <w:szCs w:val="28"/>
        </w:rPr>
        <w:t>9056,0</w:t>
      </w:r>
      <w:r w:rsidRPr="00E762B9">
        <w:rPr>
          <w:color w:val="000000" w:themeColor="text1"/>
          <w:sz w:val="28"/>
          <w:szCs w:val="28"/>
        </w:rPr>
        <w:t>/</w:t>
      </w:r>
      <w:r w:rsidR="009A4806" w:rsidRPr="00E762B9">
        <w:rPr>
          <w:color w:val="000000" w:themeColor="text1"/>
          <w:sz w:val="28"/>
          <w:szCs w:val="28"/>
        </w:rPr>
        <w:t>9056,0</w:t>
      </w:r>
      <w:r w:rsidRPr="00E762B9">
        <w:rPr>
          <w:color w:val="000000" w:themeColor="text1"/>
          <w:sz w:val="28"/>
          <w:szCs w:val="28"/>
        </w:rPr>
        <w:t>=1,0</w:t>
      </w:r>
    </w:p>
    <w:p w:rsidR="00EE3FBE" w:rsidRPr="00E762B9" w:rsidRDefault="00EE3FBE" w:rsidP="00EE3F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 w:rsidR="002D2BD5">
        <w:rPr>
          <w:color w:val="000000" w:themeColor="text1"/>
          <w:sz w:val="28"/>
          <w:szCs w:val="28"/>
        </w:rPr>
        <w:t>187</w:t>
      </w:r>
      <w:r w:rsidRPr="00E762B9">
        <w:rPr>
          <w:color w:val="000000" w:themeColor="text1"/>
          <w:sz w:val="28"/>
          <w:szCs w:val="28"/>
        </w:rPr>
        <w:t>/</w:t>
      </w:r>
      <w:r w:rsidR="002D2BD5">
        <w:rPr>
          <w:color w:val="000000" w:themeColor="text1"/>
          <w:sz w:val="28"/>
          <w:szCs w:val="28"/>
        </w:rPr>
        <w:t>187</w:t>
      </w:r>
      <w:r w:rsidRPr="00E762B9">
        <w:rPr>
          <w:color w:val="000000" w:themeColor="text1"/>
          <w:sz w:val="28"/>
          <w:szCs w:val="28"/>
        </w:rPr>
        <w:t>=</w:t>
      </w:r>
      <w:r w:rsidR="009A4806" w:rsidRPr="00E762B9">
        <w:rPr>
          <w:color w:val="000000" w:themeColor="text1"/>
          <w:sz w:val="28"/>
          <w:szCs w:val="28"/>
        </w:rPr>
        <w:t>1,0</w:t>
      </w:r>
    </w:p>
    <w:p w:rsidR="009A4806" w:rsidRDefault="009A4806" w:rsidP="009A480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D2BD5" w:rsidRPr="00E762B9" w:rsidRDefault="002D2BD5" w:rsidP="002D2B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Степень достижения планового значения показателя (индикатора), характеризующ</w:t>
      </w:r>
      <w:r>
        <w:rPr>
          <w:color w:val="000000" w:themeColor="text1"/>
          <w:sz w:val="28"/>
          <w:szCs w:val="28"/>
        </w:rPr>
        <w:t xml:space="preserve">его цели и задачи </w:t>
      </w:r>
      <w:proofErr w:type="gramStart"/>
      <w:r>
        <w:rPr>
          <w:color w:val="000000" w:themeColor="text1"/>
          <w:sz w:val="28"/>
          <w:szCs w:val="28"/>
        </w:rPr>
        <w:t xml:space="preserve">подпрограммы </w:t>
      </w:r>
      <w:r w:rsidRPr="00E762B9">
        <w:rPr>
          <w:color w:val="000000" w:themeColor="text1"/>
          <w:sz w:val="28"/>
          <w:szCs w:val="28"/>
        </w:rPr>
        <w:t>:</w:t>
      </w:r>
      <w:proofErr w:type="gramEnd"/>
    </w:p>
    <w:p w:rsidR="002D2BD5" w:rsidRPr="00E762B9" w:rsidRDefault="002D2BD5" w:rsidP="002D2B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lastRenderedPageBreak/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62,1</w:t>
      </w:r>
      <w:r w:rsidRPr="00E762B9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62,0</w:t>
      </w:r>
      <w:r w:rsidRPr="00E762B9">
        <w:rPr>
          <w:color w:val="000000" w:themeColor="text1"/>
          <w:sz w:val="28"/>
          <w:szCs w:val="28"/>
        </w:rPr>
        <w:t>=1,0</w:t>
      </w:r>
    </w:p>
    <w:p w:rsidR="002D2BD5" w:rsidRPr="00E762B9" w:rsidRDefault="002D2BD5" w:rsidP="002D2B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9</w:t>
      </w:r>
      <w:r w:rsidRPr="00E762B9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9</w:t>
      </w:r>
      <w:r w:rsidRPr="00E762B9">
        <w:rPr>
          <w:color w:val="000000" w:themeColor="text1"/>
          <w:sz w:val="28"/>
          <w:szCs w:val="28"/>
        </w:rPr>
        <w:t>=1,0</w:t>
      </w:r>
    </w:p>
    <w:p w:rsidR="002D2BD5" w:rsidRPr="00E762B9" w:rsidRDefault="002D2BD5" w:rsidP="002D2B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16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пф</w:t>
      </w:r>
      <w:proofErr w:type="spellEnd"/>
      <w:r w:rsidRPr="00E762B9">
        <w:rPr>
          <w:color w:val="000000" w:themeColor="text1"/>
          <w:sz w:val="28"/>
          <w:szCs w:val="28"/>
        </w:rPr>
        <w:t xml:space="preserve"> / </w:t>
      </w:r>
      <w:proofErr w:type="spellStart"/>
      <w:r w:rsidRPr="00E762B9">
        <w:rPr>
          <w:color w:val="000000" w:themeColor="text1"/>
          <w:sz w:val="28"/>
          <w:szCs w:val="28"/>
        </w:rPr>
        <w:t>ЗПп</w:t>
      </w:r>
      <w:proofErr w:type="spellEnd"/>
      <w:r w:rsidRPr="00E762B9">
        <w:rPr>
          <w:color w:val="000000" w:themeColor="text1"/>
          <w:sz w:val="28"/>
          <w:szCs w:val="28"/>
        </w:rPr>
        <w:t>/</w:t>
      </w:r>
      <w:proofErr w:type="spellStart"/>
      <w:r w:rsidRPr="00E762B9">
        <w:rPr>
          <w:color w:val="000000" w:themeColor="text1"/>
          <w:sz w:val="28"/>
          <w:szCs w:val="28"/>
        </w:rPr>
        <w:t>пп</w:t>
      </w:r>
      <w:proofErr w:type="spellEnd"/>
      <w:r w:rsidRPr="00E762B9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3/3</w:t>
      </w:r>
      <w:r w:rsidRPr="00E762B9">
        <w:rPr>
          <w:color w:val="000000" w:themeColor="text1"/>
          <w:sz w:val="28"/>
          <w:szCs w:val="28"/>
        </w:rPr>
        <w:t>=1,0</w:t>
      </w:r>
    </w:p>
    <w:p w:rsidR="008E1684" w:rsidRPr="00E762B9" w:rsidRDefault="00FE01EA" w:rsidP="009A480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62B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1005707</wp:posOffset>
            </wp:positionH>
            <wp:positionV relativeFrom="paragraph">
              <wp:align>top</wp:align>
            </wp:positionV>
            <wp:extent cx="2604977" cy="520995"/>
            <wp:effectExtent l="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806" w:rsidRPr="00E762B9" w:rsidRDefault="009A4806" w:rsidP="00FE01EA">
      <w:pPr>
        <w:autoSpaceDE w:val="0"/>
        <w:autoSpaceDN w:val="0"/>
        <w:adjustRightInd w:val="0"/>
        <w:ind w:left="708" w:firstLine="1"/>
        <w:rPr>
          <w:color w:val="000000" w:themeColor="text1"/>
          <w:sz w:val="28"/>
          <w:szCs w:val="28"/>
        </w:rPr>
      </w:pPr>
    </w:p>
    <w:p w:rsidR="009A4806" w:rsidRPr="00E762B9" w:rsidRDefault="009A4806" w:rsidP="00FE01EA">
      <w:pPr>
        <w:autoSpaceDE w:val="0"/>
        <w:autoSpaceDN w:val="0"/>
        <w:adjustRightInd w:val="0"/>
        <w:ind w:left="708" w:firstLine="1"/>
        <w:rPr>
          <w:color w:val="000000" w:themeColor="text1"/>
          <w:sz w:val="28"/>
          <w:szCs w:val="28"/>
        </w:rPr>
      </w:pPr>
    </w:p>
    <w:p w:rsidR="00FE01EA" w:rsidRPr="00E762B9" w:rsidRDefault="00FE01EA" w:rsidP="00CE217D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>/п -</w:t>
      </w:r>
      <w:r w:rsidR="009A4806" w:rsidRPr="00E762B9">
        <w:rPr>
          <w:color w:val="000000" w:themeColor="text1"/>
          <w:sz w:val="28"/>
          <w:szCs w:val="28"/>
        </w:rPr>
        <w:t xml:space="preserve"> степень реализации </w:t>
      </w:r>
      <w:r w:rsidRPr="00E762B9">
        <w:rPr>
          <w:color w:val="000000" w:themeColor="text1"/>
          <w:sz w:val="28"/>
          <w:szCs w:val="28"/>
        </w:rPr>
        <w:t>подпрограммы;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N - число показателей (индикаторов), характеризующих цели и задачи подпрограммы.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7309"/>
        <w:gridCol w:w="1241"/>
      </w:tblGrid>
      <w:tr w:rsidR="00C15D6B" w:rsidRPr="00E762B9" w:rsidTr="006D2258">
        <w:trPr>
          <w:trHeight w:val="30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6B" w:rsidRPr="00E762B9" w:rsidRDefault="00C15D6B" w:rsidP="00396EA2">
            <w:pPr>
              <w:jc w:val="center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6B" w:rsidRPr="00E762B9" w:rsidRDefault="00C15D6B" w:rsidP="00396EA2">
            <w:pPr>
              <w:jc w:val="center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Подпрограмма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5D6B" w:rsidRPr="00E762B9" w:rsidRDefault="00C15D6B" w:rsidP="00396EA2">
            <w:pPr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E762B9">
              <w:rPr>
                <w:color w:val="000000" w:themeColor="text1"/>
                <w:szCs w:val="28"/>
              </w:rPr>
              <w:t>СРп</w:t>
            </w:r>
            <w:proofErr w:type="spellEnd"/>
            <w:r w:rsidRPr="00E762B9">
              <w:rPr>
                <w:color w:val="000000" w:themeColor="text1"/>
                <w:szCs w:val="28"/>
              </w:rPr>
              <w:t>/п</w:t>
            </w:r>
          </w:p>
        </w:tc>
      </w:tr>
      <w:tr w:rsidR="00C15D6B" w:rsidRPr="00E762B9" w:rsidTr="006D2258">
        <w:trPr>
          <w:trHeight w:val="15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</w:rPr>
              <w:t>«Развитие физической культуры и массового спорта»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2D2BD5" w:rsidP="009D54C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1,0</w:t>
            </w:r>
          </w:p>
        </w:tc>
      </w:tr>
      <w:tr w:rsidR="00C15D6B" w:rsidRPr="00E762B9" w:rsidTr="006D2258">
        <w:trPr>
          <w:cantSplit/>
          <w:trHeight w:val="30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</w:rPr>
              <w:t>«Реализация комплекса мер по развитию спорта высших достижений и системы подготовки спортивного резерва»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2D2BD5" w:rsidP="004D082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0,96</w:t>
            </w:r>
          </w:p>
        </w:tc>
      </w:tr>
      <w:tr w:rsidR="00C15D6B" w:rsidRPr="00E762B9" w:rsidTr="006D2258">
        <w:trPr>
          <w:cantSplit/>
          <w:trHeight w:val="6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</w:rPr>
              <w:t>«Развитие инфраструктуры физической культуры и спорта в Республике Марий Эл»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2D2BD5" w:rsidP="00396EA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1,0</w:t>
            </w:r>
          </w:p>
        </w:tc>
      </w:tr>
      <w:tr w:rsidR="00C15D6B" w:rsidRPr="00E762B9" w:rsidTr="006D225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</w:rPr>
              <w:t>«Обеспечение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2013-2025 годы»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2D2BD5" w:rsidP="00396EA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1,0</w:t>
            </w:r>
          </w:p>
        </w:tc>
      </w:tr>
      <w:tr w:rsidR="00C15D6B" w:rsidRPr="00E762B9" w:rsidTr="006D225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C15D6B" w:rsidP="00396EA2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</w:rPr>
              <w:t>«Государственная молодежная политика и вовлечение молодежи в социальную практику»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5D6B" w:rsidRPr="00E762B9" w:rsidRDefault="002D2BD5" w:rsidP="0078000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0,9</w:t>
            </w:r>
          </w:p>
        </w:tc>
      </w:tr>
      <w:tr w:rsidR="002D2BD5" w:rsidRPr="00E762B9" w:rsidTr="006D2258">
        <w:trPr>
          <w:cantSplit/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D5" w:rsidRPr="00E762B9" w:rsidRDefault="002D2BD5" w:rsidP="002D2BD5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BD5" w:rsidRPr="00E762B9" w:rsidRDefault="002D2BD5" w:rsidP="002D2BD5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</w:rPr>
              <w:t xml:space="preserve">«Развитие внутреннего и въездного туризма в Республике </w:t>
            </w:r>
            <w:r>
              <w:rPr>
                <w:color w:val="000000" w:themeColor="text1"/>
              </w:rPr>
              <w:br/>
            </w:r>
            <w:r w:rsidRPr="00E762B9">
              <w:rPr>
                <w:color w:val="000000" w:themeColor="text1"/>
              </w:rPr>
              <w:t>Марий Эл»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BD5" w:rsidRPr="00E762B9" w:rsidRDefault="002D2BD5" w:rsidP="002D2BD5">
            <w:pPr>
              <w:jc w:val="center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1,0</w:t>
            </w:r>
          </w:p>
        </w:tc>
      </w:tr>
      <w:tr w:rsidR="002D2BD5" w:rsidRPr="00E762B9" w:rsidTr="006D2258">
        <w:trPr>
          <w:cantSplit/>
          <w:trHeight w:val="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BD5" w:rsidRPr="00E762B9" w:rsidRDefault="002D2BD5" w:rsidP="002D2B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BD5" w:rsidRPr="00E762B9" w:rsidRDefault="002D2BD5" w:rsidP="002D2BD5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Реализация региональных программ</w:t>
            </w:r>
            <w:r w:rsidRPr="00E762B9">
              <w:rPr>
                <w:color w:val="000000" w:themeColor="text1"/>
              </w:rPr>
              <w:t>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2BD5" w:rsidRPr="00E762B9" w:rsidRDefault="002D2BD5" w:rsidP="002D2BD5">
            <w:pPr>
              <w:jc w:val="center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  <w:szCs w:val="28"/>
              </w:rPr>
              <w:t>1,0</w:t>
            </w:r>
          </w:p>
        </w:tc>
      </w:tr>
    </w:tbl>
    <w:p w:rsidR="00C15D6B" w:rsidRPr="00E762B9" w:rsidRDefault="00C15D6B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Эффективность реализации подпрограмм, входящих </w:t>
      </w:r>
      <w:r w:rsidRPr="00E762B9">
        <w:rPr>
          <w:color w:val="000000" w:themeColor="text1"/>
          <w:sz w:val="28"/>
          <w:szCs w:val="28"/>
        </w:rPr>
        <w:br/>
        <w:t xml:space="preserve">в государственную программу (далее - подпрограмма), оценивается </w:t>
      </w:r>
      <w:r w:rsidRPr="00E762B9">
        <w:rPr>
          <w:color w:val="000000" w:themeColor="text1"/>
          <w:sz w:val="28"/>
          <w:szCs w:val="28"/>
        </w:rPr>
        <w:br/>
        <w:t xml:space="preserve">в зависимости от значений оценки степени реализации подпрограмм </w:t>
      </w:r>
      <w:r w:rsidRPr="00E762B9">
        <w:rPr>
          <w:color w:val="000000" w:themeColor="text1"/>
          <w:sz w:val="28"/>
          <w:szCs w:val="28"/>
        </w:rPr>
        <w:br/>
        <w:t>и оценки эффективности использования средств республиканского бюджета Республики Марий Эл по следующей формуле: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8E1684" w:rsidP="008E168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x </w:t>
      </w: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реализации подпрограммы 1: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x </w:t>
      </w: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r w:rsidR="00DC540A">
        <w:rPr>
          <w:color w:val="000000" w:themeColor="text1"/>
          <w:sz w:val="28"/>
          <w:szCs w:val="28"/>
        </w:rPr>
        <w:t>1,0</w:t>
      </w:r>
      <w:r w:rsidR="001F2FFD" w:rsidRPr="00E762B9">
        <w:rPr>
          <w:color w:val="000000" w:themeColor="text1"/>
          <w:sz w:val="28"/>
          <w:szCs w:val="28"/>
        </w:rPr>
        <w:t xml:space="preserve"> х </w:t>
      </w:r>
      <w:r w:rsidR="000F2E74" w:rsidRPr="00E762B9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DC540A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реализации подпрограммы 2: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1F2FFD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x </w:t>
      </w: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r w:rsidR="00DC540A">
        <w:rPr>
          <w:color w:val="000000" w:themeColor="text1"/>
          <w:sz w:val="28"/>
          <w:szCs w:val="28"/>
        </w:rPr>
        <w:t>0,96</w:t>
      </w:r>
      <w:r w:rsidRPr="00E762B9">
        <w:rPr>
          <w:color w:val="000000" w:themeColor="text1"/>
          <w:sz w:val="28"/>
          <w:szCs w:val="28"/>
        </w:rPr>
        <w:t xml:space="preserve"> х 1,0 = </w:t>
      </w:r>
      <w:r w:rsidR="00DC540A">
        <w:rPr>
          <w:color w:val="000000" w:themeColor="text1"/>
          <w:sz w:val="28"/>
          <w:szCs w:val="28"/>
        </w:rPr>
        <w:t>0,96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реализации подпрограммы 3: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1F2FFD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x </w:t>
      </w: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r w:rsidR="00DC540A">
        <w:rPr>
          <w:color w:val="000000" w:themeColor="text1"/>
          <w:sz w:val="28"/>
          <w:szCs w:val="28"/>
        </w:rPr>
        <w:t>1,0</w:t>
      </w:r>
      <w:r w:rsidR="00FE01EA" w:rsidRPr="00E762B9">
        <w:rPr>
          <w:color w:val="000000" w:themeColor="text1"/>
          <w:sz w:val="28"/>
          <w:szCs w:val="28"/>
        </w:rPr>
        <w:t xml:space="preserve"> х </w:t>
      </w:r>
      <w:r w:rsidR="000F2E74" w:rsidRPr="00E762B9">
        <w:rPr>
          <w:color w:val="000000" w:themeColor="text1"/>
          <w:sz w:val="28"/>
          <w:szCs w:val="28"/>
        </w:rPr>
        <w:t>1,0</w:t>
      </w:r>
      <w:r w:rsidR="00FE01EA" w:rsidRPr="00E762B9">
        <w:rPr>
          <w:color w:val="000000" w:themeColor="text1"/>
          <w:sz w:val="28"/>
          <w:szCs w:val="28"/>
        </w:rPr>
        <w:t xml:space="preserve"> = </w:t>
      </w:r>
      <w:r w:rsidR="00DC540A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реализации подпрограммы 4: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x </w:t>
      </w: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r w:rsidR="008E1684" w:rsidRPr="00E762B9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х 1,0 = </w:t>
      </w:r>
      <w:r w:rsidR="008E1684" w:rsidRPr="00E762B9">
        <w:rPr>
          <w:color w:val="000000" w:themeColor="text1"/>
          <w:sz w:val="28"/>
          <w:szCs w:val="28"/>
        </w:rPr>
        <w:t>1,0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реализации подпрограммы 5: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1F2FFD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x </w:t>
      </w: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r w:rsidR="00DC540A">
        <w:rPr>
          <w:color w:val="000000" w:themeColor="text1"/>
          <w:sz w:val="28"/>
          <w:szCs w:val="28"/>
        </w:rPr>
        <w:t>0,9</w:t>
      </w:r>
      <w:r w:rsidR="00FE01EA" w:rsidRPr="00E762B9">
        <w:rPr>
          <w:color w:val="000000" w:themeColor="text1"/>
          <w:sz w:val="28"/>
          <w:szCs w:val="28"/>
        </w:rPr>
        <w:t xml:space="preserve"> х </w:t>
      </w:r>
      <w:r w:rsidR="0011274B" w:rsidRPr="00E762B9">
        <w:rPr>
          <w:color w:val="000000" w:themeColor="text1"/>
          <w:sz w:val="28"/>
          <w:szCs w:val="28"/>
        </w:rPr>
        <w:t>0,</w:t>
      </w:r>
      <w:r w:rsidR="00DC540A">
        <w:rPr>
          <w:color w:val="000000" w:themeColor="text1"/>
          <w:sz w:val="28"/>
          <w:szCs w:val="28"/>
        </w:rPr>
        <w:t>9</w:t>
      </w:r>
      <w:r w:rsidR="00FE01EA" w:rsidRPr="00E762B9">
        <w:rPr>
          <w:color w:val="000000" w:themeColor="text1"/>
          <w:sz w:val="28"/>
          <w:szCs w:val="28"/>
        </w:rPr>
        <w:t xml:space="preserve"> = </w:t>
      </w:r>
      <w:r w:rsidR="000F2E74" w:rsidRPr="00E762B9">
        <w:rPr>
          <w:color w:val="000000" w:themeColor="text1"/>
          <w:sz w:val="28"/>
          <w:szCs w:val="28"/>
        </w:rPr>
        <w:t>0,</w:t>
      </w:r>
      <w:r w:rsidR="00DC540A">
        <w:rPr>
          <w:color w:val="000000" w:themeColor="text1"/>
          <w:sz w:val="28"/>
          <w:szCs w:val="28"/>
        </w:rPr>
        <w:t>81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реализации подпрограммы 6: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FE01EA" w:rsidRPr="00E762B9" w:rsidRDefault="001F2FFD" w:rsidP="00FE01E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x </w:t>
      </w: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</w:t>
      </w:r>
      <w:r w:rsidR="000F2E74" w:rsidRPr="00E762B9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х </w:t>
      </w:r>
      <w:r w:rsidR="000F2E74" w:rsidRPr="00E762B9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= </w:t>
      </w:r>
      <w:r w:rsidR="000F2E74" w:rsidRPr="00E762B9">
        <w:rPr>
          <w:color w:val="000000" w:themeColor="text1"/>
          <w:sz w:val="28"/>
          <w:szCs w:val="28"/>
        </w:rPr>
        <w:t>1,0</w:t>
      </w:r>
    </w:p>
    <w:p w:rsidR="00FE01EA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8"/>
        </w:rPr>
      </w:pPr>
    </w:p>
    <w:p w:rsidR="00DC540A" w:rsidRPr="00E762B9" w:rsidRDefault="00DC540A" w:rsidP="00DC54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</w:t>
      </w:r>
      <w:r>
        <w:rPr>
          <w:color w:val="000000" w:themeColor="text1"/>
          <w:sz w:val="28"/>
          <w:szCs w:val="28"/>
        </w:rPr>
        <w:t>вность реализации подпрограммы 7</w:t>
      </w:r>
      <w:r w:rsidRPr="00E762B9">
        <w:rPr>
          <w:color w:val="000000" w:themeColor="text1"/>
          <w:sz w:val="28"/>
          <w:szCs w:val="28"/>
        </w:rPr>
        <w:t>:</w:t>
      </w:r>
    </w:p>
    <w:p w:rsidR="00DC540A" w:rsidRPr="00E762B9" w:rsidRDefault="00DC540A" w:rsidP="00DC54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DC540A" w:rsidRPr="00E762B9" w:rsidRDefault="00DC540A" w:rsidP="00DC540A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 xml:space="preserve">/п x </w:t>
      </w: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= 1,0 х 1,0 = 1,0</w:t>
      </w:r>
    </w:p>
    <w:p w:rsidR="00DC540A" w:rsidRPr="00E762B9" w:rsidRDefault="00DC540A" w:rsidP="00DC540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8"/>
        </w:rPr>
      </w:pPr>
    </w:p>
    <w:p w:rsidR="00DC540A" w:rsidRPr="00E762B9" w:rsidRDefault="00DC540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8"/>
        </w:rPr>
      </w:pP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где: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>/п - эффективность реализации подпрограммы;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СРп</w:t>
      </w:r>
      <w:proofErr w:type="spellEnd"/>
      <w:r w:rsidRPr="00E762B9">
        <w:rPr>
          <w:color w:val="000000" w:themeColor="text1"/>
          <w:sz w:val="28"/>
          <w:szCs w:val="28"/>
        </w:rPr>
        <w:t>/п - степень реализации подпрограммы;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Эис</w:t>
      </w:r>
      <w:proofErr w:type="spellEnd"/>
      <w:r w:rsidRPr="00E762B9">
        <w:rPr>
          <w:color w:val="000000" w:themeColor="text1"/>
          <w:sz w:val="28"/>
          <w:szCs w:val="28"/>
        </w:rPr>
        <w:t xml:space="preserve"> - эффективность использования средств республиканского бюджета Республики Марий Эл (либо - по решению ответственного исполнителя - эффективность использования финансовых ресурсов </w:t>
      </w:r>
      <w:r w:rsidRPr="00E762B9">
        <w:rPr>
          <w:color w:val="000000" w:themeColor="text1"/>
          <w:sz w:val="28"/>
          <w:szCs w:val="28"/>
        </w:rPr>
        <w:br/>
        <w:t>на реализацию подпрограммы).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Эффективность реализации государственной программы </w:t>
      </w:r>
      <w:proofErr w:type="spellStart"/>
      <w:r w:rsidRPr="00E762B9">
        <w:rPr>
          <w:color w:val="000000" w:themeColor="text1"/>
          <w:sz w:val="28"/>
          <w:szCs w:val="28"/>
        </w:rPr>
        <w:t>оцениваетсяс</w:t>
      </w:r>
      <w:proofErr w:type="spellEnd"/>
      <w:r w:rsidRPr="00E762B9">
        <w:rPr>
          <w:color w:val="000000" w:themeColor="text1"/>
          <w:sz w:val="28"/>
          <w:szCs w:val="28"/>
        </w:rPr>
        <w:t xml:space="preserve"> учетом оценки степени достижения целей и решения задач государственной программы и оценки эффективности р</w:t>
      </w:r>
      <w:r w:rsidR="001F2FFD" w:rsidRPr="00E762B9">
        <w:rPr>
          <w:color w:val="000000" w:themeColor="text1"/>
          <w:sz w:val="28"/>
          <w:szCs w:val="28"/>
        </w:rPr>
        <w:t xml:space="preserve">еализации подпрограмм, входящих </w:t>
      </w:r>
      <w:r w:rsidRPr="00E762B9">
        <w:rPr>
          <w:color w:val="000000" w:themeColor="text1"/>
          <w:sz w:val="28"/>
          <w:szCs w:val="28"/>
        </w:rPr>
        <w:t>в государственную программу, по следующей формуле: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762B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57625" cy="523875"/>
            <wp:effectExtent l="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762B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305050" cy="523875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где: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СРгп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реализации государственной 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СДгппз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М - число показателей (индикаторов), характеризующих цели и задачи государственной программы.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87"/>
        <w:tblW w:w="5000" w:type="pct"/>
        <w:tblLayout w:type="fixed"/>
        <w:tblLook w:val="04A0" w:firstRow="1" w:lastRow="0" w:firstColumn="1" w:lastColumn="0" w:noHBand="0" w:noVBand="1"/>
      </w:tblPr>
      <w:tblGrid>
        <w:gridCol w:w="495"/>
        <w:gridCol w:w="5740"/>
        <w:gridCol w:w="1066"/>
        <w:gridCol w:w="935"/>
        <w:gridCol w:w="767"/>
      </w:tblGrid>
      <w:tr w:rsidR="00FE01EA" w:rsidRPr="00E762B9" w:rsidTr="00774912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762B9">
              <w:rPr>
                <w:color w:val="000000" w:themeColor="text1"/>
                <w:sz w:val="28"/>
                <w:szCs w:val="28"/>
              </w:rPr>
              <w:t>ЗПг</w:t>
            </w:r>
            <w:proofErr w:type="spellEnd"/>
            <w:r w:rsidRPr="00E762B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762B9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762B9">
              <w:rPr>
                <w:color w:val="000000" w:themeColor="text1"/>
                <w:sz w:val="28"/>
                <w:szCs w:val="28"/>
              </w:rPr>
              <w:t>ЗПп</w:t>
            </w:r>
            <w:proofErr w:type="spellEnd"/>
            <w:r w:rsidRPr="00E762B9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762B9">
              <w:rPr>
                <w:color w:val="000000" w:themeColor="text1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762B9">
              <w:rPr>
                <w:color w:val="000000" w:themeColor="text1"/>
                <w:sz w:val="28"/>
                <w:szCs w:val="28"/>
              </w:rPr>
              <w:t>СДгппз</w:t>
            </w:r>
            <w:proofErr w:type="spellEnd"/>
          </w:p>
        </w:tc>
      </w:tr>
      <w:tr w:rsidR="00FE01EA" w:rsidRPr="00E762B9" w:rsidTr="00774912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1D7E5A" w:rsidP="001D7E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 xml:space="preserve">Доля граждан, систематически занимающихся физической культурой </w:t>
            </w:r>
            <w:r w:rsidR="00524602" w:rsidRPr="00E762B9">
              <w:rPr>
                <w:color w:val="000000" w:themeColor="text1"/>
                <w:sz w:val="28"/>
                <w:szCs w:val="28"/>
              </w:rPr>
              <w:br/>
            </w:r>
            <w:r w:rsidRPr="00E762B9">
              <w:rPr>
                <w:color w:val="000000" w:themeColor="text1"/>
                <w:sz w:val="28"/>
                <w:szCs w:val="28"/>
              </w:rPr>
              <w:t xml:space="preserve">и спортом, в общей численности населения </w:t>
            </w:r>
            <w:r w:rsidRPr="00E762B9">
              <w:rPr>
                <w:color w:val="000000" w:themeColor="text1"/>
                <w:sz w:val="28"/>
                <w:szCs w:val="28"/>
              </w:rPr>
              <w:lastRenderedPageBreak/>
              <w:t xml:space="preserve">Республики </w:t>
            </w:r>
            <w:r w:rsidR="00971521" w:rsidRPr="00E762B9">
              <w:rPr>
                <w:color w:val="000000" w:themeColor="text1"/>
                <w:sz w:val="28"/>
                <w:szCs w:val="28"/>
              </w:rPr>
              <w:t xml:space="preserve">Марий Эл </w:t>
            </w:r>
            <w:r w:rsidRPr="00E762B9">
              <w:rPr>
                <w:color w:val="000000" w:themeColor="text1"/>
                <w:sz w:val="28"/>
                <w:szCs w:val="28"/>
              </w:rPr>
              <w:t>в возрасте 3 - 79 лет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DC540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53,3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DC540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FE01EA" w:rsidRPr="00E762B9" w:rsidTr="00774912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1D7E5A" w:rsidP="001D7E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 xml:space="preserve">Доля детей и молодежи, вовлеченных </w:t>
            </w:r>
            <w:r w:rsidR="00524602" w:rsidRPr="00E762B9">
              <w:rPr>
                <w:color w:val="000000" w:themeColor="text1"/>
                <w:sz w:val="28"/>
                <w:szCs w:val="28"/>
              </w:rPr>
              <w:br/>
            </w:r>
            <w:r w:rsidRPr="00E762B9">
              <w:rPr>
                <w:color w:val="000000" w:themeColor="text1"/>
                <w:sz w:val="28"/>
                <w:szCs w:val="28"/>
              </w:rPr>
              <w:t xml:space="preserve">в социально значимую деятельность (проекты, волонтерская деятельность, ученическое </w:t>
            </w:r>
            <w:r w:rsidRPr="00E762B9">
              <w:rPr>
                <w:color w:val="000000" w:themeColor="text1"/>
                <w:sz w:val="28"/>
                <w:szCs w:val="28"/>
              </w:rPr>
              <w:br/>
              <w:t xml:space="preserve">и студенческое самоуправление), в общем количестве детей </w:t>
            </w:r>
            <w:r w:rsidRPr="00E762B9">
              <w:rPr>
                <w:color w:val="000000" w:themeColor="text1"/>
                <w:sz w:val="28"/>
                <w:szCs w:val="28"/>
              </w:rPr>
              <w:br/>
              <w:t>и молодежи, проживающих на территории Республики Марий Эл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1D7E5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0A6E2D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  <w:tr w:rsidR="00FE01EA" w:rsidRPr="00E762B9" w:rsidTr="00774912">
        <w:trPr>
          <w:trHeight w:val="3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EA" w:rsidRPr="00E762B9" w:rsidRDefault="00FE01E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1D7E5A" w:rsidP="009715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Количество туристов</w:t>
            </w:r>
            <w:r w:rsidR="00971521" w:rsidRPr="00E762B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62B9">
              <w:rPr>
                <w:color w:val="000000" w:themeColor="text1"/>
                <w:sz w:val="28"/>
                <w:szCs w:val="28"/>
              </w:rPr>
              <w:t xml:space="preserve">и экскурсантов </w:t>
            </w:r>
            <w:r w:rsidR="00971521" w:rsidRPr="00E762B9">
              <w:rPr>
                <w:color w:val="000000" w:themeColor="text1"/>
                <w:sz w:val="28"/>
                <w:szCs w:val="28"/>
              </w:rPr>
              <w:br/>
            </w:r>
            <w:r w:rsidRPr="00E762B9">
              <w:rPr>
                <w:color w:val="000000" w:themeColor="text1"/>
                <w:sz w:val="28"/>
                <w:szCs w:val="28"/>
              </w:rPr>
              <w:t>в Республике Марий Эл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DC540A" w:rsidP="00AA3F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DC540A" w:rsidP="0077491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0A6E2D" w:rsidRPr="00E762B9">
              <w:rPr>
                <w:color w:val="000000" w:themeColor="text1"/>
                <w:sz w:val="28"/>
                <w:szCs w:val="28"/>
              </w:rPr>
              <w:t>80,6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01EA" w:rsidRPr="00E762B9" w:rsidRDefault="00524602" w:rsidP="005D16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62B9">
              <w:rPr>
                <w:color w:val="000000" w:themeColor="text1"/>
                <w:sz w:val="28"/>
                <w:szCs w:val="28"/>
              </w:rPr>
              <w:t>1,0</w:t>
            </w:r>
          </w:p>
        </w:tc>
      </w:tr>
    </w:tbl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Степень реализации госпрограммы составила </w:t>
      </w:r>
      <w:proofErr w:type="spellStart"/>
      <w:r w:rsidRPr="00E762B9">
        <w:rPr>
          <w:color w:val="000000" w:themeColor="text1"/>
          <w:sz w:val="28"/>
          <w:szCs w:val="28"/>
        </w:rPr>
        <w:t>СРг</w:t>
      </w:r>
      <w:proofErr w:type="spellEnd"/>
      <w:r w:rsidRPr="00E762B9">
        <w:rPr>
          <w:color w:val="000000" w:themeColor="text1"/>
          <w:sz w:val="28"/>
          <w:szCs w:val="28"/>
        </w:rPr>
        <w:t xml:space="preserve">/п = </w:t>
      </w:r>
      <w:r w:rsidR="00CC1A83" w:rsidRPr="00E762B9">
        <w:rPr>
          <w:color w:val="000000" w:themeColor="text1"/>
          <w:sz w:val="28"/>
          <w:szCs w:val="28"/>
        </w:rPr>
        <w:t>1</w:t>
      </w:r>
      <w:r w:rsidRPr="00E762B9">
        <w:rPr>
          <w:color w:val="000000" w:themeColor="text1"/>
          <w:sz w:val="28"/>
          <w:szCs w:val="28"/>
        </w:rPr>
        <w:t>.</w:t>
      </w:r>
    </w:p>
    <w:p w:rsidR="00FE01EA" w:rsidRPr="00E762B9" w:rsidRDefault="00FE01EA" w:rsidP="00FE01E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реализации государственной программы оценивается</w:t>
      </w:r>
      <w:r w:rsidR="000F2E74" w:rsidRPr="00E762B9"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t>с учетом оценки степени достижения целей и решения задач государственной программы и оценки эффективности реализации подпрограмм, входящих</w:t>
      </w:r>
      <w:r w:rsidR="000F2E74" w:rsidRPr="00E762B9"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t>в государственную программу, по следующей формуле:</w:t>
      </w:r>
    </w:p>
    <w:p w:rsidR="00FE01EA" w:rsidRPr="00E762B9" w:rsidRDefault="00FE01EA" w:rsidP="00FE01EA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E762B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57625" cy="523875"/>
            <wp:effectExtent l="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где: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ЭРгп</w:t>
      </w:r>
      <w:proofErr w:type="spellEnd"/>
      <w:r w:rsidRPr="00E762B9">
        <w:rPr>
          <w:color w:val="000000" w:themeColor="text1"/>
          <w:sz w:val="28"/>
          <w:szCs w:val="28"/>
        </w:rPr>
        <w:t xml:space="preserve"> - эффективность реализации государственной 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ЭРп</w:t>
      </w:r>
      <w:proofErr w:type="spellEnd"/>
      <w:r w:rsidRPr="00E762B9">
        <w:rPr>
          <w:color w:val="000000" w:themeColor="text1"/>
          <w:sz w:val="28"/>
          <w:szCs w:val="28"/>
        </w:rPr>
        <w:t>/п - эффективность реализации подпрограммы;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СРгп</w:t>
      </w:r>
      <w:proofErr w:type="spellEnd"/>
      <w:r w:rsidRPr="00E762B9">
        <w:rPr>
          <w:color w:val="000000" w:themeColor="text1"/>
          <w:sz w:val="28"/>
          <w:szCs w:val="28"/>
        </w:rPr>
        <w:t xml:space="preserve"> - степень реализации государственной программы;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n – количество подпрограмм;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62B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333375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2B9">
        <w:rPr>
          <w:color w:val="000000" w:themeColor="text1"/>
          <w:sz w:val="28"/>
          <w:szCs w:val="28"/>
        </w:rPr>
        <w:t xml:space="preserve"> - коэффициент значимости подпрограммы для достижения целей </w:t>
      </w:r>
      <w:r w:rsidRPr="00E762B9">
        <w:rPr>
          <w:color w:val="000000" w:themeColor="text1"/>
          <w:sz w:val="28"/>
          <w:szCs w:val="28"/>
        </w:rPr>
        <w:br/>
        <w:t xml:space="preserve">и задач государственной программы, определяемый ответственным исполнителем в методике оценки эффективности реализации государственной программы, при условии, что SUM </w:t>
      </w:r>
      <w:r w:rsidRPr="00E762B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333375"/>
            <wp:effectExtent l="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2B9">
        <w:rPr>
          <w:color w:val="000000" w:themeColor="text1"/>
          <w:sz w:val="28"/>
          <w:szCs w:val="28"/>
        </w:rPr>
        <w:t xml:space="preserve"> = 1.</w:t>
      </w:r>
    </w:p>
    <w:p w:rsidR="00FE01EA" w:rsidRPr="00E762B9" w:rsidRDefault="00FE01EA" w:rsidP="00FE01E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E01EA" w:rsidRPr="00E762B9" w:rsidRDefault="00FE01EA" w:rsidP="00FE01EA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Коэффициенты значимости подпрограммы 1 =0,</w:t>
      </w:r>
      <w:r w:rsidR="00DC540A">
        <w:rPr>
          <w:color w:val="000000" w:themeColor="text1"/>
          <w:sz w:val="28"/>
          <w:szCs w:val="28"/>
        </w:rPr>
        <w:t>38</w:t>
      </w:r>
      <w:r w:rsidRPr="00E762B9">
        <w:rPr>
          <w:color w:val="000000" w:themeColor="text1"/>
          <w:sz w:val="28"/>
          <w:szCs w:val="28"/>
        </w:rPr>
        <w:t>;</w:t>
      </w:r>
    </w:p>
    <w:p w:rsidR="00FE01EA" w:rsidRPr="00E762B9" w:rsidRDefault="00FE01EA" w:rsidP="00FE01EA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Коэффициенты значимости подпрограмм</w:t>
      </w:r>
      <w:r w:rsidR="001A71D1" w:rsidRPr="00E762B9">
        <w:rPr>
          <w:color w:val="000000" w:themeColor="text1"/>
          <w:sz w:val="28"/>
          <w:szCs w:val="28"/>
        </w:rPr>
        <w:t>ы 2 =0,</w:t>
      </w:r>
      <w:r w:rsidR="00DC540A">
        <w:rPr>
          <w:color w:val="000000" w:themeColor="text1"/>
          <w:sz w:val="28"/>
          <w:szCs w:val="28"/>
        </w:rPr>
        <w:t>19</w:t>
      </w:r>
      <w:r w:rsidRPr="00E762B9">
        <w:rPr>
          <w:color w:val="000000" w:themeColor="text1"/>
          <w:sz w:val="28"/>
          <w:szCs w:val="28"/>
        </w:rPr>
        <w:t>;</w:t>
      </w:r>
    </w:p>
    <w:p w:rsidR="00FE01EA" w:rsidRPr="00E762B9" w:rsidRDefault="00FE01EA" w:rsidP="00FE01EA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Коэффициенты значимости подпрограмм</w:t>
      </w:r>
      <w:r w:rsidR="001F2FFD" w:rsidRPr="00E762B9">
        <w:rPr>
          <w:color w:val="000000" w:themeColor="text1"/>
          <w:sz w:val="28"/>
          <w:szCs w:val="28"/>
        </w:rPr>
        <w:t>ы 3 =0,</w:t>
      </w:r>
      <w:r w:rsidR="00DC540A">
        <w:rPr>
          <w:color w:val="000000" w:themeColor="text1"/>
          <w:sz w:val="28"/>
          <w:szCs w:val="28"/>
        </w:rPr>
        <w:t>0002</w:t>
      </w:r>
      <w:r w:rsidRPr="00E762B9">
        <w:rPr>
          <w:color w:val="000000" w:themeColor="text1"/>
          <w:sz w:val="28"/>
          <w:szCs w:val="28"/>
        </w:rPr>
        <w:t>;</w:t>
      </w:r>
    </w:p>
    <w:p w:rsidR="00FE01EA" w:rsidRPr="00E762B9" w:rsidRDefault="00FE01EA" w:rsidP="00FE01EA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Коэффициенты значимости подпрограмм</w:t>
      </w:r>
      <w:r w:rsidR="001F2FFD" w:rsidRPr="00E762B9">
        <w:rPr>
          <w:color w:val="000000" w:themeColor="text1"/>
          <w:sz w:val="28"/>
          <w:szCs w:val="28"/>
        </w:rPr>
        <w:t>ы 4 =0,0</w:t>
      </w:r>
      <w:r w:rsidR="00DC540A">
        <w:rPr>
          <w:color w:val="000000" w:themeColor="text1"/>
          <w:sz w:val="28"/>
          <w:szCs w:val="28"/>
        </w:rPr>
        <w:t>5</w:t>
      </w:r>
      <w:r w:rsidRPr="00E762B9">
        <w:rPr>
          <w:color w:val="000000" w:themeColor="text1"/>
          <w:sz w:val="28"/>
          <w:szCs w:val="28"/>
        </w:rPr>
        <w:t>;</w:t>
      </w:r>
    </w:p>
    <w:p w:rsidR="00FE01EA" w:rsidRPr="00E762B9" w:rsidRDefault="00FE01EA" w:rsidP="00FE01EA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Коэффициенты значимости подпрограмм</w:t>
      </w:r>
      <w:r w:rsidR="001F2FFD" w:rsidRPr="00E762B9">
        <w:rPr>
          <w:color w:val="000000" w:themeColor="text1"/>
          <w:sz w:val="28"/>
          <w:szCs w:val="28"/>
        </w:rPr>
        <w:t>ы 5 =0,</w:t>
      </w:r>
      <w:r w:rsidR="00DC540A">
        <w:rPr>
          <w:color w:val="000000" w:themeColor="text1"/>
          <w:sz w:val="28"/>
          <w:szCs w:val="28"/>
        </w:rPr>
        <w:t>076</w:t>
      </w:r>
      <w:r w:rsidRPr="00E762B9">
        <w:rPr>
          <w:color w:val="000000" w:themeColor="text1"/>
          <w:sz w:val="28"/>
          <w:szCs w:val="28"/>
        </w:rPr>
        <w:t>;</w:t>
      </w:r>
    </w:p>
    <w:p w:rsidR="00DC540A" w:rsidRDefault="00FE01EA" w:rsidP="00FE01EA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Коэффициенты значимости подпрограмм</w:t>
      </w:r>
      <w:r w:rsidR="001A71D1" w:rsidRPr="00E762B9">
        <w:rPr>
          <w:color w:val="000000" w:themeColor="text1"/>
          <w:sz w:val="28"/>
          <w:szCs w:val="28"/>
        </w:rPr>
        <w:t>ы 6 =0,</w:t>
      </w:r>
      <w:r w:rsidR="00DC540A">
        <w:rPr>
          <w:color w:val="000000" w:themeColor="text1"/>
          <w:sz w:val="28"/>
          <w:szCs w:val="28"/>
        </w:rPr>
        <w:t>002</w:t>
      </w:r>
    </w:p>
    <w:p w:rsidR="00FE01EA" w:rsidRPr="00E762B9" w:rsidRDefault="00DC540A" w:rsidP="00FE01EA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Коэффициенты значимости подпрограмм</w:t>
      </w:r>
      <w:r>
        <w:rPr>
          <w:color w:val="000000" w:themeColor="text1"/>
          <w:sz w:val="28"/>
          <w:szCs w:val="28"/>
        </w:rPr>
        <w:t>ы 7 = 0,3</w:t>
      </w:r>
      <w:r w:rsidR="00FE01EA" w:rsidRPr="00E762B9">
        <w:rPr>
          <w:color w:val="000000" w:themeColor="text1"/>
          <w:sz w:val="28"/>
          <w:szCs w:val="28"/>
        </w:rPr>
        <w:t>.</w:t>
      </w:r>
    </w:p>
    <w:p w:rsidR="00FE01EA" w:rsidRPr="00E762B9" w:rsidRDefault="00FE01EA" w:rsidP="00FE01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762B9">
        <w:rPr>
          <w:color w:val="000000" w:themeColor="text1"/>
          <w:sz w:val="28"/>
          <w:szCs w:val="28"/>
        </w:rPr>
        <w:t>ЭРгп</w:t>
      </w:r>
      <w:proofErr w:type="spellEnd"/>
      <w:r w:rsidRPr="00E762B9">
        <w:rPr>
          <w:color w:val="000000" w:themeColor="text1"/>
          <w:sz w:val="28"/>
          <w:szCs w:val="28"/>
        </w:rPr>
        <w:t xml:space="preserve"> = 0,5 х </w:t>
      </w:r>
      <w:r w:rsidR="001A71D1" w:rsidRPr="00E762B9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+ 0,5 х (</w:t>
      </w:r>
      <w:r w:rsidR="00DC540A">
        <w:rPr>
          <w:color w:val="000000" w:themeColor="text1"/>
          <w:sz w:val="28"/>
          <w:szCs w:val="28"/>
        </w:rPr>
        <w:t>1,0</w:t>
      </w:r>
      <w:r w:rsidRPr="00E762B9">
        <w:rPr>
          <w:color w:val="000000" w:themeColor="text1"/>
          <w:sz w:val="28"/>
          <w:szCs w:val="28"/>
        </w:rPr>
        <w:t xml:space="preserve"> х 0,</w:t>
      </w:r>
      <w:r w:rsidR="00DC540A">
        <w:rPr>
          <w:color w:val="000000" w:themeColor="text1"/>
          <w:sz w:val="28"/>
          <w:szCs w:val="28"/>
        </w:rPr>
        <w:t>38</w:t>
      </w:r>
      <w:r w:rsidR="001F2FFD" w:rsidRPr="00E762B9">
        <w:rPr>
          <w:color w:val="000000" w:themeColor="text1"/>
          <w:sz w:val="28"/>
          <w:szCs w:val="28"/>
        </w:rPr>
        <w:t>+</w:t>
      </w:r>
      <w:r w:rsidR="00DC540A">
        <w:rPr>
          <w:color w:val="000000" w:themeColor="text1"/>
          <w:sz w:val="28"/>
          <w:szCs w:val="28"/>
        </w:rPr>
        <w:t>0,96</w:t>
      </w:r>
      <w:r w:rsidR="001F2FFD" w:rsidRPr="00E762B9">
        <w:rPr>
          <w:color w:val="000000" w:themeColor="text1"/>
          <w:sz w:val="28"/>
          <w:szCs w:val="28"/>
        </w:rPr>
        <w:t xml:space="preserve"> х </w:t>
      </w:r>
      <w:r w:rsidR="00DC540A">
        <w:rPr>
          <w:color w:val="000000" w:themeColor="text1"/>
          <w:sz w:val="28"/>
          <w:szCs w:val="28"/>
        </w:rPr>
        <w:t>0,19</w:t>
      </w:r>
      <w:r w:rsidR="001F2FFD" w:rsidRPr="00E762B9">
        <w:rPr>
          <w:color w:val="000000" w:themeColor="text1"/>
          <w:sz w:val="28"/>
          <w:szCs w:val="28"/>
        </w:rPr>
        <w:t>+</w:t>
      </w:r>
      <w:r w:rsidR="00DC540A">
        <w:rPr>
          <w:color w:val="000000" w:themeColor="text1"/>
          <w:sz w:val="28"/>
          <w:szCs w:val="28"/>
        </w:rPr>
        <w:t>1</w:t>
      </w:r>
      <w:r w:rsidR="001F2FFD" w:rsidRPr="00E762B9">
        <w:rPr>
          <w:color w:val="000000" w:themeColor="text1"/>
          <w:sz w:val="28"/>
          <w:szCs w:val="28"/>
        </w:rPr>
        <w:t xml:space="preserve"> х 0,</w:t>
      </w:r>
      <w:r w:rsidR="001A71D1" w:rsidRPr="00E762B9">
        <w:rPr>
          <w:color w:val="000000" w:themeColor="text1"/>
          <w:sz w:val="28"/>
          <w:szCs w:val="28"/>
        </w:rPr>
        <w:t>0</w:t>
      </w:r>
      <w:r w:rsidR="00DC540A">
        <w:rPr>
          <w:color w:val="000000" w:themeColor="text1"/>
          <w:sz w:val="28"/>
          <w:szCs w:val="28"/>
        </w:rPr>
        <w:t>002</w:t>
      </w:r>
      <w:r w:rsidRPr="00E762B9">
        <w:rPr>
          <w:color w:val="000000" w:themeColor="text1"/>
          <w:sz w:val="28"/>
          <w:szCs w:val="28"/>
        </w:rPr>
        <w:t>+</w:t>
      </w:r>
      <w:r w:rsidRPr="00E762B9">
        <w:rPr>
          <w:color w:val="000000" w:themeColor="text1"/>
          <w:sz w:val="28"/>
          <w:szCs w:val="28"/>
        </w:rPr>
        <w:br/>
      </w:r>
      <w:r w:rsidR="001F2FFD" w:rsidRPr="00E762B9">
        <w:rPr>
          <w:color w:val="000000" w:themeColor="text1"/>
          <w:sz w:val="28"/>
          <w:szCs w:val="28"/>
        </w:rPr>
        <w:t>+</w:t>
      </w:r>
      <w:r w:rsidR="008E1684" w:rsidRPr="00E762B9">
        <w:rPr>
          <w:color w:val="000000" w:themeColor="text1"/>
          <w:sz w:val="28"/>
          <w:szCs w:val="28"/>
        </w:rPr>
        <w:t>1,0</w:t>
      </w:r>
      <w:r w:rsidR="001F2FFD" w:rsidRPr="00E762B9">
        <w:rPr>
          <w:color w:val="000000" w:themeColor="text1"/>
          <w:sz w:val="28"/>
          <w:szCs w:val="28"/>
        </w:rPr>
        <w:t>х 0,0</w:t>
      </w:r>
      <w:r w:rsidR="00DC540A">
        <w:rPr>
          <w:color w:val="000000" w:themeColor="text1"/>
          <w:sz w:val="28"/>
          <w:szCs w:val="28"/>
        </w:rPr>
        <w:t>5</w:t>
      </w:r>
      <w:r w:rsidR="001F2FFD" w:rsidRPr="00E762B9">
        <w:rPr>
          <w:color w:val="000000" w:themeColor="text1"/>
          <w:sz w:val="28"/>
          <w:szCs w:val="28"/>
        </w:rPr>
        <w:t>+</w:t>
      </w:r>
      <w:r w:rsidR="00DC540A">
        <w:rPr>
          <w:color w:val="000000" w:themeColor="text1"/>
          <w:sz w:val="28"/>
          <w:szCs w:val="28"/>
        </w:rPr>
        <w:t>0,81</w:t>
      </w:r>
      <w:r w:rsidR="001F2FFD" w:rsidRPr="00E762B9">
        <w:rPr>
          <w:color w:val="000000" w:themeColor="text1"/>
          <w:sz w:val="28"/>
          <w:szCs w:val="28"/>
        </w:rPr>
        <w:t xml:space="preserve"> х 0,</w:t>
      </w:r>
      <w:r w:rsidR="00DC540A">
        <w:rPr>
          <w:color w:val="000000" w:themeColor="text1"/>
          <w:sz w:val="28"/>
          <w:szCs w:val="28"/>
        </w:rPr>
        <w:t>076</w:t>
      </w:r>
      <w:r w:rsidR="001F2FFD" w:rsidRPr="00E762B9">
        <w:rPr>
          <w:color w:val="000000" w:themeColor="text1"/>
          <w:sz w:val="28"/>
          <w:szCs w:val="28"/>
        </w:rPr>
        <w:t>+</w:t>
      </w:r>
      <w:r w:rsidR="00DC540A">
        <w:rPr>
          <w:color w:val="000000" w:themeColor="text1"/>
          <w:sz w:val="28"/>
          <w:szCs w:val="28"/>
        </w:rPr>
        <w:t>1,0 х 0,002+ 1 х 0,3</w:t>
      </w:r>
      <w:r w:rsidR="001F2FFD" w:rsidRPr="00E762B9">
        <w:rPr>
          <w:color w:val="000000" w:themeColor="text1"/>
          <w:sz w:val="28"/>
          <w:szCs w:val="28"/>
        </w:rPr>
        <w:t>) = 0,</w:t>
      </w:r>
      <w:r w:rsidR="00DC540A">
        <w:rPr>
          <w:color w:val="000000" w:themeColor="text1"/>
          <w:sz w:val="28"/>
          <w:szCs w:val="28"/>
        </w:rPr>
        <w:t>98</w:t>
      </w:r>
    </w:p>
    <w:p w:rsidR="003A4409" w:rsidRPr="00E762B9" w:rsidRDefault="00FE01EA" w:rsidP="00FE01EA">
      <w:pPr>
        <w:ind w:firstLine="709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Эффективность реализации государс</w:t>
      </w:r>
      <w:r w:rsidR="001F2FFD" w:rsidRPr="00E762B9">
        <w:rPr>
          <w:color w:val="000000" w:themeColor="text1"/>
          <w:sz w:val="28"/>
          <w:szCs w:val="28"/>
        </w:rPr>
        <w:t>твенной программы составила 0,</w:t>
      </w:r>
      <w:r w:rsidR="00DC540A">
        <w:rPr>
          <w:color w:val="000000" w:themeColor="text1"/>
          <w:sz w:val="28"/>
          <w:szCs w:val="28"/>
        </w:rPr>
        <w:t>98</w:t>
      </w:r>
      <w:r w:rsidRPr="00E762B9">
        <w:rPr>
          <w:color w:val="000000" w:themeColor="text1"/>
          <w:sz w:val="28"/>
          <w:szCs w:val="28"/>
        </w:rPr>
        <w:t xml:space="preserve"> и оценивается как </w:t>
      </w:r>
      <w:r w:rsidR="00264A7A" w:rsidRPr="00E762B9">
        <w:rPr>
          <w:color w:val="000000" w:themeColor="text1"/>
          <w:sz w:val="28"/>
          <w:szCs w:val="28"/>
        </w:rPr>
        <w:t>высока</w:t>
      </w:r>
      <w:r w:rsidR="008469E8" w:rsidRPr="00E762B9">
        <w:rPr>
          <w:color w:val="000000" w:themeColor="text1"/>
          <w:sz w:val="28"/>
          <w:szCs w:val="28"/>
        </w:rPr>
        <w:t>я</w:t>
      </w:r>
      <w:r w:rsidR="00264A7A" w:rsidRPr="00E762B9">
        <w:rPr>
          <w:color w:val="000000" w:themeColor="text1"/>
          <w:sz w:val="28"/>
          <w:szCs w:val="28"/>
        </w:rPr>
        <w:t>.</w:t>
      </w:r>
    </w:p>
    <w:p w:rsidR="00824634" w:rsidRPr="00E762B9" w:rsidRDefault="00824634" w:rsidP="00A134A9">
      <w:pPr>
        <w:ind w:firstLine="709"/>
        <w:rPr>
          <w:color w:val="000000" w:themeColor="text1"/>
          <w:sz w:val="28"/>
        </w:rPr>
      </w:pPr>
    </w:p>
    <w:p w:rsidR="00393A40" w:rsidRDefault="00393A40" w:rsidP="00681105">
      <w:pPr>
        <w:shd w:val="clear" w:color="auto" w:fill="FFFFFF"/>
        <w:tabs>
          <w:tab w:val="left" w:pos="3168"/>
        </w:tabs>
        <w:ind w:firstLine="709"/>
        <w:jc w:val="center"/>
        <w:rPr>
          <w:b/>
          <w:color w:val="000000" w:themeColor="text1"/>
          <w:sz w:val="28"/>
        </w:rPr>
      </w:pPr>
      <w:r w:rsidRPr="00E762B9">
        <w:rPr>
          <w:b/>
          <w:color w:val="000000" w:themeColor="text1"/>
          <w:sz w:val="28"/>
        </w:rPr>
        <w:lastRenderedPageBreak/>
        <w:t>Информация о внесенных изменениях в государственную программу</w:t>
      </w:r>
    </w:p>
    <w:p w:rsidR="00EF2E21" w:rsidRDefault="00824634" w:rsidP="00E34A66">
      <w:pPr>
        <w:shd w:val="clear" w:color="auto" w:fill="FFFFFF"/>
        <w:tabs>
          <w:tab w:val="left" w:pos="3168"/>
        </w:tabs>
        <w:ind w:firstLine="709"/>
        <w:jc w:val="both"/>
        <w:rPr>
          <w:color w:val="000000" w:themeColor="text1"/>
          <w:sz w:val="28"/>
        </w:rPr>
      </w:pPr>
      <w:r w:rsidRPr="00E762B9">
        <w:rPr>
          <w:color w:val="000000" w:themeColor="text1"/>
          <w:sz w:val="28"/>
        </w:rPr>
        <w:t>В 20</w:t>
      </w:r>
      <w:r w:rsidR="00F52D46" w:rsidRPr="00E762B9">
        <w:rPr>
          <w:color w:val="000000" w:themeColor="text1"/>
          <w:sz w:val="28"/>
        </w:rPr>
        <w:t>2</w:t>
      </w:r>
      <w:r w:rsidR="00EF2E21">
        <w:rPr>
          <w:color w:val="000000" w:themeColor="text1"/>
          <w:sz w:val="28"/>
        </w:rPr>
        <w:t>2</w:t>
      </w:r>
      <w:r w:rsidR="003505FB" w:rsidRPr="00E762B9">
        <w:rPr>
          <w:color w:val="000000" w:themeColor="text1"/>
          <w:sz w:val="28"/>
        </w:rPr>
        <w:t xml:space="preserve"> году в Государственную программу изменения вносились постановлениями Правительства Республики Марий Эл </w:t>
      </w:r>
      <w:r w:rsidR="003505FB" w:rsidRPr="00E762B9">
        <w:rPr>
          <w:color w:val="000000" w:themeColor="text1"/>
          <w:sz w:val="28"/>
        </w:rPr>
        <w:br/>
      </w:r>
      <w:r w:rsidR="00EA2F79" w:rsidRPr="00E762B9">
        <w:rPr>
          <w:color w:val="000000" w:themeColor="text1"/>
          <w:sz w:val="28"/>
        </w:rPr>
        <w:t xml:space="preserve">от </w:t>
      </w:r>
      <w:r w:rsidR="00EF2E21">
        <w:rPr>
          <w:color w:val="000000" w:themeColor="text1"/>
          <w:sz w:val="28"/>
        </w:rPr>
        <w:t>20 апреля 2022 г. № 186</w:t>
      </w:r>
      <w:r w:rsidR="00EA2F79" w:rsidRPr="00E762B9">
        <w:rPr>
          <w:color w:val="000000" w:themeColor="text1"/>
          <w:sz w:val="28"/>
        </w:rPr>
        <w:t xml:space="preserve"> «О внесении изменений в постановление Правительства Республики Марий Эл от 30 ноября 2012 г. № 449», </w:t>
      </w:r>
      <w:r w:rsidR="00EA2F79" w:rsidRPr="00E762B9">
        <w:rPr>
          <w:color w:val="000000" w:themeColor="text1"/>
          <w:sz w:val="28"/>
        </w:rPr>
        <w:br/>
        <w:t xml:space="preserve">от </w:t>
      </w:r>
      <w:r w:rsidR="00EF2E21">
        <w:rPr>
          <w:color w:val="000000" w:themeColor="text1"/>
          <w:sz w:val="28"/>
        </w:rPr>
        <w:t>20 мая 2022 г. № 229</w:t>
      </w:r>
      <w:r w:rsidR="00EA2F79" w:rsidRPr="00E762B9">
        <w:rPr>
          <w:color w:val="000000" w:themeColor="text1"/>
          <w:sz w:val="28"/>
        </w:rPr>
        <w:t xml:space="preserve"> «О внесении изменений в постановление Правительства Республики Марий Эл от 30 ноября 2012 г. № 449», </w:t>
      </w:r>
      <w:r w:rsidR="00EA2F79" w:rsidRPr="00E762B9">
        <w:rPr>
          <w:color w:val="000000" w:themeColor="text1"/>
          <w:sz w:val="28"/>
        </w:rPr>
        <w:br/>
        <w:t xml:space="preserve">от </w:t>
      </w:r>
      <w:r w:rsidR="00EF2E21">
        <w:rPr>
          <w:color w:val="000000" w:themeColor="text1"/>
          <w:sz w:val="28"/>
        </w:rPr>
        <w:t>25 августа 2022 г. № 361</w:t>
      </w:r>
      <w:r w:rsidR="00EA2F79" w:rsidRPr="00E762B9">
        <w:rPr>
          <w:color w:val="000000" w:themeColor="text1"/>
          <w:sz w:val="28"/>
        </w:rPr>
        <w:t xml:space="preserve"> «О внесении изменений в постановление Правительства Республики Марий Эл от 30 ноября 2012 г. № 449», </w:t>
      </w:r>
      <w:r w:rsidR="00EA2F79" w:rsidRPr="00E762B9">
        <w:rPr>
          <w:color w:val="000000" w:themeColor="text1"/>
          <w:sz w:val="28"/>
        </w:rPr>
        <w:br/>
        <w:t xml:space="preserve">от 28 </w:t>
      </w:r>
      <w:r w:rsidR="00EF2E21">
        <w:rPr>
          <w:color w:val="000000" w:themeColor="text1"/>
          <w:sz w:val="28"/>
        </w:rPr>
        <w:t>октября 2022 г. № 452</w:t>
      </w:r>
      <w:r w:rsidR="00EA2F79" w:rsidRPr="00E762B9">
        <w:rPr>
          <w:color w:val="000000" w:themeColor="text1"/>
          <w:sz w:val="28"/>
        </w:rPr>
        <w:t xml:space="preserve"> «О внесении изменения в постановление Правительства Республики Марий Эл от 30 ноября 2012 г. № 449»</w:t>
      </w:r>
      <w:r w:rsidR="00EF2E21">
        <w:rPr>
          <w:color w:val="000000" w:themeColor="text1"/>
          <w:sz w:val="28"/>
        </w:rPr>
        <w:t xml:space="preserve">, </w:t>
      </w:r>
      <w:r w:rsidR="00EF2E21">
        <w:rPr>
          <w:color w:val="000000" w:themeColor="text1"/>
          <w:sz w:val="28"/>
        </w:rPr>
        <w:br/>
      </w:r>
      <w:r w:rsidR="00EF2E21" w:rsidRPr="00E762B9">
        <w:rPr>
          <w:color w:val="000000" w:themeColor="text1"/>
          <w:sz w:val="28"/>
        </w:rPr>
        <w:t xml:space="preserve">от </w:t>
      </w:r>
      <w:r w:rsidR="00EF2E21">
        <w:rPr>
          <w:color w:val="000000" w:themeColor="text1"/>
          <w:sz w:val="28"/>
        </w:rPr>
        <w:t>22 ноября 2022 г. № 477</w:t>
      </w:r>
      <w:r w:rsidR="00EF2E21" w:rsidRPr="00E762B9">
        <w:rPr>
          <w:color w:val="000000" w:themeColor="text1"/>
          <w:sz w:val="28"/>
        </w:rPr>
        <w:t xml:space="preserve"> «О внесении изменения в постановление Правительства Республики Марий Эл от 30 ноября 2012 г. № 449»</w:t>
      </w:r>
      <w:r w:rsidR="00EF2E21">
        <w:rPr>
          <w:color w:val="000000" w:themeColor="text1"/>
          <w:sz w:val="28"/>
        </w:rPr>
        <w:t>.</w:t>
      </w:r>
    </w:p>
    <w:p w:rsidR="00393A40" w:rsidRPr="00E762B9" w:rsidRDefault="00393A40" w:rsidP="00E34A66">
      <w:pPr>
        <w:shd w:val="clear" w:color="auto" w:fill="FFFFFF"/>
        <w:tabs>
          <w:tab w:val="left" w:pos="3168"/>
        </w:tabs>
        <w:ind w:firstLine="709"/>
        <w:jc w:val="both"/>
        <w:rPr>
          <w:b/>
          <w:color w:val="000000" w:themeColor="text1"/>
          <w:sz w:val="28"/>
        </w:rPr>
      </w:pPr>
    </w:p>
    <w:p w:rsidR="00393A40" w:rsidRDefault="00393A40" w:rsidP="00681105">
      <w:pPr>
        <w:shd w:val="clear" w:color="auto" w:fill="FFFFFF"/>
        <w:tabs>
          <w:tab w:val="left" w:pos="3168"/>
        </w:tabs>
        <w:ind w:firstLine="709"/>
        <w:jc w:val="center"/>
        <w:rPr>
          <w:b/>
          <w:color w:val="000000" w:themeColor="text1"/>
          <w:sz w:val="28"/>
        </w:rPr>
      </w:pPr>
      <w:r w:rsidRPr="00E762B9">
        <w:rPr>
          <w:b/>
          <w:color w:val="000000" w:themeColor="text1"/>
          <w:sz w:val="28"/>
        </w:rPr>
        <w:t>О выполнении мероприятий приоритетных национальных проектов</w:t>
      </w:r>
    </w:p>
    <w:p w:rsidR="009F4A23" w:rsidRDefault="009F4A23" w:rsidP="009F4A23">
      <w:pPr>
        <w:shd w:val="clear" w:color="auto" w:fill="FFFFFF"/>
        <w:tabs>
          <w:tab w:val="left" w:pos="3168"/>
        </w:tabs>
        <w:ind w:firstLine="709"/>
        <w:jc w:val="both"/>
        <w:rPr>
          <w:spacing w:val="-3"/>
          <w:sz w:val="28"/>
          <w:szCs w:val="28"/>
        </w:rPr>
      </w:pPr>
      <w:r w:rsidRPr="006B3516">
        <w:rPr>
          <w:spacing w:val="-3"/>
          <w:sz w:val="28"/>
          <w:szCs w:val="28"/>
        </w:rPr>
        <w:t>Стратегической целью развития физической культуры и спорта Республики Марий Эл является укрепление материально-спортивной базы, создание условий, обеспечивающие гражданам республики возможность регулярно заниматься физической культурой и спортом, вести здоровый образ жизни.</w:t>
      </w:r>
    </w:p>
    <w:p w:rsidR="009F4A23" w:rsidRDefault="009F4A23" w:rsidP="009F4A23">
      <w:pPr>
        <w:ind w:firstLine="709"/>
        <w:jc w:val="both"/>
        <w:rPr>
          <w:spacing w:val="-3"/>
          <w:sz w:val="28"/>
          <w:szCs w:val="28"/>
        </w:rPr>
      </w:pPr>
      <w:r w:rsidRPr="006B3516">
        <w:rPr>
          <w:spacing w:val="-3"/>
          <w:sz w:val="28"/>
          <w:szCs w:val="28"/>
        </w:rPr>
        <w:t xml:space="preserve">Республика Марий Эл участвует в федеральном проекте «Спорт-норма жизни» национального проекта «Демография». </w:t>
      </w:r>
    </w:p>
    <w:p w:rsidR="009F4A23" w:rsidRPr="00E0009D" w:rsidRDefault="009F4A23" w:rsidP="009F4A23">
      <w:pPr>
        <w:ind w:firstLine="709"/>
        <w:jc w:val="both"/>
        <w:rPr>
          <w:sz w:val="28"/>
          <w:szCs w:val="28"/>
        </w:rPr>
      </w:pPr>
      <w:r w:rsidRPr="00E0009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0009D">
        <w:rPr>
          <w:sz w:val="28"/>
          <w:szCs w:val="28"/>
        </w:rPr>
        <w:t xml:space="preserve"> году реализация проекта осуществлялась по следующим направлениям:</w:t>
      </w:r>
    </w:p>
    <w:p w:rsidR="009F4A23" w:rsidRPr="009F4A23" w:rsidRDefault="00761720" w:rsidP="009F4A23">
      <w:pPr>
        <w:tabs>
          <w:tab w:val="left" w:pos="6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F4A23" w:rsidRPr="009F4A23">
        <w:rPr>
          <w:sz w:val="28"/>
          <w:szCs w:val="28"/>
        </w:rPr>
        <w:t xml:space="preserve">Закупка спортивно-технологического оборудования </w:t>
      </w:r>
      <w:r w:rsidR="0035456C">
        <w:rPr>
          <w:sz w:val="28"/>
          <w:szCs w:val="28"/>
        </w:rPr>
        <w:br/>
      </w:r>
      <w:r w:rsidR="009F4A23" w:rsidRPr="009F4A23">
        <w:rPr>
          <w:sz w:val="28"/>
          <w:szCs w:val="28"/>
        </w:rPr>
        <w:t>для создания малых спортивных площадок (ГТО).</w:t>
      </w:r>
    </w:p>
    <w:p w:rsidR="009F4A23" w:rsidRPr="00812A6D" w:rsidRDefault="009F4A23" w:rsidP="009F4A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2A6D">
        <w:rPr>
          <w:sz w:val="28"/>
          <w:szCs w:val="28"/>
        </w:rPr>
        <w:t xml:space="preserve">Для </w:t>
      </w:r>
      <w:proofErr w:type="spellStart"/>
      <w:r w:rsidRPr="00812A6D">
        <w:rPr>
          <w:sz w:val="28"/>
          <w:szCs w:val="28"/>
        </w:rPr>
        <w:t>Сернурского</w:t>
      </w:r>
      <w:proofErr w:type="spellEnd"/>
      <w:r w:rsidRPr="00812A6D">
        <w:rPr>
          <w:sz w:val="28"/>
          <w:szCs w:val="28"/>
        </w:rPr>
        <w:t xml:space="preserve"> и Советского муниципальных районов Республики Марий Эл произведена закупка спортивно-технологического оборудования для создания малых спортивных площадок (ГТО). </w:t>
      </w:r>
      <w:r w:rsidRPr="00812A6D">
        <w:rPr>
          <w:rFonts w:eastAsia="Calibri"/>
          <w:sz w:val="28"/>
          <w:szCs w:val="28"/>
          <w:lang w:eastAsia="en-US"/>
        </w:rPr>
        <w:t xml:space="preserve">Оборудование включает в себя аппаратно-программный комплекс для проведения тестирования населения, уличные силовые тренажеры, турники, велотренажеры, помост </w:t>
      </w:r>
      <w:r w:rsidR="0035456C">
        <w:rPr>
          <w:rFonts w:eastAsia="Calibri"/>
          <w:sz w:val="28"/>
          <w:szCs w:val="28"/>
          <w:lang w:eastAsia="en-US"/>
        </w:rPr>
        <w:br/>
      </w:r>
      <w:r w:rsidRPr="00812A6D">
        <w:rPr>
          <w:rFonts w:eastAsia="Calibri"/>
          <w:sz w:val="28"/>
          <w:szCs w:val="28"/>
          <w:lang w:eastAsia="en-US"/>
        </w:rPr>
        <w:t xml:space="preserve">для выполнения испытания «Сгибание-разгибание рук в упоре лежа </w:t>
      </w:r>
      <w:r w:rsidR="0035456C">
        <w:rPr>
          <w:rFonts w:eastAsia="Calibri"/>
          <w:sz w:val="28"/>
          <w:szCs w:val="28"/>
          <w:lang w:eastAsia="en-US"/>
        </w:rPr>
        <w:br/>
      </w:r>
      <w:r w:rsidRPr="00812A6D">
        <w:rPr>
          <w:rFonts w:eastAsia="Calibri"/>
          <w:sz w:val="28"/>
          <w:szCs w:val="28"/>
          <w:lang w:eastAsia="en-US"/>
        </w:rPr>
        <w:t>на полу», скамьи гимнастические и т.д.</w:t>
      </w:r>
    </w:p>
    <w:p w:rsidR="009F4A23" w:rsidRPr="00812A6D" w:rsidRDefault="009F4A23" w:rsidP="009F4A23">
      <w:pPr>
        <w:tabs>
          <w:tab w:val="left" w:pos="62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 xml:space="preserve">В 2022 году в </w:t>
      </w:r>
      <w:proofErr w:type="spellStart"/>
      <w:r w:rsidRPr="00812A6D">
        <w:rPr>
          <w:rFonts w:eastAsia="Calibri"/>
          <w:sz w:val="28"/>
          <w:szCs w:val="28"/>
          <w:lang w:eastAsia="en-US"/>
        </w:rPr>
        <w:t>пгт</w:t>
      </w:r>
      <w:proofErr w:type="spellEnd"/>
      <w:r w:rsidRPr="00812A6D">
        <w:rPr>
          <w:rFonts w:eastAsia="Calibri"/>
          <w:sz w:val="28"/>
          <w:szCs w:val="28"/>
          <w:lang w:eastAsia="en-US"/>
        </w:rPr>
        <w:t xml:space="preserve"> Сернур и </w:t>
      </w:r>
      <w:proofErr w:type="spellStart"/>
      <w:r w:rsidRPr="00812A6D">
        <w:rPr>
          <w:rFonts w:eastAsia="Calibri"/>
          <w:sz w:val="28"/>
          <w:szCs w:val="28"/>
          <w:lang w:eastAsia="en-US"/>
        </w:rPr>
        <w:t>пгт</w:t>
      </w:r>
      <w:proofErr w:type="spellEnd"/>
      <w:r w:rsidRPr="00812A6D">
        <w:rPr>
          <w:rFonts w:eastAsia="Calibri"/>
          <w:sz w:val="28"/>
          <w:szCs w:val="28"/>
          <w:lang w:eastAsia="en-US"/>
        </w:rPr>
        <w:t xml:space="preserve"> Советский малые спортивные площадки (ГТО) созданы, монтаж спортивно-технологического оборудования завершен.</w:t>
      </w:r>
    </w:p>
    <w:p w:rsidR="009F4A23" w:rsidRPr="00527193" w:rsidRDefault="006F133A" w:rsidP="009F4A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 </w:t>
      </w:r>
      <w:r w:rsidR="009F4A23" w:rsidRPr="00527193">
        <w:rPr>
          <w:sz w:val="28"/>
          <w:szCs w:val="28"/>
        </w:rPr>
        <w:t>Строительство  физкультурно-оздоровительного комплекса</w:t>
      </w:r>
      <w:r w:rsidR="009F4A23" w:rsidRPr="00527193">
        <w:rPr>
          <w:b/>
          <w:sz w:val="28"/>
          <w:szCs w:val="28"/>
        </w:rPr>
        <w:t xml:space="preserve"> </w:t>
      </w:r>
      <w:r w:rsidR="009F4A23" w:rsidRPr="00527193">
        <w:rPr>
          <w:b/>
          <w:sz w:val="28"/>
          <w:szCs w:val="28"/>
        </w:rPr>
        <w:br/>
      </w:r>
      <w:r w:rsidR="009F4A23" w:rsidRPr="00527193">
        <w:rPr>
          <w:sz w:val="28"/>
          <w:szCs w:val="28"/>
        </w:rPr>
        <w:t>в муниципальном образовании «</w:t>
      </w:r>
      <w:proofErr w:type="spellStart"/>
      <w:r w:rsidR="009F4A23" w:rsidRPr="00527193">
        <w:rPr>
          <w:sz w:val="28"/>
          <w:szCs w:val="28"/>
        </w:rPr>
        <w:t>Новоторьяльский</w:t>
      </w:r>
      <w:proofErr w:type="spellEnd"/>
      <w:r w:rsidR="009F4A23" w:rsidRPr="00527193">
        <w:rPr>
          <w:sz w:val="28"/>
          <w:szCs w:val="28"/>
        </w:rPr>
        <w:t xml:space="preserve"> муниципальный район»</w:t>
      </w:r>
      <w:r w:rsidR="00527193">
        <w:rPr>
          <w:sz w:val="28"/>
          <w:szCs w:val="28"/>
        </w:rPr>
        <w:t>.</w:t>
      </w:r>
    </w:p>
    <w:p w:rsidR="009F4A23" w:rsidRPr="00812A6D" w:rsidRDefault="009F4A23" w:rsidP="009F4A23">
      <w:pPr>
        <w:ind w:left="-57" w:right="-57" w:firstLine="765"/>
        <w:jc w:val="both"/>
        <w:rPr>
          <w:spacing w:val="-2"/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>Выполнение общестроительных работ перенесено на 2023 год.</w:t>
      </w:r>
      <w:r w:rsidRPr="00812A6D">
        <w:rPr>
          <w:sz w:val="28"/>
          <w:szCs w:val="28"/>
          <w:lang w:eastAsia="en-US"/>
        </w:rPr>
        <w:t xml:space="preserve"> </w:t>
      </w:r>
      <w:r w:rsidRPr="00812A6D">
        <w:rPr>
          <w:spacing w:val="-2"/>
          <w:sz w:val="28"/>
          <w:szCs w:val="28"/>
          <w:lang w:eastAsia="en-US"/>
        </w:rPr>
        <w:t xml:space="preserve">Продолжаются работы по отделке большой чаши бассейна, устройству </w:t>
      </w:r>
      <w:r w:rsidRPr="00812A6D">
        <w:rPr>
          <w:spacing w:val="-2"/>
          <w:sz w:val="28"/>
          <w:szCs w:val="28"/>
          <w:lang w:eastAsia="en-US"/>
        </w:rPr>
        <w:lastRenderedPageBreak/>
        <w:t>перегородок под большой чашей бассейна, вводу газовой котельной, работы по устройству системы отопления, электромонтажные работы, работы по замене кровли и монтажу вентилируемого фасада.</w:t>
      </w:r>
      <w:r w:rsidRPr="00812A6D">
        <w:rPr>
          <w:spacing w:val="-2"/>
          <w:sz w:val="16"/>
          <w:szCs w:val="16"/>
          <w:lang w:eastAsia="en-US"/>
        </w:rPr>
        <w:t xml:space="preserve"> </w:t>
      </w:r>
    </w:p>
    <w:p w:rsidR="009F4A23" w:rsidRPr="00812A6D" w:rsidRDefault="009F4A23" w:rsidP="009F4A23">
      <w:pPr>
        <w:ind w:left="-57" w:right="-57" w:firstLine="765"/>
        <w:jc w:val="both"/>
        <w:rPr>
          <w:spacing w:val="-2"/>
          <w:sz w:val="28"/>
          <w:szCs w:val="28"/>
          <w:lang w:eastAsia="en-US"/>
        </w:rPr>
      </w:pPr>
      <w:r w:rsidRPr="00812A6D">
        <w:rPr>
          <w:spacing w:val="-2"/>
          <w:sz w:val="28"/>
          <w:szCs w:val="28"/>
          <w:lang w:eastAsia="en-US"/>
        </w:rPr>
        <w:t xml:space="preserve">Отставание идет от плана-графика выполнения работ в связи с тем, </w:t>
      </w:r>
      <w:r w:rsidRPr="00812A6D">
        <w:rPr>
          <w:spacing w:val="-2"/>
          <w:sz w:val="28"/>
          <w:szCs w:val="28"/>
          <w:lang w:eastAsia="en-US"/>
        </w:rPr>
        <w:br/>
        <w:t>что работы по устройству малой чаши бассейна и устройству асфальтобетонного покрытия проездов, стоянки, тротуаров выполнены ненадлежащим образом.</w:t>
      </w:r>
    </w:p>
    <w:p w:rsidR="009F4A23" w:rsidRPr="00812A6D" w:rsidRDefault="009F4A23" w:rsidP="009F4A23">
      <w:pPr>
        <w:ind w:left="-57" w:right="-57" w:firstLine="765"/>
        <w:jc w:val="both"/>
        <w:rPr>
          <w:spacing w:val="-2"/>
          <w:sz w:val="28"/>
          <w:szCs w:val="28"/>
          <w:lang w:eastAsia="en-US"/>
        </w:rPr>
      </w:pPr>
      <w:r w:rsidRPr="00812A6D">
        <w:rPr>
          <w:spacing w:val="-2"/>
          <w:sz w:val="28"/>
          <w:szCs w:val="28"/>
          <w:lang w:eastAsia="en-US"/>
        </w:rPr>
        <w:t xml:space="preserve">В 2022 году работы по переустройству малой чаши бассейна (демонтаж стен, восстановление арматурного каркаса, установка опалубки, заливка стен) выполнены, </w:t>
      </w:r>
      <w:r>
        <w:rPr>
          <w:spacing w:val="-2"/>
          <w:sz w:val="28"/>
          <w:szCs w:val="28"/>
          <w:lang w:eastAsia="en-US"/>
        </w:rPr>
        <w:t xml:space="preserve">в 2023 году </w:t>
      </w:r>
      <w:r w:rsidRPr="00812A6D">
        <w:rPr>
          <w:spacing w:val="-2"/>
          <w:sz w:val="28"/>
          <w:szCs w:val="28"/>
          <w:lang w:eastAsia="en-US"/>
        </w:rPr>
        <w:t xml:space="preserve">требуется выполнение следующих работ: </w:t>
      </w:r>
      <w:proofErr w:type="spellStart"/>
      <w:r w:rsidRPr="00812A6D">
        <w:rPr>
          <w:spacing w:val="-2"/>
          <w:sz w:val="28"/>
          <w:szCs w:val="28"/>
          <w:lang w:eastAsia="en-US"/>
        </w:rPr>
        <w:t>гидроиспытания</w:t>
      </w:r>
      <w:proofErr w:type="spellEnd"/>
      <w:r>
        <w:rPr>
          <w:spacing w:val="-2"/>
          <w:sz w:val="28"/>
          <w:szCs w:val="28"/>
          <w:lang w:eastAsia="en-US"/>
        </w:rPr>
        <w:t xml:space="preserve">, отделочные работы </w:t>
      </w:r>
      <w:r w:rsidRPr="00812A6D">
        <w:rPr>
          <w:spacing w:val="-2"/>
          <w:sz w:val="28"/>
          <w:szCs w:val="28"/>
          <w:lang w:eastAsia="en-US"/>
        </w:rPr>
        <w:t>и устано</w:t>
      </w:r>
      <w:r>
        <w:rPr>
          <w:spacing w:val="-2"/>
          <w:sz w:val="28"/>
          <w:szCs w:val="28"/>
          <w:lang w:eastAsia="en-US"/>
        </w:rPr>
        <w:t>вка оборудования</w:t>
      </w:r>
      <w:r w:rsidRPr="00812A6D">
        <w:rPr>
          <w:spacing w:val="-2"/>
          <w:sz w:val="28"/>
          <w:szCs w:val="28"/>
          <w:lang w:eastAsia="en-US"/>
        </w:rPr>
        <w:t>.</w:t>
      </w:r>
    </w:p>
    <w:p w:rsidR="009F4A23" w:rsidRPr="00812A6D" w:rsidRDefault="009F4A23" w:rsidP="009F4A23">
      <w:pPr>
        <w:ind w:left="-57" w:right="-57" w:firstLine="765"/>
        <w:jc w:val="both"/>
        <w:rPr>
          <w:sz w:val="28"/>
          <w:szCs w:val="28"/>
          <w:lang w:eastAsia="en-US"/>
        </w:rPr>
      </w:pPr>
      <w:r w:rsidRPr="00812A6D">
        <w:rPr>
          <w:spacing w:val="-2"/>
          <w:sz w:val="28"/>
          <w:szCs w:val="28"/>
          <w:lang w:eastAsia="en-US"/>
        </w:rPr>
        <w:t xml:space="preserve">Требуется выполнение работ </w:t>
      </w:r>
      <w:r w:rsidRPr="00812A6D">
        <w:rPr>
          <w:sz w:val="28"/>
          <w:szCs w:val="28"/>
          <w:lang w:eastAsia="en-US"/>
        </w:rPr>
        <w:t>по переустройству асфальтобетонного покрытия проездов и стоянки.</w:t>
      </w:r>
    </w:p>
    <w:p w:rsidR="009F4A23" w:rsidRPr="00527193" w:rsidRDefault="009F4A23" w:rsidP="009F4A23">
      <w:pPr>
        <w:jc w:val="both"/>
        <w:rPr>
          <w:sz w:val="28"/>
          <w:szCs w:val="28"/>
        </w:rPr>
      </w:pPr>
      <w:r w:rsidRPr="00527193">
        <w:rPr>
          <w:sz w:val="28"/>
          <w:szCs w:val="28"/>
        </w:rPr>
        <w:t xml:space="preserve"> </w:t>
      </w:r>
      <w:r w:rsidRPr="00527193">
        <w:rPr>
          <w:sz w:val="28"/>
          <w:szCs w:val="28"/>
        </w:rPr>
        <w:tab/>
      </w:r>
      <w:r w:rsidR="006F133A">
        <w:rPr>
          <w:sz w:val="28"/>
          <w:szCs w:val="28"/>
        </w:rPr>
        <w:t>3) </w:t>
      </w:r>
      <w:r w:rsidRPr="00527193">
        <w:rPr>
          <w:sz w:val="28"/>
          <w:szCs w:val="28"/>
        </w:rPr>
        <w:t>Реконструкция Дворца Спорта в г. Волжск</w:t>
      </w:r>
    </w:p>
    <w:p w:rsidR="009F4A23" w:rsidRPr="00812A6D" w:rsidRDefault="009F4A23" w:rsidP="009F4A23">
      <w:pPr>
        <w:ind w:firstLine="709"/>
        <w:jc w:val="both"/>
        <w:rPr>
          <w:rFonts w:eastAsia="Calibri"/>
          <w:color w:val="2C2D2E"/>
          <w:sz w:val="28"/>
          <w:szCs w:val="28"/>
          <w:shd w:val="clear" w:color="auto" w:fill="FFFFFF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 xml:space="preserve">Строительно-монтажные работы завершены. Объект введен </w:t>
      </w:r>
      <w:r w:rsidR="006F133A">
        <w:rPr>
          <w:rFonts w:eastAsia="Calibri"/>
          <w:sz w:val="28"/>
          <w:szCs w:val="28"/>
          <w:lang w:eastAsia="en-US"/>
        </w:rPr>
        <w:br/>
      </w:r>
      <w:r w:rsidRPr="00812A6D">
        <w:rPr>
          <w:rFonts w:eastAsia="Calibri"/>
          <w:sz w:val="28"/>
          <w:szCs w:val="28"/>
          <w:lang w:eastAsia="en-US"/>
        </w:rPr>
        <w:t>в эксплуатацию в декабре 2022 г.</w:t>
      </w:r>
    </w:p>
    <w:p w:rsidR="009F4A23" w:rsidRPr="00BF626D" w:rsidRDefault="006F133A" w:rsidP="009F4A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</w:t>
      </w:r>
      <w:r w:rsidR="009F4A23" w:rsidRPr="00BF626D">
        <w:rPr>
          <w:rFonts w:eastAsia="Calibri"/>
          <w:sz w:val="28"/>
          <w:szCs w:val="28"/>
          <w:lang w:eastAsia="en-US"/>
        </w:rPr>
        <w:t>«Государственная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</w:t>
      </w:r>
      <w:r w:rsidR="00BF626D">
        <w:rPr>
          <w:rFonts w:eastAsia="Calibri"/>
          <w:sz w:val="28"/>
          <w:szCs w:val="28"/>
          <w:lang w:eastAsia="en-US"/>
        </w:rPr>
        <w:br/>
      </w:r>
      <w:r w:rsidR="009F4A23" w:rsidRPr="00BF626D">
        <w:rPr>
          <w:rFonts w:eastAsia="Calibri"/>
          <w:sz w:val="28"/>
          <w:szCs w:val="28"/>
          <w:lang w:eastAsia="en-US"/>
        </w:rPr>
        <w:t xml:space="preserve">Российской Федерации». </w:t>
      </w:r>
    </w:p>
    <w:p w:rsidR="009F4A23" w:rsidRPr="00812A6D" w:rsidRDefault="009F4A23" w:rsidP="009F4A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>Указанная субсидия распредел</w:t>
      </w:r>
      <w:r>
        <w:rPr>
          <w:rFonts w:eastAsia="Calibri"/>
          <w:sz w:val="28"/>
          <w:szCs w:val="28"/>
          <w:lang w:eastAsia="en-US"/>
        </w:rPr>
        <w:t>ена</w:t>
      </w:r>
      <w:r w:rsidRPr="00812A6D">
        <w:rPr>
          <w:rFonts w:eastAsia="Calibri"/>
          <w:sz w:val="28"/>
          <w:szCs w:val="28"/>
          <w:lang w:eastAsia="en-US"/>
        </w:rPr>
        <w:t xml:space="preserve"> на:</w:t>
      </w:r>
    </w:p>
    <w:p w:rsidR="009F4A23" w:rsidRPr="00812A6D" w:rsidRDefault="009F4A23" w:rsidP="009F4A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>поддержку одаренных спортсменов Республики Марий Эл,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подготовки;</w:t>
      </w:r>
    </w:p>
    <w:p w:rsidR="009F4A23" w:rsidRPr="00812A6D" w:rsidRDefault="009F4A23" w:rsidP="009F4A23">
      <w:pPr>
        <w:ind w:firstLine="72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 xml:space="preserve">поддержку </w:t>
      </w:r>
      <w:r w:rsidRPr="00812A6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спортивных организаций, осуществляющих подготовку спортивного резерва </w:t>
      </w:r>
      <w:r w:rsidRPr="00812A6D">
        <w:rPr>
          <w:rFonts w:eastAsia="Calibri"/>
          <w:bCs/>
          <w:sz w:val="28"/>
          <w:szCs w:val="28"/>
          <w:lang w:eastAsia="en-US"/>
        </w:rPr>
        <w:t>для спортивных сборных команд, в том числе спортивных сборных команд Российской Федерации</w:t>
      </w:r>
      <w:r w:rsidRPr="00812A6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 и спортивных организаций, обеспечивающих подготовку спортивных сборных команд.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2022 году средства с</w:t>
      </w:r>
      <w:r w:rsidRPr="00812A6D">
        <w:rPr>
          <w:sz w:val="28"/>
          <w:szCs w:val="28"/>
        </w:rPr>
        <w:t>убсидии распределены 9 учреждениям спортивной подготовки: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>ГБУ Республики Марий Эл «СШОР «Виктория»;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>ГБУ Республики Марий Эл «СШОР по греко-римской борьбе»;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>ГБУ Республики Марий Эл «СШОР по спортивной гимнастике»;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>ГБУ Республики Марий Эл «СШОР по футболу и регби»;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>ГБУ Республики Марий Эл «СШОР по плаванию»;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>ГБУ Республики Марий Эл «Комплексная СШОР»;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>ГБУ Республики Марий Эл «СШОР по легкой атлетике»;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>ГБПОУ Республики Марий Эл «Училище олимпийского резерва»;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 xml:space="preserve">ГБУ Республики Марий Эл «Спортивно-адаптивная школа </w:t>
      </w:r>
      <w:proofErr w:type="spellStart"/>
      <w:r w:rsidRPr="00812A6D">
        <w:rPr>
          <w:sz w:val="28"/>
          <w:szCs w:val="28"/>
        </w:rPr>
        <w:t>паралимпийского</w:t>
      </w:r>
      <w:proofErr w:type="spellEnd"/>
      <w:r w:rsidRPr="00812A6D">
        <w:rPr>
          <w:sz w:val="28"/>
          <w:szCs w:val="28"/>
        </w:rPr>
        <w:t xml:space="preserve"> резерва».</w:t>
      </w:r>
    </w:p>
    <w:p w:rsidR="009F4A23" w:rsidRPr="00812A6D" w:rsidRDefault="009F4A23" w:rsidP="009F4A23">
      <w:pPr>
        <w:ind w:firstLine="720"/>
        <w:jc w:val="both"/>
        <w:rPr>
          <w:sz w:val="28"/>
          <w:szCs w:val="28"/>
        </w:rPr>
      </w:pPr>
      <w:r w:rsidRPr="00812A6D">
        <w:rPr>
          <w:sz w:val="28"/>
          <w:szCs w:val="28"/>
        </w:rPr>
        <w:t xml:space="preserve">Выделенные средства направлены учреждениями на реализацию программ спортивной подготовки по базовым для Республики Марий Эл </w:t>
      </w:r>
      <w:r w:rsidRPr="00812A6D">
        <w:rPr>
          <w:sz w:val="28"/>
          <w:szCs w:val="28"/>
        </w:rPr>
        <w:lastRenderedPageBreak/>
        <w:t>видам спорта (закупка спортивной экипировки, инвентаря и оборудования).</w:t>
      </w:r>
    </w:p>
    <w:p w:rsidR="009F4A23" w:rsidRPr="00812A6D" w:rsidRDefault="009F4A23" w:rsidP="009F4A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 xml:space="preserve">Организациями заключено 11 контрактов на поставку спортивной экипировки по лыжным гонкам, греко-римской борьбе, легкой атлетике, плаванию, а также спортивного оборудования и инвентаря по гребле </w:t>
      </w:r>
      <w:r w:rsidRPr="00812A6D">
        <w:rPr>
          <w:rFonts w:eastAsia="Calibri"/>
          <w:sz w:val="28"/>
          <w:szCs w:val="28"/>
          <w:lang w:eastAsia="en-US"/>
        </w:rPr>
        <w:br/>
        <w:t>на байдарках и каноэ, спортивной гимнастике, футболу и спорту слепых.</w:t>
      </w:r>
    </w:p>
    <w:p w:rsidR="009F4A23" w:rsidRPr="005C6095" w:rsidRDefault="009F4A23" w:rsidP="00BF626D">
      <w:pPr>
        <w:spacing w:line="249" w:lineRule="auto"/>
        <w:ind w:right="1" w:firstLine="730"/>
        <w:jc w:val="both"/>
        <w:rPr>
          <w:color w:val="000000"/>
          <w:sz w:val="28"/>
          <w:szCs w:val="22"/>
        </w:rPr>
      </w:pPr>
      <w:r w:rsidRPr="005C6095">
        <w:rPr>
          <w:color w:val="000000"/>
          <w:sz w:val="28"/>
          <w:szCs w:val="22"/>
        </w:rPr>
        <w:t xml:space="preserve">Часть средств субсидии в размере 300 000,0 рублей направлена </w:t>
      </w:r>
      <w:r w:rsidRPr="005C6095">
        <w:rPr>
          <w:color w:val="000000"/>
          <w:sz w:val="28"/>
          <w:szCs w:val="22"/>
        </w:rPr>
        <w:br/>
        <w:t xml:space="preserve">на поддержку одаренных спортсменов, занимающихся в организациях, осуществляющих спортивную подготовку, и </w:t>
      </w:r>
      <w:r>
        <w:rPr>
          <w:color w:val="000000"/>
          <w:sz w:val="28"/>
          <w:szCs w:val="22"/>
        </w:rPr>
        <w:t>о</w:t>
      </w:r>
      <w:r w:rsidRPr="005C6095">
        <w:rPr>
          <w:color w:val="000000"/>
          <w:sz w:val="28"/>
          <w:szCs w:val="22"/>
        </w:rPr>
        <w:t>бразовательных</w:t>
      </w:r>
      <w:r w:rsidRPr="005C6095">
        <w:rPr>
          <w:noProof/>
          <w:color w:val="000000"/>
          <w:sz w:val="28"/>
          <w:szCs w:val="22"/>
        </w:rPr>
        <w:drawing>
          <wp:inline distT="0" distB="0" distL="0" distR="0">
            <wp:extent cx="8255" cy="8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2"/>
        </w:rPr>
        <w:t xml:space="preserve"> </w:t>
      </w:r>
      <w:r w:rsidRPr="005C6095">
        <w:rPr>
          <w:color w:val="000000"/>
          <w:sz w:val="28"/>
          <w:szCs w:val="22"/>
        </w:rPr>
        <w:t>организациях, реализующих федеральные с</w:t>
      </w:r>
      <w:r w:rsidR="00BF626D">
        <w:rPr>
          <w:color w:val="000000"/>
          <w:sz w:val="28"/>
          <w:szCs w:val="22"/>
        </w:rPr>
        <w:t xml:space="preserve">тандарты спортивной подготовки. </w:t>
      </w:r>
      <w:r w:rsidRPr="005C6095">
        <w:rPr>
          <w:color w:val="000000"/>
          <w:sz w:val="28"/>
          <w:szCs w:val="22"/>
        </w:rPr>
        <w:t xml:space="preserve">В 2022 году поддержку получили 12 спортсменов </w:t>
      </w:r>
      <w:r w:rsidRPr="005C6095">
        <w:rPr>
          <w:color w:val="000000"/>
          <w:sz w:val="28"/>
          <w:szCs w:val="22"/>
        </w:rPr>
        <w:br/>
        <w:t xml:space="preserve">из 3 организаций спортивной подготовки </w:t>
      </w:r>
      <w:r w:rsidRPr="005C6095">
        <w:rPr>
          <w:noProof/>
          <w:color w:val="000000"/>
          <w:sz w:val="28"/>
          <w:szCs w:val="22"/>
        </w:rPr>
        <w:t xml:space="preserve">- </w:t>
      </w:r>
      <w:r w:rsidRPr="005C6095">
        <w:rPr>
          <w:color w:val="000000"/>
          <w:sz w:val="28"/>
          <w:szCs w:val="22"/>
        </w:rPr>
        <w:t xml:space="preserve">ГБУ Республики Марий Эл «СШОР «Виктория», ГБУ Республики Марий Эл «САШПР» </w:t>
      </w:r>
      <w:r w:rsidRPr="005C6095">
        <w:rPr>
          <w:color w:val="000000"/>
          <w:sz w:val="28"/>
          <w:szCs w:val="22"/>
        </w:rPr>
        <w:br/>
        <w:t>и ГБУ Республики Марий Эл «Комплексная СШОР».</w:t>
      </w:r>
    </w:p>
    <w:p w:rsidR="009F4A23" w:rsidRPr="00812A6D" w:rsidRDefault="009F4A23" w:rsidP="00BF626D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812A6D">
        <w:rPr>
          <w:rFonts w:eastAsia="Calibri"/>
          <w:sz w:val="28"/>
          <w:szCs w:val="28"/>
          <w:lang w:eastAsia="en-US"/>
        </w:rPr>
        <w:t>убсидия освоена на 100%.</w:t>
      </w:r>
    </w:p>
    <w:p w:rsidR="009F4A23" w:rsidRPr="00BF626D" w:rsidRDefault="006F133A" w:rsidP="00BF626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 </w:t>
      </w:r>
      <w:r w:rsidR="009F4A23" w:rsidRPr="00BF626D">
        <w:rPr>
          <w:rFonts w:eastAsia="Calibri"/>
          <w:sz w:val="28"/>
          <w:szCs w:val="28"/>
          <w:lang w:eastAsia="en-US"/>
        </w:rPr>
        <w:t>Закупка спортивного оборудования и инвентаря для приведения организаций спортивной под</w:t>
      </w:r>
      <w:r w:rsidR="00761720">
        <w:rPr>
          <w:rFonts w:eastAsia="Calibri"/>
          <w:sz w:val="28"/>
          <w:szCs w:val="28"/>
          <w:lang w:eastAsia="en-US"/>
        </w:rPr>
        <w:t>готовки в нормативное состояние</w:t>
      </w:r>
      <w:r w:rsidR="009F4A23" w:rsidRPr="00BF626D">
        <w:rPr>
          <w:rFonts w:eastAsia="Calibri"/>
          <w:sz w:val="28"/>
          <w:szCs w:val="28"/>
          <w:lang w:eastAsia="en-US"/>
        </w:rPr>
        <w:t>.</w:t>
      </w:r>
    </w:p>
    <w:p w:rsidR="009F4A23" w:rsidRPr="00812A6D" w:rsidRDefault="009F4A23" w:rsidP="009F4A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>В 2022 году субсидию получили:</w:t>
      </w:r>
    </w:p>
    <w:p w:rsidR="009F4A23" w:rsidRPr="00812A6D" w:rsidRDefault="009F4A23" w:rsidP="009F4A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>ГБУ Республики Марий Эл «СШОР Виктория» - 3 291,79 тыс. рублей;</w:t>
      </w:r>
    </w:p>
    <w:p w:rsidR="009F4A23" w:rsidRPr="00812A6D" w:rsidRDefault="009F4A23" w:rsidP="009F4A2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>ГБУ Республики Марий Эл «Комплексная СШОР» - 1 297,4 тыс. рублей.</w:t>
      </w:r>
    </w:p>
    <w:p w:rsidR="009F4A23" w:rsidRPr="00812A6D" w:rsidRDefault="009F4A23" w:rsidP="009F4A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A6D">
        <w:rPr>
          <w:rFonts w:eastAsia="Calibri"/>
          <w:sz w:val="28"/>
          <w:szCs w:val="28"/>
          <w:lang w:eastAsia="en-US"/>
        </w:rPr>
        <w:t xml:space="preserve">На выделенные средства учреждениями-получателями субсидии заключено 8 контрактов. Средства субсидии направлены </w:t>
      </w:r>
      <w:r w:rsidR="0035456C">
        <w:rPr>
          <w:rFonts w:eastAsia="Calibri"/>
          <w:sz w:val="28"/>
          <w:szCs w:val="28"/>
          <w:lang w:eastAsia="en-US"/>
        </w:rPr>
        <w:br/>
      </w:r>
      <w:r w:rsidRPr="00812A6D">
        <w:rPr>
          <w:rFonts w:eastAsia="Calibri"/>
          <w:sz w:val="28"/>
          <w:szCs w:val="28"/>
          <w:lang w:eastAsia="en-US"/>
        </w:rPr>
        <w:t xml:space="preserve">на приобретение спортивного оборудования и инвентаря по базовым </w:t>
      </w:r>
      <w:r w:rsidR="0035456C">
        <w:rPr>
          <w:rFonts w:eastAsia="Calibri"/>
          <w:sz w:val="28"/>
          <w:szCs w:val="28"/>
          <w:lang w:eastAsia="en-US"/>
        </w:rPr>
        <w:br/>
      </w:r>
      <w:r w:rsidRPr="00812A6D">
        <w:rPr>
          <w:rFonts w:eastAsia="Calibri"/>
          <w:sz w:val="28"/>
          <w:szCs w:val="28"/>
          <w:lang w:eastAsia="en-US"/>
        </w:rPr>
        <w:t xml:space="preserve">для Республики Марий Эл видам спорта - гребля на байдарках и каноэ и лыжные гонки: </w:t>
      </w:r>
    </w:p>
    <w:p w:rsidR="009F4A23" w:rsidRPr="00761720" w:rsidRDefault="006F133A" w:rsidP="009F4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F4A23" w:rsidRPr="00761720">
        <w:rPr>
          <w:sz w:val="28"/>
          <w:szCs w:val="28"/>
        </w:rPr>
        <w:t xml:space="preserve"> Проведение физкультурных и комплексных физкультурных мероприятий для всех категорий и групп населения. </w:t>
      </w:r>
    </w:p>
    <w:p w:rsidR="009F4A23" w:rsidRDefault="009F4A23" w:rsidP="009F4A23">
      <w:pPr>
        <w:ind w:firstLine="708"/>
        <w:jc w:val="both"/>
        <w:rPr>
          <w:sz w:val="28"/>
          <w:szCs w:val="28"/>
        </w:rPr>
      </w:pPr>
      <w:r w:rsidRPr="006B3516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6B3516">
        <w:rPr>
          <w:sz w:val="28"/>
          <w:szCs w:val="28"/>
        </w:rPr>
        <w:t xml:space="preserve"> год в Республике Марий Эл было проведено </w:t>
      </w:r>
      <w:r w:rsidR="0035456C">
        <w:rPr>
          <w:sz w:val="28"/>
          <w:szCs w:val="28"/>
        </w:rPr>
        <w:br/>
      </w:r>
      <w:r w:rsidRPr="006B3516">
        <w:rPr>
          <w:sz w:val="28"/>
          <w:szCs w:val="28"/>
        </w:rPr>
        <w:t>24 физкультурных и комплек</w:t>
      </w:r>
      <w:r>
        <w:rPr>
          <w:sz w:val="28"/>
          <w:szCs w:val="28"/>
        </w:rPr>
        <w:t>сных физкультурных мероприятий, что соответствует контрольному значению результата.</w:t>
      </w:r>
    </w:p>
    <w:p w:rsidR="00766B88" w:rsidRPr="00E762B9" w:rsidRDefault="00766B88" w:rsidP="00766B8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Реализация регионального проекта «Социальная активность» национального проекта «Образование» направлена на развитие добровольчества (</w:t>
      </w:r>
      <w:proofErr w:type="spellStart"/>
      <w:r w:rsidRPr="00E762B9">
        <w:rPr>
          <w:color w:val="000000" w:themeColor="text1"/>
          <w:sz w:val="28"/>
          <w:szCs w:val="28"/>
        </w:rPr>
        <w:t>волонтерства</w:t>
      </w:r>
      <w:proofErr w:type="spellEnd"/>
      <w:r w:rsidRPr="00E762B9">
        <w:rPr>
          <w:color w:val="000000" w:themeColor="text1"/>
          <w:sz w:val="28"/>
          <w:szCs w:val="28"/>
        </w:rPr>
        <w:t xml:space="preserve">), развитие талантов и способностей </w:t>
      </w:r>
      <w:r w:rsidRPr="00E762B9">
        <w:rPr>
          <w:color w:val="000000" w:themeColor="text1"/>
          <w:sz w:val="28"/>
          <w:szCs w:val="28"/>
        </w:rPr>
        <w:br/>
        <w:t xml:space="preserve">у детей и молодежи, в </w:t>
      </w:r>
      <w:proofErr w:type="spellStart"/>
      <w:r w:rsidRPr="00E762B9">
        <w:rPr>
          <w:color w:val="000000" w:themeColor="text1"/>
          <w:sz w:val="28"/>
          <w:szCs w:val="28"/>
        </w:rPr>
        <w:t>т.ч</w:t>
      </w:r>
      <w:proofErr w:type="spellEnd"/>
      <w:r w:rsidRPr="00E762B9">
        <w:rPr>
          <w:color w:val="000000" w:themeColor="text1"/>
          <w:sz w:val="28"/>
          <w:szCs w:val="28"/>
        </w:rPr>
        <w:t>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движение.</w:t>
      </w:r>
    </w:p>
    <w:p w:rsidR="00766B88" w:rsidRPr="00E762B9" w:rsidRDefault="00766B88" w:rsidP="00766B8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Сроки проекта: 1 января 2019 г. </w:t>
      </w:r>
      <w:r w:rsidR="00AF3F9E" w:rsidRPr="00E762B9">
        <w:rPr>
          <w:color w:val="000000" w:themeColor="text1"/>
          <w:sz w:val="28"/>
          <w:szCs w:val="28"/>
        </w:rPr>
        <w:t>-</w:t>
      </w:r>
      <w:r w:rsidRPr="00E762B9">
        <w:rPr>
          <w:color w:val="000000" w:themeColor="text1"/>
          <w:sz w:val="28"/>
          <w:szCs w:val="28"/>
        </w:rPr>
        <w:t xml:space="preserve"> 31 декабря 2024 г.</w:t>
      </w:r>
    </w:p>
    <w:p w:rsidR="00766B88" w:rsidRPr="00E762B9" w:rsidRDefault="00766B88" w:rsidP="00766B88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В подсистеме управления национальными проектами государственной интегрированной системы управления общественными финансами «Электронный бюджет» с Федеральным агентством по делам </w:t>
      </w:r>
      <w:r w:rsidRPr="00E762B9">
        <w:rPr>
          <w:color w:val="000000" w:themeColor="text1"/>
          <w:sz w:val="28"/>
          <w:szCs w:val="28"/>
        </w:rPr>
        <w:lastRenderedPageBreak/>
        <w:t xml:space="preserve">молодежи заключено Соглашение о реализации регионального проекта «Социальная активность» на территории Республики Марий Эл </w:t>
      </w:r>
      <w:r w:rsidRPr="00E762B9">
        <w:rPr>
          <w:color w:val="000000" w:themeColor="text1"/>
          <w:sz w:val="28"/>
          <w:szCs w:val="28"/>
        </w:rPr>
        <w:br/>
        <w:t xml:space="preserve">от 6 февраля 2019 г. № 091-2019-Е80015-1 (далее </w:t>
      </w:r>
      <w:r w:rsidR="00AF3F9E" w:rsidRPr="00E762B9">
        <w:rPr>
          <w:color w:val="000000" w:themeColor="text1"/>
          <w:sz w:val="28"/>
          <w:szCs w:val="28"/>
        </w:rPr>
        <w:t>-</w:t>
      </w:r>
      <w:r w:rsidRPr="00E762B9">
        <w:rPr>
          <w:color w:val="000000" w:themeColor="text1"/>
          <w:sz w:val="28"/>
          <w:szCs w:val="28"/>
        </w:rPr>
        <w:t xml:space="preserve"> Соглашение) </w:t>
      </w:r>
    </w:p>
    <w:p w:rsidR="00766B88" w:rsidRPr="00E762B9" w:rsidRDefault="00766B88" w:rsidP="00766B88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E762B9">
        <w:rPr>
          <w:bCs/>
          <w:color w:val="000000" w:themeColor="text1"/>
          <w:sz w:val="28"/>
          <w:szCs w:val="28"/>
        </w:rPr>
        <w:t xml:space="preserve">Предметом Соглашения является организация взаимодействия руководителя федерального проекта и руководителя регионального проекта, при реализации регионального проекта и осуществления мониторинга его реализации по достижению целей, показателей </w:t>
      </w:r>
      <w:r w:rsidRPr="00E762B9">
        <w:rPr>
          <w:bCs/>
          <w:color w:val="000000" w:themeColor="text1"/>
          <w:sz w:val="28"/>
          <w:szCs w:val="28"/>
        </w:rPr>
        <w:br/>
        <w:t>и результатов федерального проекта в части мероприятий, реализуемых в Республике Марий Эл и (или) муниципальных образованиях, расположенных на территории Республики Марий Эл</w:t>
      </w:r>
    </w:p>
    <w:p w:rsidR="00766B88" w:rsidRPr="00E762B9" w:rsidRDefault="00766B88" w:rsidP="00766B88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Реализация основных мероприятий осуществляется согласно паспорта регионального проекта «Социальная активность», утвержденного</w:t>
      </w:r>
      <w:r w:rsidR="00264A7A" w:rsidRPr="00E762B9">
        <w:rPr>
          <w:color w:val="000000" w:themeColor="text1"/>
          <w:sz w:val="28"/>
          <w:szCs w:val="28"/>
        </w:rPr>
        <w:t xml:space="preserve"> </w:t>
      </w:r>
      <w:r w:rsidRPr="00E762B9">
        <w:rPr>
          <w:bCs/>
          <w:color w:val="000000" w:themeColor="text1"/>
          <w:sz w:val="28"/>
          <w:szCs w:val="28"/>
        </w:rPr>
        <w:t xml:space="preserve">Советом при Главе Республики Марий Эл </w:t>
      </w:r>
      <w:r w:rsidR="0035456C">
        <w:rPr>
          <w:bCs/>
          <w:color w:val="000000" w:themeColor="text1"/>
          <w:sz w:val="28"/>
          <w:szCs w:val="28"/>
        </w:rPr>
        <w:br/>
      </w:r>
      <w:r w:rsidRPr="00E762B9">
        <w:rPr>
          <w:bCs/>
          <w:color w:val="000000" w:themeColor="text1"/>
          <w:sz w:val="28"/>
          <w:szCs w:val="28"/>
        </w:rPr>
        <w:t xml:space="preserve">по стратегическому развитию, проектной деятельности и реализации национальных проектов и программ (протокол от 14 декабря 2018 г. </w:t>
      </w:r>
      <w:r w:rsidRPr="00E762B9">
        <w:rPr>
          <w:bCs/>
          <w:color w:val="000000" w:themeColor="text1"/>
          <w:sz w:val="28"/>
          <w:szCs w:val="28"/>
        </w:rPr>
        <w:br/>
        <w:t>№ 2).</w:t>
      </w:r>
    </w:p>
    <w:p w:rsidR="004C1A1C" w:rsidRPr="00E762B9" w:rsidRDefault="004C1A1C" w:rsidP="004C1A1C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Для реализации ключевых показателей и мероприятий проекта </w:t>
      </w:r>
      <w:r w:rsidRPr="00E762B9">
        <w:rPr>
          <w:color w:val="000000" w:themeColor="text1"/>
          <w:sz w:val="28"/>
          <w:szCs w:val="28"/>
        </w:rPr>
        <w:br/>
        <w:t>в 2021 году в республиканском бюджете Республики Марий Эл предусмотрено 5 735,1 тыс. рублей.</w:t>
      </w:r>
    </w:p>
    <w:p w:rsidR="00766B88" w:rsidRPr="00E762B9" w:rsidRDefault="00766B88" w:rsidP="00766B88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762B9">
        <w:rPr>
          <w:bCs/>
          <w:color w:val="000000" w:themeColor="text1"/>
          <w:sz w:val="28"/>
          <w:szCs w:val="28"/>
        </w:rPr>
        <w:t xml:space="preserve">В регионе действует «Ресурсный центр поддержки добровольчества в Республике Марий Эл» (далее – Ресурсный центр). Торжественная церемония открытия Ресурсного центра состоялась </w:t>
      </w:r>
      <w:r w:rsidRPr="00E762B9">
        <w:rPr>
          <w:bCs/>
          <w:color w:val="000000" w:themeColor="text1"/>
          <w:sz w:val="28"/>
          <w:szCs w:val="28"/>
        </w:rPr>
        <w:br/>
        <w:t>30 января 2020 г. с участием членов Правительства Республики Марий Эл, Совета по развитию добровольчества (</w:t>
      </w:r>
      <w:proofErr w:type="spellStart"/>
      <w:r w:rsidRPr="00E762B9">
        <w:rPr>
          <w:bCs/>
          <w:color w:val="000000" w:themeColor="text1"/>
          <w:sz w:val="28"/>
          <w:szCs w:val="28"/>
        </w:rPr>
        <w:t>волонтерства</w:t>
      </w:r>
      <w:proofErr w:type="spellEnd"/>
      <w:r w:rsidRPr="00E762B9">
        <w:rPr>
          <w:bCs/>
          <w:color w:val="000000" w:themeColor="text1"/>
          <w:sz w:val="28"/>
          <w:szCs w:val="28"/>
        </w:rPr>
        <w:t>) при Главе Республики Марий Эл, представителей ведущих некоммерческих организаций, осуществляющих добровольческую деятельность, средств массовой информации и добровольцев.</w:t>
      </w:r>
    </w:p>
    <w:p w:rsidR="00766B88" w:rsidRPr="00E762B9" w:rsidRDefault="00766B88" w:rsidP="00766B88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762B9">
        <w:rPr>
          <w:bCs/>
          <w:color w:val="000000" w:themeColor="text1"/>
          <w:sz w:val="28"/>
          <w:szCs w:val="28"/>
        </w:rPr>
        <w:t xml:space="preserve">Ресурсный центр является структурным подразделением </w:t>
      </w:r>
      <w:r w:rsidRPr="00E762B9">
        <w:rPr>
          <w:bCs/>
          <w:color w:val="000000" w:themeColor="text1"/>
          <w:sz w:val="28"/>
          <w:szCs w:val="28"/>
        </w:rPr>
        <w:br/>
        <w:t>ГБУ Республики Марий Эл «Дворец молодежи» (приказ от 30 декабря 2019 г. № 01-03/150), созданный в соответствии с методическими рекомендациями «Модель регионального ресурсного центра», разработанными Ассоциацией волонтерских центров.</w:t>
      </w:r>
    </w:p>
    <w:p w:rsidR="00AF064B" w:rsidRPr="00E762B9" w:rsidRDefault="00AF064B" w:rsidP="00AF064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18 марта 2020 г. начался прием заявок для участия </w:t>
      </w:r>
      <w:r w:rsidRPr="00E762B9">
        <w:rPr>
          <w:color w:val="000000" w:themeColor="text1"/>
          <w:sz w:val="28"/>
          <w:szCs w:val="28"/>
        </w:rPr>
        <w:br/>
        <w:t>в конкурсном отборе на гранты Главы Республики Марий Эл в области добровольчества (</w:t>
      </w:r>
      <w:proofErr w:type="spellStart"/>
      <w:r w:rsidRPr="00E762B9">
        <w:rPr>
          <w:color w:val="000000" w:themeColor="text1"/>
          <w:sz w:val="28"/>
          <w:szCs w:val="28"/>
        </w:rPr>
        <w:t>волонтерства</w:t>
      </w:r>
      <w:proofErr w:type="spellEnd"/>
      <w:r w:rsidRPr="00E762B9">
        <w:rPr>
          <w:color w:val="000000" w:themeColor="text1"/>
          <w:sz w:val="28"/>
          <w:szCs w:val="28"/>
        </w:rPr>
        <w:t>) в Республике Марий Эл (Указ Главы Республики Марий Эл от 18 сентября 2019 г. № 140 «О грантах Главы Республики Марий Эл в области добровольчества (</w:t>
      </w:r>
      <w:proofErr w:type="spellStart"/>
      <w:r w:rsidRPr="00E762B9">
        <w:rPr>
          <w:color w:val="000000" w:themeColor="text1"/>
          <w:sz w:val="28"/>
          <w:szCs w:val="28"/>
        </w:rPr>
        <w:t>волонтерства</w:t>
      </w:r>
      <w:proofErr w:type="spellEnd"/>
      <w:r w:rsidRPr="00E762B9">
        <w:rPr>
          <w:color w:val="000000" w:themeColor="text1"/>
          <w:sz w:val="28"/>
          <w:szCs w:val="28"/>
        </w:rPr>
        <w:t xml:space="preserve">) </w:t>
      </w:r>
      <w:r w:rsidRPr="00E762B9">
        <w:rPr>
          <w:color w:val="000000" w:themeColor="text1"/>
          <w:sz w:val="28"/>
          <w:szCs w:val="28"/>
        </w:rPr>
        <w:br/>
        <w:t xml:space="preserve">в Республике Марий Эл»).Всего на участие в конкурсном отборе подано 48 заявок, из них 27 от физических лиц и 21 от юридических лиц/индивидуальных предпринимателей. 2 июня 2020 г. </w:t>
      </w:r>
      <w:r w:rsidRPr="00E762B9">
        <w:rPr>
          <w:color w:val="000000" w:themeColor="text1"/>
          <w:sz w:val="28"/>
          <w:szCs w:val="28"/>
        </w:rPr>
        <w:br/>
        <w:t xml:space="preserve">на заключительном заседании экспертным советом определены победители на представление грантов Главы Республики Марий Эл </w:t>
      </w:r>
      <w:r w:rsidRPr="00E762B9">
        <w:rPr>
          <w:color w:val="000000" w:themeColor="text1"/>
          <w:sz w:val="28"/>
          <w:szCs w:val="28"/>
        </w:rPr>
        <w:br/>
        <w:t>в области добровольчества (</w:t>
      </w:r>
      <w:proofErr w:type="spellStart"/>
      <w:r w:rsidRPr="00E762B9">
        <w:rPr>
          <w:color w:val="000000" w:themeColor="text1"/>
          <w:sz w:val="28"/>
          <w:szCs w:val="28"/>
        </w:rPr>
        <w:t>волонтерства</w:t>
      </w:r>
      <w:proofErr w:type="spellEnd"/>
      <w:r w:rsidRPr="00E762B9">
        <w:rPr>
          <w:color w:val="000000" w:themeColor="text1"/>
          <w:sz w:val="28"/>
          <w:szCs w:val="28"/>
        </w:rPr>
        <w:t>) в Республике Марий Эл, общая сумма грантов составила 806,921 тыс. рублей.</w:t>
      </w:r>
    </w:p>
    <w:p w:rsidR="005E04FC" w:rsidRPr="00E762B9" w:rsidRDefault="005E04FC" w:rsidP="005E04FC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2B9">
        <w:rPr>
          <w:bCs/>
          <w:color w:val="000000" w:themeColor="text1"/>
          <w:sz w:val="28"/>
          <w:szCs w:val="28"/>
        </w:rPr>
        <w:lastRenderedPageBreak/>
        <w:t>На платформе онлайн-университета социальных наук «</w:t>
      </w:r>
      <w:proofErr w:type="spellStart"/>
      <w:r w:rsidRPr="00E762B9">
        <w:rPr>
          <w:bCs/>
          <w:color w:val="000000" w:themeColor="text1"/>
          <w:sz w:val="28"/>
          <w:szCs w:val="28"/>
        </w:rPr>
        <w:t>Добро.Университет</w:t>
      </w:r>
      <w:proofErr w:type="spellEnd"/>
      <w:r w:rsidRPr="00E762B9">
        <w:rPr>
          <w:bCs/>
          <w:color w:val="000000" w:themeColor="text1"/>
          <w:sz w:val="28"/>
          <w:szCs w:val="28"/>
        </w:rPr>
        <w:t xml:space="preserve">» на сайте </w:t>
      </w:r>
      <w:proofErr w:type="spellStart"/>
      <w:r w:rsidRPr="00E762B9">
        <w:rPr>
          <w:bCs/>
          <w:color w:val="000000" w:themeColor="text1"/>
          <w:sz w:val="28"/>
          <w:szCs w:val="28"/>
        </w:rPr>
        <w:t>университет.добро.рф</w:t>
      </w:r>
      <w:proofErr w:type="spellEnd"/>
      <w:r w:rsidRPr="00E762B9">
        <w:rPr>
          <w:bCs/>
          <w:color w:val="000000" w:themeColor="text1"/>
          <w:sz w:val="28"/>
          <w:szCs w:val="28"/>
        </w:rPr>
        <w:t xml:space="preserve">. </w:t>
      </w:r>
      <w:r w:rsidRPr="00E762B9">
        <w:rPr>
          <w:color w:val="000000" w:themeColor="text1"/>
          <w:sz w:val="28"/>
          <w:szCs w:val="28"/>
        </w:rPr>
        <w:t xml:space="preserve">обучение прошли 1963 человек от Республики Марий Эл, с января по декабрь 2020 г. - </w:t>
      </w:r>
      <w:r w:rsidRPr="00E762B9">
        <w:rPr>
          <w:color w:val="000000" w:themeColor="text1"/>
          <w:sz w:val="28"/>
          <w:szCs w:val="28"/>
        </w:rPr>
        <w:br/>
        <w:t xml:space="preserve">1155 человек. </w:t>
      </w:r>
      <w:r w:rsidRPr="00E762B9">
        <w:rPr>
          <w:rFonts w:eastAsia="Calibri"/>
          <w:color w:val="000000" w:themeColor="text1"/>
          <w:sz w:val="28"/>
          <w:szCs w:val="28"/>
          <w:lang w:eastAsia="en-US"/>
        </w:rPr>
        <w:t>С 23 ноября в онлайн-университете видеокурсы по темам «Эффективные коммуникации», «</w:t>
      </w:r>
      <w:proofErr w:type="spellStart"/>
      <w:r w:rsidRPr="00E762B9">
        <w:rPr>
          <w:rFonts w:eastAsia="Calibri"/>
          <w:color w:val="000000" w:themeColor="text1"/>
          <w:sz w:val="28"/>
          <w:szCs w:val="28"/>
          <w:lang w:eastAsia="en-US"/>
        </w:rPr>
        <w:t>Клиентоориентированность</w:t>
      </w:r>
      <w:proofErr w:type="spellEnd"/>
      <w:r w:rsidRPr="00E762B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762B9">
        <w:rPr>
          <w:rFonts w:eastAsia="Calibri"/>
          <w:color w:val="000000" w:themeColor="text1"/>
          <w:sz w:val="28"/>
          <w:szCs w:val="28"/>
          <w:lang w:eastAsia="en-US"/>
        </w:rPr>
        <w:br/>
        <w:t>в добровольческой среде (базовый и продвинутый уровень)» обучение прошли 91 волонтер.</w:t>
      </w:r>
    </w:p>
    <w:p w:rsidR="005E04FC" w:rsidRPr="00E762B9" w:rsidRDefault="005E04FC" w:rsidP="005E04FC">
      <w:pPr>
        <w:suppressAutoHyphens/>
        <w:ind w:firstLine="709"/>
        <w:jc w:val="both"/>
        <w:rPr>
          <w:rFonts w:ascii="Liberation Serif" w:eastAsia="Droid Sans Fallback" w:hAnsi="Liberation Serif" w:cs="Droid Sans Devanagari"/>
          <w:color w:val="000000" w:themeColor="text1"/>
          <w:kern w:val="2"/>
          <w:sz w:val="28"/>
          <w:szCs w:val="28"/>
          <w:lang w:eastAsia="zh-CN" w:bidi="hi-IN"/>
        </w:rPr>
      </w:pPr>
      <w:r w:rsidRPr="00E762B9">
        <w:rPr>
          <w:color w:val="000000" w:themeColor="text1"/>
          <w:kern w:val="2"/>
          <w:sz w:val="28"/>
          <w:szCs w:val="28"/>
          <w:lang w:bidi="hi-IN"/>
        </w:rPr>
        <w:t xml:space="preserve">Информация о мероприятиях, посвященных добровольчеству, регулярно освещается на телевизионных каналах «ГТРК Марий Эл» </w:t>
      </w:r>
      <w:r w:rsidRPr="00E762B9">
        <w:rPr>
          <w:color w:val="000000" w:themeColor="text1"/>
          <w:kern w:val="2"/>
          <w:sz w:val="28"/>
          <w:szCs w:val="28"/>
          <w:lang w:bidi="hi-IN"/>
        </w:rPr>
        <w:br/>
        <w:t xml:space="preserve">и «МЭТР». Тематические публикации также размещены </w:t>
      </w:r>
      <w:r w:rsidRPr="00E762B9">
        <w:rPr>
          <w:color w:val="000000" w:themeColor="text1"/>
          <w:kern w:val="2"/>
          <w:sz w:val="28"/>
          <w:szCs w:val="28"/>
          <w:lang w:bidi="hi-IN"/>
        </w:rPr>
        <w:br/>
        <w:t xml:space="preserve">в республиканских СМИ. С целью организации коммуникации </w:t>
      </w:r>
      <w:r w:rsidRPr="00E762B9">
        <w:rPr>
          <w:color w:val="000000" w:themeColor="text1"/>
          <w:kern w:val="2"/>
          <w:sz w:val="28"/>
          <w:szCs w:val="28"/>
          <w:lang w:bidi="hi-IN"/>
        </w:rPr>
        <w:br/>
        <w:t>с региональными средствами массовой информации, а также формирования механизма для взаимодействия со СМИ на постоянной основе составлен и утвержден план по информационно-</w:t>
      </w:r>
      <w:proofErr w:type="spellStart"/>
      <w:r w:rsidRPr="00E762B9">
        <w:rPr>
          <w:color w:val="000000" w:themeColor="text1"/>
          <w:kern w:val="2"/>
          <w:sz w:val="28"/>
          <w:szCs w:val="28"/>
          <w:lang w:bidi="hi-IN"/>
        </w:rPr>
        <w:t>медийной</w:t>
      </w:r>
      <w:proofErr w:type="spellEnd"/>
      <w:r w:rsidRPr="00E762B9">
        <w:rPr>
          <w:color w:val="000000" w:themeColor="text1"/>
          <w:kern w:val="2"/>
          <w:sz w:val="28"/>
          <w:szCs w:val="28"/>
          <w:lang w:bidi="hi-IN"/>
        </w:rPr>
        <w:t xml:space="preserve"> поддержке и популяризации добровольчества (</w:t>
      </w:r>
      <w:proofErr w:type="spellStart"/>
      <w:r w:rsidRPr="00E762B9">
        <w:rPr>
          <w:color w:val="000000" w:themeColor="text1"/>
          <w:kern w:val="2"/>
          <w:sz w:val="28"/>
          <w:szCs w:val="28"/>
          <w:lang w:bidi="hi-IN"/>
        </w:rPr>
        <w:t>волонтерства</w:t>
      </w:r>
      <w:proofErr w:type="spellEnd"/>
      <w:r w:rsidRPr="00E762B9">
        <w:rPr>
          <w:color w:val="000000" w:themeColor="text1"/>
          <w:kern w:val="2"/>
          <w:sz w:val="28"/>
          <w:szCs w:val="28"/>
          <w:lang w:bidi="hi-IN"/>
        </w:rPr>
        <w:t xml:space="preserve">) </w:t>
      </w:r>
      <w:r w:rsidRPr="00E762B9">
        <w:rPr>
          <w:color w:val="000000" w:themeColor="text1"/>
          <w:kern w:val="2"/>
          <w:sz w:val="28"/>
          <w:szCs w:val="28"/>
          <w:lang w:bidi="hi-IN"/>
        </w:rPr>
        <w:br/>
        <w:t xml:space="preserve">в Республике Марий Эл на 2019 - 2020 годы. В целях популяризации добровольчества с использованием направленной концепции </w:t>
      </w:r>
      <w:r w:rsidRPr="00E762B9">
        <w:rPr>
          <w:color w:val="000000" w:themeColor="text1"/>
          <w:kern w:val="2"/>
          <w:sz w:val="28"/>
          <w:szCs w:val="28"/>
          <w:lang w:bidi="hi-IN"/>
        </w:rPr>
        <w:br/>
        <w:t xml:space="preserve">и </w:t>
      </w:r>
      <w:proofErr w:type="spellStart"/>
      <w:r w:rsidRPr="00E762B9">
        <w:rPr>
          <w:color w:val="000000" w:themeColor="text1"/>
          <w:kern w:val="2"/>
          <w:sz w:val="28"/>
          <w:szCs w:val="28"/>
          <w:lang w:bidi="hi-IN"/>
        </w:rPr>
        <w:t>брендбука</w:t>
      </w:r>
      <w:proofErr w:type="spellEnd"/>
      <w:r w:rsidRPr="00E762B9">
        <w:rPr>
          <w:color w:val="000000" w:themeColor="text1"/>
          <w:kern w:val="2"/>
          <w:sz w:val="28"/>
          <w:szCs w:val="28"/>
          <w:lang w:bidi="hi-IN"/>
        </w:rPr>
        <w:t xml:space="preserve"> размещается наружная реклама, осуществляется информирование населения в социальных сетях, демонстрация видеороликов на региональных телевизионных каналах. </w:t>
      </w:r>
      <w:r w:rsidRPr="00E762B9">
        <w:rPr>
          <w:rFonts w:eastAsia="Droid Sans Fallback"/>
          <w:color w:val="000000" w:themeColor="text1"/>
          <w:kern w:val="2"/>
          <w:sz w:val="28"/>
          <w:szCs w:val="28"/>
          <w:lang w:eastAsia="zh-CN" w:bidi="hi-IN"/>
        </w:rPr>
        <w:t xml:space="preserve">В рамках Всероссийской акции </w:t>
      </w:r>
      <w:r w:rsidRPr="00E762B9">
        <w:rPr>
          <w:color w:val="000000" w:themeColor="text1"/>
          <w:kern w:val="2"/>
          <w:sz w:val="28"/>
          <w:szCs w:val="28"/>
          <w:lang w:bidi="hi-IN"/>
        </w:rPr>
        <w:t>#</w:t>
      </w:r>
      <w:proofErr w:type="spellStart"/>
      <w:r w:rsidRPr="00E762B9">
        <w:rPr>
          <w:color w:val="000000" w:themeColor="text1"/>
          <w:kern w:val="2"/>
          <w:sz w:val="28"/>
          <w:szCs w:val="28"/>
          <w:lang w:bidi="hi-IN"/>
        </w:rPr>
        <w:t>МыВместе</w:t>
      </w:r>
      <w:proofErr w:type="spellEnd"/>
      <w:r w:rsidRPr="00E762B9">
        <w:rPr>
          <w:rFonts w:eastAsia="Droid Sans Fallback"/>
          <w:color w:val="000000" w:themeColor="text1"/>
          <w:kern w:val="2"/>
          <w:sz w:val="28"/>
          <w:szCs w:val="28"/>
          <w:lang w:eastAsia="zh-CN" w:bidi="hi-IN"/>
        </w:rPr>
        <w:t xml:space="preserve"> в сети «Интернет» транслируется рекламный видеоролик «Мы вместе». За 2020 год в социальной сети «</w:t>
      </w:r>
      <w:proofErr w:type="spellStart"/>
      <w:r w:rsidRPr="00E762B9">
        <w:rPr>
          <w:rFonts w:eastAsia="Droid Sans Fallback"/>
          <w:color w:val="000000" w:themeColor="text1"/>
          <w:kern w:val="2"/>
          <w:sz w:val="28"/>
          <w:szCs w:val="28"/>
          <w:lang w:eastAsia="zh-CN" w:bidi="hi-IN"/>
        </w:rPr>
        <w:t>Вконтакте</w:t>
      </w:r>
      <w:proofErr w:type="spellEnd"/>
      <w:r w:rsidRPr="00E762B9">
        <w:rPr>
          <w:rFonts w:eastAsia="Droid Sans Fallback"/>
          <w:color w:val="000000" w:themeColor="text1"/>
          <w:kern w:val="2"/>
          <w:sz w:val="28"/>
          <w:szCs w:val="28"/>
          <w:lang w:eastAsia="zh-CN" w:bidi="hi-IN"/>
        </w:rPr>
        <w:t xml:space="preserve">» в сообществе «Волонтеры Марий Эл» опубликовано </w:t>
      </w:r>
      <w:r w:rsidRPr="00E762B9">
        <w:rPr>
          <w:rFonts w:eastAsia="Droid Sans Fallback"/>
          <w:color w:val="000000" w:themeColor="text1"/>
          <w:kern w:val="2"/>
          <w:sz w:val="28"/>
          <w:szCs w:val="28"/>
          <w:lang w:eastAsia="zh-CN" w:bidi="hi-IN"/>
        </w:rPr>
        <w:br/>
        <w:t xml:space="preserve">741 публикация по добровольчеству, 143 статьи в газетах «Марийская правда», «Медиа Поток», «Про Город», 69 сюжетов на региональных </w:t>
      </w:r>
      <w:r w:rsidRPr="00E762B9">
        <w:rPr>
          <w:rFonts w:eastAsia="Droid Sans Fallback"/>
          <w:color w:val="000000" w:themeColor="text1"/>
          <w:kern w:val="2"/>
          <w:sz w:val="28"/>
          <w:szCs w:val="28"/>
          <w:lang w:eastAsia="zh-CN" w:bidi="hi-IN"/>
        </w:rPr>
        <w:br/>
        <w:t>ТВ-каналах.</w:t>
      </w:r>
    </w:p>
    <w:p w:rsidR="005E04FC" w:rsidRPr="00E762B9" w:rsidRDefault="005E04FC" w:rsidP="005E04FC">
      <w:pPr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Ресурсным центром поддержки добровольчества в Республике Марий Эл созданы два социальных видеоролика по популяризации добровольчества: «Что можно сделать за один день?» и «Серебряные волонтёры - золото республики». С 1 декабря 2020 началась трансляция видеороликов </w:t>
      </w:r>
      <w:r w:rsidRPr="00E762B9">
        <w:rPr>
          <w:rFonts w:eastAsia="Calibri"/>
          <w:color w:val="000000" w:themeColor="text1"/>
          <w:sz w:val="28"/>
          <w:szCs w:val="28"/>
          <w:lang w:eastAsia="en-US"/>
        </w:rPr>
        <w:t>на канале «Россия 24», ГАУК «МЭТР</w:t>
      </w:r>
      <w:r w:rsidRPr="00E762B9">
        <w:rPr>
          <w:color w:val="000000" w:themeColor="text1"/>
          <w:sz w:val="28"/>
          <w:szCs w:val="28"/>
        </w:rPr>
        <w:t xml:space="preserve">» общее количество человек, которые просмотрели ролики составляет 683400 человек. </w:t>
      </w:r>
      <w:r w:rsidRPr="00E762B9">
        <w:rPr>
          <w:color w:val="000000" w:themeColor="text1"/>
          <w:sz w:val="28"/>
          <w:szCs w:val="28"/>
        </w:rPr>
        <w:br/>
        <w:t xml:space="preserve">В целях популяризации добровольчества с использованием направленной концепции и </w:t>
      </w:r>
      <w:proofErr w:type="spellStart"/>
      <w:r w:rsidRPr="00E762B9">
        <w:rPr>
          <w:color w:val="000000" w:themeColor="text1"/>
          <w:sz w:val="28"/>
          <w:szCs w:val="28"/>
        </w:rPr>
        <w:t>брендбука</w:t>
      </w:r>
      <w:proofErr w:type="spellEnd"/>
      <w:r w:rsidRPr="00E762B9">
        <w:rPr>
          <w:color w:val="000000" w:themeColor="text1"/>
          <w:sz w:val="28"/>
          <w:szCs w:val="28"/>
        </w:rPr>
        <w:t xml:space="preserve"> Всероссийской акции взаимопомощи #МЫВМЕСТЕ к Дню добровольца размещена наружная реклама на цифровом </w:t>
      </w:r>
      <w:proofErr w:type="spellStart"/>
      <w:r w:rsidRPr="00E762B9">
        <w:rPr>
          <w:color w:val="000000" w:themeColor="text1"/>
          <w:sz w:val="28"/>
          <w:szCs w:val="28"/>
        </w:rPr>
        <w:t>билборде</w:t>
      </w:r>
      <w:proofErr w:type="spellEnd"/>
      <w:r w:rsidRPr="00E762B9">
        <w:rPr>
          <w:color w:val="000000" w:themeColor="text1"/>
          <w:sz w:val="28"/>
          <w:szCs w:val="28"/>
        </w:rPr>
        <w:t xml:space="preserve">, размещены </w:t>
      </w:r>
      <w:proofErr w:type="spellStart"/>
      <w:r w:rsidRPr="00E762B9">
        <w:rPr>
          <w:color w:val="000000" w:themeColor="text1"/>
          <w:sz w:val="28"/>
          <w:szCs w:val="28"/>
        </w:rPr>
        <w:t>аудиопоздравления</w:t>
      </w:r>
      <w:proofErr w:type="spellEnd"/>
      <w:r w:rsidRPr="00E762B9"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br/>
        <w:t xml:space="preserve">на Пульс радио и </w:t>
      </w:r>
      <w:proofErr w:type="spellStart"/>
      <w:r w:rsidRPr="00E762B9">
        <w:rPr>
          <w:color w:val="000000" w:themeColor="text1"/>
          <w:sz w:val="28"/>
          <w:szCs w:val="28"/>
        </w:rPr>
        <w:t>Авторадио</w:t>
      </w:r>
      <w:proofErr w:type="spellEnd"/>
      <w:r w:rsidRPr="00E762B9">
        <w:rPr>
          <w:color w:val="000000" w:themeColor="text1"/>
          <w:sz w:val="28"/>
          <w:szCs w:val="28"/>
        </w:rPr>
        <w:t xml:space="preserve">, общее количество слушателей </w:t>
      </w:r>
      <w:r w:rsidRPr="00E762B9">
        <w:rPr>
          <w:color w:val="000000" w:themeColor="text1"/>
          <w:sz w:val="28"/>
          <w:szCs w:val="28"/>
        </w:rPr>
        <w:br/>
        <w:t>130000 человек.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В рамках проекта студенческих клубов «Диалог на равных» проведено 3 встречи в офлайн формате, участниками которых стали </w:t>
      </w:r>
      <w:r w:rsidRPr="00E762B9">
        <w:rPr>
          <w:color w:val="000000" w:themeColor="text1"/>
          <w:sz w:val="28"/>
          <w:szCs w:val="28"/>
        </w:rPr>
        <w:br/>
        <w:t xml:space="preserve">200 студентов образовательных организаций высшего образования </w:t>
      </w:r>
      <w:r w:rsidRPr="00E762B9">
        <w:rPr>
          <w:color w:val="000000" w:themeColor="text1"/>
          <w:sz w:val="28"/>
          <w:szCs w:val="28"/>
        </w:rPr>
        <w:br/>
        <w:t xml:space="preserve">и профессиональных образовательных организаций Республики </w:t>
      </w:r>
      <w:r w:rsidRPr="00E762B9">
        <w:rPr>
          <w:color w:val="000000" w:themeColor="text1"/>
          <w:sz w:val="28"/>
          <w:szCs w:val="28"/>
        </w:rPr>
        <w:br/>
        <w:t>Марий Эл.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lastRenderedPageBreak/>
        <w:t xml:space="preserve">В соответствии с веденным режимом повышенной готовности </w:t>
      </w:r>
      <w:r w:rsidRPr="00E762B9">
        <w:rPr>
          <w:color w:val="000000" w:themeColor="text1"/>
          <w:sz w:val="28"/>
          <w:szCs w:val="28"/>
        </w:rPr>
        <w:br/>
        <w:t xml:space="preserve">на территории Республики Марий Эл (Указ Главы Республики </w:t>
      </w:r>
      <w:r w:rsidRPr="00E762B9">
        <w:rPr>
          <w:color w:val="000000" w:themeColor="text1"/>
          <w:sz w:val="28"/>
          <w:szCs w:val="28"/>
        </w:rPr>
        <w:br/>
        <w:t xml:space="preserve">Марий Эл </w:t>
      </w:r>
      <w:hyperlink r:id="rId14" w:history="1">
        <w:r w:rsidRPr="00E762B9">
          <w:rPr>
            <w:rStyle w:val="a7"/>
            <w:color w:val="000000" w:themeColor="text1"/>
            <w:sz w:val="28"/>
            <w:szCs w:val="28"/>
            <w:u w:val="none"/>
          </w:rPr>
          <w:t>от 17 марта 2020 г. № 39</w:t>
        </w:r>
      </w:hyperlink>
      <w:r w:rsidRPr="00E762B9">
        <w:rPr>
          <w:color w:val="000000" w:themeColor="text1"/>
          <w:sz w:val="28"/>
          <w:szCs w:val="28"/>
        </w:rPr>
        <w:t xml:space="preserve"> «О мерах по обеспечению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 w:rsidRPr="00E762B9">
        <w:rPr>
          <w:color w:val="000000" w:themeColor="text1"/>
          <w:sz w:val="28"/>
          <w:szCs w:val="28"/>
        </w:rPr>
        <w:t>коронавирусной</w:t>
      </w:r>
      <w:proofErr w:type="spellEnd"/>
      <w:r w:rsidRPr="00E762B9">
        <w:rPr>
          <w:color w:val="000000" w:themeColor="text1"/>
          <w:sz w:val="28"/>
          <w:szCs w:val="28"/>
        </w:rPr>
        <w:t xml:space="preserve"> инфекции COVID-19»), а также в целях обеспечения санитарно-эпидемиологического благополучия населения на территории Республики Марий Эл в связи с распространением новой </w:t>
      </w:r>
      <w:proofErr w:type="spellStart"/>
      <w:r w:rsidRPr="00E762B9">
        <w:rPr>
          <w:color w:val="000000" w:themeColor="text1"/>
          <w:sz w:val="28"/>
          <w:szCs w:val="28"/>
        </w:rPr>
        <w:t>коронавирусной</w:t>
      </w:r>
      <w:proofErr w:type="spellEnd"/>
      <w:r w:rsidRPr="00E762B9">
        <w:rPr>
          <w:color w:val="000000" w:themeColor="text1"/>
          <w:sz w:val="28"/>
          <w:szCs w:val="28"/>
        </w:rPr>
        <w:t xml:space="preserve"> инфекции (COVID-19), в соответствии с Федеральным законом от 21 декабря 1994 г. № 68-ФЗ «О защите населения </w:t>
      </w:r>
      <w:r w:rsidRPr="00E762B9">
        <w:rPr>
          <w:color w:val="000000" w:themeColor="text1"/>
          <w:sz w:val="28"/>
          <w:szCs w:val="28"/>
        </w:rPr>
        <w:br/>
        <w:t xml:space="preserve">и территорий от чрезвычайных ситуаций природного и техногенного характера», Федеральным законом от 30 марта 1999 г. № 52-ФЗ </w:t>
      </w:r>
      <w:r w:rsidRPr="00E762B9">
        <w:rPr>
          <w:color w:val="000000" w:themeColor="text1"/>
          <w:sz w:val="28"/>
          <w:szCs w:val="28"/>
        </w:rPr>
        <w:br/>
        <w:t xml:space="preserve">«О санитарно-эпидемиологическом благополучии населения», Указом Президента Российской Федерации </w:t>
      </w:r>
      <w:hyperlink r:id="rId15" w:history="1">
        <w:r w:rsidRPr="00E762B9">
          <w:rPr>
            <w:rStyle w:val="a7"/>
            <w:color w:val="000000" w:themeColor="text1"/>
            <w:sz w:val="28"/>
            <w:szCs w:val="28"/>
            <w:u w:val="none"/>
          </w:rPr>
          <w:t>от 11 мая 2020 г. № 316</w:t>
        </w:r>
      </w:hyperlink>
      <w:r w:rsidRPr="00E762B9">
        <w:rPr>
          <w:color w:val="000000" w:themeColor="text1"/>
          <w:sz w:val="28"/>
          <w:szCs w:val="28"/>
        </w:rPr>
        <w:br/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</w:t>
      </w:r>
      <w:r w:rsidR="00AF3F9E" w:rsidRPr="00E762B9">
        <w:rPr>
          <w:color w:val="000000" w:themeColor="text1"/>
          <w:sz w:val="28"/>
          <w:szCs w:val="28"/>
        </w:rPr>
        <w:t xml:space="preserve">ой </w:t>
      </w:r>
      <w:proofErr w:type="spellStart"/>
      <w:r w:rsidR="00AF3F9E" w:rsidRPr="00E762B9">
        <w:rPr>
          <w:color w:val="000000" w:themeColor="text1"/>
          <w:sz w:val="28"/>
          <w:szCs w:val="28"/>
        </w:rPr>
        <w:t>коронавирусной</w:t>
      </w:r>
      <w:proofErr w:type="spellEnd"/>
      <w:r w:rsidR="00AF3F9E" w:rsidRPr="00E762B9">
        <w:rPr>
          <w:color w:val="000000" w:themeColor="text1"/>
          <w:sz w:val="28"/>
          <w:szCs w:val="28"/>
        </w:rPr>
        <w:t xml:space="preserve"> инфекции (COV</w:t>
      </w:r>
      <w:r w:rsidR="00AF3F9E" w:rsidRPr="00E762B9">
        <w:rPr>
          <w:color w:val="000000" w:themeColor="text1"/>
          <w:sz w:val="28"/>
          <w:szCs w:val="28"/>
          <w:lang w:val="en-US"/>
        </w:rPr>
        <w:t>I</w:t>
      </w:r>
      <w:r w:rsidRPr="00E762B9">
        <w:rPr>
          <w:color w:val="000000" w:themeColor="text1"/>
          <w:sz w:val="28"/>
          <w:szCs w:val="28"/>
        </w:rPr>
        <w:t>D-19)» площадки дискуссионных студенческих клубов «Диалог на равных» переведены в онлайн формат.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В рамках проекта «Диалог на равных» с марта по декабрь 2020 г. проведено 10 онлайн встреч, с общим охватом - 21096 человек. Спикерами выступили предприниматели, журналисты, психологи, общественные деятели и т.д.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Благодаря онлайн формату зрителями дискуссионных клубов смогли стать не только студенты, но и молодежь городских округов</w:t>
      </w:r>
      <w:r w:rsidRPr="00E762B9">
        <w:rPr>
          <w:color w:val="000000" w:themeColor="text1"/>
          <w:sz w:val="28"/>
          <w:szCs w:val="28"/>
        </w:rPr>
        <w:br/>
        <w:t xml:space="preserve">и муниципальных районов в Республике Марий Эл, которые были ограничены в посещении офлайн мероприятий. Видеозаписи, размещенные на официальных информационных ресурсах вузов </w:t>
      </w:r>
      <w:r w:rsidRPr="00E762B9">
        <w:rPr>
          <w:color w:val="000000" w:themeColor="text1"/>
          <w:sz w:val="28"/>
          <w:szCs w:val="28"/>
        </w:rPr>
        <w:br/>
        <w:t xml:space="preserve">и </w:t>
      </w:r>
      <w:proofErr w:type="spellStart"/>
      <w:r w:rsidRPr="00E762B9">
        <w:rPr>
          <w:color w:val="000000" w:themeColor="text1"/>
          <w:sz w:val="28"/>
          <w:szCs w:val="28"/>
        </w:rPr>
        <w:t>ссузов</w:t>
      </w:r>
      <w:proofErr w:type="spellEnd"/>
      <w:r w:rsidRPr="00E762B9">
        <w:rPr>
          <w:color w:val="000000" w:themeColor="text1"/>
          <w:sz w:val="28"/>
          <w:szCs w:val="28"/>
        </w:rPr>
        <w:t xml:space="preserve"> дали возможность студентам использовать материалы для написания курсовых работ, статей и рефератов по тематикам мероприятия.  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В рамках форума молодых деятелей культуры и искусств «Таврида» (далее - Форум) с 10 июля по 7 октября 2020 г. проведено </w:t>
      </w:r>
      <w:r w:rsidRPr="00E762B9">
        <w:rPr>
          <w:color w:val="000000" w:themeColor="text1"/>
          <w:sz w:val="28"/>
          <w:szCs w:val="28"/>
        </w:rPr>
        <w:br/>
        <w:t xml:space="preserve">11 творческих </w:t>
      </w:r>
      <w:proofErr w:type="spellStart"/>
      <w:r w:rsidRPr="00E762B9">
        <w:rPr>
          <w:color w:val="000000" w:themeColor="text1"/>
          <w:sz w:val="28"/>
          <w:szCs w:val="28"/>
        </w:rPr>
        <w:t>антишкол</w:t>
      </w:r>
      <w:proofErr w:type="spellEnd"/>
      <w:r w:rsidRPr="00E762B9">
        <w:rPr>
          <w:color w:val="000000" w:themeColor="text1"/>
          <w:sz w:val="28"/>
          <w:szCs w:val="28"/>
        </w:rPr>
        <w:t xml:space="preserve">. В 2020 году количество участников </w:t>
      </w:r>
      <w:r w:rsidRPr="00E762B9">
        <w:rPr>
          <w:color w:val="000000" w:themeColor="text1"/>
          <w:sz w:val="28"/>
          <w:szCs w:val="28"/>
        </w:rPr>
        <w:br/>
        <w:t>от Республики Марий Эл составило 6 человек.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С марта 2020 г. стартовала информационная кампания, направленная на участие в образовательных программах Форума. Информация размещалась в социальной сети «</w:t>
      </w:r>
      <w:proofErr w:type="spellStart"/>
      <w:r w:rsidRPr="00E762B9">
        <w:rPr>
          <w:color w:val="000000" w:themeColor="text1"/>
          <w:sz w:val="28"/>
          <w:szCs w:val="28"/>
        </w:rPr>
        <w:t>ВКонтакте</w:t>
      </w:r>
      <w:proofErr w:type="spellEnd"/>
      <w:r w:rsidRPr="00E762B9">
        <w:rPr>
          <w:color w:val="000000" w:themeColor="text1"/>
          <w:sz w:val="28"/>
          <w:szCs w:val="28"/>
        </w:rPr>
        <w:t>» в группах «</w:t>
      </w:r>
      <w:proofErr w:type="spellStart"/>
      <w:r w:rsidRPr="00E762B9">
        <w:rPr>
          <w:color w:val="000000" w:themeColor="text1"/>
          <w:sz w:val="28"/>
          <w:szCs w:val="28"/>
        </w:rPr>
        <w:t>Минспорттуризм</w:t>
      </w:r>
      <w:proofErr w:type="spellEnd"/>
      <w:r w:rsidRPr="00E762B9">
        <w:rPr>
          <w:color w:val="000000" w:themeColor="text1"/>
          <w:sz w:val="28"/>
          <w:szCs w:val="28"/>
        </w:rPr>
        <w:t xml:space="preserve"> Республики Марий Эл», «Молодежь Марий Эл», «Дворец молодежи Республики Марий Эл», в социальной сети «</w:t>
      </w:r>
      <w:proofErr w:type="spellStart"/>
      <w:r w:rsidRPr="00E762B9">
        <w:rPr>
          <w:color w:val="000000" w:themeColor="text1"/>
          <w:sz w:val="28"/>
          <w:szCs w:val="28"/>
        </w:rPr>
        <w:t>Инстаграм</w:t>
      </w:r>
      <w:proofErr w:type="spellEnd"/>
      <w:r w:rsidRPr="00E762B9">
        <w:rPr>
          <w:color w:val="000000" w:themeColor="text1"/>
          <w:sz w:val="28"/>
          <w:szCs w:val="28"/>
        </w:rPr>
        <w:t>» на странице ГБУ Республики Марий Эл «Дворец молодежи» и в социальных сетях образовательных организаций высшего образования в Республике Марий Эл.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В 2020 году от Республики Марий Эл через платформу официального сайта арт-кластера «Таврида» на форум подано 28 заявок, </w:t>
      </w:r>
      <w:r w:rsidRPr="00E762B9">
        <w:rPr>
          <w:color w:val="000000" w:themeColor="text1"/>
          <w:sz w:val="28"/>
          <w:szCs w:val="28"/>
        </w:rPr>
        <w:lastRenderedPageBreak/>
        <w:t xml:space="preserve">из них 6 человек приняли участие в следующих творческих </w:t>
      </w:r>
      <w:proofErr w:type="spellStart"/>
      <w:r w:rsidRPr="00E762B9">
        <w:rPr>
          <w:color w:val="000000" w:themeColor="text1"/>
          <w:sz w:val="28"/>
          <w:szCs w:val="28"/>
        </w:rPr>
        <w:t>антишколах</w:t>
      </w:r>
      <w:proofErr w:type="spellEnd"/>
      <w:r w:rsidRPr="00E762B9">
        <w:rPr>
          <w:color w:val="000000" w:themeColor="text1"/>
          <w:sz w:val="28"/>
          <w:szCs w:val="28"/>
        </w:rPr>
        <w:t xml:space="preserve"> Форума: индустрия моды, литература и медиа, кино и анимация, народная культура и хореографическое искусство, региональная привлекательность и арт-академии, дизайн и архитектура.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Со 2 по 6 сентября 2020 г. в рамках арт-кластера «Таврида» прошел фестиваль фестивалей «Таврида-АРТ», куда подано 17 заявок </w:t>
      </w:r>
      <w:r w:rsidRPr="00E762B9">
        <w:rPr>
          <w:color w:val="000000" w:themeColor="text1"/>
          <w:sz w:val="28"/>
          <w:szCs w:val="28"/>
        </w:rPr>
        <w:br/>
        <w:t>от Республики Марий Эл. Отбор прошли 8 человек. Именно они представляли нашу Республику в Крыму по следующим направлениям: КВН, изобразительное искусство, музыка.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В мобильном приложении «НЛСК» зарегистрировано 33 человека.</w:t>
      </w:r>
    </w:p>
    <w:p w:rsidR="005E04FC" w:rsidRPr="00E762B9" w:rsidRDefault="005E04FC" w:rsidP="005E04FC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В проекте «Национальная лига студенческих клубов» приняло участие 246 человек. Общее количество студентов в регионе </w:t>
      </w:r>
      <w:r w:rsidR="0035456C">
        <w:rPr>
          <w:color w:val="000000" w:themeColor="text1"/>
          <w:sz w:val="28"/>
          <w:szCs w:val="28"/>
        </w:rPr>
        <w:br/>
      </w:r>
      <w:r w:rsidRPr="00E762B9">
        <w:rPr>
          <w:color w:val="000000" w:themeColor="text1"/>
          <w:sz w:val="28"/>
          <w:szCs w:val="28"/>
        </w:rPr>
        <w:t>11</w:t>
      </w:r>
      <w:r w:rsidR="0035456C">
        <w:rPr>
          <w:color w:val="000000" w:themeColor="text1"/>
          <w:sz w:val="28"/>
          <w:szCs w:val="28"/>
        </w:rPr>
        <w:t xml:space="preserve"> </w:t>
      </w:r>
      <w:r w:rsidRPr="00E762B9">
        <w:rPr>
          <w:color w:val="000000" w:themeColor="text1"/>
          <w:sz w:val="28"/>
          <w:szCs w:val="28"/>
        </w:rPr>
        <w:t>505 человек.</w:t>
      </w:r>
    </w:p>
    <w:p w:rsidR="001E1DDA" w:rsidRPr="00E762B9" w:rsidRDefault="001E1DDA" w:rsidP="001E1DDA">
      <w:pPr>
        <w:ind w:firstLine="708"/>
        <w:jc w:val="both"/>
        <w:rPr>
          <w:color w:val="000000" w:themeColor="text1"/>
          <w:sz w:val="28"/>
          <w:szCs w:val="27"/>
        </w:rPr>
      </w:pPr>
    </w:p>
    <w:p w:rsidR="00AA12BD" w:rsidRPr="00E762B9" w:rsidRDefault="00AA12BD" w:rsidP="00AA12BD">
      <w:pPr>
        <w:shd w:val="clear" w:color="auto" w:fill="FFFFFF"/>
        <w:tabs>
          <w:tab w:val="left" w:pos="3168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>Предложения об изменении форм и методов управления реализацией государственной программы</w:t>
      </w:r>
    </w:p>
    <w:p w:rsidR="00E34A66" w:rsidRPr="00E762B9" w:rsidRDefault="00E34A66" w:rsidP="009C2CB4">
      <w:pPr>
        <w:shd w:val="clear" w:color="auto" w:fill="FFFFFF"/>
        <w:tabs>
          <w:tab w:val="left" w:pos="3168"/>
        </w:tabs>
        <w:ind w:firstLine="709"/>
        <w:contextualSpacing/>
        <w:jc w:val="both"/>
        <w:rPr>
          <w:color w:val="000000" w:themeColor="text1"/>
          <w:sz w:val="28"/>
        </w:rPr>
      </w:pPr>
      <w:r w:rsidRPr="00E762B9">
        <w:rPr>
          <w:color w:val="000000" w:themeColor="text1"/>
          <w:sz w:val="28"/>
        </w:rPr>
        <w:t xml:space="preserve">Министерство спорта и туризма Республики Марий Эл предложений об изменении форм и методов управления реализацией государственной программы, о сокращении (увеличении) финансирования и (или) корректировке, досрочном прекращении основных мероприятий или государственной программы </w:t>
      </w:r>
      <w:r w:rsidR="007100D4" w:rsidRPr="00E762B9">
        <w:rPr>
          <w:color w:val="000000" w:themeColor="text1"/>
          <w:sz w:val="28"/>
        </w:rPr>
        <w:br/>
      </w:r>
      <w:r w:rsidRPr="00E762B9">
        <w:rPr>
          <w:color w:val="000000" w:themeColor="text1"/>
          <w:sz w:val="28"/>
        </w:rPr>
        <w:t>в целом не имеет.</w:t>
      </w:r>
    </w:p>
    <w:p w:rsidR="00630EFC" w:rsidRPr="00E762B9" w:rsidRDefault="00630EFC" w:rsidP="009C2CB4">
      <w:pPr>
        <w:shd w:val="clear" w:color="auto" w:fill="FFFFFF"/>
        <w:tabs>
          <w:tab w:val="left" w:pos="3168"/>
        </w:tabs>
        <w:ind w:firstLine="709"/>
        <w:contextualSpacing/>
        <w:jc w:val="both"/>
        <w:rPr>
          <w:rStyle w:val="cs63eb74b21"/>
          <w:color w:val="000000" w:themeColor="text1"/>
          <w:spacing w:val="-3"/>
          <w:sz w:val="28"/>
          <w:szCs w:val="28"/>
        </w:rPr>
      </w:pPr>
    </w:p>
    <w:p w:rsidR="003F5965" w:rsidRPr="00E762B9" w:rsidRDefault="007100D4" w:rsidP="009C2CB4">
      <w:pPr>
        <w:autoSpaceDE w:val="0"/>
        <w:autoSpaceDN w:val="0"/>
        <w:adjustRightInd w:val="0"/>
        <w:contextualSpacing/>
        <w:jc w:val="center"/>
        <w:rPr>
          <w:rFonts w:eastAsia="Arial Unicode MS"/>
          <w:bCs/>
          <w:color w:val="000000" w:themeColor="text1"/>
          <w:sz w:val="28"/>
          <w:szCs w:val="28"/>
        </w:rPr>
      </w:pPr>
      <w:r w:rsidRPr="00E762B9">
        <w:rPr>
          <w:rFonts w:eastAsia="Arial Unicode MS"/>
          <w:bCs/>
          <w:color w:val="000000" w:themeColor="text1"/>
          <w:sz w:val="28"/>
          <w:szCs w:val="28"/>
        </w:rPr>
        <w:t>__________</w:t>
      </w:r>
      <w:r w:rsidR="009C2CB4" w:rsidRPr="00E762B9">
        <w:rPr>
          <w:rFonts w:eastAsia="Arial Unicode MS"/>
          <w:bCs/>
          <w:color w:val="000000" w:themeColor="text1"/>
          <w:sz w:val="28"/>
          <w:szCs w:val="28"/>
        </w:rPr>
        <w:t>_______</w:t>
      </w:r>
    </w:p>
    <w:p w:rsidR="003F5965" w:rsidRPr="00E762B9" w:rsidRDefault="003F5965">
      <w:pPr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br w:type="page"/>
      </w:r>
    </w:p>
    <w:p w:rsidR="003F5965" w:rsidRPr="00E762B9" w:rsidRDefault="003F5965" w:rsidP="003F5965">
      <w:pPr>
        <w:pStyle w:val="csa304787"/>
        <w:spacing w:after="0" w:afterAutospacing="0"/>
        <w:contextualSpacing/>
        <w:rPr>
          <w:color w:val="000000" w:themeColor="text1"/>
          <w:sz w:val="28"/>
          <w:szCs w:val="28"/>
        </w:rPr>
        <w:sectPr w:rsidR="003F5965" w:rsidRPr="00E762B9" w:rsidSect="003D4C7B">
          <w:headerReference w:type="default" r:id="rId16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3F5965" w:rsidRPr="00E762B9" w:rsidRDefault="003F5965" w:rsidP="003F5965">
      <w:pPr>
        <w:jc w:val="right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lastRenderedPageBreak/>
        <w:t>Таблица 1</w:t>
      </w:r>
    </w:p>
    <w:p w:rsidR="00992710" w:rsidRPr="00E762B9" w:rsidRDefault="003F5965" w:rsidP="003F5965">
      <w:pPr>
        <w:pStyle w:val="1"/>
        <w:contextualSpacing/>
        <w:jc w:val="center"/>
        <w:rPr>
          <w:color w:val="000000" w:themeColor="text1"/>
          <w:sz w:val="28"/>
          <w:szCs w:val="28"/>
        </w:rPr>
      </w:pPr>
      <w:r w:rsidRPr="00E762B9">
        <w:rPr>
          <w:bCs w:val="0"/>
          <w:color w:val="000000" w:themeColor="text1"/>
          <w:sz w:val="28"/>
          <w:szCs w:val="28"/>
        </w:rPr>
        <w:t xml:space="preserve">Сведения о степени выполнения основных мероприятий </w:t>
      </w:r>
      <w:r w:rsidRPr="00E762B9">
        <w:rPr>
          <w:color w:val="000000" w:themeColor="text1"/>
          <w:sz w:val="28"/>
          <w:szCs w:val="28"/>
        </w:rPr>
        <w:t xml:space="preserve">государственной программы Республики Марий Эл «Развитие физической культуры, спорта, туризма и молодежной политики в Республике Марий Эл» </w:t>
      </w:r>
    </w:p>
    <w:p w:rsidR="003F5965" w:rsidRPr="00E762B9" w:rsidRDefault="004D61AA" w:rsidP="003F5965">
      <w:pPr>
        <w:pStyle w:val="1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на 2013 - 2025 годы в 20</w:t>
      </w:r>
      <w:r w:rsidR="0087726E" w:rsidRPr="00E762B9">
        <w:rPr>
          <w:color w:val="000000" w:themeColor="text1"/>
          <w:sz w:val="28"/>
          <w:szCs w:val="28"/>
        </w:rPr>
        <w:t>2</w:t>
      </w:r>
      <w:r w:rsidR="00AA0462">
        <w:rPr>
          <w:color w:val="000000" w:themeColor="text1"/>
          <w:sz w:val="28"/>
          <w:szCs w:val="28"/>
        </w:rPr>
        <w:t>2</w:t>
      </w:r>
      <w:r w:rsidR="003F5965" w:rsidRPr="00E762B9">
        <w:rPr>
          <w:color w:val="000000" w:themeColor="text1"/>
          <w:sz w:val="28"/>
          <w:szCs w:val="28"/>
        </w:rPr>
        <w:t xml:space="preserve"> г.</w:t>
      </w:r>
    </w:p>
    <w:p w:rsidR="009C2CB4" w:rsidRPr="00E762B9" w:rsidRDefault="009C2CB4" w:rsidP="003F5965">
      <w:pPr>
        <w:rPr>
          <w:b/>
          <w:color w:val="000000" w:themeColor="text1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843"/>
        <w:gridCol w:w="852"/>
        <w:gridCol w:w="849"/>
        <w:gridCol w:w="850"/>
        <w:gridCol w:w="851"/>
        <w:gridCol w:w="1559"/>
        <w:gridCol w:w="4111"/>
        <w:gridCol w:w="1275"/>
      </w:tblGrid>
      <w:tr w:rsidR="003F5965" w:rsidRPr="00E762B9" w:rsidTr="007749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Фактический срок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Проблемы, возникшие в ходе реализации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</w:t>
            </w:r>
            <w:r w:rsidR="003B0810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тия</w:t>
            </w:r>
            <w:proofErr w:type="spellEnd"/>
            <w:r w:rsidR="006A496A">
              <w:fldChar w:fldCharType="begin"/>
            </w:r>
            <w:r w:rsidR="006A496A">
              <w:instrText xml:space="preserve"> HYPERLINK \l "sub_1161" </w:instrText>
            </w:r>
            <w:r w:rsidR="006A496A">
              <w:fldChar w:fldCharType="separate"/>
            </w:r>
            <w:r w:rsidRPr="00E762B9">
              <w:rPr>
                <w:rStyle w:val="af9"/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  <w:r w:rsidR="006A496A">
              <w:rPr>
                <w:rStyle w:val="af9"/>
                <w:rFonts w:ascii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F5965" w:rsidRPr="00E762B9" w:rsidTr="007749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начала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B0810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3F5965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</w:t>
            </w:r>
            <w:r w:rsidR="003F5965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нияреали</w:t>
            </w:r>
            <w:proofErr w:type="spellEnd"/>
            <w:r w:rsidR="003F5965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3F5965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начала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B0810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3F5965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</w:t>
            </w:r>
            <w:r w:rsidR="003F5965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нияреали</w:t>
            </w:r>
            <w:proofErr w:type="spellEnd"/>
            <w:r w:rsidR="003F5965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3F5965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запланирован-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достигнутые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F5965" w:rsidRPr="00E762B9" w:rsidRDefault="003F5965" w:rsidP="003F5965">
      <w:pPr>
        <w:ind w:firstLine="720"/>
        <w:jc w:val="both"/>
        <w:rPr>
          <w:color w:val="000000" w:themeColor="text1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843"/>
        <w:gridCol w:w="852"/>
        <w:gridCol w:w="849"/>
        <w:gridCol w:w="850"/>
        <w:gridCol w:w="851"/>
        <w:gridCol w:w="1559"/>
        <w:gridCol w:w="4111"/>
        <w:gridCol w:w="1275"/>
      </w:tblGrid>
      <w:tr w:rsidR="003F5965" w:rsidRPr="00E762B9" w:rsidTr="0077491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F5965" w:rsidRPr="00E762B9" w:rsidTr="00774912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</w:t>
            </w:r>
            <w:r w:rsidR="00D7562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«Развитие физической культуры и массового спорта»</w:t>
            </w:r>
          </w:p>
        </w:tc>
      </w:tr>
      <w:tr w:rsidR="003F596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E24A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Реализация комплекса мер по организации и проведению </w:t>
            </w:r>
            <w:r w:rsidR="00E24A96" w:rsidRPr="00E762B9">
              <w:rPr>
                <w:color w:val="000000" w:themeColor="text1"/>
                <w:sz w:val="20"/>
                <w:szCs w:val="20"/>
              </w:rPr>
              <w:t>физкультурных и спортивных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</w:t>
            </w:r>
          </w:p>
          <w:p w:rsidR="003F5965" w:rsidRPr="00E762B9" w:rsidRDefault="003F5965" w:rsidP="00774912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Марий Эл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D5DC9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доли граждан,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системати</w:t>
            </w:r>
            <w:proofErr w:type="spellEnd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-чески занимаю-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щихся</w:t>
            </w:r>
            <w:proofErr w:type="spellEnd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физической культурой и спортом; повышение интереса различных категорий граждан в Республике Марий Эл к занятиям физической культурой и 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спортом; увеличение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59" w:rsidRDefault="00AA09B6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За 202</w:t>
            </w:r>
            <w:r w:rsidR="00F64359">
              <w:rPr>
                <w:color w:val="000000" w:themeColor="text1"/>
                <w:sz w:val="20"/>
                <w:szCs w:val="20"/>
              </w:rPr>
              <w:t>2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год в Республике Марий </w:t>
            </w:r>
            <w:proofErr w:type="gramStart"/>
            <w:r w:rsidRPr="00E762B9">
              <w:rPr>
                <w:color w:val="000000" w:themeColor="text1"/>
                <w:sz w:val="20"/>
                <w:szCs w:val="20"/>
              </w:rPr>
              <w:t>Эл  были</w:t>
            </w:r>
            <w:proofErr w:type="gramEnd"/>
            <w:r w:rsidRPr="00E762B9">
              <w:rPr>
                <w:color w:val="000000" w:themeColor="text1"/>
                <w:sz w:val="20"/>
                <w:szCs w:val="20"/>
              </w:rPr>
              <w:t xml:space="preserve"> проведены: 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 xml:space="preserve">Республиканский этап Всероссийских соревнований юных хоккеистов «Золотая шайба» имени </w:t>
            </w:r>
            <w:proofErr w:type="spellStart"/>
            <w:r w:rsidRPr="00F64359">
              <w:rPr>
                <w:color w:val="000000" w:themeColor="text1"/>
                <w:sz w:val="20"/>
                <w:szCs w:val="20"/>
              </w:rPr>
              <w:t>А.В.Тарасова</w:t>
            </w:r>
            <w:proofErr w:type="spellEnd"/>
            <w:r w:rsidRPr="00F64359">
              <w:rPr>
                <w:color w:val="000000" w:themeColor="text1"/>
                <w:sz w:val="20"/>
                <w:szCs w:val="20"/>
              </w:rPr>
              <w:t>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Региональный этап Чемпионата Школьной баскетбольной лиги «КЭС-</w:t>
            </w:r>
            <w:proofErr w:type="spellStart"/>
            <w:r w:rsidRPr="00F64359">
              <w:rPr>
                <w:color w:val="000000" w:themeColor="text1"/>
                <w:sz w:val="20"/>
                <w:szCs w:val="20"/>
              </w:rPr>
              <w:t>баскет</w:t>
            </w:r>
            <w:proofErr w:type="spellEnd"/>
            <w:r w:rsidRPr="00F64359">
              <w:rPr>
                <w:color w:val="000000" w:themeColor="text1"/>
                <w:sz w:val="20"/>
                <w:szCs w:val="20"/>
              </w:rPr>
              <w:t>» среди команд общеобразовательных организаций сезона 2021-2022г.;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Региональный этап Всероссийских соревнований по волейболу «Серебряный мяч» среди команд общеобразовательных организаций (в рамках проекта «Волейбол - в школу»);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 xml:space="preserve">Чемпионат и </w:t>
            </w:r>
            <w:proofErr w:type="gramStart"/>
            <w:r w:rsidRPr="00F64359">
              <w:rPr>
                <w:color w:val="000000" w:themeColor="text1"/>
                <w:sz w:val="20"/>
                <w:szCs w:val="20"/>
              </w:rPr>
              <w:t>Первенство  России</w:t>
            </w:r>
            <w:proofErr w:type="gramEnd"/>
            <w:r w:rsidRPr="00F64359">
              <w:rPr>
                <w:color w:val="000000" w:themeColor="text1"/>
                <w:sz w:val="20"/>
                <w:szCs w:val="20"/>
              </w:rPr>
              <w:t xml:space="preserve"> по плаванию (50 м) спорт ЛИН;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Всероссийские соревнования по плаванию Детской Лиги плавания «Поволжье»;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lastRenderedPageBreak/>
              <w:t>Всероссийские массовые спортивные соревнования по спортивному ориентированию «Российский Азимут»;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II Спартакиада пенсионеров Республики Марий Эл;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Чемпионат России по спортивному туризму (северная ходьба);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Всероссийские массовые соревнования по баскетболу «Оранжевый мяч» в Республике Марий Эл;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 xml:space="preserve">Региональный этап Всероссийского Фестиваля детского дворового баскетбола 3×3; 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Мероприятие Всероссийского физкультурно-спортивного комплекса «Готов к труду и обороне» (ГТО) (туристский поход с проверкой туристских навыков) в Республике Марий Эл;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Всероссийский день бега «Кросс Нации»;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 xml:space="preserve">Республиканские соревнования по самбо памяти </w:t>
            </w:r>
            <w:proofErr w:type="spellStart"/>
            <w:r w:rsidRPr="00F64359">
              <w:rPr>
                <w:color w:val="000000" w:themeColor="text1"/>
                <w:sz w:val="20"/>
                <w:szCs w:val="20"/>
              </w:rPr>
              <w:t>М.Н.Евтюхина</w:t>
            </w:r>
            <w:proofErr w:type="spellEnd"/>
            <w:r w:rsidRPr="00F64359">
              <w:rPr>
                <w:color w:val="000000" w:themeColor="text1"/>
                <w:sz w:val="20"/>
                <w:szCs w:val="20"/>
              </w:rPr>
              <w:t>;</w:t>
            </w:r>
          </w:p>
          <w:p w:rsidR="00F64359" w:rsidRPr="00F6435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>Всероссийская летняя Спартакиада детей-инвалидов по зрению «Республика Спорт»;</w:t>
            </w:r>
          </w:p>
          <w:p w:rsidR="00E24A96" w:rsidRPr="00E762B9" w:rsidRDefault="00F64359" w:rsidP="0055257F">
            <w:pPr>
              <w:suppressAutoHyphens/>
              <w:ind w:firstLine="32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64359">
              <w:rPr>
                <w:color w:val="000000" w:themeColor="text1"/>
                <w:sz w:val="20"/>
                <w:szCs w:val="20"/>
              </w:rPr>
              <w:t xml:space="preserve">Спартакиада среди органов государственной власти Республики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F64359">
              <w:rPr>
                <w:color w:val="000000" w:themeColor="text1"/>
                <w:sz w:val="20"/>
                <w:szCs w:val="20"/>
              </w:rPr>
              <w:t>Марий Эл, спартакиада среди работников органов местного самоуправления Республики Марий Эл и другие.</w:t>
            </w:r>
          </w:p>
          <w:p w:rsidR="004D61AA" w:rsidRPr="00E762B9" w:rsidRDefault="004D61AA" w:rsidP="0055257F">
            <w:pPr>
              <w:ind w:firstLine="321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По итогам 20</w:t>
            </w:r>
            <w:r w:rsidR="00E24A96" w:rsidRPr="00E762B9">
              <w:rPr>
                <w:color w:val="000000" w:themeColor="text1"/>
                <w:sz w:val="20"/>
                <w:szCs w:val="20"/>
              </w:rPr>
              <w:t>2</w:t>
            </w:r>
            <w:r w:rsidR="00F64359">
              <w:rPr>
                <w:color w:val="000000" w:themeColor="text1"/>
                <w:sz w:val="20"/>
                <w:szCs w:val="20"/>
              </w:rPr>
              <w:t>2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года доля граждан систематически занимающихся физической культурой и спортом в общей численности н</w:t>
            </w:r>
            <w:r w:rsidR="00F64359">
              <w:rPr>
                <w:color w:val="000000" w:themeColor="text1"/>
                <w:sz w:val="20"/>
                <w:szCs w:val="20"/>
              </w:rPr>
              <w:t>аселения республики составила 55</w:t>
            </w:r>
            <w:r w:rsidRPr="00E762B9">
              <w:rPr>
                <w:color w:val="000000" w:themeColor="text1"/>
                <w:sz w:val="20"/>
                <w:szCs w:val="20"/>
              </w:rPr>
              <w:t>,</w:t>
            </w:r>
            <w:r w:rsidR="00F64359">
              <w:rPr>
                <w:color w:val="000000" w:themeColor="text1"/>
                <w:sz w:val="20"/>
                <w:szCs w:val="20"/>
              </w:rPr>
              <w:t>5</w:t>
            </w:r>
            <w:r w:rsidRPr="00E762B9">
              <w:rPr>
                <w:color w:val="000000" w:themeColor="text1"/>
                <w:sz w:val="20"/>
                <w:szCs w:val="20"/>
              </w:rPr>
              <w:t>%.</w:t>
            </w:r>
          </w:p>
          <w:p w:rsidR="003F5965" w:rsidRPr="00E762B9" w:rsidRDefault="003F5965" w:rsidP="0055257F">
            <w:pPr>
              <w:pStyle w:val="a5"/>
              <w:ind w:firstLine="321"/>
              <w:rPr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3F596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Развитие спортивной медицины и обеспечение деятельности спортивных сооружений</w:t>
            </w:r>
          </w:p>
          <w:p w:rsidR="003F5965" w:rsidRPr="00E762B9" w:rsidRDefault="003F5965" w:rsidP="007749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3F5965" w:rsidRPr="00E762B9" w:rsidRDefault="003F5965" w:rsidP="00774912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55257F">
            <w:pPr>
              <w:pStyle w:val="af1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укрепления 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здоровья населения путем развития и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эффективног</w:t>
            </w:r>
            <w:proofErr w:type="spellEnd"/>
            <w:r w:rsidR="000F1163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0F1163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использо-вания</w:t>
            </w:r>
            <w:proofErr w:type="spellEnd"/>
            <w:r w:rsidR="000F1163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инфраструк</w:t>
            </w:r>
            <w:proofErr w:type="spellEnd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-туры физической культуры и спорта; увеличение доли граждан,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системати</w:t>
            </w:r>
            <w:proofErr w:type="spellEnd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-чески занимаю-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щихся</w:t>
            </w:r>
            <w:proofErr w:type="spellEnd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физической культурой и спортом</w:t>
            </w:r>
            <w:r w:rsidR="000F1163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AA" w:rsidRPr="00E762B9" w:rsidRDefault="004D61AA" w:rsidP="00525C4F">
            <w:pPr>
              <w:shd w:val="clear" w:color="auto" w:fill="FFFFFF"/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 xml:space="preserve">Большую работу по контролю за функциональным состоянием и медицинским обеспечением подготовки </w:t>
            </w:r>
            <w:r w:rsidRPr="00E762B9">
              <w:rPr>
                <w:color w:val="000000" w:themeColor="text1"/>
                <w:spacing w:val="-5"/>
                <w:sz w:val="20"/>
                <w:szCs w:val="20"/>
              </w:rPr>
              <w:lastRenderedPageBreak/>
              <w:t xml:space="preserve">спортсменов осуществляет </w:t>
            </w:r>
            <w:r w:rsidRPr="00E762B9">
              <w:rPr>
                <w:color w:val="000000" w:themeColor="text1"/>
                <w:spacing w:val="-5"/>
                <w:sz w:val="20"/>
                <w:szCs w:val="20"/>
              </w:rPr>
              <w:br/>
              <w:t xml:space="preserve">ГБУ Республики Марий Эл «Врачебно-физкультурный </w:t>
            </w:r>
            <w:r w:rsidRPr="00E762B9">
              <w:rPr>
                <w:color w:val="000000" w:themeColor="text1"/>
                <w:spacing w:val="-6"/>
                <w:sz w:val="20"/>
                <w:szCs w:val="20"/>
              </w:rPr>
              <w:t>диспансер».</w:t>
            </w:r>
          </w:p>
          <w:p w:rsidR="00525C4F" w:rsidRDefault="004D61AA" w:rsidP="0055257F">
            <w:pPr>
              <w:shd w:val="clear" w:color="auto" w:fill="FFFFFF"/>
              <w:ind w:firstLine="321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В настоящее время диспансер оснащен необходимым современным медицинским и лабораторным оборудованием, созданы комфортные условия, как для сотрудников, так и для пациентов</w:t>
            </w:r>
            <w:r w:rsidR="00950FF6" w:rsidRPr="00E762B9">
              <w:rPr>
                <w:color w:val="000000" w:themeColor="text1"/>
                <w:sz w:val="20"/>
                <w:szCs w:val="20"/>
              </w:rPr>
              <w:t>.</w:t>
            </w:r>
            <w:r w:rsidR="00AA09B6" w:rsidRPr="00E762B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C4F" w:rsidRPr="00525C4F" w:rsidRDefault="00525C4F" w:rsidP="0055257F">
            <w:pPr>
              <w:shd w:val="clear" w:color="auto" w:fill="FFFFFF"/>
              <w:ind w:firstLine="321"/>
              <w:jc w:val="both"/>
              <w:rPr>
                <w:sz w:val="20"/>
                <w:szCs w:val="20"/>
                <w:shd w:val="clear" w:color="auto" w:fill="FFFFFF"/>
              </w:rPr>
            </w:pPr>
            <w:r w:rsidRPr="00525C4F">
              <w:rPr>
                <w:sz w:val="20"/>
                <w:szCs w:val="20"/>
                <w:shd w:val="clear" w:color="auto" w:fill="FFFFFF"/>
              </w:rPr>
              <w:t>За 2022 год спортивными врачами диспансера было проведено 6259 углубленных медицинских осмотров, обслужено 770 соревнований, 21 учебно-тренировочное занятие.</w:t>
            </w:r>
          </w:p>
          <w:p w:rsidR="003F5965" w:rsidRPr="00E762B9" w:rsidRDefault="003F5965" w:rsidP="005C6BCF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916BF1" w:rsidP="00916B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3F596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4D61AA">
            <w:pPr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Мероприятия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3F5965" w:rsidRPr="00E762B9" w:rsidRDefault="003F5965" w:rsidP="00774912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доли гражда</w:t>
            </w:r>
            <w:r w:rsidR="00CE204F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 Республики Марий Эл, выполнив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ших нормативы ВФСК «Готов к труду и обороне» (ГТО)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D" w:rsidRPr="00757E8D" w:rsidRDefault="00757E8D" w:rsidP="00D540B5">
            <w:pPr>
              <w:pStyle w:val="af"/>
              <w:spacing w:after="0" w:line="240" w:lineRule="auto"/>
              <w:ind w:left="0" w:firstLine="321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757E8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За отчетный период было организовано 180 мероприятий муниципального уровня и 21 мероприятие регионального уровня </w:t>
            </w:r>
            <w:r w:rsidRPr="00757E8D">
              <w:rPr>
                <w:rFonts w:ascii="Times New Roman" w:hAnsi="Times New Roman"/>
                <w:spacing w:val="4"/>
                <w:sz w:val="20"/>
                <w:szCs w:val="20"/>
              </w:rPr>
              <w:br/>
              <w:t>по реализации комплекса ГТО, среди них основными являются:</w:t>
            </w:r>
          </w:p>
          <w:p w:rsidR="00757E8D" w:rsidRPr="00757E8D" w:rsidRDefault="00757E8D" w:rsidP="00D540B5">
            <w:pPr>
              <w:ind w:firstLine="321"/>
              <w:jc w:val="both"/>
              <w:rPr>
                <w:sz w:val="20"/>
                <w:szCs w:val="20"/>
              </w:rPr>
            </w:pPr>
            <w:r w:rsidRPr="00757E8D">
              <w:rPr>
                <w:sz w:val="20"/>
                <w:szCs w:val="20"/>
              </w:rPr>
              <w:t xml:space="preserve">зимний фестиваля Всероссийского физкультурно-спортивного комплекса «Готов к труду и обороне» (ГТО) среди населения </w:t>
            </w:r>
            <w:r w:rsidRPr="00757E8D">
              <w:rPr>
                <w:sz w:val="20"/>
                <w:szCs w:val="20"/>
                <w:lang w:val="en-US"/>
              </w:rPr>
              <w:t>VI</w:t>
            </w:r>
            <w:r w:rsidRPr="00757E8D">
              <w:rPr>
                <w:sz w:val="20"/>
                <w:szCs w:val="20"/>
              </w:rPr>
              <w:t>-</w:t>
            </w:r>
            <w:r w:rsidRPr="00757E8D">
              <w:rPr>
                <w:sz w:val="20"/>
                <w:szCs w:val="20"/>
                <w:lang w:val="en-US"/>
              </w:rPr>
              <w:t>IX</w:t>
            </w:r>
            <w:r w:rsidRPr="00757E8D">
              <w:rPr>
                <w:sz w:val="20"/>
                <w:szCs w:val="20"/>
              </w:rPr>
              <w:t xml:space="preserve"> ступеней Республики Марий Эл;</w:t>
            </w:r>
          </w:p>
          <w:p w:rsidR="00757E8D" w:rsidRPr="00757E8D" w:rsidRDefault="00757E8D" w:rsidP="00D540B5">
            <w:pPr>
              <w:ind w:firstLine="321"/>
              <w:jc w:val="both"/>
              <w:rPr>
                <w:sz w:val="20"/>
                <w:szCs w:val="20"/>
                <w:shd w:val="clear" w:color="auto" w:fill="FFFFFF"/>
              </w:rPr>
            </w:pPr>
            <w:r w:rsidRPr="00757E8D">
              <w:rPr>
                <w:sz w:val="20"/>
                <w:szCs w:val="20"/>
                <w:shd w:val="clear" w:color="auto" w:fill="FFFFFF"/>
              </w:rPr>
              <w:t>зимний этап Спартакиады молодежи России допризывного возраста в Республике Марий Эл;</w:t>
            </w:r>
          </w:p>
          <w:p w:rsidR="00757E8D" w:rsidRPr="00757E8D" w:rsidRDefault="00757E8D" w:rsidP="00D540B5">
            <w:pPr>
              <w:ind w:firstLine="321"/>
              <w:jc w:val="both"/>
              <w:rPr>
                <w:sz w:val="20"/>
                <w:szCs w:val="20"/>
              </w:rPr>
            </w:pPr>
            <w:r w:rsidRPr="00757E8D">
              <w:rPr>
                <w:sz w:val="20"/>
                <w:szCs w:val="20"/>
              </w:rPr>
              <w:t xml:space="preserve">Фестиваль Всероссийского физкультурно-спортивного комплекса «Готов к труду и обороне» (ГТО) среди семейных команд «Папа, мама, </w:t>
            </w:r>
            <w:r w:rsidRPr="00757E8D">
              <w:rPr>
                <w:sz w:val="20"/>
                <w:szCs w:val="20"/>
              </w:rPr>
              <w:br/>
            </w:r>
            <w:r w:rsidRPr="00757E8D">
              <w:rPr>
                <w:sz w:val="20"/>
                <w:szCs w:val="20"/>
              </w:rPr>
              <w:lastRenderedPageBreak/>
              <w:t>я -  спортивная семья»;</w:t>
            </w:r>
          </w:p>
          <w:p w:rsidR="00757E8D" w:rsidRPr="00757E8D" w:rsidRDefault="00757E8D" w:rsidP="00D540B5">
            <w:pPr>
              <w:ind w:firstLine="321"/>
              <w:jc w:val="both"/>
              <w:rPr>
                <w:sz w:val="20"/>
                <w:szCs w:val="20"/>
              </w:rPr>
            </w:pPr>
            <w:r w:rsidRPr="00757E8D">
              <w:rPr>
                <w:sz w:val="20"/>
                <w:szCs w:val="20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в Республике Марий Эл.</w:t>
            </w:r>
          </w:p>
          <w:p w:rsidR="00757E8D" w:rsidRPr="00757E8D" w:rsidRDefault="00757E8D" w:rsidP="00D540B5">
            <w:pPr>
              <w:ind w:firstLine="321"/>
              <w:contextualSpacing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757E8D">
              <w:rPr>
                <w:bCs/>
                <w:sz w:val="20"/>
                <w:szCs w:val="20"/>
              </w:rPr>
              <w:t>В 2022 году</w:t>
            </w:r>
            <w:r w:rsidRPr="00757E8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57E8D">
              <w:rPr>
                <w:bCs/>
                <w:sz w:val="20"/>
                <w:szCs w:val="20"/>
              </w:rPr>
              <w:t xml:space="preserve">летний Фестиваль комплекса ГТО </w:t>
            </w:r>
            <w:r w:rsidRPr="00757E8D">
              <w:rPr>
                <w:sz w:val="20"/>
                <w:szCs w:val="20"/>
              </w:rPr>
              <w:t xml:space="preserve">среди обучающихся </w:t>
            </w:r>
            <w:proofErr w:type="spellStart"/>
            <w:proofErr w:type="gramStart"/>
            <w:r w:rsidRPr="00757E8D">
              <w:rPr>
                <w:sz w:val="20"/>
                <w:szCs w:val="20"/>
              </w:rPr>
              <w:t>общеобра</w:t>
            </w:r>
            <w:r w:rsidR="00763218">
              <w:rPr>
                <w:sz w:val="20"/>
                <w:szCs w:val="20"/>
              </w:rPr>
              <w:t>-</w:t>
            </w:r>
            <w:r w:rsidRPr="00757E8D">
              <w:rPr>
                <w:sz w:val="20"/>
                <w:szCs w:val="20"/>
              </w:rPr>
              <w:t>зовательных</w:t>
            </w:r>
            <w:proofErr w:type="spellEnd"/>
            <w:proofErr w:type="gramEnd"/>
            <w:r w:rsidRPr="00757E8D">
              <w:rPr>
                <w:sz w:val="20"/>
                <w:szCs w:val="20"/>
              </w:rPr>
              <w:t xml:space="preserve"> организаций </w:t>
            </w:r>
            <w:r w:rsidRPr="00757E8D">
              <w:rPr>
                <w:bCs/>
                <w:sz w:val="20"/>
                <w:szCs w:val="20"/>
              </w:rPr>
              <w:t>в Республике Марий Эл проводился в два этапа:</w:t>
            </w:r>
          </w:p>
          <w:p w:rsidR="00757E8D" w:rsidRPr="00757E8D" w:rsidRDefault="00757E8D" w:rsidP="00D540B5">
            <w:pPr>
              <w:ind w:firstLine="321"/>
              <w:jc w:val="both"/>
              <w:rPr>
                <w:bCs/>
                <w:sz w:val="20"/>
                <w:szCs w:val="20"/>
              </w:rPr>
            </w:pPr>
            <w:r w:rsidRPr="00757E8D">
              <w:rPr>
                <w:bCs/>
                <w:sz w:val="20"/>
                <w:szCs w:val="20"/>
                <w:lang w:val="en-US"/>
              </w:rPr>
              <w:t>I</w:t>
            </w:r>
            <w:r w:rsidRPr="00757E8D">
              <w:rPr>
                <w:bCs/>
                <w:sz w:val="20"/>
                <w:szCs w:val="20"/>
              </w:rPr>
              <w:t xml:space="preserve"> этап (муниципальный) – проводился с мая по июнь 2022 года</w:t>
            </w:r>
            <w:r w:rsidR="00763218">
              <w:rPr>
                <w:bCs/>
                <w:sz w:val="20"/>
                <w:szCs w:val="20"/>
              </w:rPr>
              <w:t xml:space="preserve"> </w:t>
            </w:r>
            <w:r w:rsidRPr="00757E8D">
              <w:rPr>
                <w:bCs/>
                <w:sz w:val="20"/>
                <w:szCs w:val="20"/>
              </w:rPr>
              <w:t xml:space="preserve">в 13 муниципальных образованиях республики, в котором приняли участие </w:t>
            </w:r>
            <w:r w:rsidRPr="00757E8D">
              <w:rPr>
                <w:rFonts w:eastAsia="Calibri"/>
                <w:sz w:val="20"/>
                <w:szCs w:val="20"/>
              </w:rPr>
              <w:t>около 220 человек.</w:t>
            </w:r>
          </w:p>
          <w:p w:rsidR="00757E8D" w:rsidRPr="00757E8D" w:rsidRDefault="00757E8D" w:rsidP="00D540B5">
            <w:pPr>
              <w:ind w:firstLine="321"/>
              <w:jc w:val="both"/>
              <w:rPr>
                <w:sz w:val="20"/>
                <w:szCs w:val="20"/>
              </w:rPr>
            </w:pPr>
            <w:r w:rsidRPr="00757E8D">
              <w:rPr>
                <w:sz w:val="20"/>
                <w:szCs w:val="20"/>
                <w:lang w:val="en-US"/>
              </w:rPr>
              <w:t>II</w:t>
            </w:r>
            <w:r w:rsidRPr="00757E8D">
              <w:rPr>
                <w:sz w:val="20"/>
                <w:szCs w:val="20"/>
              </w:rPr>
              <w:t xml:space="preserve"> этап (региональный) –</w:t>
            </w:r>
            <w:r w:rsidRPr="00757E8D">
              <w:rPr>
                <w:color w:val="FF0000"/>
                <w:sz w:val="20"/>
                <w:szCs w:val="20"/>
              </w:rPr>
              <w:t xml:space="preserve"> </w:t>
            </w:r>
            <w:r w:rsidRPr="00757E8D">
              <w:rPr>
                <w:sz w:val="20"/>
                <w:szCs w:val="20"/>
              </w:rPr>
              <w:t>проводился</w:t>
            </w:r>
            <w:r w:rsidRPr="00757E8D">
              <w:rPr>
                <w:color w:val="FF0000"/>
                <w:sz w:val="20"/>
                <w:szCs w:val="20"/>
              </w:rPr>
              <w:t xml:space="preserve"> </w:t>
            </w:r>
            <w:r w:rsidRPr="00757E8D">
              <w:rPr>
                <w:sz w:val="20"/>
                <w:szCs w:val="20"/>
              </w:rPr>
              <w:t>16 июня 2022 года</w:t>
            </w:r>
            <w:r w:rsidR="00763218">
              <w:rPr>
                <w:sz w:val="20"/>
                <w:szCs w:val="20"/>
              </w:rPr>
              <w:t xml:space="preserve"> </w:t>
            </w:r>
            <w:r w:rsidRPr="00757E8D">
              <w:rPr>
                <w:sz w:val="20"/>
                <w:szCs w:val="20"/>
              </w:rPr>
              <w:t xml:space="preserve">в </w:t>
            </w:r>
            <w:proofErr w:type="spellStart"/>
            <w:r w:rsidRPr="00757E8D">
              <w:rPr>
                <w:sz w:val="20"/>
                <w:szCs w:val="20"/>
              </w:rPr>
              <w:t>г.Йошкар</w:t>
            </w:r>
            <w:proofErr w:type="spellEnd"/>
            <w:r w:rsidRPr="00757E8D">
              <w:rPr>
                <w:sz w:val="20"/>
                <w:szCs w:val="20"/>
              </w:rPr>
              <w:t xml:space="preserve">-Оле в легкоатлетическом манеже «Арена Марий Эл», в котором приняли участие - 71 человек: </w:t>
            </w:r>
            <w:r w:rsidRPr="00757E8D">
              <w:rPr>
                <w:sz w:val="20"/>
                <w:szCs w:val="20"/>
                <w:lang w:val="en-US"/>
              </w:rPr>
              <w:t>III</w:t>
            </w:r>
            <w:r w:rsidRPr="00757E8D">
              <w:rPr>
                <w:sz w:val="20"/>
                <w:szCs w:val="20"/>
              </w:rPr>
              <w:t xml:space="preserve"> ступень - 34 человека, </w:t>
            </w:r>
            <w:r w:rsidRPr="00757E8D">
              <w:rPr>
                <w:sz w:val="20"/>
                <w:szCs w:val="20"/>
              </w:rPr>
              <w:br/>
            </w:r>
            <w:r w:rsidRPr="00757E8D">
              <w:rPr>
                <w:sz w:val="20"/>
                <w:szCs w:val="20"/>
                <w:lang w:val="en-US"/>
              </w:rPr>
              <w:t>IV</w:t>
            </w:r>
            <w:r w:rsidRPr="00757E8D">
              <w:rPr>
                <w:sz w:val="20"/>
                <w:szCs w:val="20"/>
              </w:rPr>
              <w:t xml:space="preserve"> ступень - 37 человек.</w:t>
            </w:r>
          </w:p>
          <w:p w:rsidR="003F5965" w:rsidRPr="00757E8D" w:rsidRDefault="006B6683" w:rsidP="006B6683">
            <w:pPr>
              <w:pStyle w:val="14"/>
              <w:ind w:firstLine="321"/>
              <w:rPr>
                <w:color w:val="000000" w:themeColor="text1"/>
                <w:sz w:val="20"/>
                <w:szCs w:val="20"/>
              </w:rPr>
            </w:pPr>
            <w:r w:rsidRPr="006B6683">
              <w:rPr>
                <w:color w:val="000000" w:themeColor="text1"/>
                <w:sz w:val="20"/>
                <w:szCs w:val="20"/>
              </w:rPr>
              <w:t>Доля населения Республики Марий Эл,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 w:rsidR="007632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0F1163" w:rsidRPr="00757E8D">
              <w:rPr>
                <w:color w:val="000000" w:themeColor="text1"/>
                <w:sz w:val="20"/>
                <w:szCs w:val="20"/>
              </w:rPr>
              <w:t>по итогам 202</w:t>
            </w:r>
            <w:r w:rsidR="00D540B5">
              <w:rPr>
                <w:color w:val="000000" w:themeColor="text1"/>
                <w:sz w:val="20"/>
                <w:szCs w:val="20"/>
              </w:rPr>
              <w:t>2</w:t>
            </w:r>
            <w:r w:rsidR="000F1163" w:rsidRPr="00757E8D">
              <w:rPr>
                <w:color w:val="000000" w:themeColor="text1"/>
                <w:sz w:val="20"/>
                <w:szCs w:val="20"/>
              </w:rPr>
              <w:t xml:space="preserve"> года составила 6</w:t>
            </w:r>
            <w:r>
              <w:rPr>
                <w:color w:val="000000" w:themeColor="text1"/>
                <w:sz w:val="20"/>
                <w:szCs w:val="20"/>
              </w:rPr>
              <w:t>6,3</w:t>
            </w:r>
            <w:r w:rsidR="00FA454A" w:rsidRPr="00757E8D">
              <w:rPr>
                <w:color w:val="000000" w:themeColor="text1"/>
                <w:sz w:val="20"/>
                <w:szCs w:val="20"/>
              </w:rPr>
              <w:t>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3F596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A25AED">
            <w:pPr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Развитие массового спорта, гранты Правительства Республики Марий Эл на развитие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</w:p>
          <w:p w:rsidR="003F5965" w:rsidRPr="00E762B9" w:rsidRDefault="003F5965" w:rsidP="0077491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Республики Марий Эл</w:t>
            </w:r>
          </w:p>
          <w:p w:rsidR="003F5965" w:rsidRPr="00E762B9" w:rsidRDefault="003F5965" w:rsidP="00774912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популяриза-ция</w:t>
            </w:r>
            <w:proofErr w:type="spellEnd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здорового образа жизни, физической культуры и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67" w:rsidRPr="00155867" w:rsidRDefault="00155867" w:rsidP="004F731A">
            <w:pPr>
              <w:ind w:firstLine="179"/>
              <w:jc w:val="both"/>
              <w:rPr>
                <w:rStyle w:val="csd2c743de1"/>
                <w:sz w:val="20"/>
                <w:szCs w:val="20"/>
              </w:rPr>
            </w:pPr>
            <w:r w:rsidRPr="00155867">
              <w:rPr>
                <w:rStyle w:val="csd2c743de1"/>
                <w:sz w:val="20"/>
                <w:szCs w:val="20"/>
              </w:rPr>
              <w:t xml:space="preserve">В 2022 году в соответствии с постановлением Правительства Республики Марий Эл от 9 июня 2018 года № 297 «Об учреждении грантов Правительства Республики Марий Эл на развитие физической культуры и спорта в Республике </w:t>
            </w:r>
            <w:r w:rsidRPr="00155867">
              <w:rPr>
                <w:rStyle w:val="csd2c743de1"/>
                <w:sz w:val="20"/>
                <w:szCs w:val="20"/>
              </w:rPr>
              <w:lastRenderedPageBreak/>
              <w:t xml:space="preserve">Марий Эл» в целях поддержки некоммерческих организаций Республики Марий Эл в сфере физической культуры и спорта Министерством был проведен конкурсный отбор на соискание грантов Правительства Республики Марий. Общая сумма предоставляемого гранта составила 700,0 тыс. рублей. </w:t>
            </w:r>
          </w:p>
          <w:p w:rsidR="00155867" w:rsidRPr="00155867" w:rsidRDefault="00155867" w:rsidP="004F731A">
            <w:pPr>
              <w:ind w:firstLine="179"/>
              <w:jc w:val="both"/>
              <w:rPr>
                <w:rStyle w:val="csd2c743de1"/>
                <w:sz w:val="20"/>
                <w:szCs w:val="20"/>
              </w:rPr>
            </w:pPr>
            <w:r w:rsidRPr="00155867">
              <w:rPr>
                <w:rStyle w:val="csd2c743de1"/>
                <w:sz w:val="20"/>
                <w:szCs w:val="20"/>
              </w:rPr>
              <w:t>Победителями конкурсного отбора стали следующие организации:</w:t>
            </w:r>
          </w:p>
          <w:p w:rsidR="00155867" w:rsidRPr="00155867" w:rsidRDefault="00155867" w:rsidP="004F731A">
            <w:pPr>
              <w:ind w:firstLine="17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55867">
              <w:rPr>
                <w:sz w:val="20"/>
                <w:szCs w:val="20"/>
              </w:rPr>
              <w:t xml:space="preserve">1) Ассоциация любителей регби Республики Марий Эл «Красный город». </w:t>
            </w:r>
          </w:p>
          <w:p w:rsidR="00155867" w:rsidRPr="00155867" w:rsidRDefault="00155867" w:rsidP="004F731A">
            <w:pPr>
              <w:ind w:firstLine="179"/>
              <w:jc w:val="both"/>
              <w:rPr>
                <w:sz w:val="20"/>
                <w:szCs w:val="20"/>
              </w:rPr>
            </w:pPr>
            <w:r w:rsidRPr="00155867">
              <w:rPr>
                <w:sz w:val="20"/>
                <w:szCs w:val="20"/>
              </w:rPr>
              <w:t xml:space="preserve">2) Благотворительный фонд «Социальное развитие </w:t>
            </w:r>
            <w:proofErr w:type="spellStart"/>
            <w:r w:rsidRPr="00155867">
              <w:rPr>
                <w:sz w:val="20"/>
                <w:szCs w:val="20"/>
              </w:rPr>
              <w:t>Моркинского</w:t>
            </w:r>
            <w:proofErr w:type="spellEnd"/>
            <w:r w:rsidRPr="00155867">
              <w:rPr>
                <w:sz w:val="20"/>
                <w:szCs w:val="20"/>
              </w:rPr>
              <w:t xml:space="preserve"> района». </w:t>
            </w:r>
          </w:p>
          <w:p w:rsidR="00155867" w:rsidRPr="00155867" w:rsidRDefault="00155867" w:rsidP="004F731A">
            <w:pPr>
              <w:ind w:firstLine="179"/>
              <w:jc w:val="both"/>
              <w:rPr>
                <w:sz w:val="20"/>
                <w:szCs w:val="20"/>
              </w:rPr>
            </w:pPr>
            <w:r w:rsidRPr="00155867">
              <w:rPr>
                <w:sz w:val="20"/>
                <w:szCs w:val="20"/>
              </w:rPr>
              <w:t xml:space="preserve">3) Местная общественная организация по развитию молодежи Советского района Республики Марий Эл «Молодежь Советского района». </w:t>
            </w:r>
          </w:p>
          <w:p w:rsidR="00155867" w:rsidRPr="00155867" w:rsidRDefault="00155867" w:rsidP="004F731A">
            <w:pPr>
              <w:ind w:firstLine="179"/>
              <w:jc w:val="both"/>
              <w:rPr>
                <w:sz w:val="20"/>
                <w:szCs w:val="20"/>
              </w:rPr>
            </w:pPr>
            <w:r w:rsidRPr="00155867">
              <w:rPr>
                <w:sz w:val="20"/>
                <w:szCs w:val="20"/>
              </w:rPr>
              <w:t xml:space="preserve">4) Региональная общественная организация «Федерация эстетической гимнастики Республики Марий Эл». </w:t>
            </w:r>
          </w:p>
          <w:p w:rsidR="00155867" w:rsidRPr="00155867" w:rsidRDefault="00155867" w:rsidP="004F731A">
            <w:pPr>
              <w:ind w:firstLine="179"/>
              <w:jc w:val="both"/>
              <w:rPr>
                <w:sz w:val="20"/>
                <w:szCs w:val="20"/>
              </w:rPr>
            </w:pPr>
            <w:r w:rsidRPr="00155867">
              <w:rPr>
                <w:sz w:val="20"/>
                <w:szCs w:val="20"/>
              </w:rPr>
              <w:t xml:space="preserve">5) ГБПОУ Республики Марий Эл «Училище олимпийского резерва». Проект «Спорт для всех». </w:t>
            </w:r>
          </w:p>
          <w:p w:rsidR="00155867" w:rsidRPr="00155867" w:rsidRDefault="00155867" w:rsidP="004F731A">
            <w:pPr>
              <w:ind w:firstLine="179"/>
              <w:jc w:val="both"/>
              <w:rPr>
                <w:sz w:val="20"/>
                <w:szCs w:val="20"/>
              </w:rPr>
            </w:pPr>
            <w:r w:rsidRPr="00155867">
              <w:rPr>
                <w:sz w:val="20"/>
                <w:szCs w:val="20"/>
              </w:rPr>
              <w:t xml:space="preserve">6) Региональная организация Общероссийской общественной организации «Всероссийское общество инвалидов» Республики Марий Эл. </w:t>
            </w:r>
          </w:p>
          <w:p w:rsidR="00155867" w:rsidRPr="00155867" w:rsidRDefault="00155867" w:rsidP="004F731A">
            <w:pPr>
              <w:ind w:firstLine="179"/>
              <w:jc w:val="both"/>
              <w:rPr>
                <w:sz w:val="20"/>
                <w:szCs w:val="20"/>
              </w:rPr>
            </w:pPr>
            <w:r w:rsidRPr="00155867">
              <w:rPr>
                <w:sz w:val="20"/>
                <w:szCs w:val="20"/>
              </w:rPr>
              <w:t xml:space="preserve">7) Марийское региональное отделение Межрегиональной общественной организации «Союз десантников». </w:t>
            </w:r>
          </w:p>
          <w:p w:rsidR="00734735" w:rsidRPr="00155867" w:rsidRDefault="00734735" w:rsidP="004F731A">
            <w:pPr>
              <w:ind w:firstLine="17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2260AF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0C5975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2260AF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Default="007F3DFE" w:rsidP="00774912">
            <w:pPr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Основное мероприятие Р5 Региональный проект «Спорт - норма жизни»</w:t>
            </w:r>
          </w:p>
          <w:p w:rsidR="00D75628" w:rsidRPr="00D75628" w:rsidRDefault="00D75628" w:rsidP="007749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2260AF" w:rsidP="00C879C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2260AF" w:rsidRPr="00E762B9" w:rsidRDefault="002260AF" w:rsidP="00C879C0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2260AF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D75628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2260AF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D75628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B835BA" w:rsidP="00B80ACC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B835BA" w:rsidP="00792CE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E762B9" w:rsidRDefault="00B835B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260AF" w:rsidRPr="00E762B9" w:rsidTr="007749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AF" w:rsidRPr="00DB5CB5" w:rsidRDefault="002260AF" w:rsidP="00774912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B5C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Подпрограмма</w:t>
            </w:r>
            <w:r w:rsidR="00D75628" w:rsidRPr="00DB5C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DB5CB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«Реализация комплекса мер по развитию спорта высших достижений и системы подготовки спортивного резерва</w:t>
            </w:r>
            <w:r w:rsidRPr="00DB5CB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DB5CB5" w:rsidRPr="00E762B9" w:rsidTr="00D14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CB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rPr>
                <w:color w:val="000000" w:themeColor="text1"/>
                <w:sz w:val="20"/>
                <w:szCs w:val="20"/>
              </w:rPr>
            </w:pPr>
            <w:r w:rsidRPr="00DB5CB5">
              <w:rPr>
                <w:color w:val="000000" w:themeColor="text1"/>
                <w:sz w:val="20"/>
                <w:szCs w:val="20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2724D6" w:rsidRDefault="00DB5CB5" w:rsidP="00DB5CB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24D6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2724D6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DB5CB5" w:rsidRPr="002724D6" w:rsidRDefault="00DB5CB5" w:rsidP="00DB5CB5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2724D6" w:rsidRDefault="00DB5CB5" w:rsidP="00DB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2724D6" w:rsidRDefault="00DB5CB5" w:rsidP="00DB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2724D6" w:rsidRDefault="00DB5CB5" w:rsidP="00DB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2724D6" w:rsidRDefault="00DB5CB5" w:rsidP="00DB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Default="00DB5CB5" w:rsidP="00DB5CB5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24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материально-технической базы спорта высших достижений, в том числе для 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одготовки олимпийского резерва</w:t>
            </w:r>
          </w:p>
          <w:p w:rsidR="00DB5CB5" w:rsidRPr="00891B23" w:rsidRDefault="00DB5CB5" w:rsidP="00DB5CB5">
            <w:pPr>
              <w:pStyle w:val="af1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F" w:rsidRPr="00310C9E" w:rsidRDefault="00E00ACF" w:rsidP="00E00ACF">
            <w:pPr>
              <w:shd w:val="clear" w:color="auto" w:fill="FFFFFF"/>
              <w:ind w:firstLine="318"/>
              <w:jc w:val="both"/>
              <w:rPr>
                <w:color w:val="2C2D2E"/>
                <w:sz w:val="23"/>
                <w:szCs w:val="23"/>
              </w:rPr>
            </w:pP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 xml:space="preserve">В 2022 году 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ГБПОУ Республики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Марий Эл «УОР»</w:t>
            </w: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реализовывались программы спортивной подготовки по 8 видам спорта: дзюдо, легкая атлетика, лыжные гонки, плавание, спортивная гимнасти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ка, спортивная борьба, футбол, </w:t>
            </w: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>самбо</w:t>
            </w:r>
            <w:r w:rsidRPr="00310C9E">
              <w:rPr>
                <w:color w:val="000000"/>
                <w:sz w:val="20"/>
                <w:szCs w:val="20"/>
              </w:rPr>
              <w:t>.</w:t>
            </w:r>
          </w:p>
          <w:p w:rsidR="00E00ACF" w:rsidRPr="00310C9E" w:rsidRDefault="00E00ACF" w:rsidP="00E00ACF">
            <w:pPr>
              <w:shd w:val="clear" w:color="auto" w:fill="FFFFFF"/>
              <w:ind w:firstLine="318"/>
              <w:jc w:val="both"/>
              <w:rPr>
                <w:color w:val="2C2D2E"/>
                <w:sz w:val="23"/>
                <w:szCs w:val="23"/>
              </w:rPr>
            </w:pP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>На 31 декабря 202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 xml:space="preserve"> г. всего обучающихся 159 человек: из них студентов очной формы обучения – 131 человек (в том числе по договорам с полным возмещением затрат - 73 человека), студентов заочной формы обучения – 28 человек.</w:t>
            </w:r>
          </w:p>
          <w:p w:rsidR="00E00ACF" w:rsidRPr="00310C9E" w:rsidRDefault="00E00ACF" w:rsidP="00E00ACF">
            <w:pPr>
              <w:shd w:val="clear" w:color="auto" w:fill="FFFFFF"/>
              <w:ind w:firstLine="318"/>
              <w:jc w:val="both"/>
              <w:rPr>
                <w:color w:val="2C2D2E"/>
                <w:sz w:val="23"/>
                <w:szCs w:val="23"/>
              </w:rPr>
            </w:pP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 xml:space="preserve">Спортивную подготовку проходят 70 спортсменов, из них: 13 мастеров спорта России, 38 человек – имеющие спортивный разряд «Кандидат в мастера спорта»,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>5 человек имеют I спортивный разряд,14 человек – имеют массовые разряды.</w:t>
            </w:r>
          </w:p>
          <w:p w:rsidR="00E00ACF" w:rsidRPr="00310C9E" w:rsidRDefault="00E00ACF" w:rsidP="00E00ACF">
            <w:pPr>
              <w:shd w:val="clear" w:color="auto" w:fill="FFFFFF"/>
              <w:ind w:firstLine="540"/>
              <w:jc w:val="both"/>
              <w:rPr>
                <w:color w:val="2C2D2E"/>
                <w:sz w:val="23"/>
                <w:szCs w:val="23"/>
              </w:rPr>
            </w:pP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>В 2022 году в рамках субсидии </w:t>
            </w:r>
            <w:r>
              <w:rPr>
                <w:color w:val="000000"/>
                <w:sz w:val="20"/>
                <w:szCs w:val="20"/>
              </w:rPr>
              <w:t>на </w:t>
            </w:r>
            <w:r w:rsidRPr="00310C9E">
              <w:rPr>
                <w:color w:val="000000"/>
                <w:sz w:val="20"/>
                <w:szCs w:val="20"/>
              </w:rPr>
              <w:t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 </w:t>
            </w:r>
            <w:r w:rsidRPr="00310C9E">
              <w:rPr>
                <w:color w:val="000000"/>
                <w:sz w:val="20"/>
                <w:szCs w:val="20"/>
                <w:shd w:val="clear" w:color="auto" w:fill="FFFFFF"/>
              </w:rPr>
              <w:t>училищу были выделены средства в размере </w:t>
            </w:r>
            <w:r w:rsidRPr="00310C9E">
              <w:rPr>
                <w:color w:val="000000"/>
                <w:sz w:val="20"/>
                <w:szCs w:val="20"/>
              </w:rPr>
              <w:t>462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310C9E">
              <w:rPr>
                <w:color w:val="000000"/>
                <w:sz w:val="20"/>
                <w:szCs w:val="20"/>
              </w:rPr>
              <w:t xml:space="preserve">494,76 рублей. Средства были потрачены на реализацию программ по спортивной подготовке </w:t>
            </w:r>
            <w:r>
              <w:rPr>
                <w:color w:val="000000"/>
                <w:sz w:val="20"/>
                <w:szCs w:val="20"/>
              </w:rPr>
              <w:br/>
            </w:r>
            <w:r w:rsidRPr="00310C9E">
              <w:rPr>
                <w:color w:val="000000"/>
                <w:sz w:val="20"/>
                <w:szCs w:val="20"/>
              </w:rPr>
              <w:t>в соответствии с федеральными стандартами спортивной подготовки по базовым олимпийским видам спорта.</w:t>
            </w:r>
          </w:p>
          <w:p w:rsidR="00DB5CB5" w:rsidRPr="00CA62C7" w:rsidRDefault="00E00ACF" w:rsidP="00DB5CB5">
            <w:pPr>
              <w:shd w:val="clear" w:color="auto" w:fill="FFFFFF"/>
              <w:ind w:firstLine="317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Значение показателя «</w:t>
            </w:r>
            <w:r w:rsidRPr="00310C9E">
              <w:rPr>
                <w:color w:val="000000" w:themeColor="text1"/>
                <w:sz w:val="20"/>
                <w:szCs w:val="20"/>
              </w:rPr>
              <w:t xml:space="preserve">Доля лиц, занимающихся в организациях, реализующих дополнительные образовательные программы спортивной </w:t>
            </w:r>
            <w:r w:rsidRPr="00310C9E">
              <w:rPr>
                <w:color w:val="000000" w:themeColor="text1"/>
                <w:sz w:val="20"/>
                <w:szCs w:val="20"/>
              </w:rPr>
              <w:lastRenderedPageBreak/>
              <w:t>подготовки, и зачисленных на этапе высшего спортивного мастерства, в общем количестве лиц, занимающихся в организациях, реализующих дополнительные образовательные программы спортивной подготовки, и зачисленных на этапе совершенствования спортивного мастерства»</w:t>
            </w:r>
            <w:r>
              <w:rPr>
                <w:color w:val="000000" w:themeColor="text1"/>
                <w:sz w:val="20"/>
                <w:szCs w:val="20"/>
              </w:rPr>
              <w:t xml:space="preserve"> по итогам 2022 года составила </w:t>
            </w:r>
            <w:r w:rsidRPr="00310C9E">
              <w:rPr>
                <w:color w:val="000000" w:themeColor="text1"/>
                <w:sz w:val="20"/>
                <w:szCs w:val="20"/>
              </w:rPr>
              <w:t>28 %.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E762B9" w:rsidRDefault="00DB5CB5" w:rsidP="00DB5CB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DB5CB5" w:rsidRPr="00E762B9" w:rsidTr="00D14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5CB5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pStyle w:val="af1"/>
              <w:rPr>
                <w:color w:val="000000" w:themeColor="text1"/>
                <w:sz w:val="20"/>
                <w:szCs w:val="20"/>
              </w:rPr>
            </w:pPr>
            <w:r w:rsidRPr="00DB5C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</w:t>
            </w:r>
            <w:r w:rsidRPr="00DB5C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Марий Эл «Спортивно-адаптивная школа </w:t>
            </w:r>
            <w:proofErr w:type="spellStart"/>
            <w:r w:rsidRPr="00DB5C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паралимпийского</w:t>
            </w:r>
            <w:proofErr w:type="spellEnd"/>
            <w:r w:rsidRPr="00DB5C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резерва», государственного бюджетного учреждения Республики </w:t>
            </w:r>
            <w:r w:rsidRPr="00DB5C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Марий Эл «Центр спортивной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5CB5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DB5CB5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DB5CB5" w:rsidRPr="00DB5CB5" w:rsidRDefault="00DB5CB5" w:rsidP="00DB5CB5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CB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CB5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CB5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DB5CB5" w:rsidRDefault="00DB5CB5" w:rsidP="00DB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5CB5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2724D6" w:rsidRDefault="00DB5CB5" w:rsidP="00DB5CB5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развитие материально-технической базы спортивных школ, развитие спорта высших достижений и подготовка спортивного резерва;</w:t>
            </w:r>
          </w:p>
          <w:p w:rsidR="00DB5CB5" w:rsidRDefault="00DB5CB5" w:rsidP="00DB5CB5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повышение профессионального мастерства тр</w:t>
            </w:r>
            <w:r>
              <w:rPr>
                <w:color w:val="000000" w:themeColor="text1"/>
                <w:sz w:val="20"/>
                <w:szCs w:val="20"/>
              </w:rPr>
              <w:t>енеров, тренеров-преподавателей</w:t>
            </w:r>
          </w:p>
          <w:p w:rsidR="00DB5CB5" w:rsidRPr="00891B23" w:rsidRDefault="00DB5CB5" w:rsidP="00DB5CB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2724D6" w:rsidRDefault="00DB5CB5" w:rsidP="00DB5CB5">
            <w:pPr>
              <w:pStyle w:val="cseeade915"/>
              <w:ind w:firstLine="317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>В 202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>2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 году в Республи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>ке Марий Эл продолжили работу 10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 спортивных школ 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br/>
              <w:t xml:space="preserve">и спортивных школ олимпийского резерва 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br/>
              <w:t xml:space="preserve">(в том числе 1 спортивно-адаптивная школа </w:t>
            </w:r>
            <w:proofErr w:type="spellStart"/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>паралимпийского</w:t>
            </w:r>
            <w:proofErr w:type="spellEnd"/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 резерва) и 1 центр спортивной подготовки, подведомственные Министерству спорта и туризма Республики Марий Эл. </w:t>
            </w:r>
            <w:r w:rsidRPr="002724D6">
              <w:rPr>
                <w:color w:val="000000" w:themeColor="text1"/>
                <w:sz w:val="20"/>
                <w:szCs w:val="20"/>
              </w:rPr>
              <w:t>Всего тренировочными занятиями в д</w:t>
            </w:r>
            <w:r>
              <w:rPr>
                <w:color w:val="000000" w:themeColor="text1"/>
                <w:sz w:val="20"/>
                <w:szCs w:val="20"/>
              </w:rPr>
              <w:t xml:space="preserve">анных учреждениях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по состоянию </w:t>
            </w:r>
            <w:r w:rsidRPr="002724D6">
              <w:rPr>
                <w:color w:val="000000" w:themeColor="text1"/>
                <w:sz w:val="20"/>
                <w:szCs w:val="20"/>
              </w:rPr>
              <w:t>на 31 декабря 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г. охвачены 3</w:t>
            </w:r>
            <w:r>
              <w:rPr>
                <w:color w:val="000000" w:themeColor="text1"/>
                <w:sz w:val="20"/>
                <w:szCs w:val="20"/>
              </w:rPr>
              <w:t>700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24D6">
              <w:rPr>
                <w:bCs/>
                <w:color w:val="000000" w:themeColor="text1"/>
                <w:sz w:val="20"/>
                <w:szCs w:val="20"/>
              </w:rPr>
              <w:t>человек.</w:t>
            </w:r>
          </w:p>
          <w:p w:rsidR="00DB5CB5" w:rsidRPr="002724D6" w:rsidRDefault="00DB5CB5" w:rsidP="00DB5CB5">
            <w:pPr>
              <w:pStyle w:val="31"/>
              <w:widowControl w:val="0"/>
              <w:spacing w:after="0"/>
              <w:ind w:left="0" w:firstLine="317"/>
              <w:jc w:val="both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Значение показателя «Доля лиц, занимающихся</w:t>
            </w:r>
            <w:r>
              <w:rPr>
                <w:color w:val="000000" w:themeColor="text1"/>
                <w:sz w:val="20"/>
                <w:szCs w:val="20"/>
              </w:rPr>
              <w:t xml:space="preserve"> в организациях, </w:t>
            </w:r>
            <w:r w:rsidRPr="005A198B">
              <w:rPr>
                <w:color w:val="000000" w:themeColor="text1"/>
                <w:sz w:val="20"/>
                <w:szCs w:val="20"/>
              </w:rPr>
              <w:t>реализующих дополнительные образовательные программы спортивной подготовки, и зачисленных на этапе высшего спортивного мастерства в общем количестве лиц, занимающихся в организациях, реализующих дополнительные образовательные программы спортивной подготовки, и зачисленных на этапе совершенствования спортивного мастерства</w:t>
            </w:r>
            <w:r w:rsidRPr="002724D6">
              <w:rPr>
                <w:color w:val="000000" w:themeColor="text1"/>
                <w:sz w:val="20"/>
                <w:szCs w:val="20"/>
              </w:rPr>
              <w:t>» по итогам 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года составило 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%.</w:t>
            </w:r>
          </w:p>
          <w:p w:rsidR="00DB5CB5" w:rsidRPr="002724D6" w:rsidRDefault="00DB5CB5" w:rsidP="00DB5CB5">
            <w:pPr>
              <w:ind w:firstLine="317"/>
              <w:jc w:val="both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Значение показателя «Количество квалифицированных тренеров</w:t>
            </w:r>
            <w:r>
              <w:rPr>
                <w:color w:val="000000" w:themeColor="text1"/>
                <w:sz w:val="20"/>
                <w:szCs w:val="20"/>
              </w:rPr>
              <w:t>, тренеров-преподавателей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физкультурно-спортивных организаций, работающих по специальности </w:t>
            </w:r>
            <w:r w:rsidRPr="002724D6">
              <w:rPr>
                <w:color w:val="000000" w:themeColor="text1"/>
                <w:sz w:val="20"/>
                <w:szCs w:val="20"/>
              </w:rPr>
              <w:lastRenderedPageBreak/>
              <w:t>(нарастающим итогом)» по итогам 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года составило 1</w:t>
            </w:r>
            <w:r>
              <w:rPr>
                <w:color w:val="000000" w:themeColor="text1"/>
                <w:sz w:val="20"/>
                <w:szCs w:val="20"/>
              </w:rPr>
              <w:t>59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человек.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5" w:rsidRPr="00E762B9" w:rsidRDefault="00DB5CB5" w:rsidP="00DB5CB5">
            <w:pPr>
              <w:ind w:firstLine="317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30503" w:rsidRPr="00E762B9" w:rsidTr="00D14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430503" w:rsidRDefault="00E00ACF" w:rsidP="00430503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430503" w:rsidRPr="004305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430503" w:rsidRDefault="00430503" w:rsidP="00430503">
            <w:pPr>
              <w:rPr>
                <w:color w:val="000000" w:themeColor="text1"/>
                <w:sz w:val="20"/>
                <w:szCs w:val="20"/>
              </w:rPr>
            </w:pPr>
            <w:r w:rsidRPr="00430503">
              <w:rPr>
                <w:color w:val="000000" w:themeColor="text1"/>
                <w:sz w:val="20"/>
                <w:szCs w:val="20"/>
              </w:rPr>
              <w:t xml:space="preserve">Мероприятия </w:t>
            </w:r>
            <w:r w:rsidRPr="00430503">
              <w:rPr>
                <w:color w:val="000000" w:themeColor="text1"/>
                <w:sz w:val="20"/>
                <w:szCs w:val="20"/>
              </w:rPr>
              <w:br/>
              <w:t>по поддержке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430503" w:rsidRDefault="00430503" w:rsidP="00430503">
            <w:pPr>
              <w:pStyle w:val="af1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305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4305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Республики </w:t>
            </w:r>
            <w:r w:rsidRPr="004305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Марий Эл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430503" w:rsidRDefault="00430503" w:rsidP="0043050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05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430503" w:rsidRDefault="00430503" w:rsidP="0043050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05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430503" w:rsidRDefault="00430503" w:rsidP="0043050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05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430503" w:rsidRDefault="00430503" w:rsidP="0043050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05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2724D6" w:rsidRDefault="00430503" w:rsidP="0043050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>развитие материально-технической базы учрежд</w:t>
            </w:r>
            <w:r>
              <w:rPr>
                <w:color w:val="000000" w:themeColor="text1"/>
                <w:sz w:val="20"/>
                <w:szCs w:val="20"/>
              </w:rPr>
              <w:t xml:space="preserve">ений спортивной направленности 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по адаптивной физической культуре </w:t>
            </w:r>
            <w:r>
              <w:rPr>
                <w:color w:val="000000" w:themeColor="text1"/>
                <w:sz w:val="20"/>
                <w:szCs w:val="20"/>
              </w:rPr>
              <w:t>и спорту в Республике Марий Эл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2724D6" w:rsidRDefault="00430503" w:rsidP="00430503">
            <w:pPr>
              <w:pStyle w:val="cs3bfd1d18"/>
              <w:ind w:firstLine="317"/>
              <w:rPr>
                <w:rStyle w:val="csd2c743de1"/>
                <w:color w:val="000000" w:themeColor="text1"/>
                <w:sz w:val="20"/>
                <w:szCs w:val="20"/>
              </w:rPr>
            </w:pP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В Республике Марий Эл функционирует государственное бюджетное учреждение Республики Марий Эл «Спортивно-адаптивная школа </w:t>
            </w:r>
            <w:proofErr w:type="spellStart"/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>паралимпийского</w:t>
            </w:r>
            <w:proofErr w:type="spellEnd"/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 резерва».</w:t>
            </w:r>
          </w:p>
          <w:p w:rsidR="00430503" w:rsidRPr="002724D6" w:rsidRDefault="00430503" w:rsidP="00430503">
            <w:pPr>
              <w:pStyle w:val="cs3bfd1d18"/>
              <w:ind w:firstLine="317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>На базе данного учреждения тренируются спортсмены по следующим видам спорта: спорт глухих (дзюдо, плавание), спорт слепых (мини-футбол, дзюдо, плавание), спорт лиц с интеллектуальными нарушениями (мини-футбол, плавание, легкая атлетика), спорт лиц с поражением ОДА (плавание, легкая атлетика). Численность спортсменов в данном учреждении по состоянию на 31 декабря 202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>2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 года составила 22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>6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 человек, в том числе по адаптивным видам спорта – 1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>06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 человек. </w:t>
            </w:r>
          </w:p>
          <w:p w:rsidR="00430503" w:rsidRPr="002724D6" w:rsidRDefault="00430503" w:rsidP="00430503">
            <w:pPr>
              <w:pStyle w:val="cs3bfd1d18"/>
              <w:ind w:firstLine="317"/>
              <w:rPr>
                <w:rStyle w:val="csd2c743de1"/>
                <w:color w:val="000000" w:themeColor="text1"/>
                <w:sz w:val="20"/>
                <w:szCs w:val="20"/>
              </w:rPr>
            </w:pP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>В рамках реализации регионального проекта «Спо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>р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>т-норма жизни» в 202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>2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 xml:space="preserve"> году ГБУ Республики Марий Эл «САШПР» была выделена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>сийской Федерации в размере 29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>5 тыс. рублей. Средства субсидии были направлены на реализацию программы спорти</w:t>
            </w:r>
            <w:r>
              <w:rPr>
                <w:rStyle w:val="csd2c743de1"/>
                <w:color w:val="000000" w:themeColor="text1"/>
                <w:sz w:val="20"/>
                <w:szCs w:val="20"/>
              </w:rPr>
              <w:t xml:space="preserve">вной подготовки по виду спорта </w:t>
            </w:r>
            <w:r w:rsidRPr="002724D6">
              <w:rPr>
                <w:rStyle w:val="csd2c743de1"/>
                <w:color w:val="000000" w:themeColor="text1"/>
                <w:sz w:val="20"/>
                <w:szCs w:val="20"/>
              </w:rPr>
              <w:t>спорт слепых в соответствии с федеральным стандартом спортивной подготовки.</w:t>
            </w:r>
          </w:p>
          <w:p w:rsidR="00430503" w:rsidRPr="002724D6" w:rsidRDefault="00430503" w:rsidP="00430503">
            <w:pPr>
              <w:pStyle w:val="31"/>
              <w:widowControl w:val="0"/>
              <w:spacing w:after="0"/>
              <w:ind w:left="0" w:firstLine="317"/>
              <w:jc w:val="both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 xml:space="preserve">Значение показателя «Доля лиц </w:t>
            </w:r>
            <w:r w:rsidRPr="002724D6">
              <w:rPr>
                <w:color w:val="000000" w:themeColor="text1"/>
                <w:sz w:val="20"/>
                <w:szCs w:val="20"/>
              </w:rPr>
              <w:br/>
              <w:t xml:space="preserve">с ограниченными возможностями здоровья и инвалидов в возрасте от 6 до 18 лет, </w:t>
            </w:r>
            <w:r w:rsidRPr="002724D6">
              <w:rPr>
                <w:color w:val="000000" w:themeColor="text1"/>
                <w:sz w:val="20"/>
                <w:szCs w:val="20"/>
              </w:rPr>
              <w:lastRenderedPageBreak/>
              <w:t>систематически занимающихся физической культурой и спортом, в общей численности этой кате</w:t>
            </w:r>
            <w:r>
              <w:rPr>
                <w:color w:val="000000" w:themeColor="text1"/>
                <w:sz w:val="20"/>
                <w:szCs w:val="20"/>
              </w:rPr>
              <w:t xml:space="preserve">гории населения» по итогам </w:t>
            </w:r>
            <w:r>
              <w:rPr>
                <w:color w:val="000000" w:themeColor="text1"/>
                <w:sz w:val="20"/>
                <w:szCs w:val="20"/>
              </w:rPr>
              <w:br/>
              <w:t>2022 года составило 83,8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%.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3" w:rsidRPr="00E762B9" w:rsidRDefault="00430503" w:rsidP="0043050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EF008A" w:rsidRPr="00E762B9" w:rsidTr="00D14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2C30ED" w:rsidRDefault="00867B4B" w:rsidP="00C74837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B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EF008A" w:rsidRPr="00DB32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6" w:rsidRPr="002724D6" w:rsidRDefault="00DB32E6" w:rsidP="00DB32E6">
            <w:pPr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 xml:space="preserve">Реализация мер, направленных </w:t>
            </w:r>
            <w:r w:rsidRPr="002724D6">
              <w:rPr>
                <w:color w:val="000000" w:themeColor="text1"/>
                <w:sz w:val="20"/>
                <w:szCs w:val="20"/>
              </w:rPr>
              <w:br/>
              <w:t xml:space="preserve">на обеспечение уровня </w:t>
            </w:r>
            <w:r w:rsidRPr="006B25B3">
              <w:rPr>
                <w:color w:val="000000" w:themeColor="text1"/>
                <w:sz w:val="20"/>
                <w:szCs w:val="20"/>
              </w:rPr>
              <w:t xml:space="preserve">финансирования муниципальных организаций, </w:t>
            </w:r>
            <w:r w:rsidRPr="006B25B3">
              <w:rPr>
                <w:color w:val="000000" w:themeColor="text1"/>
                <w:sz w:val="20"/>
              </w:rPr>
              <w:t>реализующих дополнительные образовательные программы спортивной подготовки</w:t>
            </w:r>
            <w:r w:rsidRPr="006B25B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B25B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в соответствии </w:t>
            </w:r>
            <w:r w:rsidRPr="006B25B3">
              <w:rPr>
                <w:color w:val="000000" w:themeColor="text1"/>
                <w:sz w:val="20"/>
                <w:szCs w:val="20"/>
              </w:rPr>
              <w:t xml:space="preserve">с требованиями </w:t>
            </w:r>
            <w:r w:rsidRPr="002724D6">
              <w:rPr>
                <w:color w:val="000000" w:themeColor="text1"/>
                <w:sz w:val="20"/>
                <w:szCs w:val="20"/>
              </w:rPr>
              <w:t>федеральных стандартов спортивной подготовки</w:t>
            </w:r>
          </w:p>
          <w:p w:rsidR="00EF008A" w:rsidRPr="002C30ED" w:rsidRDefault="00EF008A" w:rsidP="00C74837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DB32E6" w:rsidRDefault="00EF008A" w:rsidP="00C74837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32E6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DB32E6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DB32E6" w:rsidRDefault="00EF008A" w:rsidP="00D27E28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B32E6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DB32E6" w:rsidRDefault="00EF008A" w:rsidP="00D27E28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B32E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DB32E6" w:rsidRDefault="00EF008A" w:rsidP="00D27E2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2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DB32E6" w:rsidRDefault="00EF008A" w:rsidP="00D27E2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32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DB32E6" w:rsidRDefault="00EF008A" w:rsidP="00DB32E6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B32E6">
              <w:rPr>
                <w:color w:val="000000" w:themeColor="text1"/>
                <w:sz w:val="20"/>
                <w:szCs w:val="20"/>
              </w:rPr>
              <w:t>повышение спортивного мастерства спортсменов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6" w:rsidRPr="002724D6" w:rsidRDefault="00DB32E6" w:rsidP="00DB32E6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sz w:val="20"/>
                <w:szCs w:val="20"/>
              </w:rPr>
            </w:pPr>
            <w:r w:rsidRPr="006B25B3">
              <w:rPr>
                <w:color w:val="000000" w:themeColor="text1"/>
                <w:sz w:val="20"/>
                <w:szCs w:val="20"/>
              </w:rPr>
              <w:t xml:space="preserve">В 2022 году 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в рамках субсидий из республиканского бюджета Республики Марий Эл бюджетам муниципальных районов и городских округов в Республике Марий Эл на обеспечение уровня финансирования организаций, </w:t>
            </w:r>
            <w:r w:rsidRPr="006B25B3">
              <w:rPr>
                <w:color w:val="000000" w:themeColor="text1"/>
                <w:sz w:val="20"/>
              </w:rPr>
              <w:t>реализующих дополнительные образовательные программы спортивной подготовки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в соответствии с требованиями федеральных стандартов спортивной подготовки, </w:t>
            </w:r>
            <w:proofErr w:type="spellStart"/>
            <w:r w:rsidRPr="002724D6">
              <w:rPr>
                <w:color w:val="000000" w:themeColor="text1"/>
                <w:sz w:val="20"/>
                <w:szCs w:val="20"/>
              </w:rPr>
              <w:t>Медведевскому</w:t>
            </w:r>
            <w:proofErr w:type="spellEnd"/>
            <w:r w:rsidRPr="002724D6">
              <w:rPr>
                <w:color w:val="000000" w:themeColor="text1"/>
                <w:sz w:val="20"/>
                <w:szCs w:val="20"/>
              </w:rPr>
              <w:t xml:space="preserve"> муниципальному району, выделены средства в размере 100,0 тыс. рублей. Указанная субсидия направлена на развитие МБУ «</w:t>
            </w:r>
            <w:proofErr w:type="spellStart"/>
            <w:r w:rsidRPr="002724D6">
              <w:rPr>
                <w:color w:val="000000" w:themeColor="text1"/>
                <w:sz w:val="20"/>
                <w:szCs w:val="20"/>
              </w:rPr>
              <w:t>Медведевская</w:t>
            </w:r>
            <w:proofErr w:type="spellEnd"/>
            <w:r w:rsidRPr="002724D6">
              <w:rPr>
                <w:color w:val="000000" w:themeColor="text1"/>
                <w:sz w:val="20"/>
                <w:szCs w:val="20"/>
              </w:rPr>
              <w:t xml:space="preserve"> спортивная школа».</w:t>
            </w:r>
          </w:p>
          <w:p w:rsidR="00EF008A" w:rsidRDefault="00DB32E6" w:rsidP="00DB32E6">
            <w:pPr>
              <w:ind w:firstLine="317"/>
              <w:jc w:val="both"/>
              <w:rPr>
                <w:color w:val="000000" w:themeColor="text1"/>
                <w:sz w:val="20"/>
                <w:szCs w:val="20"/>
              </w:rPr>
            </w:pPr>
            <w:r w:rsidRPr="002724D6">
              <w:rPr>
                <w:color w:val="000000" w:themeColor="text1"/>
                <w:sz w:val="20"/>
                <w:szCs w:val="20"/>
              </w:rPr>
              <w:t xml:space="preserve">Доля лиц, занимающихся по </w:t>
            </w:r>
            <w:r w:rsidRPr="006B25B3">
              <w:rPr>
                <w:color w:val="000000" w:themeColor="text1"/>
                <w:sz w:val="20"/>
              </w:rPr>
              <w:t>дополнительны</w:t>
            </w:r>
            <w:r>
              <w:rPr>
                <w:color w:val="000000" w:themeColor="text1"/>
                <w:sz w:val="20"/>
              </w:rPr>
              <w:t>м</w:t>
            </w:r>
            <w:r w:rsidRPr="006B25B3">
              <w:rPr>
                <w:color w:val="000000" w:themeColor="text1"/>
                <w:sz w:val="20"/>
              </w:rPr>
              <w:t xml:space="preserve"> образовательны</w:t>
            </w:r>
            <w:r>
              <w:rPr>
                <w:color w:val="000000" w:themeColor="text1"/>
                <w:sz w:val="20"/>
              </w:rPr>
              <w:t>м программам</w:t>
            </w:r>
            <w:r w:rsidRPr="006B25B3">
              <w:rPr>
                <w:color w:val="000000" w:themeColor="text1"/>
                <w:sz w:val="20"/>
              </w:rPr>
              <w:t xml:space="preserve"> спортивной подготовки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, имеющих спортивные разряды и звания, в общем количестве лиц, занимающихся </w:t>
            </w:r>
            <w:r>
              <w:rPr>
                <w:color w:val="000000" w:themeColor="text1"/>
                <w:sz w:val="20"/>
              </w:rPr>
              <w:t>по</w:t>
            </w:r>
            <w:r w:rsidRPr="006B25B3">
              <w:rPr>
                <w:color w:val="000000" w:themeColor="text1"/>
                <w:sz w:val="20"/>
              </w:rPr>
              <w:t xml:space="preserve"> дополнительны</w:t>
            </w:r>
            <w:r>
              <w:rPr>
                <w:color w:val="000000" w:themeColor="text1"/>
                <w:sz w:val="20"/>
              </w:rPr>
              <w:t>м</w:t>
            </w:r>
            <w:r w:rsidRPr="006B25B3">
              <w:rPr>
                <w:color w:val="000000" w:themeColor="text1"/>
                <w:sz w:val="20"/>
              </w:rPr>
              <w:t xml:space="preserve"> образовательны</w:t>
            </w:r>
            <w:r>
              <w:rPr>
                <w:color w:val="000000" w:themeColor="text1"/>
                <w:sz w:val="20"/>
              </w:rPr>
              <w:t>м</w:t>
            </w:r>
            <w:r w:rsidRPr="006B25B3">
              <w:rPr>
                <w:color w:val="000000" w:themeColor="text1"/>
                <w:sz w:val="20"/>
              </w:rPr>
              <w:t xml:space="preserve"> программ</w:t>
            </w:r>
            <w:r>
              <w:rPr>
                <w:color w:val="000000" w:themeColor="text1"/>
                <w:sz w:val="20"/>
              </w:rPr>
              <w:t>ам</w:t>
            </w:r>
            <w:r w:rsidRPr="006B25B3">
              <w:rPr>
                <w:color w:val="000000" w:themeColor="text1"/>
                <w:sz w:val="20"/>
              </w:rPr>
              <w:t xml:space="preserve"> спортивной подготовки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по</w:t>
            </w:r>
            <w:r>
              <w:rPr>
                <w:color w:val="000000" w:themeColor="text1"/>
                <w:sz w:val="20"/>
                <w:szCs w:val="20"/>
              </w:rPr>
              <w:t xml:space="preserve"> итогам 2022 года составила 48</w:t>
            </w:r>
            <w:r w:rsidRPr="002724D6">
              <w:rPr>
                <w:color w:val="000000" w:themeColor="text1"/>
                <w:sz w:val="20"/>
                <w:szCs w:val="20"/>
              </w:rPr>
              <w:t xml:space="preserve"> %.</w:t>
            </w:r>
          </w:p>
          <w:p w:rsidR="00DB32E6" w:rsidRPr="00CA62C7" w:rsidRDefault="00DB32E6" w:rsidP="00DB32E6">
            <w:pPr>
              <w:ind w:firstLine="317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A8318C" w:rsidP="00FF43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F008A" w:rsidRPr="00E762B9" w:rsidTr="00D14E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00ACF" w:rsidRDefault="00EF008A" w:rsidP="002A7EE5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00ACF" w:rsidRDefault="007F3DFE" w:rsidP="002A7EE5">
            <w:pPr>
              <w:rPr>
                <w:color w:val="000000" w:themeColor="text1"/>
                <w:sz w:val="20"/>
                <w:szCs w:val="20"/>
              </w:rPr>
            </w:pPr>
            <w:r w:rsidRPr="00E00ACF">
              <w:rPr>
                <w:color w:val="000000" w:themeColor="text1"/>
                <w:sz w:val="20"/>
                <w:szCs w:val="20"/>
              </w:rPr>
              <w:t>Основное мероприятие Р5 Региональный проект «Спорт - норма жизни»</w:t>
            </w:r>
          </w:p>
          <w:p w:rsidR="000F2386" w:rsidRPr="00E00ACF" w:rsidRDefault="000F2386" w:rsidP="002A7EE5">
            <w:pPr>
              <w:rPr>
                <w:color w:val="000000" w:themeColor="text1"/>
                <w:sz w:val="20"/>
                <w:szCs w:val="20"/>
              </w:rPr>
            </w:pPr>
          </w:p>
          <w:p w:rsidR="000F2386" w:rsidRPr="00E00ACF" w:rsidRDefault="000F2386" w:rsidP="002A7EE5">
            <w:pPr>
              <w:rPr>
                <w:color w:val="000000" w:themeColor="text1"/>
                <w:sz w:val="20"/>
                <w:szCs w:val="20"/>
              </w:rPr>
            </w:pPr>
          </w:p>
          <w:p w:rsidR="000F2386" w:rsidRPr="00E00ACF" w:rsidRDefault="000F2386" w:rsidP="00D7562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00ACF" w:rsidRDefault="00EF008A" w:rsidP="002A7EE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00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00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Республики </w:t>
            </w:r>
          </w:p>
          <w:p w:rsidR="00EF008A" w:rsidRPr="00E00ACF" w:rsidRDefault="00EF008A" w:rsidP="002A7EE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Марий Эл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00ACF" w:rsidRDefault="00EF008A" w:rsidP="002A7E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0ACF">
              <w:rPr>
                <w:color w:val="000000" w:themeColor="text1"/>
                <w:sz w:val="20"/>
                <w:szCs w:val="20"/>
              </w:rPr>
              <w:t>2019</w:t>
            </w:r>
          </w:p>
          <w:p w:rsidR="00EF008A" w:rsidRPr="00E00ACF" w:rsidRDefault="00EF008A" w:rsidP="002A7EE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00ACF" w:rsidRDefault="000F2386" w:rsidP="002A7EE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00ACF" w:rsidRDefault="00EF008A" w:rsidP="002A7EE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00ACF" w:rsidRDefault="000F2386" w:rsidP="002A7EE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00A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00ACF" w:rsidRDefault="00E00ACF" w:rsidP="002A7EE5">
            <w:pPr>
              <w:pStyle w:val="afc"/>
              <w:rPr>
                <w:i/>
                <w:color w:val="000000" w:themeColor="text1"/>
                <w:sz w:val="20"/>
                <w:szCs w:val="20"/>
              </w:rPr>
            </w:pPr>
            <w:r w:rsidRPr="00E00ACF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46" w:rsidRPr="00E00ACF" w:rsidRDefault="00E00ACF" w:rsidP="002D5146">
            <w:pPr>
              <w:ind w:firstLine="284"/>
              <w:jc w:val="both"/>
              <w:rPr>
                <w:color w:val="000000" w:themeColor="text1"/>
                <w:sz w:val="20"/>
                <w:szCs w:val="20"/>
              </w:rPr>
            </w:pPr>
            <w:r w:rsidRPr="00E00A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2A7EE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F008A" w:rsidRPr="00E762B9" w:rsidTr="007749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</w:t>
            </w:r>
            <w:r w:rsidR="000F23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 </w:t>
            </w: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«Развитие инфраструктуры физической культуры и спорта в Республике Марий Эл»</w:t>
            </w:r>
          </w:p>
        </w:tc>
      </w:tr>
      <w:tr w:rsidR="00EF008A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2B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c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Развитие инфраструктуры </w:t>
            </w:r>
            <w:r w:rsidRPr="00E762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физической культуры и спорта</w:t>
            </w:r>
            <w:r w:rsidR="00E315AA" w:rsidRPr="00E762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. Субсидии на </w:t>
            </w:r>
            <w:proofErr w:type="spellStart"/>
            <w:r w:rsidR="00E315AA" w:rsidRPr="00E762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="00E315AA" w:rsidRPr="00E762B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 xml:space="preserve">Республики </w:t>
            </w:r>
            <w:r w:rsidRPr="00E762B9">
              <w:rPr>
                <w:color w:val="000000" w:themeColor="text1"/>
                <w:sz w:val="20"/>
                <w:szCs w:val="20"/>
              </w:rPr>
              <w:br/>
              <w:t>Марий Эл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условий для укрепления здоровья населения и занятий физической культурой и спортом; увеличение уровня обеспеченности населения спортивными сооружениями исходя из единовременной пропускной спо</w:t>
            </w:r>
            <w:r w:rsidR="00E315AA"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собности объектов спорта до 60,0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47" w:rsidRDefault="00FD44E2" w:rsidP="00E315AA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 xml:space="preserve">В Республике Марий Эл по итогам отчетного </w:t>
            </w: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 xml:space="preserve">года насчитывается </w:t>
            </w:r>
            <w:r w:rsidR="003B1547" w:rsidRPr="003B1547">
              <w:rPr>
                <w:sz w:val="20"/>
                <w:szCs w:val="20"/>
              </w:rPr>
              <w:t>1752 спортивных сооружения, в том числе 1000 плоскостных сооружений, 7 стадионов с трибунами на 1500 мест и более,</w:t>
            </w:r>
            <w:r w:rsidR="003B1547">
              <w:rPr>
                <w:sz w:val="20"/>
                <w:szCs w:val="20"/>
              </w:rPr>
              <w:t xml:space="preserve"> </w:t>
            </w:r>
            <w:r w:rsidR="003B1547" w:rsidRPr="003B1547">
              <w:rPr>
                <w:sz w:val="20"/>
                <w:szCs w:val="20"/>
              </w:rPr>
              <w:t xml:space="preserve">391 спортивных залов, 42 плавательных бассейнов и </w:t>
            </w:r>
            <w:r w:rsidR="00924676" w:rsidRPr="003B1547">
              <w:rPr>
                <w:sz w:val="20"/>
                <w:szCs w:val="20"/>
              </w:rPr>
              <w:t>др.</w:t>
            </w:r>
          </w:p>
          <w:p w:rsidR="00FD44E2" w:rsidRPr="00E762B9" w:rsidRDefault="00FD44E2" w:rsidP="003B1547">
            <w:pPr>
              <w:widowControl w:val="0"/>
              <w:suppressAutoHyphens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Обеспеченность населения спортивными сооружениями исходя из единовременной пропускной способност</w:t>
            </w:r>
            <w:r w:rsidR="00CA62C7">
              <w:rPr>
                <w:color w:val="000000" w:themeColor="text1"/>
                <w:sz w:val="20"/>
                <w:szCs w:val="20"/>
              </w:rPr>
              <w:t>и объектов спорта по итогам 2022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года составила 6</w:t>
            </w:r>
            <w:r w:rsidR="003B1547">
              <w:rPr>
                <w:color w:val="000000" w:themeColor="text1"/>
                <w:sz w:val="20"/>
                <w:szCs w:val="20"/>
              </w:rPr>
              <w:t>2</w:t>
            </w:r>
            <w:r w:rsidRPr="00E762B9">
              <w:rPr>
                <w:color w:val="000000" w:themeColor="text1"/>
                <w:sz w:val="20"/>
                <w:szCs w:val="20"/>
              </w:rPr>
              <w:t>,</w:t>
            </w:r>
            <w:r w:rsidR="003B1547">
              <w:rPr>
                <w:color w:val="000000" w:themeColor="text1"/>
                <w:sz w:val="20"/>
                <w:szCs w:val="20"/>
              </w:rPr>
              <w:t>1</w:t>
            </w:r>
            <w:r w:rsidRPr="00E762B9">
              <w:rPr>
                <w:color w:val="000000" w:themeColor="text1"/>
                <w:sz w:val="20"/>
                <w:szCs w:val="20"/>
              </w:rPr>
              <w:t>%.</w:t>
            </w:r>
          </w:p>
          <w:p w:rsidR="00EF008A" w:rsidRPr="00E762B9" w:rsidRDefault="00EF008A" w:rsidP="00FA454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5A32C9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9" w:rsidRPr="00E762B9" w:rsidRDefault="005A32C9" w:rsidP="00774912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2B9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9" w:rsidRPr="00E762B9" w:rsidRDefault="005A32C9" w:rsidP="00774912">
            <w:pPr>
              <w:pStyle w:val="afc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мероприятие Р5 Региональный проект «Спорт – норма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9" w:rsidRPr="00E762B9" w:rsidRDefault="005A32C9" w:rsidP="005A32C9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>-</w:t>
            </w:r>
          </w:p>
          <w:p w:rsidR="005A32C9" w:rsidRPr="00E762B9" w:rsidRDefault="005A32C9" w:rsidP="005A32C9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туризм Республики Марий Эл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9" w:rsidRPr="00E762B9" w:rsidRDefault="007F3DFE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9" w:rsidRPr="00E762B9" w:rsidRDefault="000F2386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9" w:rsidRPr="00E762B9" w:rsidRDefault="007F3DFE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9" w:rsidRPr="00E762B9" w:rsidRDefault="007F3DFE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</w:t>
            </w:r>
            <w:r w:rsidR="000F238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221AD8" w:rsidP="000F2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32C9" w:rsidRPr="00E762B9" w:rsidRDefault="005A32C9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E" w:rsidRPr="00E762B9" w:rsidRDefault="000F2386" w:rsidP="000F2386">
            <w:pPr>
              <w:ind w:firstLine="32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9" w:rsidRPr="00E762B9" w:rsidRDefault="005A32C9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08A" w:rsidRPr="00E762B9" w:rsidTr="007749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Подпрограмма </w:t>
            </w:r>
            <w:r w:rsidR="000F23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«Обеспечение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2013 - 2025 годы»</w:t>
            </w:r>
          </w:p>
        </w:tc>
      </w:tr>
      <w:tr w:rsidR="00EF008A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D75628" w:rsidP="00774912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 w:rsidRPr="00D75628">
              <w:rPr>
                <w:sz w:val="20"/>
                <w:szCs w:val="20"/>
              </w:rPr>
              <w:t xml:space="preserve">Обеспечение деятельности Министерства молодежной политики, спорта и туризма Республики Марий Эл в целях реализации его полномочий </w:t>
            </w:r>
          </w:p>
          <w:p w:rsidR="00EF008A" w:rsidRPr="00E762B9" w:rsidRDefault="00EF008A" w:rsidP="007749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F8794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</w:p>
          <w:p w:rsidR="00EF008A" w:rsidRPr="00E762B9" w:rsidRDefault="00EF008A" w:rsidP="00F8794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Республики Марий Эл</w:t>
            </w:r>
          </w:p>
          <w:p w:rsidR="00EF008A" w:rsidRPr="00E762B9" w:rsidRDefault="00EF008A" w:rsidP="00F87940">
            <w:pPr>
              <w:snapToGrid w:val="0"/>
              <w:ind w:left="-115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75628">
              <w:rPr>
                <w:sz w:val="20"/>
                <w:szCs w:val="20"/>
              </w:rPr>
              <w:t xml:space="preserve">птимизация порядка предоставления (исполнения) государственных услуг (государственных функций), повышение качества и </w:t>
            </w:r>
            <w:r w:rsidRPr="00D75628">
              <w:rPr>
                <w:sz w:val="20"/>
                <w:szCs w:val="20"/>
              </w:rPr>
              <w:lastRenderedPageBreak/>
              <w:t xml:space="preserve">доступности государственных услуг, государственных функций для физических и юридических лиц на территории Республики Марий Эл; </w:t>
            </w:r>
          </w:p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 w:rsidRPr="00D75628">
              <w:rPr>
                <w:sz w:val="20"/>
                <w:szCs w:val="20"/>
              </w:rPr>
              <w:t xml:space="preserve">отсутствие нарушения законодательства о физической культуре и спорте; </w:t>
            </w:r>
          </w:p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 w:rsidRPr="00D75628">
              <w:rPr>
                <w:sz w:val="20"/>
                <w:szCs w:val="20"/>
              </w:rPr>
              <w:t xml:space="preserve">сокращение числа нарушений в сфере физической культуры и спорта; </w:t>
            </w:r>
          </w:p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 w:rsidRPr="00D75628">
              <w:rPr>
                <w:sz w:val="20"/>
                <w:szCs w:val="20"/>
              </w:rPr>
              <w:t xml:space="preserve">увеличение количества проводимых республиканских физкультурных мероприятий и спортивных мероприятий; </w:t>
            </w:r>
          </w:p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 w:rsidRPr="00D75628">
              <w:rPr>
                <w:sz w:val="20"/>
                <w:szCs w:val="20"/>
              </w:rPr>
              <w:t xml:space="preserve">увеличение количества </w:t>
            </w:r>
            <w:r w:rsidRPr="00D75628">
              <w:rPr>
                <w:sz w:val="20"/>
                <w:szCs w:val="20"/>
              </w:rPr>
              <w:lastRenderedPageBreak/>
              <w:t xml:space="preserve">проводимых республиканских физкультурных мероприятий и спортивных мероприятий среди учащихся и студентов; </w:t>
            </w:r>
          </w:p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 w:rsidRPr="00D75628">
              <w:rPr>
                <w:sz w:val="20"/>
                <w:szCs w:val="20"/>
              </w:rPr>
              <w:t xml:space="preserve">увеличение доли спортсменов Республики Марий Эл, которым присвоен первый спортивный разряд и спортивный разряд </w:t>
            </w:r>
            <w:r>
              <w:rPr>
                <w:sz w:val="20"/>
                <w:szCs w:val="20"/>
              </w:rPr>
              <w:t>«</w:t>
            </w:r>
            <w:r w:rsidRPr="00D75628">
              <w:rPr>
                <w:sz w:val="20"/>
                <w:szCs w:val="20"/>
              </w:rPr>
              <w:t>Кандидат в мастера спорта</w:t>
            </w:r>
            <w:r>
              <w:rPr>
                <w:sz w:val="20"/>
                <w:szCs w:val="20"/>
              </w:rPr>
              <w:t>»</w:t>
            </w:r>
            <w:r w:rsidRPr="00D75628">
              <w:rPr>
                <w:sz w:val="20"/>
                <w:szCs w:val="20"/>
              </w:rPr>
              <w:t xml:space="preserve">, от общего количества спортсменов Республики Марий Эл, подавших документы на присвоение спортивного разряда </w:t>
            </w:r>
          </w:p>
          <w:p w:rsidR="00EF008A" w:rsidRPr="00D75628" w:rsidRDefault="00EF008A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75628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Default="00D75628" w:rsidP="00774912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 w:rsidRPr="00D75628">
              <w:rPr>
                <w:sz w:val="20"/>
                <w:szCs w:val="20"/>
              </w:rPr>
              <w:t>Мониторинг и представление отчетности о ходе реализации государственной</w:t>
            </w:r>
            <w:r>
              <w:rPr>
                <w:sz w:val="20"/>
                <w:szCs w:val="20"/>
              </w:rPr>
              <w:t xml:space="preserve"> программы Республики Марий Эл «</w:t>
            </w:r>
            <w:r w:rsidRPr="00D75628">
              <w:rPr>
                <w:sz w:val="20"/>
                <w:szCs w:val="20"/>
              </w:rPr>
              <w:t>Развитие физической культуры, спорта, туризма и молодежной</w:t>
            </w:r>
            <w:r>
              <w:rPr>
                <w:sz w:val="20"/>
                <w:szCs w:val="20"/>
              </w:rPr>
              <w:t xml:space="preserve"> политики в Республике Марий Эл»</w:t>
            </w:r>
            <w:r w:rsidRPr="00D75628">
              <w:rPr>
                <w:sz w:val="20"/>
                <w:szCs w:val="20"/>
              </w:rPr>
              <w:t xml:space="preserve"> на 2013 - 2025 годы </w:t>
            </w:r>
          </w:p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D75628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75628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D75628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D75628" w:rsidRPr="00D75628" w:rsidRDefault="00D75628" w:rsidP="00F87940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5628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5628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5628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7749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5628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  <w:r w:rsidRPr="00D75628">
              <w:rPr>
                <w:sz w:val="20"/>
                <w:szCs w:val="20"/>
              </w:rPr>
              <w:t xml:space="preserve">осуществление контроля за ходом реализации </w:t>
            </w:r>
            <w:proofErr w:type="spellStart"/>
            <w:proofErr w:type="gramStart"/>
            <w:r w:rsidRPr="00D75628"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75628">
              <w:rPr>
                <w:sz w:val="20"/>
                <w:szCs w:val="20"/>
              </w:rPr>
              <w:t>ной</w:t>
            </w:r>
            <w:proofErr w:type="gramEnd"/>
            <w:r w:rsidRPr="00D75628">
              <w:rPr>
                <w:sz w:val="20"/>
                <w:szCs w:val="20"/>
              </w:rPr>
              <w:t xml:space="preserve"> программы </w:t>
            </w:r>
          </w:p>
          <w:p w:rsidR="00D75628" w:rsidRPr="00D75628" w:rsidRDefault="00D75628" w:rsidP="00D756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E762B9" w:rsidRDefault="00D75628" w:rsidP="00774912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E762B9" w:rsidRDefault="00D75628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08A" w:rsidRPr="00E762B9" w:rsidTr="007749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</w:t>
            </w:r>
            <w:r w:rsidR="000F238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«Государственная молодежная политика и вовлечение молодежи в социальную практику»</w:t>
            </w:r>
          </w:p>
        </w:tc>
      </w:tr>
      <w:tr w:rsidR="00EF008A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2B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Создание условий для социализации и самореализации, формирования активной гражданской позиции молодежи </w:t>
            </w:r>
          </w:p>
          <w:p w:rsidR="00EF008A" w:rsidRPr="00E762B9" w:rsidRDefault="00EF008A" w:rsidP="00774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EF008A" w:rsidRPr="00E762B9" w:rsidRDefault="00EF008A" w:rsidP="00774912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4D5E15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4D5E15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доли молодежи, вовлеченной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в </w:t>
            </w:r>
            <w:proofErr w:type="spellStart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добровольчес</w:t>
            </w:r>
            <w:proofErr w:type="spellEnd"/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-кую (волонтерскую) деятельность, мероприятия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поддержке талантливой молодежи;</w:t>
            </w:r>
          </w:p>
          <w:p w:rsidR="00EF008A" w:rsidRPr="00E762B9" w:rsidRDefault="00EF008A" w:rsidP="0077491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количества патриотических клубов</w:t>
            </w:r>
          </w:p>
          <w:p w:rsidR="00EF008A" w:rsidRPr="00E762B9" w:rsidRDefault="00EF008A" w:rsidP="0077491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объединений; расширение программ подготовки молодежи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направлениям патриотического воспитания;</w:t>
            </w:r>
          </w:p>
          <w:p w:rsidR="00EF008A" w:rsidRPr="00E762B9" w:rsidRDefault="00EF008A" w:rsidP="0077491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доли 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молодежи, охваченной мероприятиями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патриотическому воспитанию;</w:t>
            </w:r>
          </w:p>
          <w:p w:rsidR="00EF008A" w:rsidRPr="00E762B9" w:rsidRDefault="00EF008A" w:rsidP="00A30EC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обеспечение правовых, экономических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организационных условий деятельности детских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молодежных общественных объединений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организаций; формирование ценности здоровья и потребности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у молодежи к ведению здорового образа жизни, сохранение и укрепление физического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психического здоровья молодого поколения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8B" w:rsidRPr="00E762B9" w:rsidRDefault="00BC318B" w:rsidP="00BC318B">
            <w:pPr>
              <w:suppressAutoHyphens/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Проведен Месячник оборонно-массовой и военно-патриотической работы в Республике Марий Эл (</w:t>
            </w:r>
            <w:r w:rsidR="00BA5F60">
              <w:rPr>
                <w:color w:val="000000" w:themeColor="text1"/>
                <w:sz w:val="20"/>
                <w:szCs w:val="20"/>
              </w:rPr>
              <w:t>139 мероприятий, 120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тыс. человек). Состоялись </w:t>
            </w: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онлай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-акции и </w:t>
            </w: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флешмобы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>, посвященные Дню Победы (более 20 тыс. человек).</w:t>
            </w:r>
          </w:p>
          <w:p w:rsidR="00BC318B" w:rsidRPr="00E762B9" w:rsidRDefault="00BC318B" w:rsidP="00BC318B">
            <w:pPr>
              <w:suppressAutoHyphens/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Продолжают работу еженедельные пятидневные сборы по программе «Основы военной службы» на базе ГБУ Республики Марий Эл «Центр военно-патриотического воспитания молодежи «Авангард» (</w:t>
            </w:r>
            <w:r w:rsidR="00BA5F60">
              <w:rPr>
                <w:color w:val="000000" w:themeColor="text1"/>
                <w:sz w:val="20"/>
                <w:szCs w:val="20"/>
              </w:rPr>
              <w:t>2503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человек</w:t>
            </w:r>
            <w:r w:rsidR="00BA5F60">
              <w:rPr>
                <w:color w:val="000000" w:themeColor="text1"/>
                <w:sz w:val="20"/>
                <w:szCs w:val="20"/>
              </w:rPr>
              <w:t>а</w:t>
            </w:r>
            <w:r w:rsidRPr="00E762B9">
              <w:rPr>
                <w:color w:val="000000" w:themeColor="text1"/>
                <w:sz w:val="20"/>
                <w:szCs w:val="20"/>
              </w:rPr>
              <w:t>).</w:t>
            </w:r>
          </w:p>
          <w:p w:rsidR="00BC318B" w:rsidRPr="00BA5F60" w:rsidRDefault="00BC318B" w:rsidP="00BC318B">
            <w:pPr>
              <w:suppressAutoHyphens/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A5F60">
              <w:rPr>
                <w:color w:val="000000" w:themeColor="text1"/>
                <w:sz w:val="20"/>
                <w:szCs w:val="20"/>
              </w:rPr>
              <w:t xml:space="preserve">Проведены «Уроки здоровья», «Уроки трезвости», «Праздник трезвости», акция «Бей в набат!», Диспут-клуб </w:t>
            </w:r>
            <w:r w:rsidR="003E763E" w:rsidRPr="00BA5F60">
              <w:rPr>
                <w:color w:val="000000" w:themeColor="text1"/>
                <w:sz w:val="20"/>
                <w:szCs w:val="20"/>
              </w:rPr>
              <w:t>«Твой взгляд», охвачено более 34</w:t>
            </w:r>
            <w:r w:rsidRPr="00BA5F60">
              <w:rPr>
                <w:color w:val="000000" w:themeColor="text1"/>
                <w:sz w:val="20"/>
                <w:szCs w:val="20"/>
              </w:rPr>
              <w:t xml:space="preserve"> тыс. чел.</w:t>
            </w:r>
          </w:p>
          <w:p w:rsidR="00536852" w:rsidRPr="00536852" w:rsidRDefault="00BC318B" w:rsidP="003E76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5F60">
              <w:rPr>
                <w:color w:val="000000" w:themeColor="text1"/>
                <w:sz w:val="20"/>
                <w:szCs w:val="20"/>
              </w:rPr>
              <w:t>Делегация республики принимала участие</w:t>
            </w:r>
            <w:r w:rsidR="00536852"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763E" w:rsidRPr="00BA5F60">
              <w:rPr>
                <w:color w:val="000000" w:themeColor="text1"/>
                <w:sz w:val="20"/>
                <w:szCs w:val="20"/>
              </w:rPr>
              <w:t xml:space="preserve">во всероссийских </w:t>
            </w:r>
            <w:r w:rsidRPr="00BA5F60">
              <w:rPr>
                <w:color w:val="000000" w:themeColor="text1"/>
                <w:sz w:val="20"/>
                <w:szCs w:val="20"/>
              </w:rPr>
              <w:t>молодежных</w:t>
            </w:r>
            <w:r w:rsidR="003E763E"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F60">
              <w:rPr>
                <w:color w:val="000000" w:themeColor="text1"/>
                <w:sz w:val="20"/>
                <w:szCs w:val="20"/>
              </w:rPr>
              <w:t>образовательных форумах «Территория</w:t>
            </w:r>
            <w:r w:rsidR="003E763E"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F60">
              <w:rPr>
                <w:color w:val="000000" w:themeColor="text1"/>
                <w:sz w:val="20"/>
                <w:szCs w:val="20"/>
              </w:rPr>
              <w:t xml:space="preserve">смыслов», «Таврида», «Евразия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Global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ОстроVa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>», а также</w:t>
            </w:r>
            <w:r w:rsidR="00536852"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F60">
              <w:rPr>
                <w:color w:val="000000" w:themeColor="text1"/>
                <w:sz w:val="20"/>
                <w:szCs w:val="20"/>
              </w:rPr>
              <w:t>на окружных форумах таких, как Молодежный форум Приволжского федерального округа «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iВолга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>» и других. В 202</w:t>
            </w:r>
            <w:r w:rsidR="00702804" w:rsidRPr="00BA5F60">
              <w:rPr>
                <w:color w:val="000000" w:themeColor="text1"/>
                <w:sz w:val="20"/>
                <w:szCs w:val="20"/>
              </w:rPr>
              <w:t>2</w:t>
            </w:r>
            <w:r w:rsidRPr="00BA5F60">
              <w:rPr>
                <w:color w:val="000000" w:themeColor="text1"/>
                <w:sz w:val="20"/>
                <w:szCs w:val="20"/>
              </w:rPr>
              <w:t xml:space="preserve"> году форумы проходили в онлайн и офлайн форматах, в которых приняло участие более</w:t>
            </w:r>
            <w:r w:rsidR="00702804"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F60">
              <w:rPr>
                <w:color w:val="000000" w:themeColor="text1"/>
                <w:sz w:val="20"/>
                <w:szCs w:val="20"/>
              </w:rPr>
              <w:t>5</w:t>
            </w:r>
            <w:r w:rsidR="00702804" w:rsidRPr="00BA5F60">
              <w:rPr>
                <w:color w:val="000000" w:themeColor="text1"/>
                <w:sz w:val="20"/>
                <w:szCs w:val="20"/>
              </w:rPr>
              <w:t>0</w:t>
            </w:r>
            <w:r w:rsidRPr="00BA5F60">
              <w:rPr>
                <w:color w:val="000000" w:themeColor="text1"/>
                <w:sz w:val="20"/>
                <w:szCs w:val="20"/>
              </w:rPr>
              <w:t xml:space="preserve">0 </w:t>
            </w:r>
            <w:r w:rsidRPr="00BA5F60">
              <w:rPr>
                <w:color w:val="000000" w:themeColor="text1"/>
                <w:sz w:val="20"/>
                <w:szCs w:val="20"/>
              </w:rPr>
              <w:lastRenderedPageBreak/>
              <w:t>пре</w:t>
            </w:r>
            <w:r w:rsidR="00536852" w:rsidRPr="00BA5F60">
              <w:rPr>
                <w:color w:val="000000" w:themeColor="text1"/>
                <w:sz w:val="20"/>
                <w:szCs w:val="20"/>
              </w:rPr>
              <w:t>дставителей молодежи республики</w:t>
            </w:r>
            <w:r w:rsidR="00702804" w:rsidRPr="00BA5F6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A5F60">
              <w:rPr>
                <w:color w:val="000000" w:themeColor="text1"/>
                <w:sz w:val="20"/>
                <w:szCs w:val="20"/>
              </w:rPr>
              <w:t>В 202</w:t>
            </w:r>
            <w:r w:rsidR="00702804" w:rsidRPr="00BA5F60">
              <w:rPr>
                <w:color w:val="000000" w:themeColor="text1"/>
                <w:sz w:val="20"/>
                <w:szCs w:val="20"/>
              </w:rPr>
              <w:t>2 году 32 представителя</w:t>
            </w:r>
            <w:r w:rsidRPr="00BA5F60">
              <w:rPr>
                <w:color w:val="000000" w:themeColor="text1"/>
                <w:sz w:val="20"/>
                <w:szCs w:val="20"/>
              </w:rPr>
              <w:t xml:space="preserve"> творческой молодежи республики приняли участие в форуме молодых деятелей культуры и искусств «Таврида»</w:t>
            </w:r>
            <w:r w:rsidR="00702804" w:rsidRPr="00BA5F60">
              <w:rPr>
                <w:color w:val="000000" w:themeColor="text1"/>
                <w:sz w:val="20"/>
                <w:szCs w:val="20"/>
              </w:rPr>
              <w:t xml:space="preserve"> и фестивале «Таврида-ART»</w:t>
            </w:r>
            <w:r w:rsidRPr="00BA5F60">
              <w:rPr>
                <w:color w:val="000000" w:themeColor="text1"/>
                <w:sz w:val="20"/>
                <w:szCs w:val="20"/>
              </w:rPr>
              <w:t>.</w:t>
            </w:r>
          </w:p>
          <w:p w:rsidR="00BC318B" w:rsidRPr="00E762B9" w:rsidRDefault="00BC318B" w:rsidP="00BC318B">
            <w:pPr>
              <w:suppressAutoHyphens/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Согласно отчетной форме федерального статистического наблюдения № 1 – Молодежь «Сведения в сфере государственной молодежной политики» за 202</w:t>
            </w:r>
            <w:r w:rsidR="00536852">
              <w:rPr>
                <w:color w:val="000000" w:themeColor="text1"/>
                <w:sz w:val="20"/>
                <w:szCs w:val="20"/>
              </w:rPr>
              <w:t>2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год «Общая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волонтерства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 составляет </w:t>
            </w:r>
            <w:r w:rsidR="00BA5F60" w:rsidRPr="00BA5F60">
              <w:rPr>
                <w:color w:val="000000" w:themeColor="text1"/>
                <w:sz w:val="20"/>
                <w:szCs w:val="20"/>
              </w:rPr>
              <w:t>93960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человек.</w:t>
            </w:r>
          </w:p>
          <w:p w:rsidR="00536852" w:rsidRPr="00BA5F60" w:rsidRDefault="00536852" w:rsidP="00536852">
            <w:pPr>
              <w:shd w:val="clear" w:color="auto" w:fill="FFFFFF"/>
              <w:spacing w:line="216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53685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A5F60">
              <w:rPr>
                <w:color w:val="000000" w:themeColor="text1"/>
                <w:sz w:val="20"/>
                <w:szCs w:val="20"/>
              </w:rPr>
              <w:t xml:space="preserve">В региональном этапе Российской национальной премии «Студент года - 2022» среди образовательных организаций высшего образования </w:t>
            </w:r>
            <w:r w:rsidR="00535B03" w:rsidRPr="00BA5F60">
              <w:rPr>
                <w:color w:val="000000" w:themeColor="text1"/>
                <w:sz w:val="20"/>
                <w:szCs w:val="20"/>
              </w:rPr>
              <w:t xml:space="preserve">по 21 номинации </w:t>
            </w:r>
            <w:r w:rsidRPr="00BA5F60">
              <w:rPr>
                <w:color w:val="000000" w:themeColor="text1"/>
                <w:sz w:val="20"/>
                <w:szCs w:val="20"/>
              </w:rPr>
              <w:t xml:space="preserve">приняло участие 92 студента из трех образовательных организаций высшего образования в Республике Марий Эл. В финале премии приняло участие 19 чел. Студент ФГБОУ ВО «Марийский государственный университет»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Гезали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 Аля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Эддин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 стал лауреатом Российской национальной премии «Студент года» вузов в номинации «Иностранный студент года».</w:t>
            </w:r>
          </w:p>
          <w:p w:rsidR="00292ADA" w:rsidRPr="00E762B9" w:rsidRDefault="00536852" w:rsidP="00BC318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5F60">
              <w:rPr>
                <w:color w:val="000000" w:themeColor="text1"/>
                <w:sz w:val="20"/>
                <w:szCs w:val="20"/>
              </w:rPr>
              <w:t xml:space="preserve">В 2022 году на Конкурс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Росмолодежь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>. Гранты подано 266 заявок от Республики Марий Эл, победителями стали 14 проектов, общая сумма гранта составила 7 646 000 руб</w:t>
            </w:r>
            <w:r w:rsidR="00535B03" w:rsidRPr="00BA5F6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EF008A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2B9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Содействие развитию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EF008A" w:rsidRPr="00E762B9" w:rsidRDefault="00EF008A" w:rsidP="00774912">
            <w:pPr>
              <w:pStyle w:val="ConsPlusCel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4D5E15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44" w:rsidRPr="00E762B9" w:rsidRDefault="004A2844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4D5E15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44" w:rsidRPr="00E762B9" w:rsidRDefault="004A2844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0301C3">
            <w:pPr>
              <w:pStyle w:val="ac"/>
              <w:tabs>
                <w:tab w:val="center" w:pos="4677"/>
                <w:tab w:val="right" w:pos="9355"/>
              </w:tabs>
              <w:spacing w:before="0" w:beforeAutospacing="0"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содействие социализации молодежи, адаптация к социально-экономическим условиям рыночной экономики, увеличение доли </w:t>
            </w: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самозанятых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граждан и создание новых рабочих мест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BC318B" w:rsidP="00BC318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62B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F008A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Обеспечение Государственных молодежных премий Республики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EF008A" w:rsidRPr="00E762B9" w:rsidRDefault="00EF008A" w:rsidP="00774912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4D5E15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4D5E15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государственной молодежной политики в Республике Марий Эл, поддержка талантливой молодежи в творческой и научной деятельности, поощрения общественно значимой молодежной инициативы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58" w:rsidRPr="00E762B9" w:rsidRDefault="00535B03" w:rsidP="00B543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A5F60">
              <w:rPr>
                <w:color w:val="000000" w:themeColor="text1"/>
                <w:sz w:val="20"/>
                <w:szCs w:val="20"/>
              </w:rPr>
              <w:t xml:space="preserve">В 2022 году в Указ Главы Республики </w:t>
            </w:r>
            <w:r w:rsidRPr="00BA5F60">
              <w:rPr>
                <w:color w:val="000000" w:themeColor="text1"/>
                <w:sz w:val="20"/>
                <w:szCs w:val="20"/>
              </w:rPr>
              <w:br/>
              <w:t xml:space="preserve">Марий Эл от 6 июня 2018 г. № 94 внесены  изменения от 17 августа 2022 г. № 125. Учреждены пятнадцать Государственных молодежных премий Республики Марий Эл имени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Олыка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Ипая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 в размере 40 тыс. рублей каждая: а) в области литературы, искусства и архитектуры - пять Государственных молодежных премий Республики Марий Эл имени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Олыка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Ипая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; б) в области науки, техники и производства - пять Государственных молодежных премий Республики Марий Эл имени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Олыка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Ипая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; </w:t>
            </w:r>
            <w:r w:rsidR="00B85915">
              <w:rPr>
                <w:color w:val="000000" w:themeColor="text1"/>
                <w:sz w:val="20"/>
                <w:szCs w:val="20"/>
              </w:rPr>
              <w:br/>
            </w:r>
            <w:r w:rsidRPr="00BA5F60">
              <w:rPr>
                <w:color w:val="000000" w:themeColor="text1"/>
                <w:sz w:val="20"/>
                <w:szCs w:val="20"/>
              </w:rPr>
              <w:t xml:space="preserve">в) в области социально значимой </w:t>
            </w:r>
            <w:r w:rsidRPr="00BA5F60">
              <w:rPr>
                <w:color w:val="000000" w:themeColor="text1"/>
                <w:sz w:val="20"/>
                <w:szCs w:val="20"/>
              </w:rPr>
              <w:br/>
              <w:t xml:space="preserve">и общественной деятельности - пять Государственных молодежных премий Республики Марий Эл имени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Олыка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5F60">
              <w:rPr>
                <w:color w:val="000000" w:themeColor="text1"/>
                <w:sz w:val="20"/>
                <w:szCs w:val="20"/>
              </w:rPr>
              <w:t>Ипая</w:t>
            </w:r>
            <w:proofErr w:type="spellEnd"/>
            <w:r w:rsidRPr="00BA5F60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BA5F60">
              <w:rPr>
                <w:color w:val="000000" w:themeColor="text1"/>
                <w:sz w:val="20"/>
                <w:szCs w:val="20"/>
              </w:rPr>
              <w:br/>
              <w:t xml:space="preserve">В 2022 году обладателями стали </w:t>
            </w:r>
            <w:r w:rsidRPr="00BA5F60">
              <w:rPr>
                <w:color w:val="000000" w:themeColor="text1"/>
                <w:sz w:val="20"/>
                <w:szCs w:val="20"/>
              </w:rPr>
              <w:br/>
              <w:t xml:space="preserve">20 талантливых молодых людей, которые внесли значительный вклад </w:t>
            </w:r>
            <w:r w:rsidRPr="00BA5F60">
              <w:rPr>
                <w:color w:val="000000" w:themeColor="text1"/>
                <w:sz w:val="20"/>
                <w:szCs w:val="20"/>
              </w:rPr>
              <w:br/>
              <w:t xml:space="preserve">в развитие многонациональной культуры, </w:t>
            </w:r>
            <w:r w:rsidRPr="00BA5F60">
              <w:rPr>
                <w:color w:val="000000" w:themeColor="text1"/>
                <w:sz w:val="20"/>
                <w:szCs w:val="20"/>
              </w:rPr>
              <w:lastRenderedPageBreak/>
              <w:t xml:space="preserve">снискали популярность и признание среди общественности Республики Марий Эл, общая сумма </w:t>
            </w:r>
            <w:r w:rsidR="00B543F8" w:rsidRPr="00BA5F60">
              <w:rPr>
                <w:color w:val="000000" w:themeColor="text1"/>
                <w:sz w:val="20"/>
                <w:szCs w:val="20"/>
              </w:rPr>
              <w:t xml:space="preserve">премий </w:t>
            </w:r>
            <w:r w:rsidR="00DF6206" w:rsidRPr="00BA5F60">
              <w:rPr>
                <w:color w:val="000000" w:themeColor="text1"/>
                <w:sz w:val="20"/>
                <w:szCs w:val="20"/>
              </w:rPr>
              <w:t xml:space="preserve">составила </w:t>
            </w:r>
            <w:r w:rsidR="00B543F8" w:rsidRPr="00BA5F60">
              <w:rPr>
                <w:color w:val="000000" w:themeColor="text1"/>
                <w:sz w:val="20"/>
                <w:szCs w:val="20"/>
              </w:rPr>
              <w:t>600 тыс.</w:t>
            </w:r>
            <w:r w:rsidR="00B859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B543F8" w:rsidRPr="00BA5F60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A" w:rsidRPr="00E762B9" w:rsidRDefault="00EF008A" w:rsidP="00774912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4D5E15" w:rsidRDefault="004D5E15" w:rsidP="004D5E15">
            <w:pPr>
              <w:jc w:val="both"/>
              <w:rPr>
                <w:sz w:val="20"/>
                <w:szCs w:val="20"/>
              </w:rPr>
            </w:pPr>
            <w:r w:rsidRPr="004D5E15">
              <w:rPr>
                <w:sz w:val="20"/>
                <w:szCs w:val="20"/>
              </w:rPr>
              <w:t xml:space="preserve">Содержание и обеспечение деятельности государственного бюджетного </w:t>
            </w:r>
            <w:r>
              <w:rPr>
                <w:sz w:val="20"/>
                <w:szCs w:val="20"/>
              </w:rPr>
              <w:t>учреждения Республики Марий Эл «</w:t>
            </w:r>
            <w:r w:rsidRPr="004D5E15">
              <w:rPr>
                <w:sz w:val="20"/>
                <w:szCs w:val="20"/>
              </w:rPr>
              <w:t xml:space="preserve">Дворец молодежи Республики </w:t>
            </w:r>
            <w:r>
              <w:rPr>
                <w:sz w:val="20"/>
                <w:szCs w:val="20"/>
              </w:rPr>
              <w:br/>
              <w:t>Марий Эл»</w:t>
            </w:r>
            <w:r w:rsidRPr="004D5E15">
              <w:rPr>
                <w:sz w:val="20"/>
                <w:szCs w:val="20"/>
              </w:rPr>
              <w:t xml:space="preserve"> </w:t>
            </w:r>
          </w:p>
          <w:p w:rsidR="004D5E15" w:rsidRPr="00E762B9" w:rsidRDefault="004D5E15" w:rsidP="004D5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E762B9" w:rsidRDefault="004D5E15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Default="004D5E15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4D5E15" w:rsidRDefault="004D5E15" w:rsidP="004D5E15">
            <w:pPr>
              <w:jc w:val="both"/>
              <w:rPr>
                <w:sz w:val="20"/>
                <w:szCs w:val="20"/>
              </w:rPr>
            </w:pPr>
            <w:r w:rsidRPr="004D5E15">
              <w:rPr>
                <w:sz w:val="20"/>
                <w:szCs w:val="20"/>
              </w:rPr>
              <w:t xml:space="preserve">наличие материально-технической базы, отвечающей требованиям обеспечения государственной молодежной политики; </w:t>
            </w:r>
          </w:p>
          <w:p w:rsidR="004D5E15" w:rsidRPr="004D5E15" w:rsidRDefault="004D5E15" w:rsidP="004D5E15">
            <w:pPr>
              <w:jc w:val="both"/>
              <w:rPr>
                <w:sz w:val="20"/>
                <w:szCs w:val="20"/>
              </w:rPr>
            </w:pPr>
            <w:r w:rsidRPr="004D5E15">
              <w:rPr>
                <w:sz w:val="20"/>
                <w:szCs w:val="20"/>
              </w:rPr>
              <w:t xml:space="preserve">увеличение количества направлений государственной молодежной политики, реализуемых в Республике Марий Эл </w:t>
            </w:r>
          </w:p>
          <w:p w:rsidR="004D5E15" w:rsidRPr="004D5E15" w:rsidRDefault="004D5E15" w:rsidP="004D5E15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tabs>
                <w:tab w:val="left" w:pos="357"/>
              </w:tabs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Проведение республиканского конкурса «Молодежный кадровый резерв Республики </w:t>
            </w:r>
            <w:r w:rsidRPr="00E762B9">
              <w:rPr>
                <w:color w:val="000000" w:themeColor="text1"/>
                <w:sz w:val="20"/>
                <w:szCs w:val="20"/>
              </w:rPr>
              <w:br/>
              <w:t>Марий Эл»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E762B9" w:rsidRDefault="004D5E15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62B9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both"/>
              <w:rPr>
                <w:color w:val="000000" w:themeColor="text1"/>
                <w:spacing w:val="-6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выявление, развитие </w:t>
            </w:r>
            <w:r w:rsidRPr="00E762B9">
              <w:rPr>
                <w:color w:val="000000" w:themeColor="text1"/>
                <w:sz w:val="20"/>
                <w:szCs w:val="20"/>
              </w:rPr>
              <w:br/>
              <w:t xml:space="preserve">и поддержка перспективных молодых людей, обладающих высоким уровнем развития лидерских качеств, </w:t>
            </w: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 xml:space="preserve">управленческих и профессиональных компетенций; снижение миграционных процессов среди молодежи </w:t>
            </w:r>
            <w:r w:rsidRPr="00E762B9">
              <w:rPr>
                <w:color w:val="000000" w:themeColor="text1"/>
                <w:sz w:val="20"/>
                <w:szCs w:val="20"/>
              </w:rPr>
              <w:br/>
            </w:r>
            <w:r w:rsidRPr="00E762B9">
              <w:rPr>
                <w:color w:val="000000" w:themeColor="text1"/>
                <w:spacing w:val="-6"/>
                <w:sz w:val="20"/>
                <w:szCs w:val="20"/>
              </w:rPr>
              <w:t>в Республике Марий Эл</w:t>
            </w:r>
          </w:p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535B03" w:rsidP="00D4046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В 2022</w:t>
            </w:r>
            <w:r w:rsidR="004D5E15" w:rsidRPr="00E762B9">
              <w:rPr>
                <w:color w:val="000000" w:themeColor="text1"/>
                <w:sz w:val="20"/>
                <w:szCs w:val="20"/>
              </w:rPr>
              <w:t xml:space="preserve"> году республиканский конкурс «Молодежный кадровый резерв Республики Марий Эл» не проводился в связи с </w:t>
            </w:r>
            <w:r w:rsidR="00B85915">
              <w:rPr>
                <w:color w:val="000000" w:themeColor="text1"/>
                <w:sz w:val="20"/>
                <w:szCs w:val="20"/>
              </w:rPr>
              <w:t xml:space="preserve"> обновлением и доработкой сайта ГБУ Республики Марий Эл «Дворец молодежи», которая будет включать возможность регистрации и тестирования потенциальных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B859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r w:rsidR="00B859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конкурса 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перенесено </w:t>
            </w:r>
            <w:r w:rsidR="00B859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2023 год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0F2386" w:rsidRDefault="000F2386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Содержание и обеспечение деятельности государственного бюджетного </w:t>
            </w:r>
            <w:r>
              <w:rPr>
                <w:sz w:val="20"/>
                <w:szCs w:val="20"/>
              </w:rPr>
              <w:t>учреждения Республики Марий Эл «</w:t>
            </w:r>
            <w:r w:rsidRPr="000F2386">
              <w:rPr>
                <w:sz w:val="20"/>
                <w:szCs w:val="20"/>
              </w:rPr>
              <w:t>Центр военно-патри</w:t>
            </w:r>
            <w:r>
              <w:rPr>
                <w:sz w:val="20"/>
                <w:szCs w:val="20"/>
              </w:rPr>
              <w:t>отического воспитания молодежи «Авангард»</w:t>
            </w:r>
            <w:r w:rsidRPr="000F2386">
              <w:rPr>
                <w:sz w:val="20"/>
                <w:szCs w:val="20"/>
              </w:rPr>
              <w:t xml:space="preserve"> </w:t>
            </w:r>
          </w:p>
          <w:p w:rsidR="004D5E15" w:rsidRPr="000F2386" w:rsidRDefault="004D5E15" w:rsidP="004D5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2386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0F2386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0F2386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наличие материально-технической базы, отвечающей требованиям обеспечения </w:t>
            </w:r>
            <w:proofErr w:type="spellStart"/>
            <w:proofErr w:type="gramStart"/>
            <w:r w:rsidRPr="000F2386"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F2386">
              <w:rPr>
                <w:sz w:val="20"/>
                <w:szCs w:val="20"/>
              </w:rPr>
              <w:t>ной</w:t>
            </w:r>
            <w:proofErr w:type="gramEnd"/>
            <w:r w:rsidRPr="000F2386">
              <w:rPr>
                <w:sz w:val="20"/>
                <w:szCs w:val="20"/>
              </w:rPr>
              <w:t xml:space="preserve"> молодежной политики; </w:t>
            </w:r>
          </w:p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увеличение количества направлений </w:t>
            </w:r>
            <w:proofErr w:type="spellStart"/>
            <w:proofErr w:type="gramStart"/>
            <w:r w:rsidRPr="000F2386"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F2386">
              <w:rPr>
                <w:sz w:val="20"/>
                <w:szCs w:val="20"/>
              </w:rPr>
              <w:t>ной</w:t>
            </w:r>
            <w:proofErr w:type="gramEnd"/>
            <w:r w:rsidRPr="000F2386">
              <w:rPr>
                <w:sz w:val="20"/>
                <w:szCs w:val="20"/>
              </w:rPr>
              <w:t xml:space="preserve"> молодежной политики, реализуемых в Республике Марий Эл </w:t>
            </w:r>
          </w:p>
          <w:p w:rsidR="004D5E15" w:rsidRPr="000F2386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F2386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Поддержка инициативной и </w:t>
            </w:r>
            <w:r w:rsidRPr="000F2386">
              <w:rPr>
                <w:sz w:val="20"/>
                <w:szCs w:val="20"/>
              </w:rPr>
              <w:lastRenderedPageBreak/>
              <w:t xml:space="preserve">талантливой молодежи, обеспечение участия молодых людей в республиканских, окружных и всероссийских конкурсных мероприятиях </w:t>
            </w:r>
          </w:p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2386">
              <w:rPr>
                <w:color w:val="000000" w:themeColor="text1"/>
                <w:sz w:val="20"/>
                <w:szCs w:val="20"/>
              </w:rPr>
              <w:lastRenderedPageBreak/>
              <w:t>Минспорттуризм</w:t>
            </w:r>
            <w:proofErr w:type="spellEnd"/>
            <w:r w:rsidRPr="000F238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2386">
              <w:rPr>
                <w:color w:val="000000" w:themeColor="text1"/>
                <w:sz w:val="20"/>
                <w:szCs w:val="20"/>
              </w:rPr>
              <w:lastRenderedPageBreak/>
              <w:t>Республики Марий Эл</w:t>
            </w:r>
          </w:p>
          <w:p w:rsidR="000F2386" w:rsidRPr="000F2386" w:rsidRDefault="000F2386" w:rsidP="000F23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создание </w:t>
            </w:r>
            <w:r w:rsidRPr="000F2386">
              <w:rPr>
                <w:sz w:val="20"/>
                <w:szCs w:val="20"/>
              </w:rPr>
              <w:lastRenderedPageBreak/>
              <w:t xml:space="preserve">условий для поддержки и развития талантов, эффективной </w:t>
            </w:r>
            <w:proofErr w:type="spellStart"/>
            <w:proofErr w:type="gramStart"/>
            <w:r w:rsidRPr="000F2386">
              <w:rPr>
                <w:sz w:val="20"/>
                <w:szCs w:val="20"/>
              </w:rPr>
              <w:t>самореализа</w:t>
            </w:r>
            <w:r>
              <w:rPr>
                <w:sz w:val="20"/>
                <w:szCs w:val="20"/>
              </w:rPr>
              <w:t>-</w:t>
            </w:r>
            <w:r w:rsidRPr="000F2386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0F2386">
              <w:rPr>
                <w:sz w:val="20"/>
                <w:szCs w:val="20"/>
              </w:rPr>
              <w:t xml:space="preserve"> молодежи </w:t>
            </w:r>
          </w:p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E762B9" w:rsidRDefault="000F2386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E762B9" w:rsidRDefault="000F2386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F2386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Социальная активность </w:t>
            </w:r>
          </w:p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2386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0F2386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0F2386" w:rsidRPr="000F2386" w:rsidRDefault="000F2386" w:rsidP="000F23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создание условий для развития и поддержки </w:t>
            </w:r>
            <w:proofErr w:type="spellStart"/>
            <w:proofErr w:type="gramStart"/>
            <w:r w:rsidRPr="000F2386">
              <w:rPr>
                <w:sz w:val="20"/>
                <w:szCs w:val="20"/>
              </w:rPr>
              <w:t>добровольчес</w:t>
            </w:r>
            <w:r>
              <w:rPr>
                <w:sz w:val="20"/>
                <w:szCs w:val="20"/>
              </w:rPr>
              <w:t>-</w:t>
            </w:r>
            <w:r w:rsidRPr="000F2386">
              <w:rPr>
                <w:sz w:val="20"/>
                <w:szCs w:val="20"/>
              </w:rPr>
              <w:t>тва</w:t>
            </w:r>
            <w:proofErr w:type="spellEnd"/>
            <w:proofErr w:type="gramEnd"/>
            <w:r w:rsidRPr="000F2386">
              <w:rPr>
                <w:sz w:val="20"/>
                <w:szCs w:val="20"/>
              </w:rPr>
              <w:t xml:space="preserve"> (</w:t>
            </w:r>
            <w:proofErr w:type="spellStart"/>
            <w:r w:rsidRPr="000F2386">
              <w:rPr>
                <w:sz w:val="20"/>
                <w:szCs w:val="20"/>
              </w:rPr>
              <w:t>волонтерства</w:t>
            </w:r>
            <w:proofErr w:type="spellEnd"/>
            <w:r w:rsidRPr="000F2386">
              <w:rPr>
                <w:sz w:val="20"/>
                <w:szCs w:val="20"/>
              </w:rPr>
              <w:t xml:space="preserve">), а также эффективной </w:t>
            </w:r>
            <w:proofErr w:type="spellStart"/>
            <w:r w:rsidRPr="000F2386">
              <w:rPr>
                <w:sz w:val="20"/>
                <w:szCs w:val="20"/>
              </w:rPr>
              <w:t>самореализа</w:t>
            </w:r>
            <w:r>
              <w:rPr>
                <w:sz w:val="20"/>
                <w:szCs w:val="20"/>
              </w:rPr>
              <w:t>-</w:t>
            </w:r>
            <w:r w:rsidRPr="000F2386">
              <w:rPr>
                <w:sz w:val="20"/>
                <w:szCs w:val="20"/>
              </w:rPr>
              <w:t>ции</w:t>
            </w:r>
            <w:proofErr w:type="spellEnd"/>
            <w:r w:rsidRPr="000F2386">
              <w:rPr>
                <w:sz w:val="20"/>
                <w:szCs w:val="20"/>
              </w:rPr>
              <w:t xml:space="preserve"> молодежи, в том числе развитие </w:t>
            </w:r>
            <w:proofErr w:type="spellStart"/>
            <w:r w:rsidRPr="000F2386">
              <w:rPr>
                <w:sz w:val="20"/>
                <w:szCs w:val="20"/>
              </w:rPr>
              <w:t>инфраструкту</w:t>
            </w:r>
            <w:r>
              <w:rPr>
                <w:sz w:val="20"/>
                <w:szCs w:val="20"/>
              </w:rPr>
              <w:t>-</w:t>
            </w:r>
            <w:r w:rsidRPr="000F2386">
              <w:rPr>
                <w:sz w:val="20"/>
                <w:szCs w:val="20"/>
              </w:rPr>
              <w:t>ры</w:t>
            </w:r>
            <w:proofErr w:type="spellEnd"/>
            <w:r w:rsidRPr="000F2386">
              <w:rPr>
                <w:sz w:val="20"/>
                <w:szCs w:val="20"/>
              </w:rPr>
              <w:t xml:space="preserve"> </w:t>
            </w:r>
          </w:p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2C" w:rsidRPr="0097542C" w:rsidRDefault="0097542C" w:rsidP="0097542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7542C">
              <w:rPr>
                <w:color w:val="000000" w:themeColor="text1"/>
                <w:sz w:val="20"/>
                <w:szCs w:val="20"/>
              </w:rPr>
              <w:t>Значение показателя «Общая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97542C">
              <w:rPr>
                <w:color w:val="000000" w:themeColor="text1"/>
                <w:sz w:val="20"/>
                <w:szCs w:val="20"/>
              </w:rPr>
              <w:t>волонтерства</w:t>
            </w:r>
            <w:proofErr w:type="spellEnd"/>
            <w:r w:rsidRPr="0097542C">
              <w:rPr>
                <w:color w:val="000000" w:themeColor="text1"/>
                <w:sz w:val="20"/>
                <w:szCs w:val="20"/>
              </w:rPr>
              <w:t xml:space="preserve">) на базе образовательных организаций, некоммерческих организаций, государственных и муниципальных учреждений, </w:t>
            </w:r>
            <w:r w:rsidRPr="0097542C">
              <w:rPr>
                <w:color w:val="000000" w:themeColor="text1"/>
                <w:sz w:val="20"/>
                <w:szCs w:val="20"/>
              </w:rPr>
              <w:br/>
              <w:t>в добровольческую (волонтерскую) деятельность» по итогам 2022 года составляет 93960 человек, плановое значение - 87581 человек. Значение выполнено в полном объеме и составляет 107 %.</w:t>
            </w:r>
          </w:p>
          <w:p w:rsidR="000F2386" w:rsidRPr="00E762B9" w:rsidRDefault="000F2386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E762B9" w:rsidRDefault="000F2386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F2386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3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Региональный проект «Популяризация предпринимательства» </w:t>
            </w:r>
          </w:p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F2386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0F2386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0F2386" w:rsidRPr="000F2386" w:rsidRDefault="000F2386" w:rsidP="000F23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4D5E15">
            <w:pPr>
              <w:pStyle w:val="ac"/>
              <w:tabs>
                <w:tab w:val="center" w:pos="4677"/>
                <w:tab w:val="right" w:pos="935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F2386">
              <w:rPr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  <w:r w:rsidRPr="000F2386">
              <w:rPr>
                <w:sz w:val="20"/>
                <w:szCs w:val="20"/>
              </w:rPr>
              <w:t xml:space="preserve">содействие социализации населения, адаптация к социально-экономическим условиям рыночной экономики, увеличение доли </w:t>
            </w:r>
            <w:proofErr w:type="spellStart"/>
            <w:r w:rsidRPr="000F2386">
              <w:rPr>
                <w:sz w:val="20"/>
                <w:szCs w:val="20"/>
              </w:rPr>
              <w:t>самозанятых</w:t>
            </w:r>
            <w:proofErr w:type="spellEnd"/>
            <w:r w:rsidRPr="000F2386">
              <w:rPr>
                <w:sz w:val="20"/>
                <w:szCs w:val="20"/>
              </w:rPr>
              <w:t xml:space="preserve"> </w:t>
            </w:r>
            <w:r w:rsidRPr="000F2386">
              <w:rPr>
                <w:sz w:val="20"/>
                <w:szCs w:val="20"/>
              </w:rPr>
              <w:lastRenderedPageBreak/>
              <w:t xml:space="preserve">граждан и создание новых рабочих мест </w:t>
            </w:r>
          </w:p>
          <w:p w:rsidR="000F2386" w:rsidRPr="000F2386" w:rsidRDefault="000F2386" w:rsidP="000F23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E762B9" w:rsidRDefault="000F2386" w:rsidP="000F23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6" w:rsidRPr="00E762B9" w:rsidRDefault="000F2386" w:rsidP="004D5E15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D5E15" w:rsidRPr="00E762B9" w:rsidTr="007749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«Развитие внутреннего и въездного туризма в Республике </w:t>
            </w:r>
            <w:r w:rsidRPr="00E762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Марий Эл»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Поддержание в актуальном состоянии и совершенствование нормативно-правовой базы, регулирующей сферу туризма в Республике Марий Эл</w:t>
            </w:r>
          </w:p>
          <w:p w:rsidR="004D5E15" w:rsidRPr="00E762B9" w:rsidRDefault="004D5E15" w:rsidP="004D5E15">
            <w:pPr>
              <w:pStyle w:val="afc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E762B9" w:rsidRDefault="004D5E15" w:rsidP="004D5E15">
            <w:pPr>
              <w:pStyle w:val="af1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Поддержание в актуальном состоянии и совершенствование нормативных правовых актов Республики </w:t>
            </w: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Марий Эл, регулирующих правоотношения в сфере туризма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EE" w:rsidRDefault="004D5E15" w:rsidP="00167CEE">
            <w:p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67CEE">
              <w:rPr>
                <w:bCs/>
                <w:color w:val="000000" w:themeColor="text1"/>
                <w:sz w:val="20"/>
                <w:szCs w:val="20"/>
              </w:rPr>
              <w:t>В 202</w:t>
            </w:r>
            <w:r w:rsidR="00167CEE" w:rsidRPr="00167CEE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167CEE">
              <w:rPr>
                <w:bCs/>
                <w:color w:val="000000" w:themeColor="text1"/>
                <w:sz w:val="20"/>
                <w:szCs w:val="20"/>
              </w:rPr>
              <w:t xml:space="preserve"> го</w:t>
            </w:r>
            <w:r w:rsidR="00167CEE" w:rsidRPr="00167CEE">
              <w:rPr>
                <w:bCs/>
                <w:color w:val="000000" w:themeColor="text1"/>
                <w:sz w:val="20"/>
                <w:szCs w:val="20"/>
              </w:rPr>
              <w:t>д</w:t>
            </w:r>
            <w:r w:rsidRPr="00167CEE">
              <w:rPr>
                <w:bCs/>
                <w:color w:val="000000" w:themeColor="text1"/>
                <w:sz w:val="20"/>
                <w:szCs w:val="20"/>
              </w:rPr>
              <w:t xml:space="preserve">у </w:t>
            </w:r>
            <w:r w:rsidR="00167CEE" w:rsidRPr="00167CEE">
              <w:rPr>
                <w:bCs/>
                <w:color w:val="000000" w:themeColor="text1"/>
                <w:sz w:val="20"/>
                <w:szCs w:val="20"/>
              </w:rPr>
              <w:t>в</w:t>
            </w:r>
            <w:r w:rsidR="00167CEE" w:rsidRPr="00167CEE">
              <w:rPr>
                <w:sz w:val="20"/>
                <w:szCs w:val="20"/>
              </w:rPr>
              <w:t xml:space="preserve"> целях актуализации состава межведомственного координационного совета по развитию туризма при Правительстве Республики Марий Эл внесены изменения в постановление Правительства Республики Марий Эл от 27 мая 2019 г. № 166</w:t>
            </w:r>
            <w:r w:rsidR="00167CEE">
              <w:rPr>
                <w:sz w:val="20"/>
                <w:szCs w:val="20"/>
              </w:rPr>
              <w:t xml:space="preserve"> (постановление Правительства Республики Марий Эл от 04 апреля 2023 г. №163).</w:t>
            </w:r>
          </w:p>
          <w:p w:rsidR="00167CEE" w:rsidRDefault="00167CEE" w:rsidP="00167CEE">
            <w:pPr>
              <w:tabs>
                <w:tab w:val="left" w:pos="175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  <w:r w:rsidRPr="00167CEE">
              <w:rPr>
                <w:sz w:val="20"/>
                <w:szCs w:val="20"/>
              </w:rPr>
              <w:t>Положение об аттестационной комиссии для аттестации экскурсоводов (гидов), гидов-переводчиков</w:t>
            </w:r>
            <w:r>
              <w:rPr>
                <w:sz w:val="20"/>
                <w:szCs w:val="20"/>
              </w:rPr>
              <w:t xml:space="preserve"> </w:t>
            </w:r>
            <w:r w:rsidR="00BD74FB">
              <w:rPr>
                <w:sz w:val="20"/>
                <w:szCs w:val="20"/>
              </w:rPr>
              <w:t xml:space="preserve">(приказ </w:t>
            </w:r>
            <w:proofErr w:type="spellStart"/>
            <w:r w:rsidR="00BD74FB">
              <w:rPr>
                <w:sz w:val="20"/>
                <w:szCs w:val="20"/>
              </w:rPr>
              <w:t>Минспорттуризма</w:t>
            </w:r>
            <w:proofErr w:type="spellEnd"/>
            <w:r>
              <w:rPr>
                <w:sz w:val="20"/>
                <w:szCs w:val="20"/>
              </w:rPr>
              <w:t xml:space="preserve"> Республики Марий </w:t>
            </w:r>
            <w:r w:rsidR="00445DAA">
              <w:rPr>
                <w:sz w:val="20"/>
                <w:szCs w:val="20"/>
              </w:rPr>
              <w:t>Эл от 12 сентября 2023 г. №776), форма нагрудной идентификационной карточки экскурсовода (гида) или гида-переводчика, составы аттестационной и апелляционной комиссий (</w:t>
            </w:r>
            <w:r w:rsidR="00BD74FB">
              <w:rPr>
                <w:sz w:val="20"/>
                <w:szCs w:val="20"/>
              </w:rPr>
              <w:t xml:space="preserve">приказ </w:t>
            </w:r>
            <w:proofErr w:type="spellStart"/>
            <w:r w:rsidR="00BD74FB">
              <w:rPr>
                <w:sz w:val="20"/>
                <w:szCs w:val="20"/>
              </w:rPr>
              <w:t>Минспорттуризм</w:t>
            </w:r>
            <w:r w:rsidR="00445DAA">
              <w:rPr>
                <w:sz w:val="20"/>
                <w:szCs w:val="20"/>
              </w:rPr>
              <w:t>а</w:t>
            </w:r>
            <w:proofErr w:type="spellEnd"/>
            <w:r w:rsidR="00445DAA">
              <w:rPr>
                <w:sz w:val="20"/>
                <w:szCs w:val="20"/>
              </w:rPr>
              <w:t xml:space="preserve"> Республики Марий Эл от 29 августа 2023 г. №724), перечень вопросов тестирования и практических заданий для проведения квалификационного экзамена аттестационной комиссией (постановление Правительства Республики Марий Эл от 30 августа 2023 г. №728).</w:t>
            </w:r>
          </w:p>
          <w:p w:rsidR="00167CEE" w:rsidRPr="00167CEE" w:rsidRDefault="00EC3DAA" w:rsidP="00EC3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7CEE" w:rsidRPr="00167CEE">
              <w:rPr>
                <w:sz w:val="20"/>
                <w:szCs w:val="20"/>
              </w:rPr>
              <w:t xml:space="preserve">одготовлен проект постановления Правительства Республики Марий Эл «О внесении изменений в постановление Правительства Республики Марий Эл от 16 </w:t>
            </w:r>
            <w:r w:rsidR="00167CEE" w:rsidRPr="00167CEE">
              <w:rPr>
                <w:sz w:val="20"/>
                <w:szCs w:val="20"/>
              </w:rPr>
              <w:lastRenderedPageBreak/>
              <w:t xml:space="preserve">января 2018 г. № 7» </w:t>
            </w:r>
            <w:r w:rsidR="00167CEE" w:rsidRPr="00167CEE">
              <w:rPr>
                <w:bCs/>
                <w:color w:val="000000" w:themeColor="text1"/>
                <w:sz w:val="20"/>
                <w:szCs w:val="20"/>
              </w:rPr>
              <w:t xml:space="preserve">с целью приведения Положения о Министерстве </w:t>
            </w:r>
            <w:bookmarkStart w:id="0" w:name="_GoBack"/>
            <w:r w:rsidR="00167CEE" w:rsidRPr="00167CEE">
              <w:rPr>
                <w:bCs/>
                <w:color w:val="000000" w:themeColor="text1"/>
                <w:sz w:val="20"/>
                <w:szCs w:val="20"/>
              </w:rPr>
              <w:t>в соответствии Федеральным законом от 24 ноября 1996 г. №132-ФЗ «Об основах туристкой деятельности в Российской Федерации»</w:t>
            </w:r>
            <w:bookmarkEnd w:id="0"/>
            <w:r w:rsidR="00167CEE" w:rsidRPr="00167CEE">
              <w:rPr>
                <w:bCs/>
                <w:color w:val="000000" w:themeColor="text1"/>
                <w:sz w:val="20"/>
                <w:szCs w:val="20"/>
              </w:rPr>
              <w:t xml:space="preserve"> в части правового регулирования деятельности экскурсоводов (гидов), гидов-переводчиков и инструкторов-проводников.</w:t>
            </w:r>
          </w:p>
          <w:p w:rsidR="00167CEE" w:rsidRPr="00167CEE" w:rsidRDefault="00EC3DAA" w:rsidP="00EC3D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67CEE" w:rsidRPr="00167CEE">
              <w:rPr>
                <w:sz w:val="20"/>
                <w:szCs w:val="20"/>
              </w:rPr>
              <w:t>одготовлен проект постановления Правительства Республики Марий Эл «О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 «Налог на профессиональный доход» в соответствии</w:t>
            </w:r>
            <w:r>
              <w:rPr>
                <w:sz w:val="20"/>
                <w:szCs w:val="20"/>
              </w:rPr>
              <w:t xml:space="preserve"> </w:t>
            </w:r>
            <w:r w:rsidR="00167CEE" w:rsidRPr="00167CEE">
              <w:rPr>
                <w:sz w:val="20"/>
                <w:szCs w:val="20"/>
              </w:rPr>
              <w:t>с Федеральным законом от 27 ноября 2018 г. № 442-ФЗ «О проведении эксперимента по установлению специального налогового режима «Налог на профессиональный доход», которые оказывают услуги экскурсоводов (гидов), гидов-переводчиков и (или) инструкторов-проводников».</w:t>
            </w:r>
          </w:p>
          <w:p w:rsidR="004D5E15" w:rsidRPr="00E762B9" w:rsidRDefault="00EC3DAA" w:rsidP="00EC3DA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167CEE" w:rsidRPr="00167CEE">
              <w:rPr>
                <w:sz w:val="20"/>
                <w:szCs w:val="20"/>
              </w:rPr>
              <w:t>дготовлен проект распоряжения Правительства Республики Марий Эл «О внесении изменения в распоряжение Правительства Республики Марий Эл</w:t>
            </w:r>
            <w:r>
              <w:rPr>
                <w:sz w:val="20"/>
                <w:szCs w:val="20"/>
              </w:rPr>
              <w:t xml:space="preserve"> </w:t>
            </w:r>
            <w:r w:rsidR="00167CEE" w:rsidRPr="00167CEE">
              <w:rPr>
                <w:sz w:val="20"/>
                <w:szCs w:val="20"/>
              </w:rPr>
              <w:t>от 31 мая 2018 г. № 330-р»</w:t>
            </w:r>
            <w:r>
              <w:rPr>
                <w:sz w:val="20"/>
                <w:szCs w:val="20"/>
              </w:rPr>
              <w:t xml:space="preserve">, предусматривающий </w:t>
            </w:r>
            <w:r w:rsidR="00167CEE" w:rsidRPr="00167CEE">
              <w:rPr>
                <w:sz w:val="20"/>
                <w:szCs w:val="20"/>
              </w:rPr>
              <w:t>актуализ</w:t>
            </w:r>
            <w:r>
              <w:rPr>
                <w:sz w:val="20"/>
                <w:szCs w:val="20"/>
              </w:rPr>
              <w:t xml:space="preserve">ацию статистических данных </w:t>
            </w:r>
            <w:r w:rsidRPr="00EC3DAA">
              <w:rPr>
                <w:sz w:val="20"/>
                <w:szCs w:val="20"/>
              </w:rPr>
              <w:t>Стратегии развития туризма в Республике Марий Эл на период до 2025 года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Развитие туристской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E762B9" w:rsidRDefault="004D5E15" w:rsidP="004D5E15">
            <w:pPr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ind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Формирование и развитие на территории Республики Марий Эл современных </w:t>
            </w: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 xml:space="preserve">конкурентоспособных туристских комплексов </w:t>
            </w:r>
            <w:r w:rsidRPr="00E762B9">
              <w:rPr>
                <w:color w:val="000000" w:themeColor="text1"/>
                <w:sz w:val="20"/>
                <w:szCs w:val="20"/>
              </w:rPr>
              <w:br/>
              <w:t>и туристской инфраструктуры, создание качественного и доступного туристического продукта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1E2B41" w:rsidRDefault="004D5E15" w:rsidP="001E2B41">
            <w:pPr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E2B41">
              <w:rPr>
                <w:color w:val="000000" w:themeColor="text1"/>
                <w:sz w:val="20"/>
                <w:szCs w:val="20"/>
              </w:rPr>
              <w:lastRenderedPageBreak/>
              <w:t xml:space="preserve">В настоящее время в Республике Марий Эл действуют 10 туроператорских фирм. Инфраструктура сферы туризма представлена 38 гостиницами и 7 хостелами, </w:t>
            </w:r>
            <w:r w:rsidR="001E2B41" w:rsidRPr="001E2B41">
              <w:rPr>
                <w:color w:val="000000" w:themeColor="text1"/>
                <w:sz w:val="20"/>
                <w:szCs w:val="20"/>
              </w:rPr>
              <w:t>6</w:t>
            </w:r>
            <w:r w:rsidRPr="001E2B41">
              <w:rPr>
                <w:color w:val="000000" w:themeColor="text1"/>
                <w:sz w:val="20"/>
                <w:szCs w:val="20"/>
              </w:rPr>
              <w:t xml:space="preserve"> объектами санаторно-оздоровительной отрасли, 6 туристскими комплексами и 18 </w:t>
            </w:r>
            <w:r w:rsidRPr="001E2B41">
              <w:rPr>
                <w:color w:val="000000" w:themeColor="text1"/>
                <w:sz w:val="20"/>
                <w:szCs w:val="20"/>
              </w:rPr>
              <w:lastRenderedPageBreak/>
              <w:t>базами отдыха.</w:t>
            </w:r>
          </w:p>
          <w:p w:rsidR="001E2B41" w:rsidRPr="001E2B41" w:rsidRDefault="001E2B41" w:rsidP="001E2B41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2B41">
              <w:rPr>
                <w:sz w:val="20"/>
                <w:szCs w:val="20"/>
              </w:rPr>
              <w:t>Реализованы инвестиционные проекты: строительство гостиницы «</w:t>
            </w:r>
            <w:r w:rsidRPr="001E2B41">
              <w:rPr>
                <w:sz w:val="20"/>
                <w:szCs w:val="20"/>
                <w:lang w:val="en-US"/>
              </w:rPr>
              <w:t>RGARD</w:t>
            </w:r>
            <w:r w:rsidRPr="001E2B41">
              <w:rPr>
                <w:sz w:val="20"/>
                <w:szCs w:val="20"/>
              </w:rPr>
              <w:t xml:space="preserve">» категории «три звезды» и </w:t>
            </w:r>
            <w:proofErr w:type="spellStart"/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>глэмпинга</w:t>
            </w:r>
            <w:proofErr w:type="spellEnd"/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>Экопарк</w:t>
            </w:r>
            <w:proofErr w:type="spellEnd"/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 xml:space="preserve"> «Бард </w:t>
            </w:r>
            <w:proofErr w:type="spellStart"/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>Вилладж</w:t>
            </w:r>
            <w:proofErr w:type="spellEnd"/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 xml:space="preserve">» в </w:t>
            </w:r>
            <w:proofErr w:type="spellStart"/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> Юрино.</w:t>
            </w:r>
          </w:p>
          <w:p w:rsidR="001E2B41" w:rsidRPr="001E2B41" w:rsidRDefault="001E2B41" w:rsidP="001E2B41">
            <w:pPr>
              <w:pStyle w:val="ac"/>
              <w:spacing w:before="0" w:beforeAutospacing="0" w:after="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E2B41">
              <w:rPr>
                <w:color w:val="000000"/>
                <w:sz w:val="20"/>
                <w:szCs w:val="20"/>
              </w:rPr>
              <w:t xml:space="preserve">При участии </w:t>
            </w:r>
            <w:r w:rsidRPr="001E2B4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АО «Корпорация «</w:t>
            </w:r>
            <w:proofErr w:type="spellStart"/>
            <w:r w:rsidRPr="001E2B4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Туризм.РФ</w:t>
            </w:r>
            <w:proofErr w:type="spellEnd"/>
            <w:r w:rsidRPr="001E2B4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 р</w:t>
            </w:r>
            <w:r w:rsidRPr="001E2B41">
              <w:rPr>
                <w:color w:val="000000"/>
                <w:sz w:val="20"/>
                <w:szCs w:val="20"/>
              </w:rPr>
              <w:t>еализуется инвестиционный проект по развитию туристско-рекреационного кластера «</w:t>
            </w:r>
            <w:proofErr w:type="spellStart"/>
            <w:r w:rsidRPr="001E2B41">
              <w:rPr>
                <w:color w:val="000000"/>
                <w:sz w:val="20"/>
                <w:szCs w:val="20"/>
              </w:rPr>
              <w:t>ВÿдЛэнд</w:t>
            </w:r>
            <w:proofErr w:type="spellEnd"/>
            <w:r w:rsidRPr="001E2B41">
              <w:rPr>
                <w:color w:val="000000"/>
                <w:sz w:val="20"/>
                <w:szCs w:val="20"/>
              </w:rPr>
              <w:t>» в составе 4 туристических объектов с общим номерным фондом 179 номеров вместимостью 576 человек.</w:t>
            </w:r>
          </w:p>
          <w:p w:rsidR="004D5E15" w:rsidRPr="001E2B41" w:rsidRDefault="001E2B41" w:rsidP="001E2B4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Реализуется </w:t>
            </w:r>
            <w:r w:rsidRPr="001E2B41">
              <w:rPr>
                <w:sz w:val="20"/>
                <w:szCs w:val="20"/>
              </w:rPr>
              <w:t xml:space="preserve">проект по комплексному развитию туристической инфраструктуры республики «Центр </w:t>
            </w:r>
            <w:proofErr w:type="spellStart"/>
            <w:r w:rsidRPr="001E2B41">
              <w:rPr>
                <w:sz w:val="20"/>
                <w:szCs w:val="20"/>
              </w:rPr>
              <w:t>этнотуризма</w:t>
            </w:r>
            <w:proofErr w:type="spellEnd"/>
            <w:r w:rsidRPr="001E2B41">
              <w:rPr>
                <w:sz w:val="20"/>
                <w:szCs w:val="20"/>
              </w:rPr>
              <w:t xml:space="preserve"> на Волге», который вошел в инициативу туристических проектов «Волжское путешествие» Приволжского федерального округа. Проектом предусмотрены строительство причальных стенок и реконструкция набережных в городах Звенигово и Козьмодемьянск, </w:t>
            </w:r>
            <w:proofErr w:type="spellStart"/>
            <w:r w:rsidRPr="001E2B41">
              <w:rPr>
                <w:sz w:val="20"/>
                <w:szCs w:val="20"/>
              </w:rPr>
              <w:t>пгт</w:t>
            </w:r>
            <w:proofErr w:type="spellEnd"/>
            <w:r w:rsidRPr="001E2B41">
              <w:rPr>
                <w:sz w:val="20"/>
                <w:szCs w:val="20"/>
              </w:rPr>
              <w:t> Юрино и с. </w:t>
            </w:r>
            <w:proofErr w:type="spellStart"/>
            <w:r w:rsidRPr="001E2B41">
              <w:rPr>
                <w:sz w:val="20"/>
                <w:szCs w:val="20"/>
              </w:rPr>
              <w:t>Кокшайск</w:t>
            </w:r>
            <w:proofErr w:type="spellEnd"/>
            <w:r w:rsidRPr="001E2B41">
              <w:rPr>
                <w:sz w:val="20"/>
                <w:szCs w:val="20"/>
              </w:rPr>
              <w:t>, строительство баз отдыха, реставрация объектов показа и культурного наследия.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Конкурсный отбор на соискание грантов Главы Республики Марий Эл в области внутреннего</w:t>
            </w:r>
          </w:p>
          <w:p w:rsidR="004D5E15" w:rsidRPr="00E762B9" w:rsidRDefault="004D5E15" w:rsidP="004D5E15">
            <w:pPr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и въездного туризма </w:t>
            </w:r>
            <w:r w:rsidRPr="00E762B9">
              <w:rPr>
                <w:color w:val="000000" w:themeColor="text1"/>
                <w:sz w:val="20"/>
                <w:szCs w:val="20"/>
              </w:rPr>
              <w:br/>
              <w:t>в Республике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E762B9" w:rsidRDefault="004D5E15" w:rsidP="004D5E15">
            <w:pPr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Присуждение грантов Главы Республики</w:t>
            </w:r>
            <w:r w:rsidRPr="00E762B9">
              <w:rPr>
                <w:color w:val="000000" w:themeColor="text1"/>
                <w:sz w:val="20"/>
                <w:szCs w:val="20"/>
              </w:rPr>
              <w:br/>
              <w:t>Марий Эл для поддержки проектов, направленных на достижение практических результатов по становлению, развитию и совершенствов</w:t>
            </w: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анию индустрии въездного и внутреннего туризма, отдыха, сервиса и сопутствую</w:t>
            </w:r>
            <w:r w:rsidR="00D75628">
              <w:rPr>
                <w:color w:val="000000" w:themeColor="text1"/>
                <w:sz w:val="20"/>
                <w:szCs w:val="20"/>
              </w:rPr>
              <w:t>-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щей </w:t>
            </w:r>
            <w:r w:rsidR="00EF120C" w:rsidRPr="00E762B9">
              <w:rPr>
                <w:color w:val="000000" w:themeColor="text1"/>
                <w:sz w:val="20"/>
                <w:szCs w:val="20"/>
              </w:rPr>
              <w:t>инфраструкту</w:t>
            </w:r>
            <w:r w:rsidR="00EF120C">
              <w:rPr>
                <w:color w:val="000000" w:themeColor="text1"/>
                <w:sz w:val="20"/>
                <w:szCs w:val="20"/>
              </w:rPr>
              <w:t>р</w:t>
            </w:r>
            <w:r w:rsidR="00EF120C" w:rsidRPr="00E762B9">
              <w:rPr>
                <w:color w:val="000000" w:themeColor="text1"/>
                <w:sz w:val="20"/>
                <w:szCs w:val="20"/>
              </w:rPr>
              <w:t>ы</w:t>
            </w:r>
            <w:r w:rsidRPr="00E762B9">
              <w:rPr>
                <w:color w:val="000000" w:themeColor="text1"/>
                <w:sz w:val="20"/>
                <w:szCs w:val="20"/>
              </w:rPr>
              <w:t xml:space="preserve"> в Республике Марий Эл.</w:t>
            </w:r>
          </w:p>
          <w:p w:rsidR="004D5E15" w:rsidRPr="00E762B9" w:rsidRDefault="004D5E15" w:rsidP="004D5E15">
            <w:pPr>
              <w:spacing w:line="235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41" w:rsidRPr="001E2B41" w:rsidRDefault="001E2B41" w:rsidP="001E2B4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2B41">
              <w:rPr>
                <w:color w:val="000000" w:themeColor="text1"/>
                <w:sz w:val="20"/>
                <w:szCs w:val="20"/>
              </w:rPr>
              <w:lastRenderedPageBreak/>
              <w:t>В марте - апреле 2022 г. Министерством проведен конкурсный отбор на соискание грантов Главы Республики Марий Эл в области внутреннего и въездного туризма в Республике Марий Эл.</w:t>
            </w:r>
          </w:p>
          <w:p w:rsidR="001E2B41" w:rsidRPr="001E2B41" w:rsidRDefault="001E2B41" w:rsidP="001E2B4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2B41">
              <w:rPr>
                <w:color w:val="000000" w:themeColor="text1"/>
                <w:sz w:val="20"/>
                <w:szCs w:val="20"/>
              </w:rPr>
              <w:t>В соответствии с распоряжением Главы Республики Марий Эл от 8 мая 2022 г. № 73-рг «О предоставлении грантов Главы Республики Марий Эл в области внутреннего и въездного туризма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2B41">
              <w:rPr>
                <w:color w:val="000000" w:themeColor="text1"/>
                <w:sz w:val="20"/>
                <w:szCs w:val="20"/>
              </w:rPr>
              <w:t xml:space="preserve">в Республике Марий Эл в 2022 году» </w:t>
            </w:r>
            <w:proofErr w:type="spellStart"/>
            <w:r w:rsidRPr="001E2B41">
              <w:rPr>
                <w:color w:val="000000" w:themeColor="text1"/>
                <w:sz w:val="20"/>
                <w:szCs w:val="20"/>
              </w:rPr>
              <w:t>грантовая</w:t>
            </w:r>
            <w:proofErr w:type="spellEnd"/>
            <w:r w:rsidRPr="001E2B41">
              <w:rPr>
                <w:color w:val="000000" w:themeColor="text1"/>
                <w:sz w:val="20"/>
                <w:szCs w:val="20"/>
              </w:rPr>
              <w:t xml:space="preserve"> поддержка оказана следующим проектам:</w:t>
            </w:r>
          </w:p>
          <w:p w:rsidR="001E2B41" w:rsidRPr="001E2B41" w:rsidRDefault="001E2B41" w:rsidP="001E2B4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2B41">
              <w:rPr>
                <w:rFonts w:eastAsia="Calibri"/>
                <w:sz w:val="20"/>
                <w:szCs w:val="20"/>
              </w:rPr>
              <w:lastRenderedPageBreak/>
              <w:t>проект «Благоустройство базы отдыха «Золотой Фазан»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E2B41">
              <w:rPr>
                <w:rFonts w:eastAsia="Calibri"/>
                <w:sz w:val="20"/>
                <w:szCs w:val="20"/>
              </w:rPr>
              <w:t xml:space="preserve">в номинации «Благоустройство и (или) модернизация объекта туристского показа на территории Республики Марий Эл» </w:t>
            </w:r>
            <w:r>
              <w:rPr>
                <w:rFonts w:eastAsia="Calibri"/>
                <w:sz w:val="20"/>
                <w:szCs w:val="20"/>
              </w:rPr>
              <w:t>(размер гранта 300 тыс. рублей);</w:t>
            </w:r>
          </w:p>
          <w:p w:rsidR="001E2B41" w:rsidRPr="001E2B41" w:rsidRDefault="001E2B41" w:rsidP="001E2B41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2B41">
              <w:rPr>
                <w:rFonts w:eastAsia="Calibri"/>
                <w:sz w:val="20"/>
                <w:szCs w:val="20"/>
              </w:rPr>
              <w:t xml:space="preserve">проект «Юрино - Жемчужина Поволжья» МБУК «Районный социокультурный комплекс» </w:t>
            </w:r>
            <w:proofErr w:type="spellStart"/>
            <w:r w:rsidRPr="001E2B41">
              <w:rPr>
                <w:rFonts w:eastAsia="Calibri"/>
                <w:sz w:val="20"/>
                <w:szCs w:val="20"/>
              </w:rPr>
              <w:t>Юринского</w:t>
            </w:r>
            <w:proofErr w:type="spellEnd"/>
            <w:r w:rsidRPr="001E2B41">
              <w:rPr>
                <w:rFonts w:eastAsia="Calibri"/>
                <w:sz w:val="20"/>
                <w:szCs w:val="20"/>
              </w:rPr>
              <w:t xml:space="preserve"> муниципального района Республики Марий Эл в номинации «Рекламно-информационный проект в сфере туризма» </w:t>
            </w:r>
            <w:r>
              <w:rPr>
                <w:rFonts w:eastAsia="Calibri"/>
                <w:sz w:val="20"/>
                <w:szCs w:val="20"/>
              </w:rPr>
              <w:t>(размер гранта 300 тыс. рублей);</w:t>
            </w:r>
          </w:p>
          <w:p w:rsidR="004D5E15" w:rsidRPr="001E2B41" w:rsidRDefault="001E2B41" w:rsidP="001E2B4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1E2B41">
              <w:rPr>
                <w:rFonts w:eastAsia="Calibri"/>
                <w:sz w:val="20"/>
                <w:szCs w:val="20"/>
              </w:rPr>
              <w:t>проект «Г</w:t>
            </w:r>
            <w:r w:rsidRPr="001E2B41">
              <w:rPr>
                <w:color w:val="000000"/>
                <w:sz w:val="20"/>
                <w:szCs w:val="20"/>
                <w:shd w:val="clear" w:color="auto" w:fill="FFFFFF"/>
              </w:rPr>
              <w:t>ерои марийского эпоса. Современное прочтение»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E2B41">
              <w:rPr>
                <w:rFonts w:eastAsia="Calibri"/>
                <w:sz w:val="20"/>
                <w:szCs w:val="20"/>
              </w:rPr>
              <w:t>ГБУК «Национальный музей Республики Марий Эл им. </w:t>
            </w:r>
            <w:proofErr w:type="spellStart"/>
            <w:r w:rsidRPr="001E2B41">
              <w:rPr>
                <w:rFonts w:eastAsia="Calibri"/>
                <w:sz w:val="20"/>
                <w:szCs w:val="20"/>
              </w:rPr>
              <w:t>Т.Евсеева</w:t>
            </w:r>
            <w:proofErr w:type="spellEnd"/>
            <w:r w:rsidRPr="001E2B41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E2B41">
              <w:rPr>
                <w:rFonts w:eastAsia="Calibri"/>
                <w:sz w:val="20"/>
                <w:szCs w:val="20"/>
              </w:rPr>
              <w:t xml:space="preserve">в номинации «Разработка линейки сувенирной продукции» (размер гранта 300 тыс. рублей).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c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Информационно-аналитическое обеспечение развития туризма </w:t>
            </w:r>
            <w:r w:rsidRPr="00E762B9">
              <w:rPr>
                <w:color w:val="000000" w:themeColor="text1"/>
                <w:sz w:val="20"/>
                <w:szCs w:val="20"/>
              </w:rPr>
              <w:br/>
              <w:t>в Республике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Повышение качества и увеличение объема информации о туристском потенциале и туристских ресурсах Республики Марий Эл;</w:t>
            </w:r>
          </w:p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 xml:space="preserve">расширение географии и способов </w:t>
            </w:r>
            <w:proofErr w:type="spellStart"/>
            <w:proofErr w:type="gramStart"/>
            <w:r w:rsidRPr="00E762B9">
              <w:rPr>
                <w:color w:val="000000" w:themeColor="text1"/>
                <w:sz w:val="20"/>
                <w:szCs w:val="20"/>
              </w:rPr>
              <w:t>распростране</w:t>
            </w:r>
            <w:r w:rsidR="00D75628">
              <w:rPr>
                <w:color w:val="000000" w:themeColor="text1"/>
                <w:sz w:val="20"/>
                <w:szCs w:val="20"/>
              </w:rPr>
              <w:t>-</w:t>
            </w:r>
            <w:r w:rsidRPr="00E762B9">
              <w:rPr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Pr="00E762B9">
              <w:rPr>
                <w:color w:val="000000" w:themeColor="text1"/>
                <w:sz w:val="20"/>
                <w:szCs w:val="20"/>
              </w:rPr>
              <w:t xml:space="preserve"> информации.</w:t>
            </w:r>
          </w:p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8" w:rsidRPr="008A5EBD" w:rsidRDefault="004D5E15" w:rsidP="008A5EBD">
            <w:pPr>
              <w:pStyle w:val="25"/>
              <w:tabs>
                <w:tab w:val="left" w:pos="459"/>
              </w:tabs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8A5EBD">
              <w:rPr>
                <w:b w:val="0"/>
                <w:color w:val="000000" w:themeColor="text1"/>
                <w:sz w:val="20"/>
                <w:szCs w:val="20"/>
              </w:rPr>
              <w:t xml:space="preserve">Министерством обновлены </w:t>
            </w:r>
            <w:r w:rsidR="00245468" w:rsidRPr="008A5EBD">
              <w:rPr>
                <w:b w:val="0"/>
                <w:color w:val="000000" w:themeColor="text1"/>
                <w:sz w:val="20"/>
                <w:szCs w:val="20"/>
              </w:rPr>
              <w:t xml:space="preserve">реестры </w:t>
            </w:r>
            <w:r w:rsidR="00245468" w:rsidRPr="008A5EBD">
              <w:rPr>
                <w:b w:val="0"/>
                <w:sz w:val="20"/>
                <w:szCs w:val="20"/>
              </w:rPr>
              <w:t>субъектов и объектов туристской индустрии Республики Марий Эл; туристских маршрутов и экскурсионных программ по Республике Марий Эл, в состав которого включены 294 туристских программы различной направленности.</w:t>
            </w:r>
          </w:p>
          <w:p w:rsidR="004D5E15" w:rsidRPr="008A5EBD" w:rsidRDefault="004D5E15" w:rsidP="008A5EBD">
            <w:pPr>
              <w:pStyle w:val="25"/>
              <w:tabs>
                <w:tab w:val="left" w:pos="459"/>
              </w:tabs>
              <w:spacing w:line="240" w:lineRule="auto"/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8A5EBD">
              <w:rPr>
                <w:b w:val="0"/>
                <w:color w:val="000000" w:themeColor="text1"/>
                <w:sz w:val="20"/>
                <w:szCs w:val="20"/>
              </w:rPr>
              <w:t xml:space="preserve">В целях продвижения туристского потенциала региона как привлекательной туристской </w:t>
            </w:r>
            <w:proofErr w:type="spellStart"/>
            <w:r w:rsidRPr="008A5EBD">
              <w:rPr>
                <w:b w:val="0"/>
                <w:color w:val="000000" w:themeColor="text1"/>
                <w:sz w:val="20"/>
                <w:szCs w:val="20"/>
              </w:rPr>
              <w:t>дестинации</w:t>
            </w:r>
            <w:proofErr w:type="spellEnd"/>
            <w:r w:rsidRPr="008A5EBD">
              <w:rPr>
                <w:b w:val="0"/>
                <w:color w:val="000000" w:themeColor="text1"/>
                <w:sz w:val="20"/>
                <w:szCs w:val="20"/>
              </w:rPr>
              <w:t xml:space="preserve"> обновлен Событийный календарь туристских мероприя</w:t>
            </w:r>
            <w:r w:rsidR="00245468" w:rsidRPr="008A5EBD">
              <w:rPr>
                <w:b w:val="0"/>
                <w:color w:val="000000" w:themeColor="text1"/>
                <w:sz w:val="20"/>
                <w:szCs w:val="20"/>
              </w:rPr>
              <w:t xml:space="preserve">тий Республики Марий Эл на 2022 </w:t>
            </w:r>
            <w:r w:rsidRPr="008A5EBD">
              <w:rPr>
                <w:b w:val="0"/>
                <w:color w:val="000000" w:themeColor="text1"/>
                <w:sz w:val="20"/>
                <w:szCs w:val="20"/>
              </w:rPr>
              <w:t>год.</w:t>
            </w:r>
          </w:p>
          <w:p w:rsidR="004D5E15" w:rsidRPr="008A5EBD" w:rsidRDefault="00245468" w:rsidP="008A5EBD">
            <w:pPr>
              <w:pStyle w:val="25"/>
              <w:tabs>
                <w:tab w:val="left" w:pos="459"/>
              </w:tabs>
              <w:spacing w:line="240" w:lineRule="auto"/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 w:rsidRPr="008A5EBD">
              <w:rPr>
                <w:b w:val="0"/>
                <w:color w:val="000000" w:themeColor="text1"/>
                <w:sz w:val="20"/>
                <w:szCs w:val="20"/>
              </w:rPr>
              <w:t xml:space="preserve">В 2022 </w:t>
            </w:r>
            <w:r w:rsidR="004D5E15" w:rsidRPr="008A5EBD">
              <w:rPr>
                <w:b w:val="0"/>
                <w:color w:val="000000" w:themeColor="text1"/>
                <w:sz w:val="20"/>
                <w:szCs w:val="20"/>
              </w:rPr>
              <w:t xml:space="preserve">году продолжалась работа по наполнению и актуализации Национального туристического портала RUSSIA.TRAVEL, разделов Туристического портала Республики Марий Эл (http://visit-mariel.ru), официальных страниц Министерства в </w:t>
            </w:r>
            <w:r w:rsidR="004D5E15" w:rsidRPr="008A5EBD">
              <w:rPr>
                <w:b w:val="0"/>
                <w:color w:val="000000" w:themeColor="text1"/>
                <w:sz w:val="20"/>
                <w:szCs w:val="20"/>
              </w:rPr>
              <w:lastRenderedPageBreak/>
              <w:t xml:space="preserve">социальных сетях </w:t>
            </w:r>
            <w:proofErr w:type="spellStart"/>
            <w:r w:rsidR="004D5E15" w:rsidRPr="008A5EBD">
              <w:rPr>
                <w:b w:val="0"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="004D5E15" w:rsidRPr="008A5EBD">
              <w:rPr>
                <w:b w:val="0"/>
                <w:color w:val="000000" w:themeColor="text1"/>
                <w:sz w:val="20"/>
                <w:szCs w:val="20"/>
              </w:rPr>
              <w:t xml:space="preserve"> (https://vk.com/12tourism)</w:t>
            </w:r>
            <w:r w:rsidRPr="008A5EBD">
              <w:rPr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Продвижение туристских ресурсов Республики Марий Эл на мировой и внутренний туристские 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E762B9" w:rsidRDefault="004D5E15" w:rsidP="004D5E15">
            <w:pPr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62B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Формирование имиджа Республики Марий Эл как региона, благоприятного для развития сферы туризма;</w:t>
            </w:r>
          </w:p>
          <w:p w:rsidR="004D5E15" w:rsidRPr="00E762B9" w:rsidRDefault="004D5E15" w:rsidP="004D5E15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62B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привлечение инвестиций в развитие сферы туризма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F7552C" w:rsidRDefault="004D5E15" w:rsidP="008A5EBD">
            <w:pPr>
              <w:tabs>
                <w:tab w:val="left" w:pos="3861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A5EBD">
              <w:rPr>
                <w:color w:val="000000" w:themeColor="text1"/>
                <w:sz w:val="20"/>
                <w:szCs w:val="20"/>
              </w:rPr>
              <w:t>В рамках продвижения туристских услуг организации сферы туризма Республики Марий Эл приняли участие</w:t>
            </w:r>
            <w:r w:rsidR="00CE0300" w:rsidRPr="008A5EBD">
              <w:rPr>
                <w:color w:val="000000" w:themeColor="text1"/>
                <w:sz w:val="20"/>
                <w:szCs w:val="20"/>
              </w:rPr>
              <w:t xml:space="preserve"> в деловых программах </w:t>
            </w:r>
            <w:r w:rsidRPr="008A5EBD">
              <w:rPr>
                <w:color w:val="000000" w:themeColor="text1"/>
                <w:sz w:val="20"/>
                <w:szCs w:val="20"/>
              </w:rPr>
              <w:t>XXVII</w:t>
            </w:r>
            <w:r w:rsidR="00CE0300" w:rsidRPr="008A5EB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A5EBD">
              <w:rPr>
                <w:color w:val="000000" w:themeColor="text1"/>
                <w:sz w:val="20"/>
                <w:szCs w:val="20"/>
              </w:rPr>
              <w:t xml:space="preserve"> Международной туристической выставки «MITT» </w:t>
            </w:r>
            <w:r w:rsidR="00CE0300" w:rsidRPr="008A5EBD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8A5EBD">
              <w:rPr>
                <w:color w:val="000000" w:themeColor="text1"/>
                <w:sz w:val="20"/>
                <w:szCs w:val="20"/>
              </w:rPr>
              <w:t>XVI</w:t>
            </w:r>
            <w:r w:rsidR="00CE0300" w:rsidRPr="008A5EB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A5E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7552C">
              <w:rPr>
                <w:color w:val="000000" w:themeColor="text1"/>
                <w:sz w:val="20"/>
                <w:szCs w:val="20"/>
              </w:rPr>
              <w:t>Между</w:t>
            </w:r>
            <w:r w:rsidR="00CE0300" w:rsidRPr="00F7552C">
              <w:rPr>
                <w:color w:val="000000" w:themeColor="text1"/>
                <w:sz w:val="20"/>
                <w:szCs w:val="20"/>
              </w:rPr>
              <w:t>народной туристической выставки «</w:t>
            </w:r>
            <w:proofErr w:type="spellStart"/>
            <w:r w:rsidR="00CE0300" w:rsidRPr="00F7552C">
              <w:rPr>
                <w:color w:val="000000" w:themeColor="text1"/>
                <w:sz w:val="20"/>
                <w:szCs w:val="20"/>
              </w:rPr>
              <w:t>Интурмаркет</w:t>
            </w:r>
            <w:proofErr w:type="spellEnd"/>
            <w:r w:rsidR="00CE0300" w:rsidRPr="00F7552C">
              <w:rPr>
                <w:color w:val="000000" w:themeColor="text1"/>
                <w:sz w:val="20"/>
                <w:szCs w:val="20"/>
              </w:rPr>
              <w:t>» в г. Москве.</w:t>
            </w:r>
          </w:p>
          <w:p w:rsidR="00F7552C" w:rsidRPr="00F7552C" w:rsidRDefault="00F7552C" w:rsidP="008A5EBD">
            <w:pPr>
              <w:tabs>
                <w:tab w:val="left" w:pos="3861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7552C">
              <w:rPr>
                <w:color w:val="000000"/>
                <w:sz w:val="20"/>
                <w:szCs w:val="20"/>
              </w:rPr>
              <w:t xml:space="preserve">На площадке </w:t>
            </w:r>
            <w:proofErr w:type="spellStart"/>
            <w:r w:rsidRPr="00F7552C">
              <w:rPr>
                <w:color w:val="000000"/>
                <w:sz w:val="20"/>
                <w:szCs w:val="20"/>
              </w:rPr>
              <w:t>Интурмаркет</w:t>
            </w:r>
            <w:proofErr w:type="spellEnd"/>
            <w:r w:rsidRPr="00F7552C">
              <w:rPr>
                <w:color w:val="000000"/>
                <w:sz w:val="20"/>
                <w:szCs w:val="20"/>
              </w:rPr>
              <w:t xml:space="preserve">, подписана «Дорожная карта» по реализации соглашения о сотрудничестве в сфере туризма Республики Марий Эл и Ульяновской области. </w:t>
            </w:r>
            <w:r w:rsidRPr="00F7552C">
              <w:rPr>
                <w:color w:val="000000"/>
                <w:sz w:val="20"/>
                <w:szCs w:val="20"/>
                <w:shd w:val="clear" w:color="auto" w:fill="FFFFFF"/>
              </w:rPr>
              <w:t>Документом предусмотрено содействие созданию благоприятных условий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552C">
              <w:rPr>
                <w:color w:val="000000"/>
                <w:sz w:val="20"/>
                <w:szCs w:val="20"/>
                <w:shd w:val="clear" w:color="auto" w:fill="FFFFFF"/>
              </w:rPr>
              <w:t>для развития внутреннего и въездного туризма в регионах,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7552C">
              <w:rPr>
                <w:color w:val="000000"/>
                <w:sz w:val="20"/>
                <w:szCs w:val="20"/>
                <w:shd w:val="clear" w:color="auto" w:fill="FFFFFF"/>
              </w:rPr>
              <w:t>а также информационное сотрудничество.</w:t>
            </w:r>
          </w:p>
          <w:p w:rsidR="008A5EBD" w:rsidRPr="008A5EBD" w:rsidRDefault="008A5EBD" w:rsidP="008A5EBD">
            <w:pPr>
              <w:pStyle w:val="ac"/>
              <w:spacing w:before="0" w:beforeAutospacing="0" w:after="0" w:line="240" w:lineRule="auto"/>
              <w:contextualSpacing/>
              <w:jc w:val="both"/>
              <w:rPr>
                <w:sz w:val="20"/>
                <w:szCs w:val="20"/>
                <w:shd w:val="clear" w:color="auto" w:fill="FDFDFD"/>
              </w:rPr>
            </w:pPr>
            <w:r w:rsidRPr="008A5EB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Подписано соглашение о долгосрочном взаимодействии в сфере развития туризма, туристской инфраструктуры и индустрии гостеприимства между Правительством Республики Марий Эл и АО «Корпорация «</w:t>
            </w:r>
            <w:proofErr w:type="spellStart"/>
            <w:r w:rsidRPr="008A5EB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Туризм.РФ</w:t>
            </w:r>
            <w:proofErr w:type="spellEnd"/>
            <w:r w:rsidRPr="008A5EB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8A5EBD" w:rsidRPr="008A5EBD" w:rsidRDefault="008A5EBD" w:rsidP="008A5EBD">
            <w:pPr>
              <w:pStyle w:val="ac"/>
              <w:spacing w:before="0" w:beforeAutospacing="0" w:after="0" w:line="240" w:lineRule="auto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8A5EBD">
              <w:rPr>
                <w:sz w:val="20"/>
                <w:szCs w:val="20"/>
                <w:shd w:val="clear" w:color="auto" w:fill="FFFFFF"/>
              </w:rPr>
              <w:t>Подписано соглашение между республиками Татарстан, Чувашия и Марий Эл, Ульяновской и Самарской областями, Федеральным агентством по туризму по реализации межрегионального туристического проекта «Великий волжский путь».</w:t>
            </w:r>
          </w:p>
          <w:p w:rsidR="008A5EBD" w:rsidRPr="008A5EBD" w:rsidRDefault="008A5EBD" w:rsidP="008A5EBD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Республика Марий Эл</w:t>
            </w:r>
            <w:r w:rsidRPr="008A5EBD">
              <w:rPr>
                <w:color w:val="000000"/>
                <w:sz w:val="20"/>
                <w:szCs w:val="20"/>
                <w:shd w:val="clear" w:color="auto" w:fill="FFFFFF"/>
              </w:rPr>
              <w:t xml:space="preserve"> принимает участие в межрегиональных туристических проектах: «Яркие выходные в Приволжье», </w:t>
            </w:r>
            <w:r w:rsidRPr="008A5EBD">
              <w:rPr>
                <w:sz w:val="20"/>
                <w:szCs w:val="20"/>
                <w:shd w:val="clear" w:color="auto" w:fill="FFFFFF"/>
              </w:rPr>
              <w:t>«Великий волжский путь», «Вагон знаний».</w:t>
            </w:r>
          </w:p>
          <w:p w:rsidR="008A5EBD" w:rsidRPr="008A5EBD" w:rsidRDefault="008A5EBD" w:rsidP="008A5EBD">
            <w:pPr>
              <w:pStyle w:val="ac"/>
              <w:spacing w:before="0" w:beforeAutospacing="0"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8A5EBD">
              <w:rPr>
                <w:sz w:val="20"/>
                <w:szCs w:val="20"/>
              </w:rPr>
              <w:t xml:space="preserve">Запущены межрегиональные водные туристические маршруты г. Нижний </w:t>
            </w:r>
            <w:r w:rsidRPr="008A5EBD">
              <w:rPr>
                <w:sz w:val="20"/>
                <w:szCs w:val="20"/>
              </w:rPr>
              <w:lastRenderedPageBreak/>
              <w:t xml:space="preserve">Новгород - г. Козьмодемьянск, г. Нижний Новгород - </w:t>
            </w:r>
            <w:proofErr w:type="spellStart"/>
            <w:r w:rsidRPr="008A5EBD">
              <w:rPr>
                <w:sz w:val="20"/>
                <w:szCs w:val="20"/>
              </w:rPr>
              <w:t>пгт</w:t>
            </w:r>
            <w:proofErr w:type="spellEnd"/>
            <w:r w:rsidRPr="008A5EBD">
              <w:rPr>
                <w:sz w:val="20"/>
                <w:szCs w:val="20"/>
              </w:rPr>
              <w:t> Юрино.</w:t>
            </w:r>
          </w:p>
          <w:p w:rsidR="008A5EBD" w:rsidRPr="008A5EBD" w:rsidRDefault="008A5EBD" w:rsidP="008A5EBD">
            <w:pPr>
              <w:pStyle w:val="ac"/>
              <w:spacing w:before="0" w:beforeAutospacing="0"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A5EBD">
              <w:rPr>
                <w:rFonts w:eastAsia="Calibri"/>
                <w:sz w:val="20"/>
                <w:szCs w:val="20"/>
              </w:rPr>
              <w:t>Проекты республики стали победителями и призерами конкурсов: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A5EBD">
              <w:rPr>
                <w:rFonts w:eastAsia="Calibri"/>
                <w:sz w:val="20"/>
                <w:szCs w:val="20"/>
              </w:rPr>
              <w:t>Всероссийского конкурса «Туристический сувенир»,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A5EBD">
              <w:rPr>
                <w:sz w:val="20"/>
                <w:szCs w:val="20"/>
              </w:rPr>
              <w:t xml:space="preserve">Национальной премии в области событийного туризма </w:t>
            </w:r>
            <w:proofErr w:type="spellStart"/>
            <w:r w:rsidRPr="008A5EBD">
              <w:rPr>
                <w:sz w:val="20"/>
                <w:szCs w:val="20"/>
              </w:rPr>
              <w:t>Russian</w:t>
            </w:r>
            <w:proofErr w:type="spellEnd"/>
            <w:r w:rsidRPr="008A5EBD">
              <w:rPr>
                <w:sz w:val="20"/>
                <w:szCs w:val="20"/>
              </w:rPr>
              <w:t xml:space="preserve"> </w:t>
            </w:r>
            <w:proofErr w:type="spellStart"/>
            <w:r w:rsidRPr="008A5EBD">
              <w:rPr>
                <w:sz w:val="20"/>
                <w:szCs w:val="20"/>
              </w:rPr>
              <w:t>Event</w:t>
            </w:r>
            <w:proofErr w:type="spellEnd"/>
            <w:r w:rsidRPr="008A5EBD">
              <w:rPr>
                <w:sz w:val="20"/>
                <w:szCs w:val="20"/>
              </w:rPr>
              <w:t xml:space="preserve"> </w:t>
            </w:r>
            <w:proofErr w:type="spellStart"/>
            <w:r w:rsidRPr="008A5EBD">
              <w:rPr>
                <w:sz w:val="20"/>
                <w:szCs w:val="20"/>
              </w:rPr>
              <w:t>Awards</w:t>
            </w:r>
            <w:proofErr w:type="spellEnd"/>
            <w:r w:rsidRPr="008A5E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A5EBD">
              <w:rPr>
                <w:sz w:val="20"/>
                <w:szCs w:val="20"/>
              </w:rPr>
              <w:t>Международного туристского фестиваля-конкурса видео, фото и анимации «Диво Евразии»,</w:t>
            </w:r>
            <w:r>
              <w:rPr>
                <w:sz w:val="20"/>
                <w:szCs w:val="20"/>
              </w:rPr>
              <w:t xml:space="preserve"> </w:t>
            </w:r>
            <w:r w:rsidRPr="008A5EBD">
              <w:rPr>
                <w:rFonts w:eastAsia="Calibri"/>
                <w:sz w:val="20"/>
                <w:szCs w:val="20"/>
              </w:rPr>
              <w:t xml:space="preserve">IX Всероссийского фестиваль-конкурса туристских </w:t>
            </w:r>
            <w:proofErr w:type="spellStart"/>
            <w:r w:rsidRPr="008A5EBD">
              <w:rPr>
                <w:rFonts w:eastAsia="Calibri"/>
                <w:sz w:val="20"/>
                <w:szCs w:val="20"/>
              </w:rPr>
              <w:t>видеопрезентаций</w:t>
            </w:r>
            <w:proofErr w:type="spellEnd"/>
            <w:r w:rsidRPr="008A5EBD">
              <w:rPr>
                <w:rFonts w:eastAsia="Calibri"/>
                <w:sz w:val="20"/>
                <w:szCs w:val="20"/>
              </w:rPr>
              <w:t xml:space="preserve"> «Диво России»,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A5EBD">
              <w:rPr>
                <w:rFonts w:eastAsia="Calibri"/>
                <w:sz w:val="20"/>
                <w:szCs w:val="20"/>
              </w:rPr>
              <w:t>Всероссийского конкурса проектов в сфере гастрономического туризма,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A5EBD">
              <w:rPr>
                <w:rFonts w:eastAsia="Calibri"/>
                <w:sz w:val="20"/>
                <w:szCs w:val="20"/>
              </w:rPr>
              <w:t>Всероссийского онлайн-голосования «</w:t>
            </w:r>
            <w:proofErr w:type="spellStart"/>
            <w:r w:rsidRPr="008A5EBD">
              <w:rPr>
                <w:rFonts w:eastAsia="Calibri"/>
                <w:sz w:val="20"/>
                <w:szCs w:val="20"/>
              </w:rPr>
              <w:t>Russian</w:t>
            </w:r>
            <w:proofErr w:type="spellEnd"/>
            <w:r w:rsidRPr="008A5EB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A5EBD">
              <w:rPr>
                <w:rFonts w:eastAsia="Calibri"/>
                <w:sz w:val="20"/>
                <w:szCs w:val="20"/>
              </w:rPr>
              <w:t>Traveler</w:t>
            </w:r>
            <w:proofErr w:type="spellEnd"/>
            <w:r w:rsidRPr="008A5EB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A5EBD">
              <w:rPr>
                <w:rFonts w:eastAsia="Calibri"/>
                <w:sz w:val="20"/>
                <w:szCs w:val="20"/>
              </w:rPr>
              <w:t>Awards</w:t>
            </w:r>
            <w:proofErr w:type="spellEnd"/>
            <w:r w:rsidRPr="008A5EBD">
              <w:rPr>
                <w:rFonts w:eastAsia="Calibri"/>
                <w:sz w:val="20"/>
                <w:szCs w:val="20"/>
              </w:rPr>
              <w:t xml:space="preserve"> 2022».</w:t>
            </w:r>
          </w:p>
          <w:p w:rsidR="008A5EBD" w:rsidRPr="008A5EBD" w:rsidRDefault="008A5EBD" w:rsidP="008A5EBD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A5EBD">
              <w:rPr>
                <w:color w:val="000000"/>
                <w:sz w:val="20"/>
                <w:szCs w:val="20"/>
                <w:shd w:val="clear" w:color="auto" w:fill="FFFFFF"/>
              </w:rPr>
              <w:t xml:space="preserve">Республика Марий Эл вошла в ТОП-5 регионов Приволжского федерального округа по доступности отдыха по рейтингу в рамках программы туристического </w:t>
            </w:r>
            <w:proofErr w:type="spellStart"/>
            <w:r w:rsidRPr="008A5EBD">
              <w:rPr>
                <w:color w:val="000000"/>
                <w:sz w:val="20"/>
                <w:szCs w:val="20"/>
                <w:shd w:val="clear" w:color="auto" w:fill="FFFFFF"/>
              </w:rPr>
              <w:t>кешбэка</w:t>
            </w:r>
            <w:proofErr w:type="spellEnd"/>
            <w:r w:rsidRPr="008A5EBD">
              <w:rPr>
                <w:color w:val="000000"/>
                <w:sz w:val="20"/>
                <w:szCs w:val="20"/>
                <w:shd w:val="clear" w:color="auto" w:fill="FFFFFF"/>
              </w:rPr>
              <w:t xml:space="preserve"> в 2022 году.</w:t>
            </w:r>
          </w:p>
          <w:p w:rsidR="008A5EBD" w:rsidRPr="008A5EBD" w:rsidRDefault="008A5EBD" w:rsidP="008A5EBD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A5EBD">
              <w:rPr>
                <w:color w:val="000000"/>
                <w:sz w:val="20"/>
                <w:szCs w:val="20"/>
                <w:shd w:val="clear" w:color="auto" w:fill="FFFFFF"/>
              </w:rPr>
              <w:t xml:space="preserve">Город Йошкар-Ола вошел в ТОП-10 мест Поволжья, которые стоит посетить летом по версии сервиса поездок и путешествий </w:t>
            </w:r>
            <w:proofErr w:type="spellStart"/>
            <w:r w:rsidRPr="008A5EBD">
              <w:rPr>
                <w:color w:val="000000"/>
                <w:sz w:val="20"/>
                <w:szCs w:val="20"/>
                <w:shd w:val="clear" w:color="auto" w:fill="FFFFFF"/>
              </w:rPr>
              <w:t>Туту.ру</w:t>
            </w:r>
            <w:proofErr w:type="spellEnd"/>
            <w:r w:rsidRPr="008A5EB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A5EBD" w:rsidRPr="008A5EBD" w:rsidRDefault="008A5EBD" w:rsidP="008A5EBD">
            <w:pPr>
              <w:pStyle w:val="ac"/>
              <w:spacing w:before="0" w:beforeAutospacing="0"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8A5EBD">
              <w:rPr>
                <w:sz w:val="20"/>
                <w:szCs w:val="20"/>
                <w:shd w:val="clear" w:color="auto" w:fill="FFFFFF"/>
              </w:rPr>
              <w:t>Санатории Республики Марий Эл вошли в ТОП-25 для летнего отдыха по версии портала бронирования Санатории-</w:t>
            </w:r>
            <w:proofErr w:type="spellStart"/>
            <w:r w:rsidRPr="008A5EBD">
              <w:rPr>
                <w:sz w:val="20"/>
                <w:szCs w:val="20"/>
                <w:shd w:val="clear" w:color="auto" w:fill="FFFFFF"/>
              </w:rPr>
              <w:t>России.рф</w:t>
            </w:r>
            <w:proofErr w:type="spellEnd"/>
            <w:r w:rsidRPr="008A5EBD">
              <w:rPr>
                <w:sz w:val="20"/>
                <w:szCs w:val="20"/>
                <w:shd w:val="clear" w:color="auto" w:fill="FFFFFF"/>
              </w:rPr>
              <w:t>.</w:t>
            </w:r>
          </w:p>
          <w:p w:rsidR="008A5EBD" w:rsidRPr="008A5EBD" w:rsidRDefault="008A5EBD" w:rsidP="008A5EBD">
            <w:pPr>
              <w:pStyle w:val="ac"/>
              <w:spacing w:before="0" w:beforeAutospacing="0"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A5EBD">
              <w:rPr>
                <w:sz w:val="20"/>
                <w:szCs w:val="20"/>
                <w:shd w:val="clear" w:color="auto" w:fill="FFFFFF"/>
              </w:rPr>
              <w:t xml:space="preserve">Продюсерским центром «БМП» в городе </w:t>
            </w:r>
            <w:r w:rsidRPr="008A5EBD">
              <w:rPr>
                <w:sz w:val="20"/>
                <w:szCs w:val="20"/>
              </w:rPr>
              <w:t>Йошкар-Оле организованы съемки документального фильма «Из России с любовью» для Российского общества «Знание».</w:t>
            </w:r>
          </w:p>
          <w:p w:rsidR="004D5E15" w:rsidRPr="008A5EBD" w:rsidRDefault="008A5EBD" w:rsidP="008A5EBD">
            <w:pPr>
              <w:pStyle w:val="ac"/>
              <w:spacing w:before="0" w:beforeAutospacing="0" w:after="0" w:line="240" w:lineRule="auto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8A5EBD">
              <w:rPr>
                <w:sz w:val="20"/>
                <w:szCs w:val="20"/>
                <w:shd w:val="clear" w:color="auto" w:fill="FFFFFF"/>
              </w:rPr>
              <w:t>Редакцией телеканала «Моя Планета» проведена съемка передачи «</w:t>
            </w:r>
            <w:proofErr w:type="spellStart"/>
            <w:r w:rsidRPr="008A5EBD">
              <w:rPr>
                <w:sz w:val="20"/>
                <w:szCs w:val="20"/>
                <w:shd w:val="clear" w:color="auto" w:fill="FFFFFF"/>
              </w:rPr>
              <w:t>Сесиль</w:t>
            </w:r>
            <w:proofErr w:type="spellEnd"/>
            <w:r w:rsidRPr="008A5EBD">
              <w:rPr>
                <w:sz w:val="20"/>
                <w:szCs w:val="20"/>
                <w:shd w:val="clear" w:color="auto" w:fill="FFFFFF"/>
              </w:rPr>
              <w:t xml:space="preserve"> в стране чудес»</w:t>
            </w:r>
            <w:r w:rsidRPr="008A5EBD">
              <w:rPr>
                <w:sz w:val="20"/>
                <w:szCs w:val="20"/>
              </w:rPr>
              <w:t xml:space="preserve"> о туристическом потенциале Республики Марий Эл.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Научное и кадровое обеспечение сферы туризма в Республике Марий Эл</w:t>
            </w:r>
          </w:p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762B9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762B9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E762B9" w:rsidRDefault="004D5E15" w:rsidP="004D5E15">
            <w:pPr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D75628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Подготовка и повышение уровня квалификации специалистов туриндустрии, способствующее реализации новых возможностей развития туризма;</w:t>
            </w:r>
          </w:p>
          <w:p w:rsidR="004D5E15" w:rsidRPr="00E762B9" w:rsidRDefault="004D5E15" w:rsidP="004D5E15">
            <w:pPr>
              <w:ind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t>формирование новых туристских продуктов Республики Марий Эл на основе современных научных разработок в сфере туризма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89" w:rsidRPr="00F95BAF" w:rsidRDefault="00F95BAF" w:rsidP="002F278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="002F2789" w:rsidRPr="00F95BAF">
              <w:rPr>
                <w:rFonts w:eastAsia="Calibri"/>
                <w:sz w:val="20"/>
                <w:szCs w:val="20"/>
              </w:rPr>
              <w:t>редставители Министерства приняли участие</w:t>
            </w:r>
            <w:r w:rsidR="00F70D30" w:rsidRPr="00F95BAF">
              <w:rPr>
                <w:rFonts w:eastAsia="Calibri"/>
                <w:sz w:val="20"/>
                <w:szCs w:val="20"/>
              </w:rPr>
              <w:t xml:space="preserve"> </w:t>
            </w:r>
            <w:r w:rsidR="002F2789" w:rsidRPr="00F95BAF">
              <w:rPr>
                <w:rFonts w:eastAsia="Calibri"/>
                <w:sz w:val="20"/>
                <w:szCs w:val="20"/>
              </w:rPr>
              <w:t>в круглом столе «Эффективные формы социального партнерства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F2789" w:rsidRPr="00F95BAF">
              <w:rPr>
                <w:rFonts w:eastAsia="Calibri"/>
                <w:sz w:val="20"/>
                <w:szCs w:val="20"/>
              </w:rPr>
              <w:t>в подготовке кадров», который проходил в рамках Х Открытого регионального чемпионата «Молодые профессионалы» Республики Марий Эл (</w:t>
            </w:r>
            <w:proofErr w:type="spellStart"/>
            <w:r w:rsidR="002F2789" w:rsidRPr="00F95BAF">
              <w:rPr>
                <w:rFonts w:eastAsia="Calibri"/>
                <w:sz w:val="20"/>
                <w:szCs w:val="20"/>
              </w:rPr>
              <w:t>WorldSkills</w:t>
            </w:r>
            <w:proofErr w:type="spellEnd"/>
            <w:r w:rsidR="002F2789" w:rsidRPr="00F95BA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2F2789" w:rsidRPr="00F95BAF">
              <w:rPr>
                <w:rFonts w:eastAsia="Calibri"/>
                <w:sz w:val="20"/>
                <w:szCs w:val="20"/>
              </w:rPr>
              <w:t>Russia</w:t>
            </w:r>
            <w:proofErr w:type="spellEnd"/>
            <w:r w:rsidR="002F2789" w:rsidRPr="00F95BAF">
              <w:rPr>
                <w:rFonts w:eastAsia="Calibri"/>
                <w:sz w:val="20"/>
                <w:szCs w:val="20"/>
              </w:rPr>
              <w:t>).</w:t>
            </w:r>
          </w:p>
          <w:p w:rsidR="004D5E15" w:rsidRPr="00F95BAF" w:rsidRDefault="00F95BAF" w:rsidP="002F278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4D5E15" w:rsidRPr="00F95BAF">
              <w:rPr>
                <w:color w:val="000000" w:themeColor="text1"/>
                <w:sz w:val="20"/>
                <w:szCs w:val="20"/>
              </w:rPr>
              <w:t xml:space="preserve"> целью создания условий для развития перспективных и талантливых специалистов в области туризма в регионе </w:t>
            </w:r>
            <w:r w:rsidR="00F70D30" w:rsidRPr="00F95BAF">
              <w:rPr>
                <w:rFonts w:eastAsia="Calibri"/>
                <w:sz w:val="20"/>
                <w:szCs w:val="20"/>
              </w:rPr>
              <w:t>Министерством совместно с Ассоциацией туроператоров России проведен обучающий семинар «Создание, продвижение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70D30" w:rsidRPr="00F95BAF">
              <w:rPr>
                <w:rFonts w:eastAsia="Calibri"/>
                <w:sz w:val="20"/>
                <w:szCs w:val="20"/>
              </w:rPr>
              <w:t>и реализация туристических маршрутов», в котором приняли участие специалисты муниципальных образований, а также представители организаций сферы туризма.</w:t>
            </w:r>
          </w:p>
          <w:p w:rsidR="004D5E15" w:rsidRPr="00F95BAF" w:rsidRDefault="004D5E15" w:rsidP="00F95B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5BAF">
              <w:rPr>
                <w:color w:val="000000" w:themeColor="text1"/>
                <w:sz w:val="20"/>
                <w:szCs w:val="20"/>
              </w:rPr>
              <w:t xml:space="preserve">В марте и </w:t>
            </w:r>
            <w:r w:rsidR="002F2789" w:rsidRPr="00F95BAF">
              <w:rPr>
                <w:color w:val="000000" w:themeColor="text1"/>
                <w:sz w:val="20"/>
                <w:szCs w:val="20"/>
              </w:rPr>
              <w:t>июне</w:t>
            </w:r>
            <w:r w:rsidRPr="00F95BAF">
              <w:rPr>
                <w:color w:val="000000" w:themeColor="text1"/>
                <w:sz w:val="20"/>
                <w:szCs w:val="20"/>
              </w:rPr>
              <w:t xml:space="preserve"> во исполнение постановления Правительства Республики Марий Эл от 9 июня 2015 г. № 319 Министерством проведены очередные этапы аккредитации экскурсоводов (гидов), гидов-переводчиков и инструкторов-проводников. На 1 января 202</w:t>
            </w:r>
            <w:r w:rsidR="002F2789" w:rsidRPr="00F95BAF">
              <w:rPr>
                <w:color w:val="000000" w:themeColor="text1"/>
                <w:sz w:val="20"/>
                <w:szCs w:val="20"/>
              </w:rPr>
              <w:t>3 г. в регионе действуют 68</w:t>
            </w:r>
            <w:r w:rsidRPr="00F95BAF">
              <w:rPr>
                <w:color w:val="000000" w:themeColor="text1"/>
                <w:sz w:val="20"/>
                <w:szCs w:val="20"/>
              </w:rPr>
              <w:t xml:space="preserve"> аккредитованных экскурсовода (гида), в том числе </w:t>
            </w:r>
            <w:r w:rsidR="002F2789" w:rsidRPr="00F95BAF">
              <w:rPr>
                <w:color w:val="000000" w:themeColor="text1"/>
                <w:sz w:val="20"/>
                <w:szCs w:val="20"/>
              </w:rPr>
              <w:t>3</w:t>
            </w:r>
            <w:r w:rsidRPr="00F95BAF">
              <w:rPr>
                <w:color w:val="000000" w:themeColor="text1"/>
                <w:sz w:val="20"/>
                <w:szCs w:val="20"/>
              </w:rPr>
              <w:t xml:space="preserve"> гида-переводчика со знанием английского языка.</w:t>
            </w:r>
          </w:p>
          <w:p w:rsidR="00F95BAF" w:rsidRPr="00FC6790" w:rsidRDefault="00F95BAF" w:rsidP="00F95BAF">
            <w:pPr>
              <w:tabs>
                <w:tab w:val="left" w:pos="8395"/>
              </w:tabs>
              <w:ind w:right="-2"/>
              <w:jc w:val="both"/>
              <w:rPr>
                <w:rFonts w:eastAsia="Calibri"/>
                <w:sz w:val="20"/>
                <w:szCs w:val="20"/>
              </w:rPr>
            </w:pPr>
            <w:r w:rsidRPr="00F95BAF">
              <w:rPr>
                <w:rFonts w:eastAsia="Calibri"/>
                <w:sz w:val="20"/>
                <w:szCs w:val="20"/>
              </w:rPr>
              <w:t xml:space="preserve">21 июня во Дворце молодежи Республики Марий Эл состоялся обучающий семинар для представителей гостиниц и иных средств размещения, на которой были </w:t>
            </w:r>
            <w:r>
              <w:rPr>
                <w:rFonts w:eastAsia="Calibri"/>
                <w:sz w:val="20"/>
                <w:szCs w:val="20"/>
              </w:rPr>
              <w:t xml:space="preserve">разъяснено действующее </w:t>
            </w:r>
            <w:r w:rsidRPr="00F95BAF">
              <w:rPr>
                <w:rFonts w:eastAsia="Calibri"/>
                <w:sz w:val="20"/>
                <w:szCs w:val="20"/>
              </w:rPr>
              <w:t>законодательства в сфере миграционного и регистрационного учета в гостиницах и иных средствах размещения;</w:t>
            </w:r>
            <w:r>
              <w:rPr>
                <w:rFonts w:eastAsia="Calibri"/>
                <w:sz w:val="20"/>
                <w:szCs w:val="20"/>
              </w:rPr>
              <w:t xml:space="preserve"> изменения </w:t>
            </w:r>
            <w:r w:rsidRPr="00F95BAF">
              <w:rPr>
                <w:rFonts w:eastAsia="Calibri"/>
                <w:sz w:val="20"/>
                <w:szCs w:val="20"/>
              </w:rPr>
              <w:t>в законодательстве по требованиям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95BAF">
              <w:rPr>
                <w:rFonts w:eastAsia="Calibri"/>
                <w:sz w:val="20"/>
                <w:szCs w:val="20"/>
              </w:rPr>
              <w:t xml:space="preserve">к антитеррористической защищенности гостиниц и иных средств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размещения; </w:t>
            </w:r>
            <w:r w:rsidRPr="00F95BAF">
              <w:rPr>
                <w:rFonts w:eastAsia="Calibri"/>
                <w:sz w:val="20"/>
                <w:szCs w:val="20"/>
              </w:rPr>
              <w:t xml:space="preserve">установка информационных указателей к объектам туристской </w:t>
            </w:r>
            <w:r w:rsidRPr="00FC6790">
              <w:rPr>
                <w:rFonts w:eastAsia="Calibri"/>
                <w:sz w:val="20"/>
                <w:szCs w:val="20"/>
              </w:rPr>
              <w:t>инфраструктуры.</w:t>
            </w:r>
          </w:p>
          <w:p w:rsidR="00FC6790" w:rsidRPr="00FC6790" w:rsidRDefault="00FC6790" w:rsidP="00F95BAF">
            <w:pPr>
              <w:ind w:right="-1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FC6790">
              <w:rPr>
                <w:sz w:val="20"/>
                <w:szCs w:val="20"/>
                <w:shd w:val="clear" w:color="auto" w:fill="FFFFFF"/>
              </w:rPr>
              <w:t>В сентябре-октябре от Республики Марий Эл направлены заявки для участия во Всероссийском конкурсе проектных команд в сфере государственного управления, разработки и реализации региональных туристических стратегий, Всероссийском конкурсе проектов и лучших практик в сфере экологического, этнокультурного видов туризма, а также туристических маршрутов и проектов, включающих объекты креативных индустрий. Проекты Туристический код центра города Йошкар-Олы в номинации «</w:t>
            </w:r>
            <w:proofErr w:type="spellStart"/>
            <w:r w:rsidRPr="00FC6790">
              <w:rPr>
                <w:sz w:val="20"/>
                <w:szCs w:val="20"/>
                <w:shd w:val="clear" w:color="auto" w:fill="FFFFFF"/>
              </w:rPr>
              <w:t>Туристически</w:t>
            </w:r>
            <w:proofErr w:type="spellEnd"/>
            <w:r w:rsidRPr="00FC6790">
              <w:rPr>
                <w:sz w:val="20"/>
                <w:szCs w:val="20"/>
                <w:shd w:val="clear" w:color="auto" w:fill="FFFFFF"/>
              </w:rPr>
              <w:t xml:space="preserve"> привлекательный центр города» и Эко-парк «</w:t>
            </w:r>
            <w:proofErr w:type="spellStart"/>
            <w:r w:rsidRPr="00FC6790">
              <w:rPr>
                <w:sz w:val="20"/>
                <w:szCs w:val="20"/>
                <w:shd w:val="clear" w:color="auto" w:fill="FFFFFF"/>
              </w:rPr>
              <w:t>ВÿдЛэнд</w:t>
            </w:r>
            <w:proofErr w:type="spellEnd"/>
            <w:r w:rsidRPr="00FC6790">
              <w:rPr>
                <w:sz w:val="20"/>
                <w:szCs w:val="20"/>
                <w:shd w:val="clear" w:color="auto" w:fill="FFFFFF"/>
              </w:rPr>
              <w:t xml:space="preserve"> Марий </w:t>
            </w:r>
            <w:proofErr w:type="spellStart"/>
            <w:r w:rsidRPr="00FC6790">
              <w:rPr>
                <w:sz w:val="20"/>
                <w:szCs w:val="20"/>
                <w:shd w:val="clear" w:color="auto" w:fill="FFFFFF"/>
              </w:rPr>
              <w:t>Чодра</w:t>
            </w:r>
            <w:proofErr w:type="spellEnd"/>
            <w:r w:rsidRPr="00FC6790">
              <w:rPr>
                <w:sz w:val="20"/>
                <w:szCs w:val="20"/>
                <w:shd w:val="clear" w:color="auto" w:fill="FFFFFF"/>
              </w:rPr>
              <w:t>» в номинациях «Туристический рекреационный кластер» и «Проекты в сфере экологического туризма» вышли в полуфинал и финал конкурсов.</w:t>
            </w:r>
          </w:p>
          <w:p w:rsidR="004D5E15" w:rsidRPr="00F95BAF" w:rsidRDefault="00F95BAF" w:rsidP="00F95BAF">
            <w:pPr>
              <w:ind w:right="-1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C6790">
              <w:rPr>
                <w:sz w:val="20"/>
                <w:szCs w:val="20"/>
                <w:shd w:val="clear" w:color="auto" w:fill="FFFFFF"/>
              </w:rPr>
              <w:t>В декабре в рамках</w:t>
            </w:r>
            <w:r w:rsidRPr="00F95BAF">
              <w:rPr>
                <w:sz w:val="20"/>
                <w:szCs w:val="20"/>
                <w:shd w:val="clear" w:color="auto" w:fill="FFFFFF"/>
              </w:rPr>
              <w:t xml:space="preserve"> Недели туризма Республики Марий Эл для представителей сферы туризма региона был проведен обучающий семинар «Новые правила туристического рынка. Возможности и перспективы».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762B9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D75628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E762B9" w:rsidRDefault="00D75628" w:rsidP="004D5E15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7" w:rsidRPr="007C6057" w:rsidRDefault="007C6057" w:rsidP="007C60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«Экспорт услуг»</w:t>
            </w:r>
          </w:p>
          <w:p w:rsidR="00D75628" w:rsidRPr="007C6057" w:rsidRDefault="00D75628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7" w:rsidRPr="007C6057" w:rsidRDefault="007C6057" w:rsidP="007C605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C6057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7C6057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D75628" w:rsidRPr="007C6057" w:rsidRDefault="00D75628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7C6057" w:rsidRDefault="007C6057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6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7C6057" w:rsidRDefault="007C6057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6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7C6057" w:rsidRDefault="007C6057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60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7C6057" w:rsidRDefault="007C6057" w:rsidP="004D5E15">
            <w:pPr>
              <w:rPr>
                <w:color w:val="000000" w:themeColor="text1"/>
                <w:sz w:val="20"/>
                <w:szCs w:val="20"/>
              </w:rPr>
            </w:pPr>
            <w:r w:rsidRPr="007C6057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57" w:rsidRPr="007C6057" w:rsidRDefault="007C6057" w:rsidP="007C6057">
            <w:pPr>
              <w:jc w:val="both"/>
              <w:rPr>
                <w:sz w:val="20"/>
                <w:szCs w:val="20"/>
              </w:rPr>
            </w:pPr>
            <w:r w:rsidRPr="007C6057">
              <w:rPr>
                <w:sz w:val="20"/>
                <w:szCs w:val="20"/>
              </w:rPr>
              <w:t xml:space="preserve">формирование имиджа Республики Марий Эл как региона, благоприятного для развития сферы туризма; </w:t>
            </w:r>
          </w:p>
          <w:p w:rsidR="007C6057" w:rsidRPr="007C6057" w:rsidRDefault="007C6057" w:rsidP="007C6057">
            <w:pPr>
              <w:jc w:val="both"/>
              <w:rPr>
                <w:sz w:val="20"/>
                <w:szCs w:val="20"/>
              </w:rPr>
            </w:pPr>
            <w:r w:rsidRPr="007C6057">
              <w:rPr>
                <w:sz w:val="20"/>
                <w:szCs w:val="20"/>
              </w:rPr>
              <w:t xml:space="preserve">привлечение инвестиций </w:t>
            </w:r>
            <w:r>
              <w:rPr>
                <w:sz w:val="20"/>
                <w:szCs w:val="20"/>
              </w:rPr>
              <w:br/>
            </w:r>
            <w:r w:rsidRPr="007C6057">
              <w:rPr>
                <w:sz w:val="20"/>
                <w:szCs w:val="20"/>
              </w:rPr>
              <w:lastRenderedPageBreak/>
              <w:t xml:space="preserve">в развитие сферы туризма </w:t>
            </w:r>
          </w:p>
          <w:p w:rsidR="00D75628" w:rsidRPr="007C6057" w:rsidRDefault="00D75628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E762B9" w:rsidRDefault="007C6057" w:rsidP="007C6057">
            <w:pPr>
              <w:ind w:firstLine="1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28" w:rsidRPr="00E762B9" w:rsidRDefault="00D75628" w:rsidP="004D5E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5E15" w:rsidRPr="00E762B9" w:rsidTr="00D352D8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BC55F1" w:rsidRDefault="004D5E15" w:rsidP="004D5E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55F1">
              <w:rPr>
                <w:b/>
                <w:color w:val="000000" w:themeColor="text1"/>
                <w:sz w:val="20"/>
                <w:szCs w:val="20"/>
              </w:rPr>
              <w:lastRenderedPageBreak/>
              <w:t>Подпрограмма 7 «Реализация региональных проектов»</w:t>
            </w: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«Спорт - норма жизни»</w:t>
            </w:r>
            <w:r w:rsidRPr="00E81303">
              <w:rPr>
                <w:sz w:val="20"/>
                <w:szCs w:val="20"/>
              </w:rPr>
              <w:t xml:space="preserve"> </w:t>
            </w:r>
          </w:p>
          <w:p w:rsidR="004D5E15" w:rsidRPr="00E81303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81303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1303"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 w:rsidRPr="00E81303"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  <w:p w:rsidR="004D5E15" w:rsidRPr="00E81303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81303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81303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81303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8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81303" w:rsidRDefault="004D5E15" w:rsidP="004D5E15">
            <w:pPr>
              <w:rPr>
                <w:color w:val="000000" w:themeColor="text1"/>
                <w:sz w:val="20"/>
                <w:szCs w:val="20"/>
              </w:rPr>
            </w:pPr>
            <w:r w:rsidRPr="00E81303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вовлечение населения в систематические занятия физической культурой и спортом;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создание условий для укрепления здоровья населения путем развития и эффективного использования </w:t>
            </w:r>
            <w:proofErr w:type="spellStart"/>
            <w:proofErr w:type="gramStart"/>
            <w:r w:rsidRPr="00E81303">
              <w:rPr>
                <w:sz w:val="20"/>
                <w:szCs w:val="20"/>
              </w:rPr>
              <w:t>инфраструкту</w:t>
            </w:r>
            <w:r>
              <w:rPr>
                <w:sz w:val="20"/>
                <w:szCs w:val="20"/>
              </w:rPr>
              <w:t>-</w:t>
            </w:r>
            <w:r w:rsidRPr="00E81303">
              <w:rPr>
                <w:sz w:val="20"/>
                <w:szCs w:val="20"/>
              </w:rPr>
              <w:t>ры</w:t>
            </w:r>
            <w:proofErr w:type="spellEnd"/>
            <w:proofErr w:type="gramEnd"/>
            <w:r w:rsidRPr="00E81303">
              <w:rPr>
                <w:sz w:val="20"/>
                <w:szCs w:val="20"/>
              </w:rPr>
              <w:t xml:space="preserve"> физической культуры и спорта;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увеличение доли граждан, выполнивших нормативы </w:t>
            </w:r>
            <w:proofErr w:type="spellStart"/>
            <w:proofErr w:type="gramStart"/>
            <w:r w:rsidRPr="00E81303">
              <w:rPr>
                <w:sz w:val="20"/>
                <w:szCs w:val="20"/>
              </w:rPr>
              <w:t>Всероссийско</w:t>
            </w:r>
            <w:r>
              <w:rPr>
                <w:sz w:val="20"/>
                <w:szCs w:val="20"/>
              </w:rPr>
              <w:t>-</w:t>
            </w:r>
            <w:r w:rsidRPr="00E81303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E81303">
              <w:rPr>
                <w:sz w:val="20"/>
                <w:szCs w:val="20"/>
              </w:rPr>
              <w:t xml:space="preserve"> физкультур</w:t>
            </w:r>
            <w:r>
              <w:rPr>
                <w:sz w:val="20"/>
                <w:szCs w:val="20"/>
              </w:rPr>
              <w:t>но-спортивного комплекса «Готов к труду и обороне»</w:t>
            </w:r>
            <w:r w:rsidRPr="00E81303">
              <w:rPr>
                <w:sz w:val="20"/>
                <w:szCs w:val="20"/>
              </w:rPr>
              <w:t xml:space="preserve"> (ГТО), в общей </w:t>
            </w:r>
            <w:r w:rsidRPr="00E81303">
              <w:rPr>
                <w:sz w:val="20"/>
                <w:szCs w:val="20"/>
              </w:rPr>
              <w:lastRenderedPageBreak/>
              <w:t xml:space="preserve">численности населения Республики Марий Эл, принявшего участие в сдаче нормативов </w:t>
            </w:r>
            <w:proofErr w:type="spellStart"/>
            <w:r w:rsidRPr="00E81303">
              <w:rPr>
                <w:sz w:val="20"/>
                <w:szCs w:val="20"/>
              </w:rPr>
              <w:t>Всероссийско</w:t>
            </w:r>
            <w:r>
              <w:rPr>
                <w:sz w:val="20"/>
                <w:szCs w:val="20"/>
              </w:rPr>
              <w:t>-</w:t>
            </w:r>
            <w:r w:rsidRPr="00E81303">
              <w:rPr>
                <w:sz w:val="20"/>
                <w:szCs w:val="20"/>
              </w:rPr>
              <w:t>го</w:t>
            </w:r>
            <w:proofErr w:type="spellEnd"/>
            <w:r w:rsidRPr="00E81303">
              <w:rPr>
                <w:sz w:val="20"/>
                <w:szCs w:val="20"/>
              </w:rPr>
              <w:t xml:space="preserve"> физкультур-</w:t>
            </w:r>
            <w:r>
              <w:rPr>
                <w:sz w:val="20"/>
                <w:szCs w:val="20"/>
              </w:rPr>
              <w:t>но-спортивного комплекса «</w:t>
            </w:r>
            <w:r w:rsidRPr="00E81303">
              <w:rPr>
                <w:sz w:val="20"/>
                <w:szCs w:val="20"/>
              </w:rPr>
              <w:t xml:space="preserve">Готов к труду </w:t>
            </w:r>
            <w:r>
              <w:rPr>
                <w:sz w:val="20"/>
                <w:szCs w:val="20"/>
              </w:rPr>
              <w:t>и обороне»</w:t>
            </w:r>
            <w:r w:rsidRPr="00E81303">
              <w:rPr>
                <w:sz w:val="20"/>
                <w:szCs w:val="20"/>
              </w:rPr>
              <w:t xml:space="preserve"> (ГТО);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повышение спортивного мастерства спортсменов;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создание эффективной системы отбора и подготовки спортивного резерва для спортивных сборных команд Республики Марий Эл и Российской Федерации </w:t>
            </w:r>
            <w:proofErr w:type="gramStart"/>
            <w:r w:rsidRPr="00E81303">
              <w:rPr>
                <w:sz w:val="20"/>
                <w:szCs w:val="20"/>
              </w:rPr>
              <w:t>преимуществен</w:t>
            </w:r>
            <w:r>
              <w:rPr>
                <w:sz w:val="20"/>
                <w:szCs w:val="20"/>
              </w:rPr>
              <w:t>-</w:t>
            </w:r>
            <w:r w:rsidRPr="00E81303">
              <w:rPr>
                <w:sz w:val="20"/>
                <w:szCs w:val="20"/>
              </w:rPr>
              <w:t>но</w:t>
            </w:r>
            <w:proofErr w:type="gramEnd"/>
            <w:r w:rsidRPr="00E81303">
              <w:rPr>
                <w:sz w:val="20"/>
                <w:szCs w:val="20"/>
              </w:rPr>
              <w:t xml:space="preserve"> по олимпийским и </w:t>
            </w:r>
            <w:proofErr w:type="spellStart"/>
            <w:r w:rsidRPr="00E81303">
              <w:rPr>
                <w:sz w:val="20"/>
                <w:szCs w:val="20"/>
              </w:rPr>
              <w:t>паралимпийс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81303">
              <w:rPr>
                <w:sz w:val="20"/>
                <w:szCs w:val="20"/>
              </w:rPr>
              <w:lastRenderedPageBreak/>
              <w:t xml:space="preserve">ким видам спорта;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обеспечение постоянного притока спортивного резерва в составы спортивных сборных команд Республики Марий Эл и Российской Федерации из числа лиц, проходящих спортивную подготовку;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поставка комплектов спортивного оборудования в спортивные школы и училища олимпийского резерва;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поставка футбольных полей с искусственным покрытием для спортивных школ;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закупка спортивного </w:t>
            </w:r>
            <w:r w:rsidRPr="00E81303">
              <w:rPr>
                <w:sz w:val="20"/>
                <w:szCs w:val="20"/>
              </w:rPr>
              <w:lastRenderedPageBreak/>
              <w:t xml:space="preserve">оборудования и инвентаря для занятий хоккеем в целях приведения организаций спортивной подготовки в нормативное состояние; </w:t>
            </w:r>
          </w:p>
          <w:p w:rsidR="004D5E15" w:rsidRPr="00E81303" w:rsidRDefault="004D5E15" w:rsidP="004D5E15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 xml:space="preserve">закупка спортивного оборудования и инвентаря для приведения организаций спортивной подготовки в нормативное состояние; </w:t>
            </w:r>
          </w:p>
          <w:p w:rsidR="004D5E15" w:rsidRPr="009928CD" w:rsidRDefault="004D5E15" w:rsidP="009928CD">
            <w:pPr>
              <w:jc w:val="both"/>
              <w:rPr>
                <w:sz w:val="20"/>
                <w:szCs w:val="20"/>
              </w:rPr>
            </w:pPr>
            <w:r w:rsidRPr="00E81303">
              <w:rPr>
                <w:sz w:val="20"/>
                <w:szCs w:val="20"/>
              </w:rPr>
              <w:t>закупка искусственны</w:t>
            </w:r>
            <w:r w:rsidR="009928CD">
              <w:rPr>
                <w:sz w:val="20"/>
                <w:szCs w:val="20"/>
              </w:rPr>
              <w:t>х покрытий для футбольных полей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1" w:rsidRDefault="00B835BA" w:rsidP="00B835BA">
            <w:pPr>
              <w:ind w:firstLine="175"/>
              <w:jc w:val="both"/>
              <w:rPr>
                <w:color w:val="000000" w:themeColor="text1"/>
                <w:sz w:val="20"/>
                <w:szCs w:val="20"/>
              </w:rPr>
            </w:pPr>
            <w:r w:rsidRPr="00B835BA">
              <w:rPr>
                <w:color w:val="000000" w:themeColor="text1"/>
                <w:sz w:val="20"/>
                <w:szCs w:val="20"/>
              </w:rPr>
              <w:lastRenderedPageBreak/>
              <w:t>В рамках проекта «Спорт-норма жизни» национального проекта «Демография» в 2022 году был</w:t>
            </w:r>
            <w:r w:rsidR="00331341">
              <w:rPr>
                <w:color w:val="000000" w:themeColor="text1"/>
                <w:sz w:val="20"/>
                <w:szCs w:val="20"/>
              </w:rPr>
              <w:t>и реализованы следующие мероприятия:</w:t>
            </w:r>
          </w:p>
          <w:p w:rsidR="00B835BA" w:rsidRPr="00B835BA" w:rsidRDefault="00331341" w:rsidP="00B835BA">
            <w:pPr>
              <w:ind w:firstLine="17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1) З</w:t>
            </w:r>
            <w:r w:rsidR="00B835BA" w:rsidRPr="00B835BA">
              <w:rPr>
                <w:color w:val="000000" w:themeColor="text1"/>
                <w:sz w:val="20"/>
                <w:szCs w:val="20"/>
              </w:rPr>
              <w:t xml:space="preserve">акупка спортивно-технологического оборудования для создания малых спортивных площадок (ГТО) для Советского и </w:t>
            </w:r>
            <w:proofErr w:type="spellStart"/>
            <w:r w:rsidR="00B835BA" w:rsidRPr="00B835BA">
              <w:rPr>
                <w:color w:val="000000" w:themeColor="text1"/>
                <w:sz w:val="20"/>
                <w:szCs w:val="20"/>
              </w:rPr>
              <w:t>Сернурского</w:t>
            </w:r>
            <w:proofErr w:type="spellEnd"/>
            <w:r w:rsidR="00B835BA" w:rsidRPr="00B835BA">
              <w:rPr>
                <w:color w:val="000000" w:themeColor="text1"/>
                <w:sz w:val="20"/>
                <w:szCs w:val="20"/>
              </w:rPr>
              <w:t xml:space="preserve"> муниципальных районов Республики Марий Эл.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835BA" w:rsidRPr="00B835BA">
              <w:rPr>
                <w:color w:val="000000" w:themeColor="text1"/>
                <w:sz w:val="20"/>
                <w:szCs w:val="20"/>
              </w:rPr>
              <w:t>Оборудование закуплено и поставлено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835BA" w:rsidRPr="00B835BA">
              <w:rPr>
                <w:color w:val="000000" w:themeColor="text1"/>
                <w:sz w:val="20"/>
                <w:szCs w:val="20"/>
              </w:rPr>
              <w:t>в полном объеме, субсидия выполнена 100%.</w:t>
            </w:r>
          </w:p>
          <w:p w:rsidR="00347038" w:rsidRPr="00347038" w:rsidRDefault="00347038" w:rsidP="009140AE">
            <w:pPr>
              <w:ind w:firstLine="173"/>
              <w:jc w:val="both"/>
              <w:rPr>
                <w:rFonts w:eastAsia="Calibri"/>
                <w:color w:val="2C2D2E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2) </w:t>
            </w:r>
            <w:r w:rsidR="00F97E4C" w:rsidRPr="00F97E4C">
              <w:rPr>
                <w:color w:val="000000" w:themeColor="text1"/>
                <w:sz w:val="20"/>
                <w:szCs w:val="20"/>
              </w:rPr>
              <w:t xml:space="preserve">Реконструкция Дворца Спорта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="00F97E4C" w:rsidRPr="00F97E4C">
              <w:rPr>
                <w:color w:val="000000" w:themeColor="text1"/>
                <w:sz w:val="20"/>
                <w:szCs w:val="20"/>
              </w:rPr>
              <w:t>в г. Волжск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347038">
              <w:rPr>
                <w:rFonts w:eastAsia="Calibri"/>
                <w:sz w:val="20"/>
                <w:szCs w:val="20"/>
                <w:lang w:eastAsia="en-US"/>
              </w:rPr>
              <w:t>Строительно-монтажные работы завершены. Объект введен в эксплуатацию в декабре 2022 г.</w:t>
            </w:r>
          </w:p>
          <w:p w:rsidR="004D5E15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Также в</w:t>
            </w:r>
            <w:r w:rsidR="00F76D97" w:rsidRPr="009140AE">
              <w:rPr>
                <w:color w:val="000000" w:themeColor="text1"/>
                <w:sz w:val="20"/>
                <w:szCs w:val="20"/>
              </w:rPr>
              <w:t xml:space="preserve"> 2022 году велось </w:t>
            </w:r>
            <w:proofErr w:type="gramStart"/>
            <w:r w:rsidRPr="009140AE">
              <w:rPr>
                <w:color w:val="000000" w:themeColor="text1"/>
                <w:sz w:val="20"/>
                <w:szCs w:val="20"/>
              </w:rPr>
              <w:t>с</w:t>
            </w:r>
            <w:r w:rsidR="00331341" w:rsidRPr="009140AE">
              <w:rPr>
                <w:color w:val="000000" w:themeColor="text1"/>
                <w:sz w:val="20"/>
                <w:szCs w:val="20"/>
              </w:rPr>
              <w:t>троительство  физкультурно</w:t>
            </w:r>
            <w:proofErr w:type="gramEnd"/>
            <w:r w:rsidR="00331341" w:rsidRPr="009140AE">
              <w:rPr>
                <w:color w:val="000000" w:themeColor="text1"/>
                <w:sz w:val="20"/>
                <w:szCs w:val="20"/>
              </w:rPr>
              <w:t>-оздоровительного комплекса в муниципальном образовании «</w:t>
            </w:r>
            <w:proofErr w:type="spellStart"/>
            <w:r w:rsidR="00331341" w:rsidRPr="009140AE">
              <w:rPr>
                <w:color w:val="000000" w:themeColor="text1"/>
                <w:sz w:val="20"/>
                <w:szCs w:val="20"/>
              </w:rPr>
              <w:t>Новоторьяльский</w:t>
            </w:r>
            <w:proofErr w:type="spellEnd"/>
            <w:r w:rsidR="00331341" w:rsidRPr="009140AE">
              <w:rPr>
                <w:color w:val="000000" w:themeColor="text1"/>
                <w:sz w:val="20"/>
                <w:szCs w:val="20"/>
              </w:rPr>
              <w:t xml:space="preserve"> муниципальный район»</w:t>
            </w:r>
            <w:r w:rsidR="00F76D97" w:rsidRPr="009140AE">
              <w:rPr>
                <w:color w:val="000000" w:themeColor="text1"/>
                <w:sz w:val="20"/>
                <w:szCs w:val="20"/>
              </w:rPr>
              <w:t>. Выполнение общестроительных работ перенесено на 2023 год.</w:t>
            </w:r>
          </w:p>
          <w:p w:rsidR="009140AE" w:rsidRPr="009140AE" w:rsidRDefault="00EE20C6" w:rsidP="0097039C">
            <w:pPr>
              <w:ind w:firstLine="17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3) </w:t>
            </w:r>
            <w:r w:rsidR="009140AE" w:rsidRPr="009140AE">
              <w:rPr>
                <w:color w:val="000000" w:themeColor="text1"/>
                <w:sz w:val="20"/>
                <w:szCs w:val="20"/>
              </w:rPr>
              <w:t xml:space="preserve">«Государственная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Федерации». 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Указанная субсидия распределена на:</w:t>
            </w:r>
          </w:p>
          <w:p w:rsidR="009140AE" w:rsidRPr="009140AE" w:rsidRDefault="0097039C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9140AE" w:rsidRPr="009140AE">
              <w:rPr>
                <w:color w:val="000000" w:themeColor="text1"/>
                <w:sz w:val="20"/>
                <w:szCs w:val="20"/>
              </w:rPr>
              <w:t xml:space="preserve">поддержку одаренных спортсменов Республики Марий Эл, занимающихся в организациях, осуществляющих спортивную подготовку, и образовательных </w:t>
            </w:r>
            <w:r w:rsidR="009140AE" w:rsidRPr="009140AE">
              <w:rPr>
                <w:color w:val="000000" w:themeColor="text1"/>
                <w:sz w:val="20"/>
                <w:szCs w:val="20"/>
              </w:rPr>
              <w:lastRenderedPageBreak/>
              <w:t>организациях, реализующих федеральные стандарты спортивной подготовки;</w:t>
            </w:r>
          </w:p>
          <w:p w:rsidR="009140AE" w:rsidRPr="009140AE" w:rsidRDefault="0097039C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9140AE" w:rsidRPr="009140AE">
              <w:rPr>
                <w:color w:val="000000" w:themeColor="text1"/>
                <w:sz w:val="20"/>
                <w:szCs w:val="20"/>
              </w:rPr>
              <w:t>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 спортивных организаций, обеспечивающих подготовку спортивных сборных команд.</w:t>
            </w:r>
          </w:p>
          <w:p w:rsidR="009140AE" w:rsidRPr="009140AE" w:rsidRDefault="009140AE" w:rsidP="00EE20C6">
            <w:pPr>
              <w:ind w:left="32" w:firstLine="141"/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В 2022 году средства субсидии распределены 9 учреждениям спортивной подготовки: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«СШОР «Виктория»;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«СШОР по греко-римской борьбе»;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«СШОР по спортивной гимнастике»;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«СШОР по футболу и регби»;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«СШОР по плаванию»;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«Комплексная СШОР»;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«СШОР по легкой атлетике»;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ГБПОУ Республики Марий Эл «Училище олимпийского резерва»;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 xml:space="preserve">ГБУ Республики Марий Эл «Спортивно-адаптивная школа </w:t>
            </w:r>
            <w:proofErr w:type="spellStart"/>
            <w:r w:rsidRPr="009140AE">
              <w:rPr>
                <w:color w:val="000000" w:themeColor="text1"/>
                <w:sz w:val="20"/>
                <w:szCs w:val="20"/>
              </w:rPr>
              <w:t>паралимпийского</w:t>
            </w:r>
            <w:proofErr w:type="spellEnd"/>
            <w:r w:rsidRPr="009140AE">
              <w:rPr>
                <w:color w:val="000000" w:themeColor="text1"/>
                <w:sz w:val="20"/>
                <w:szCs w:val="20"/>
              </w:rPr>
              <w:t xml:space="preserve"> резерва».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Выделенные средства направлены учреждениями на реализацию программ спортивной подготовки по базовым для Республики Марий Эл видам спорта (закупка спортивной экипировки, инвентаря и оборудования).</w:t>
            </w:r>
          </w:p>
          <w:p w:rsidR="00167269" w:rsidRPr="009140AE" w:rsidRDefault="009140AE" w:rsidP="001672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lastRenderedPageBreak/>
              <w:t>Часть средств субсидии в размере 300 000,0 рублей направлена на поддержку одаренных спортсменов, занимающихся в организациях, осуществляющих спортивну</w:t>
            </w:r>
            <w:r w:rsidR="009928CD">
              <w:rPr>
                <w:color w:val="000000" w:themeColor="text1"/>
                <w:sz w:val="20"/>
                <w:szCs w:val="20"/>
              </w:rPr>
              <w:t>ю подготовку, и образовательных</w:t>
            </w:r>
            <w:r w:rsidRPr="009140AE">
              <w:rPr>
                <w:color w:val="000000" w:themeColor="text1"/>
                <w:sz w:val="20"/>
                <w:szCs w:val="20"/>
              </w:rPr>
              <w:t xml:space="preserve"> организациях, реализующих федеральные с</w:t>
            </w:r>
            <w:r w:rsidR="00167269">
              <w:rPr>
                <w:color w:val="000000" w:themeColor="text1"/>
                <w:sz w:val="20"/>
                <w:szCs w:val="20"/>
              </w:rPr>
              <w:t>тандарты спортивной подготовки.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В 2022 году поддержку получили 12 спортсменов из 3 организаций спортивной подготовки - ГБУ Республики Марий Эл «СШОР «Виктория», ГБУ Республики Марий Эл «САШПР» и ГБУ Республики Марий Эл «Комплексная СШОР».</w:t>
            </w:r>
          </w:p>
          <w:p w:rsid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Субсидия освоена на 100%.</w:t>
            </w:r>
          </w:p>
          <w:p w:rsidR="00D40415" w:rsidRPr="009140AE" w:rsidRDefault="00D40415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140AE" w:rsidRPr="009140AE" w:rsidRDefault="00167269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4) </w:t>
            </w:r>
            <w:r w:rsidR="009140AE" w:rsidRPr="009140AE">
              <w:rPr>
                <w:color w:val="000000" w:themeColor="text1"/>
                <w:sz w:val="20"/>
                <w:szCs w:val="20"/>
              </w:rPr>
              <w:t>Закупка спортивного оборудования и инвентаря для приведения организаций спортивной подготовки в нормативное состояние».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В 2022 году субсидию получили: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«СШОР Виктория» - 3 291,79 тыс. рублей;</w:t>
            </w:r>
          </w:p>
          <w:p w:rsidR="009140AE" w:rsidRPr="009140AE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ГБУ Республики Марий Эл «Комплексная СШОР» - 1 297,4 тыс. рублей.</w:t>
            </w:r>
          </w:p>
          <w:p w:rsidR="009140AE" w:rsidRPr="00E762B9" w:rsidRDefault="009140AE" w:rsidP="009140A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0AE">
              <w:rPr>
                <w:color w:val="000000" w:themeColor="text1"/>
                <w:sz w:val="20"/>
                <w:szCs w:val="20"/>
              </w:rPr>
              <w:t>На выделенные средства учреждениями-получателями субсидии заключено 8 контрактов. Средства субсидии направлены на приобретение спортивного оборудования и инвентаря по базовым для Республики Марий Эл видам спорта - гребля на байдарках и каноэ и лыжные гонки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5E15" w:rsidRPr="00E762B9" w:rsidTr="00774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BC55F1" w:rsidRDefault="004D5E15" w:rsidP="004D5E15">
            <w:pPr>
              <w:jc w:val="both"/>
              <w:rPr>
                <w:sz w:val="20"/>
                <w:szCs w:val="20"/>
              </w:rPr>
            </w:pPr>
            <w:r w:rsidRPr="00BC55F1">
              <w:rPr>
                <w:sz w:val="20"/>
                <w:szCs w:val="20"/>
              </w:rPr>
              <w:t xml:space="preserve">Региональный проект «Социальная активность» </w:t>
            </w:r>
          </w:p>
          <w:p w:rsidR="004D5E15" w:rsidRPr="00E762B9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Минспорттуризм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Республики Марий Эл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4D5E15" w:rsidRDefault="004D5E15" w:rsidP="004D5E15">
            <w:pPr>
              <w:jc w:val="both"/>
              <w:rPr>
                <w:sz w:val="20"/>
                <w:szCs w:val="20"/>
              </w:rPr>
            </w:pPr>
            <w:r w:rsidRPr="004D5E15">
              <w:rPr>
                <w:sz w:val="20"/>
                <w:szCs w:val="20"/>
              </w:rPr>
              <w:t xml:space="preserve">общая численность граждан Российской Федерации, вовлеченных центрами (сообществами, </w:t>
            </w:r>
            <w:proofErr w:type="gramStart"/>
            <w:r w:rsidRPr="004D5E15">
              <w:rPr>
                <w:sz w:val="20"/>
                <w:szCs w:val="20"/>
              </w:rPr>
              <w:t>объединения</w:t>
            </w:r>
            <w:r>
              <w:rPr>
                <w:sz w:val="20"/>
                <w:szCs w:val="20"/>
              </w:rPr>
              <w:t>-</w:t>
            </w:r>
            <w:r w:rsidRPr="004D5E15">
              <w:rPr>
                <w:sz w:val="20"/>
                <w:szCs w:val="20"/>
              </w:rPr>
              <w:t>ми</w:t>
            </w:r>
            <w:proofErr w:type="gramEnd"/>
            <w:r w:rsidRPr="004D5E15">
              <w:rPr>
                <w:sz w:val="20"/>
                <w:szCs w:val="20"/>
              </w:rPr>
              <w:t xml:space="preserve">) поддержки </w:t>
            </w:r>
            <w:proofErr w:type="spellStart"/>
            <w:r w:rsidRPr="004D5E15">
              <w:rPr>
                <w:sz w:val="20"/>
                <w:szCs w:val="20"/>
              </w:rPr>
              <w:t>добровольчест</w:t>
            </w:r>
            <w:r>
              <w:rPr>
                <w:sz w:val="20"/>
                <w:szCs w:val="20"/>
              </w:rPr>
              <w:t>-</w:t>
            </w:r>
            <w:r w:rsidRPr="004D5E15">
              <w:rPr>
                <w:sz w:val="20"/>
                <w:szCs w:val="20"/>
              </w:rPr>
              <w:lastRenderedPageBreak/>
              <w:t>ва</w:t>
            </w:r>
            <w:proofErr w:type="spellEnd"/>
            <w:r w:rsidRPr="004D5E15">
              <w:rPr>
                <w:sz w:val="20"/>
                <w:szCs w:val="20"/>
              </w:rPr>
              <w:t xml:space="preserve"> (</w:t>
            </w:r>
            <w:proofErr w:type="spellStart"/>
            <w:r w:rsidRPr="004D5E15">
              <w:rPr>
                <w:sz w:val="20"/>
                <w:szCs w:val="20"/>
              </w:rPr>
              <w:t>волонтерства</w:t>
            </w:r>
            <w:proofErr w:type="spellEnd"/>
            <w:r w:rsidRPr="004D5E15">
              <w:rPr>
                <w:sz w:val="20"/>
                <w:szCs w:val="20"/>
              </w:rPr>
              <w:t>) на базе образователь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D5E15">
              <w:rPr>
                <w:sz w:val="20"/>
                <w:szCs w:val="20"/>
              </w:rPr>
              <w:t>ных</w:t>
            </w:r>
            <w:proofErr w:type="spellEnd"/>
            <w:r w:rsidRPr="004D5E15">
              <w:rPr>
                <w:sz w:val="20"/>
                <w:szCs w:val="20"/>
              </w:rPr>
              <w:t xml:space="preserve"> организаций, </w:t>
            </w:r>
            <w:proofErr w:type="spellStart"/>
            <w:r w:rsidRPr="004D5E15">
              <w:rPr>
                <w:sz w:val="20"/>
                <w:szCs w:val="20"/>
              </w:rPr>
              <w:t>некоммерчес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D5E15">
              <w:rPr>
                <w:sz w:val="20"/>
                <w:szCs w:val="20"/>
              </w:rPr>
              <w:t xml:space="preserve">ких организаций, </w:t>
            </w:r>
            <w:proofErr w:type="spellStart"/>
            <w:r w:rsidRPr="004D5E15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4D5E15">
              <w:rPr>
                <w:sz w:val="20"/>
                <w:szCs w:val="20"/>
              </w:rPr>
              <w:t>ных</w:t>
            </w:r>
            <w:proofErr w:type="spellEnd"/>
            <w:r w:rsidRPr="004D5E15">
              <w:rPr>
                <w:sz w:val="20"/>
                <w:szCs w:val="20"/>
              </w:rPr>
              <w:t xml:space="preserve"> и </w:t>
            </w:r>
            <w:proofErr w:type="spellStart"/>
            <w:r w:rsidRPr="004D5E15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D5E15">
              <w:rPr>
                <w:sz w:val="20"/>
                <w:szCs w:val="20"/>
              </w:rPr>
              <w:t>ных</w:t>
            </w:r>
            <w:proofErr w:type="spellEnd"/>
            <w:r w:rsidRPr="004D5E15">
              <w:rPr>
                <w:sz w:val="20"/>
                <w:szCs w:val="20"/>
              </w:rPr>
              <w:t xml:space="preserve"> учреждений, в </w:t>
            </w:r>
            <w:proofErr w:type="spellStart"/>
            <w:r w:rsidRPr="004D5E15">
              <w:rPr>
                <w:sz w:val="20"/>
                <w:szCs w:val="20"/>
              </w:rPr>
              <w:t>добровольчес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D5E15">
              <w:rPr>
                <w:sz w:val="20"/>
                <w:szCs w:val="20"/>
              </w:rPr>
              <w:t xml:space="preserve">кую (волонтерскую) деятельность; </w:t>
            </w:r>
          </w:p>
          <w:p w:rsidR="004D5E15" w:rsidRPr="004D5E15" w:rsidRDefault="004D5E15" w:rsidP="004D5E15">
            <w:pPr>
              <w:jc w:val="both"/>
              <w:rPr>
                <w:sz w:val="20"/>
                <w:szCs w:val="20"/>
              </w:rPr>
            </w:pPr>
            <w:r w:rsidRPr="004D5E15">
              <w:rPr>
                <w:sz w:val="20"/>
                <w:szCs w:val="20"/>
              </w:rPr>
              <w:t xml:space="preserve">создание условий для развития и поддержки </w:t>
            </w:r>
            <w:proofErr w:type="spellStart"/>
            <w:proofErr w:type="gramStart"/>
            <w:r w:rsidRPr="004D5E15">
              <w:rPr>
                <w:sz w:val="20"/>
                <w:szCs w:val="20"/>
              </w:rPr>
              <w:t>добровольчест</w:t>
            </w:r>
            <w:r>
              <w:rPr>
                <w:sz w:val="20"/>
                <w:szCs w:val="20"/>
              </w:rPr>
              <w:t>-</w:t>
            </w:r>
            <w:r w:rsidRPr="004D5E15">
              <w:rPr>
                <w:sz w:val="20"/>
                <w:szCs w:val="20"/>
              </w:rPr>
              <w:t>ва</w:t>
            </w:r>
            <w:proofErr w:type="spellEnd"/>
            <w:proofErr w:type="gramEnd"/>
            <w:r w:rsidRPr="004D5E15">
              <w:rPr>
                <w:sz w:val="20"/>
                <w:szCs w:val="20"/>
              </w:rPr>
              <w:t xml:space="preserve"> (</w:t>
            </w:r>
            <w:proofErr w:type="spellStart"/>
            <w:r w:rsidRPr="004D5E15">
              <w:rPr>
                <w:sz w:val="20"/>
                <w:szCs w:val="20"/>
              </w:rPr>
              <w:t>волонтерства</w:t>
            </w:r>
            <w:proofErr w:type="spellEnd"/>
            <w:r w:rsidRPr="004D5E15">
              <w:rPr>
                <w:sz w:val="20"/>
                <w:szCs w:val="20"/>
              </w:rPr>
              <w:t xml:space="preserve">), а также эффективной самореализации молодежи, в том числе развитие </w:t>
            </w:r>
            <w:proofErr w:type="spellStart"/>
            <w:r w:rsidRPr="004D5E15">
              <w:rPr>
                <w:sz w:val="20"/>
                <w:szCs w:val="20"/>
              </w:rPr>
              <w:t>инфраструкту</w:t>
            </w:r>
            <w:r>
              <w:rPr>
                <w:sz w:val="20"/>
                <w:szCs w:val="20"/>
              </w:rPr>
              <w:t>-</w:t>
            </w:r>
            <w:r w:rsidRPr="004D5E15">
              <w:rPr>
                <w:sz w:val="20"/>
                <w:szCs w:val="20"/>
              </w:rPr>
              <w:t>ры</w:t>
            </w:r>
            <w:proofErr w:type="spellEnd"/>
            <w:r w:rsidRPr="004D5E15">
              <w:rPr>
                <w:sz w:val="20"/>
                <w:szCs w:val="20"/>
              </w:rPr>
              <w:t xml:space="preserve"> </w:t>
            </w:r>
          </w:p>
          <w:p w:rsidR="004D5E15" w:rsidRPr="004D5E15" w:rsidRDefault="004D5E15" w:rsidP="004D5E1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ind w:firstLine="17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15" w:rsidRPr="00E762B9" w:rsidRDefault="004D5E15" w:rsidP="004D5E1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F5965" w:rsidRPr="00E762B9" w:rsidRDefault="003F5965" w:rsidP="003F5965">
      <w:pPr>
        <w:jc w:val="center"/>
        <w:rPr>
          <w:color w:val="000000" w:themeColor="text1"/>
          <w:sz w:val="20"/>
          <w:szCs w:val="20"/>
        </w:rPr>
      </w:pPr>
      <w:bookmarkStart w:id="1" w:name="sub_1161"/>
      <w:r w:rsidRPr="00E762B9">
        <w:rPr>
          <w:color w:val="000000" w:themeColor="text1"/>
          <w:sz w:val="20"/>
          <w:szCs w:val="20"/>
        </w:rPr>
        <w:lastRenderedPageBreak/>
        <w:t>____________</w:t>
      </w:r>
    </w:p>
    <w:p w:rsidR="003F5965" w:rsidRPr="00E762B9" w:rsidRDefault="003F5965">
      <w:pPr>
        <w:rPr>
          <w:color w:val="000000" w:themeColor="text1"/>
          <w:sz w:val="20"/>
          <w:szCs w:val="20"/>
        </w:rPr>
      </w:pPr>
      <w:r w:rsidRPr="00E762B9">
        <w:rPr>
          <w:color w:val="000000" w:themeColor="text1"/>
          <w:sz w:val="20"/>
          <w:szCs w:val="20"/>
        </w:rPr>
        <w:br w:type="page"/>
      </w:r>
    </w:p>
    <w:bookmarkEnd w:id="1"/>
    <w:p w:rsidR="00EC0240" w:rsidRPr="00E762B9" w:rsidRDefault="00EC0240" w:rsidP="00EC0240">
      <w:pPr>
        <w:ind w:firstLine="720"/>
        <w:jc w:val="right"/>
        <w:rPr>
          <w:color w:val="000000" w:themeColor="text1"/>
          <w:sz w:val="28"/>
          <w:szCs w:val="28"/>
        </w:rPr>
      </w:pPr>
      <w:r w:rsidRPr="00E762B9">
        <w:rPr>
          <w:rStyle w:val="af8"/>
          <w:color w:val="000000" w:themeColor="text1"/>
          <w:sz w:val="28"/>
          <w:szCs w:val="28"/>
        </w:rPr>
        <w:lastRenderedPageBreak/>
        <w:t>Таблица 2</w:t>
      </w:r>
    </w:p>
    <w:p w:rsidR="00EC0240" w:rsidRPr="00E762B9" w:rsidRDefault="00EC0240" w:rsidP="00CE2DC2">
      <w:pPr>
        <w:pStyle w:val="1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О Т Ч Е Т</w:t>
      </w:r>
    </w:p>
    <w:p w:rsidR="00EC0240" w:rsidRPr="00E762B9" w:rsidRDefault="00EC0240" w:rsidP="00CE2DC2">
      <w:pPr>
        <w:pStyle w:val="1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об использовании бюджетных ассигнований республиканского бюджета</w:t>
      </w:r>
    </w:p>
    <w:p w:rsidR="00EC0240" w:rsidRPr="00E762B9" w:rsidRDefault="00EC0240" w:rsidP="00CE2DC2">
      <w:pPr>
        <w:pStyle w:val="1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Республики Марий Эл на реализацию государственной программы Республики Марий Эл </w:t>
      </w:r>
      <w:r w:rsidRPr="00E762B9">
        <w:rPr>
          <w:color w:val="000000" w:themeColor="text1"/>
          <w:sz w:val="28"/>
          <w:szCs w:val="28"/>
        </w:rPr>
        <w:br/>
        <w:t xml:space="preserve">«Развитие физической культуры, спорта, туризма и молодежной политики в Республике Марий Эл» </w:t>
      </w:r>
      <w:r w:rsidRPr="00E762B9">
        <w:rPr>
          <w:color w:val="000000" w:themeColor="text1"/>
          <w:sz w:val="28"/>
          <w:szCs w:val="28"/>
        </w:rPr>
        <w:br/>
        <w:t>на 2013 - 2025 годы в 202</w:t>
      </w:r>
      <w:r>
        <w:rPr>
          <w:color w:val="000000" w:themeColor="text1"/>
          <w:sz w:val="28"/>
          <w:szCs w:val="28"/>
        </w:rPr>
        <w:t>2</w:t>
      </w:r>
      <w:r w:rsidRPr="00E762B9">
        <w:rPr>
          <w:color w:val="000000" w:themeColor="text1"/>
          <w:sz w:val="28"/>
          <w:szCs w:val="28"/>
        </w:rPr>
        <w:t xml:space="preserve"> г.</w:t>
      </w:r>
    </w:p>
    <w:p w:rsidR="00EC0240" w:rsidRDefault="00EC0240" w:rsidP="00EC0240">
      <w:pPr>
        <w:jc w:val="center"/>
      </w:pPr>
    </w:p>
    <w:tbl>
      <w:tblPr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1"/>
        <w:gridCol w:w="2985"/>
        <w:gridCol w:w="1133"/>
        <w:gridCol w:w="1984"/>
        <w:gridCol w:w="851"/>
        <w:gridCol w:w="850"/>
        <w:gridCol w:w="993"/>
        <w:gridCol w:w="879"/>
        <w:gridCol w:w="992"/>
        <w:gridCol w:w="994"/>
        <w:gridCol w:w="707"/>
        <w:gridCol w:w="964"/>
        <w:gridCol w:w="737"/>
      </w:tblGrid>
      <w:tr w:rsidR="00EC0240" w:rsidRPr="001930C0" w:rsidTr="00EF2E21">
        <w:trPr>
          <w:trHeight w:val="594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Сводная бюджетная роспись, </w:t>
            </w:r>
          </w:p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план на </w:t>
            </w:r>
            <w:r>
              <w:rPr>
                <w:color w:val="000000"/>
                <w:sz w:val="16"/>
                <w:szCs w:val="16"/>
              </w:rPr>
              <w:t xml:space="preserve">01.01.2022 </w:t>
            </w:r>
            <w:r w:rsidRPr="001930C0"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1930C0">
              <w:rPr>
                <w:color w:val="000000"/>
                <w:sz w:val="16"/>
                <w:szCs w:val="16"/>
              </w:rPr>
              <w:t>,</w:t>
            </w:r>
          </w:p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Сводная бюджетная роспись </w:t>
            </w:r>
          </w:p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на </w:t>
            </w:r>
            <w:r>
              <w:rPr>
                <w:color w:val="000000"/>
                <w:sz w:val="16"/>
                <w:szCs w:val="16"/>
              </w:rPr>
              <w:t>31.12.2022 г.</w:t>
            </w:r>
            <w:r w:rsidRPr="001930C0">
              <w:rPr>
                <w:color w:val="000000"/>
                <w:sz w:val="16"/>
                <w:szCs w:val="16"/>
              </w:rPr>
              <w:t xml:space="preserve">, </w:t>
            </w:r>
          </w:p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Кассовое исполнение, </w:t>
            </w:r>
          </w:p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EC0240" w:rsidRPr="001930C0" w:rsidTr="00EF2E21">
        <w:trPr>
          <w:trHeight w:val="184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1229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республи-канский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BD74FB" w:rsidP="00EF2E21">
            <w:pPr>
              <w:jc w:val="center"/>
              <w:rPr>
                <w:sz w:val="16"/>
                <w:szCs w:val="16"/>
                <w:u w:val="single"/>
              </w:rPr>
            </w:pPr>
            <w:hyperlink r:id="rId17" w:anchor="RANGE!sub_2222" w:history="1">
              <w:proofErr w:type="spellStart"/>
              <w:r w:rsidR="00EC0240" w:rsidRPr="001930C0">
                <w:rPr>
                  <w:sz w:val="16"/>
                  <w:szCs w:val="16"/>
                  <w:u w:val="single"/>
                </w:rPr>
                <w:t>федераль-ный</w:t>
              </w:r>
              <w:proofErr w:type="spellEnd"/>
              <w:r w:rsidR="00EC0240" w:rsidRPr="001930C0">
                <w:rPr>
                  <w:sz w:val="16"/>
                  <w:szCs w:val="16"/>
                  <w:u w:val="single"/>
                </w:rPr>
                <w:t xml:space="preserve"> бюджет**</w:t>
              </w:r>
            </w:hyperlink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7" w:right="-147"/>
              <w:jc w:val="center"/>
              <w:rPr>
                <w:sz w:val="16"/>
                <w:szCs w:val="16"/>
              </w:rPr>
            </w:pPr>
            <w:proofErr w:type="spellStart"/>
            <w:r w:rsidRPr="001930C0">
              <w:rPr>
                <w:sz w:val="16"/>
                <w:szCs w:val="16"/>
              </w:rPr>
              <w:t>республи-канский</w:t>
            </w:r>
            <w:proofErr w:type="spellEnd"/>
            <w:r w:rsidRPr="001930C0">
              <w:rPr>
                <w:sz w:val="16"/>
                <w:szCs w:val="16"/>
              </w:rPr>
              <w:t xml:space="preserve"> бюджет Республики Марий Эл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BD74FB" w:rsidP="00EF2E21">
            <w:pPr>
              <w:jc w:val="center"/>
              <w:rPr>
                <w:sz w:val="16"/>
                <w:szCs w:val="16"/>
                <w:u w:val="single"/>
              </w:rPr>
            </w:pPr>
            <w:hyperlink r:id="rId18" w:anchor="RANGE!sub_2222" w:history="1">
              <w:proofErr w:type="spellStart"/>
              <w:r w:rsidR="00EC0240" w:rsidRPr="001930C0">
                <w:rPr>
                  <w:sz w:val="16"/>
                  <w:szCs w:val="16"/>
                  <w:u w:val="single"/>
                </w:rPr>
                <w:t>федераль-ный</w:t>
              </w:r>
              <w:proofErr w:type="spellEnd"/>
              <w:r w:rsidR="00EC0240" w:rsidRPr="001930C0">
                <w:rPr>
                  <w:sz w:val="16"/>
                  <w:szCs w:val="16"/>
                  <w:u w:val="single"/>
                </w:rPr>
                <w:t xml:space="preserve"> бюджет**</w:t>
              </w:r>
            </w:hyperlink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69"/>
              <w:jc w:val="center"/>
              <w:rPr>
                <w:sz w:val="16"/>
                <w:szCs w:val="16"/>
              </w:rPr>
            </w:pPr>
            <w:proofErr w:type="spellStart"/>
            <w:r w:rsidRPr="001930C0">
              <w:rPr>
                <w:sz w:val="16"/>
                <w:szCs w:val="16"/>
              </w:rPr>
              <w:t>республи-канский</w:t>
            </w:r>
            <w:proofErr w:type="spellEnd"/>
            <w:r w:rsidRPr="001930C0">
              <w:rPr>
                <w:sz w:val="16"/>
                <w:szCs w:val="16"/>
              </w:rPr>
              <w:t xml:space="preserve"> бюджет </w:t>
            </w:r>
            <w:proofErr w:type="spellStart"/>
            <w:r w:rsidRPr="001930C0">
              <w:rPr>
                <w:sz w:val="16"/>
                <w:szCs w:val="16"/>
              </w:rPr>
              <w:t>Республи</w:t>
            </w:r>
            <w:r>
              <w:rPr>
                <w:sz w:val="16"/>
                <w:szCs w:val="16"/>
              </w:rPr>
              <w:t>-</w:t>
            </w:r>
            <w:r w:rsidRPr="001930C0"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br/>
            </w:r>
            <w:r w:rsidRPr="001930C0">
              <w:rPr>
                <w:sz w:val="16"/>
                <w:szCs w:val="16"/>
              </w:rPr>
              <w:t>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BD74FB" w:rsidP="00EF2E21">
            <w:pPr>
              <w:ind w:left="-68" w:right="-108"/>
              <w:jc w:val="center"/>
              <w:rPr>
                <w:sz w:val="16"/>
                <w:szCs w:val="16"/>
                <w:u w:val="single"/>
              </w:rPr>
            </w:pPr>
            <w:hyperlink r:id="rId19" w:anchor="RANGE!sub_2222" w:history="1">
              <w:proofErr w:type="spellStart"/>
              <w:r w:rsidR="00EC0240" w:rsidRPr="001930C0">
                <w:rPr>
                  <w:sz w:val="16"/>
                  <w:szCs w:val="16"/>
                  <w:u w:val="single"/>
                </w:rPr>
                <w:t>федераль-ный</w:t>
              </w:r>
              <w:proofErr w:type="spellEnd"/>
              <w:r w:rsidR="00EC0240" w:rsidRPr="001930C0">
                <w:rPr>
                  <w:sz w:val="16"/>
                  <w:szCs w:val="16"/>
                  <w:u w:val="single"/>
                </w:rPr>
                <w:t xml:space="preserve"> бюджет**</w:t>
              </w:r>
            </w:hyperlink>
          </w:p>
        </w:tc>
      </w:tr>
      <w:tr w:rsidR="00EC0240" w:rsidRPr="001930C0" w:rsidTr="00EF2E21">
        <w:trPr>
          <w:trHeight w:val="35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C0240" w:rsidRPr="001930C0" w:rsidTr="00EF2E21">
        <w:trPr>
          <w:trHeight w:val="35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«Развитие физической культуры, спорта, туризма и молодежной политики в Республике Марий Эл» на 2013 - 2025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B207B7">
              <w:rPr>
                <w:b/>
                <w:bCs/>
                <w:sz w:val="16"/>
                <w:szCs w:val="16"/>
              </w:rPr>
              <w:t>817 362,7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B207B7">
              <w:rPr>
                <w:b/>
                <w:bCs/>
                <w:sz w:val="16"/>
                <w:szCs w:val="16"/>
              </w:rPr>
              <w:t>578 411,2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B207B7">
              <w:rPr>
                <w:b/>
                <w:bCs/>
                <w:sz w:val="16"/>
                <w:szCs w:val="16"/>
              </w:rPr>
              <w:t>238 951,5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57706" w:rsidRDefault="00EC0240" w:rsidP="00EF2E21">
            <w:pPr>
              <w:ind w:left="-165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1 001 959,4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57706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641 223,6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57706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360 735,8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57706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991 824,1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57706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632 527,6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57706" w:rsidRDefault="00EC0240" w:rsidP="00EF2E21">
            <w:pPr>
              <w:ind w:left="-68" w:right="-14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359 296,5</w:t>
            </w:r>
          </w:p>
        </w:tc>
      </w:tr>
      <w:tr w:rsidR="00EC0240" w:rsidRPr="001930C0" w:rsidTr="00EF2E21">
        <w:trPr>
          <w:trHeight w:val="817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 xml:space="preserve">туризм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61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61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61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35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Развитие физической культуры и массового спорта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6F2">
              <w:rPr>
                <w:b/>
                <w:bCs/>
                <w:color w:val="000000"/>
                <w:sz w:val="16"/>
                <w:szCs w:val="16"/>
              </w:rPr>
              <w:t>303 365,0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6F2">
              <w:rPr>
                <w:b/>
                <w:bCs/>
                <w:color w:val="000000"/>
                <w:sz w:val="16"/>
                <w:szCs w:val="16"/>
              </w:rPr>
              <w:t>293 550,8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36F2">
              <w:rPr>
                <w:b/>
                <w:bCs/>
                <w:color w:val="000000"/>
                <w:sz w:val="16"/>
                <w:szCs w:val="16"/>
              </w:rPr>
              <w:t>9 814,2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B71B7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379 948,3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B71B7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308 636,5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B71B7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71 311,8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B71B7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379 880,6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B71B7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308 568,9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B71B7" w:rsidRDefault="00EC0240" w:rsidP="00EF2E21">
            <w:pPr>
              <w:ind w:left="-68" w:right="-14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71 311,7</w:t>
            </w:r>
          </w:p>
        </w:tc>
      </w:tr>
      <w:tr w:rsidR="00EC0240" w:rsidRPr="001930C0" w:rsidTr="00EF2E21">
        <w:trPr>
          <w:trHeight w:val="707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right="-94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 xml:space="preserve">туризм Республики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454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Реализация комплекса мер по организации и проведению физкультурных мероприятий и спортивных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100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72 167,1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71 311,8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72 099,4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71 311,7</w:t>
            </w:r>
          </w:p>
        </w:tc>
      </w:tr>
      <w:tr w:rsidR="00EC0240" w:rsidRPr="001930C0" w:rsidTr="00EF2E21">
        <w:trPr>
          <w:trHeight w:val="45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 xml:space="preserve">туризм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Республики Марий Эл</w:t>
            </w:r>
          </w:p>
          <w:p w:rsidR="00EC024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35D49">
              <w:rPr>
                <w:color w:val="000000"/>
                <w:sz w:val="16"/>
                <w:szCs w:val="16"/>
              </w:rPr>
              <w:t>Минобрнауки</w:t>
            </w:r>
            <w:proofErr w:type="spellEnd"/>
            <w:r w:rsidRPr="00235D49">
              <w:rPr>
                <w:color w:val="000000"/>
                <w:sz w:val="16"/>
                <w:szCs w:val="16"/>
              </w:rPr>
              <w:t xml:space="preserve"> Республики</w:t>
            </w:r>
            <w:r>
              <w:rPr>
                <w:color w:val="000000"/>
                <w:sz w:val="16"/>
                <w:szCs w:val="16"/>
              </w:rPr>
              <w:t xml:space="preserve">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867 1102 1010129370 244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37F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5001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5001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5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584427" w:rsidRDefault="00EC0240" w:rsidP="00EF2E21">
            <w:pPr>
              <w:rPr>
                <w:color w:val="000000"/>
                <w:sz w:val="16"/>
                <w:szCs w:val="16"/>
                <w:lang w:val="en-US"/>
              </w:rPr>
            </w:pPr>
            <w:r w:rsidRPr="001930C0">
              <w:rPr>
                <w:color w:val="000000"/>
                <w:sz w:val="16"/>
                <w:szCs w:val="16"/>
              </w:rPr>
              <w:t>867 1102 10101</w:t>
            </w:r>
            <w:r>
              <w:rPr>
                <w:color w:val="000000"/>
                <w:sz w:val="16"/>
                <w:szCs w:val="16"/>
                <w:lang w:val="en-US"/>
              </w:rPr>
              <w:t>R7530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442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442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347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2E5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45 837,1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5001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442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45 311,8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45 769,4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45 311,7</w:t>
            </w:r>
          </w:p>
        </w:tc>
      </w:tr>
      <w:tr w:rsidR="00EC0240" w:rsidRPr="001930C0" w:rsidTr="00EF2E21">
        <w:trPr>
          <w:trHeight w:val="45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584427" w:rsidRDefault="00EC0240" w:rsidP="00EF2E2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1930C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4</w:t>
            </w:r>
            <w:r w:rsidRPr="001930C0">
              <w:rPr>
                <w:color w:val="000000"/>
                <w:sz w:val="16"/>
                <w:szCs w:val="16"/>
              </w:rPr>
              <w:t xml:space="preserve"> 1102 10101</w:t>
            </w:r>
            <w:r>
              <w:rPr>
                <w:color w:val="000000"/>
                <w:sz w:val="16"/>
                <w:szCs w:val="16"/>
                <w:lang w:val="en-US"/>
              </w:rPr>
              <w:t>R7530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442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442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347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35D4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5001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35D4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26 000,0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26 262,6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26 000,0</w:t>
            </w:r>
          </w:p>
        </w:tc>
      </w:tr>
      <w:tr w:rsidR="00EC0240" w:rsidRPr="001930C0" w:rsidTr="00EF2E21">
        <w:trPr>
          <w:trHeight w:val="26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1.2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Развитие спортивной медицины и обеспечение деятельности спортивных сооружений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92</w:t>
            </w:r>
            <w:r w:rsidRPr="00103A20">
              <w:rPr>
                <w:bCs/>
                <w:color w:val="000000"/>
                <w:sz w:val="16"/>
                <w:szCs w:val="16"/>
              </w:rPr>
              <w:t> 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>92</w:t>
            </w:r>
            <w:r w:rsidRPr="00103A20">
              <w:rPr>
                <w:bCs/>
                <w:color w:val="000000"/>
                <w:sz w:val="16"/>
                <w:szCs w:val="16"/>
              </w:rPr>
              <w:t> 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307 081,2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307 081,2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6A7E6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307 081,2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307 081,2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6A7E60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6A7E60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867 1101 1010228060 611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4451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17 906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17 906,8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696A0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696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21 230,8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696A0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21 230,8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21 230,8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C5D4C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867 1101 1010228060 612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537FF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1930C0">
              <w:rPr>
                <w:color w:val="000000"/>
                <w:sz w:val="16"/>
                <w:szCs w:val="16"/>
              </w:rPr>
              <w:t xml:space="preserve"> 1010228060 612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1 665,0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1 665,0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537FF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867 1101 1010229370 621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269 393,7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3108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269 393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696A0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696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276 441,7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276 441,7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C5D4C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276 441,7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276 441,7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C5D4C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867 1101 1010229370 622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D36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96A0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1 126,5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1 126,5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1 126,5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472595" w:rsidRDefault="00EC0240" w:rsidP="00EF2E21">
            <w:pPr>
              <w:rPr>
                <w:color w:val="000000"/>
                <w:sz w:val="16"/>
                <w:szCs w:val="16"/>
                <w:lang w:val="en-US"/>
              </w:rPr>
            </w:pPr>
            <w:r w:rsidRPr="001930C0">
              <w:rPr>
                <w:color w:val="000000"/>
                <w:sz w:val="16"/>
                <w:szCs w:val="16"/>
              </w:rPr>
              <w:t>867 110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Pr="001930C0">
              <w:rPr>
                <w:color w:val="000000"/>
                <w:sz w:val="16"/>
                <w:szCs w:val="16"/>
              </w:rPr>
              <w:t xml:space="preserve"> 1010229370 62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96A0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96A0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96A0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867 1102 1010229370 622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lang w:val="en-US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3 000,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37FF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B71B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A10C4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5 617,2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B71B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5 617,2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A10C4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5 617,2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37FF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32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1.3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C42B20" w:rsidRDefault="00EC0240" w:rsidP="00EF2E21">
            <w:pPr>
              <w:ind w:left="-73"/>
              <w:jc w:val="both"/>
              <w:rPr>
                <w:sz w:val="16"/>
                <w:szCs w:val="16"/>
              </w:rPr>
            </w:pPr>
            <w:r w:rsidRPr="00C42B20">
              <w:rPr>
                <w:sz w:val="16"/>
                <w:szCs w:val="16"/>
              </w:rPr>
              <w:t>Мероприятия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C23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C23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C23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68" w:right="-147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736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3318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8C3318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867 1102 1010327860 244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C23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C23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C23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72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1.4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Развитие массового спорта, в том числе гранты Правительства Республики Марий Эл на развитие физической культуры и массового спорта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7C234B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6A7E60">
              <w:rPr>
                <w:bCs/>
                <w:sz w:val="16"/>
                <w:szCs w:val="16"/>
              </w:rPr>
              <w:t>7</w:t>
            </w:r>
            <w:r w:rsidRPr="006A7E60">
              <w:rPr>
                <w:bCs/>
                <w:sz w:val="16"/>
                <w:szCs w:val="16"/>
                <w:lang w:val="en-US"/>
              </w:rPr>
              <w:t>00</w:t>
            </w:r>
            <w:r w:rsidRPr="006A7E60">
              <w:rPr>
                <w:bCs/>
                <w:sz w:val="16"/>
                <w:szCs w:val="16"/>
              </w:rPr>
              <w:t>,</w:t>
            </w:r>
            <w:r w:rsidRPr="006A7E60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  <w:lang w:val="en-US"/>
              </w:rPr>
            </w:pPr>
            <w:r w:rsidRPr="006A7E60">
              <w:rPr>
                <w:bCs/>
                <w:sz w:val="16"/>
                <w:szCs w:val="16"/>
              </w:rPr>
              <w:t>7</w:t>
            </w:r>
            <w:r w:rsidRPr="006A7E60">
              <w:rPr>
                <w:bCs/>
                <w:sz w:val="16"/>
                <w:szCs w:val="16"/>
                <w:lang w:val="en-US"/>
              </w:rPr>
              <w:t>00</w:t>
            </w:r>
            <w:r w:rsidRPr="006A7E60">
              <w:rPr>
                <w:bCs/>
                <w:sz w:val="16"/>
                <w:szCs w:val="16"/>
              </w:rPr>
              <w:t>,</w:t>
            </w:r>
            <w:r w:rsidRPr="006A7E60"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6A7E6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6A7E60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A7E6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6A7E60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207B7" w:rsidRDefault="00EC0240" w:rsidP="00EF2E21">
            <w:pPr>
              <w:ind w:left="-82" w:right="-147"/>
              <w:jc w:val="center"/>
              <w:rPr>
                <w:bCs/>
                <w:sz w:val="16"/>
                <w:szCs w:val="16"/>
              </w:rPr>
            </w:pPr>
            <w:r w:rsidRPr="00B207B7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867 1102 1010429370 613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7C234B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C234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C234B" w:rsidRDefault="00EC0240" w:rsidP="00EF2E21">
            <w:pPr>
              <w:ind w:left="-82" w:right="-14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867 1102 1010429370 6</w:t>
            </w:r>
            <w:r>
              <w:rPr>
                <w:color w:val="000000"/>
                <w:sz w:val="16"/>
                <w:szCs w:val="16"/>
              </w:rPr>
              <w:t>3</w:t>
            </w:r>
            <w:r w:rsidRPr="001930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152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152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152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</w:t>
            </w:r>
            <w:r w:rsidRPr="00B152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</w:t>
            </w:r>
            <w:r w:rsidRPr="00B152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152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1521B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 w:rsidRPr="00B152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03A20" w:rsidTr="00EF2E21">
        <w:trPr>
          <w:trHeight w:val="261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р5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Региональный проект "Спорт-норма жизни"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03A20">
              <w:rPr>
                <w:sz w:val="16"/>
                <w:szCs w:val="16"/>
              </w:rPr>
              <w:t>10 014,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03A20">
              <w:rPr>
                <w:sz w:val="16"/>
                <w:szCs w:val="16"/>
              </w:rPr>
              <w:t>200,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03A20">
              <w:rPr>
                <w:sz w:val="16"/>
                <w:szCs w:val="16"/>
              </w:rPr>
              <w:t>9 814,2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82" w:right="-147"/>
              <w:jc w:val="center"/>
              <w:rPr>
                <w:sz w:val="16"/>
                <w:szCs w:val="16"/>
              </w:rPr>
            </w:pPr>
            <w:r w:rsidRPr="00B207B7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1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867 1101</w:t>
            </w:r>
            <w:r w:rsidRPr="001930C0">
              <w:rPr>
                <w:color w:val="000000"/>
                <w:sz w:val="16"/>
                <w:szCs w:val="16"/>
              </w:rPr>
              <w:t xml:space="preserve"> 101P552280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1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1930C0">
              <w:rPr>
                <w:color w:val="000000"/>
                <w:sz w:val="16"/>
                <w:szCs w:val="16"/>
              </w:rPr>
              <w:t xml:space="preserve"> 101P552280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5 425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5 316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1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5C41F2">
              <w:rPr>
                <w:color w:val="000000"/>
                <w:sz w:val="16"/>
                <w:szCs w:val="16"/>
              </w:rPr>
              <w:t xml:space="preserve">867 1102 101P552280 </w:t>
            </w:r>
            <w:r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0271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0271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0271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1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867 </w:t>
            </w:r>
            <w:r>
              <w:rPr>
                <w:color w:val="000000"/>
                <w:sz w:val="16"/>
                <w:szCs w:val="16"/>
              </w:rPr>
              <w:t>1101 101P5</w:t>
            </w:r>
            <w:r w:rsidRPr="001930C0">
              <w:rPr>
                <w:color w:val="000000"/>
                <w:sz w:val="16"/>
                <w:szCs w:val="16"/>
              </w:rPr>
              <w:t>522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930C0">
              <w:rPr>
                <w:color w:val="000000"/>
                <w:sz w:val="16"/>
                <w:szCs w:val="16"/>
              </w:rPr>
              <w:t>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1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867 </w:t>
            </w:r>
            <w:r>
              <w:rPr>
                <w:color w:val="000000"/>
                <w:sz w:val="16"/>
                <w:szCs w:val="16"/>
              </w:rPr>
              <w:t>1102 101P5</w:t>
            </w:r>
            <w:r w:rsidRPr="001930C0">
              <w:rPr>
                <w:color w:val="000000"/>
                <w:sz w:val="16"/>
                <w:szCs w:val="16"/>
              </w:rPr>
              <w:t>522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930C0">
              <w:rPr>
                <w:color w:val="000000"/>
                <w:sz w:val="16"/>
                <w:szCs w:val="16"/>
              </w:rPr>
              <w:t>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61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867 </w:t>
            </w:r>
            <w:r>
              <w:rPr>
                <w:color w:val="000000"/>
                <w:sz w:val="16"/>
                <w:szCs w:val="16"/>
              </w:rPr>
              <w:t>1103 101P5</w:t>
            </w:r>
            <w:r w:rsidRPr="001930C0">
              <w:rPr>
                <w:color w:val="000000"/>
                <w:sz w:val="16"/>
                <w:szCs w:val="16"/>
              </w:rPr>
              <w:t>522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930C0">
              <w:rPr>
                <w:color w:val="000000"/>
                <w:sz w:val="16"/>
                <w:szCs w:val="16"/>
              </w:rPr>
              <w:t>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lang w:val="en-US"/>
              </w:rPr>
              <w:t>589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4 497,4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027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027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027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A066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027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02710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5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1376">
              <w:rPr>
                <w:b/>
                <w:bCs/>
                <w:color w:val="000000"/>
                <w:sz w:val="16"/>
                <w:szCs w:val="16"/>
              </w:rPr>
              <w:t>171 478,6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1376">
              <w:rPr>
                <w:b/>
                <w:bCs/>
                <w:color w:val="000000"/>
                <w:sz w:val="16"/>
                <w:szCs w:val="16"/>
              </w:rPr>
              <w:t>168 230,7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1376">
              <w:rPr>
                <w:b/>
                <w:bCs/>
                <w:color w:val="000000"/>
                <w:sz w:val="16"/>
                <w:szCs w:val="16"/>
              </w:rPr>
              <w:t>3 247,9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189 829,2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189 829,2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50137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189 804,5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189 804,5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01376" w:rsidRDefault="00EC0240" w:rsidP="00EF2E21">
            <w:pPr>
              <w:ind w:left="-68" w:right="-14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137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78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221D5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221D5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221D5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221D5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221D5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221D5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221D5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221D5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Основное мероприятие 2.1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03A20">
              <w:rPr>
                <w:bCs/>
                <w:sz w:val="16"/>
                <w:szCs w:val="16"/>
              </w:rPr>
              <w:t>39 609,6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03A20">
              <w:rPr>
                <w:bCs/>
                <w:sz w:val="16"/>
                <w:szCs w:val="16"/>
              </w:rPr>
              <w:t>39 609,6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103A2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47 890,5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B20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47 865,8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47 865,8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207B7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B207B7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867 0704 1020129900 611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20 806,5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20 806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F831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8 475,1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8 475,1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C5D4C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775A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28 475,1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A2B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28 475,1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C5D4C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867 0704 1020129900 612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1 242,9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1 242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F831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7375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23CFC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3424D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23CFC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623CFC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867 0704 1020129900 321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118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867 1101 1020129900 611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16 250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16 250,8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color w:val="000000"/>
                <w:sz w:val="16"/>
                <w:szCs w:val="16"/>
              </w:rPr>
              <w:t>235</w:t>
            </w:r>
            <w:r>
              <w:rPr>
                <w:color w:val="000000"/>
                <w:sz w:val="16"/>
                <w:szCs w:val="16"/>
                <w:lang w:val="en-US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color w:val="000000"/>
                <w:sz w:val="16"/>
                <w:szCs w:val="16"/>
              </w:rPr>
              <w:t>235,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A2B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17 235,8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A2B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17 235,8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8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867 1101 1020129900 612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0B09E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1020129900 611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1 300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152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A2B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A2B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B09E9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2.2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7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</w:t>
            </w:r>
            <w:proofErr w:type="spellStart"/>
            <w:r w:rsidRPr="001930C0">
              <w:rPr>
                <w:color w:val="000000"/>
                <w:sz w:val="16"/>
                <w:szCs w:val="16"/>
              </w:rPr>
              <w:t>паралимпийского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t xml:space="preserve"> резерва», государственного бюджетного учреждения Республики Марий Эл «Центр спортивной подготовки»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128 454</w:t>
            </w:r>
            <w:r>
              <w:rPr>
                <w:bCs/>
                <w:color w:val="000000"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128 454</w:t>
            </w:r>
            <w:r>
              <w:rPr>
                <w:bCs/>
                <w:color w:val="000000"/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141 838,7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141 838,7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B207B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141 838,7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207B7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141 838,7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207B7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B207B7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867 1101 1020227310 611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601F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95 659,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3427F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95 659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640B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640B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97 544,8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640B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97 544,8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640B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97 544,8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867 1101 1020227310 612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10 025,2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10 025,2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10 025,2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867 1101 1020227320 611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9601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7 992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9601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7 992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887F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8 342,1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8 342,1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87F3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8 342,1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87F3A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867 1101 1020227320 612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3473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867 1102 1020227310 611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6 653,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9601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6 653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8F16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6 653,0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6 653,0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867 1102 1020227310 612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8F16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867 1102 1020227320 611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8F16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12 181,3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12 181,3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12 181,3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8F163E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867 1102 1020227320 612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8F163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F163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867 1103 1020227320 611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747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7 000,3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7 092,3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9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2.3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77471B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89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4D5EB5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867 1103 1020329370 613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77471B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58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F51FDD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867 1103 1020329370 6</w:t>
            </w:r>
            <w:r>
              <w:rPr>
                <w:color w:val="000000"/>
                <w:sz w:val="16"/>
                <w:szCs w:val="16"/>
              </w:rPr>
              <w:t>3</w:t>
            </w:r>
            <w:r w:rsidRPr="001930C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7471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7471B" w:rsidRDefault="00EC0240" w:rsidP="00EF2E21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14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2.5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240" w:rsidRPr="009D59F1" w:rsidRDefault="00EC0240" w:rsidP="00EF2E21">
            <w:pPr>
              <w:ind w:left="-72" w:firstLine="14"/>
              <w:jc w:val="both"/>
              <w:rPr>
                <w:color w:val="000000"/>
                <w:sz w:val="16"/>
                <w:szCs w:val="16"/>
              </w:rPr>
            </w:pPr>
            <w:r w:rsidRPr="009D59F1">
              <w:rPr>
                <w:sz w:val="16"/>
                <w:szCs w:val="16"/>
              </w:rPr>
              <w:t>Мероприятия по поддержке учреждений спортивной направленности по адаптивной физической культуре и спорту в Республике Марий Эл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8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CA1414" w:rsidRDefault="00EC0240" w:rsidP="00EF2E21">
            <w:pPr>
              <w:ind w:left="-122" w:firstLine="14"/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282B83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867 1101 10205</w:t>
            </w:r>
            <w:r>
              <w:rPr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color w:val="000000"/>
                <w:sz w:val="16"/>
                <w:szCs w:val="16"/>
              </w:rPr>
              <w:t>0270 612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3473B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04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52EC4" w:rsidRDefault="00EC0240" w:rsidP="00EF2E21">
            <w:pPr>
              <w:jc w:val="center"/>
              <w:rPr>
                <w:sz w:val="16"/>
                <w:szCs w:val="16"/>
              </w:rPr>
            </w:pPr>
            <w:r w:rsidRPr="00752EC4">
              <w:rPr>
                <w:sz w:val="16"/>
                <w:szCs w:val="16"/>
              </w:rPr>
              <w:t>Основное мероприятие 2.6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37642B" w:rsidRDefault="00EC0240" w:rsidP="00EF2E21">
            <w:pPr>
              <w:ind w:left="-73"/>
              <w:jc w:val="both"/>
              <w:rPr>
                <w:sz w:val="16"/>
                <w:szCs w:val="16"/>
              </w:rPr>
            </w:pPr>
            <w:r w:rsidRPr="0037642B">
              <w:rPr>
                <w:sz w:val="16"/>
                <w:szCs w:val="16"/>
              </w:rPr>
              <w:t>Реализация мер, направленных</w:t>
            </w:r>
            <w:r>
              <w:rPr>
                <w:sz w:val="16"/>
                <w:szCs w:val="16"/>
              </w:rPr>
              <w:t xml:space="preserve"> </w:t>
            </w:r>
            <w:r w:rsidRPr="0037642B">
              <w:rPr>
                <w:sz w:val="16"/>
                <w:szCs w:val="16"/>
              </w:rPr>
              <w:t>на обеспечение уровня финансирования муниципальных организаций, осуществляющих спортивную подготовку, в соответствии</w:t>
            </w:r>
            <w:r>
              <w:rPr>
                <w:sz w:val="16"/>
                <w:szCs w:val="16"/>
              </w:rPr>
              <w:t xml:space="preserve"> </w:t>
            </w:r>
            <w:r w:rsidRPr="0037642B">
              <w:rPr>
                <w:sz w:val="16"/>
                <w:szCs w:val="16"/>
              </w:rPr>
              <w:t xml:space="preserve">с </w:t>
            </w:r>
            <w:r w:rsidRPr="0037642B">
              <w:rPr>
                <w:sz w:val="16"/>
                <w:szCs w:val="16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52EC4" w:rsidRDefault="00EC0240" w:rsidP="00EF2E21">
            <w:pPr>
              <w:ind w:left="-122" w:firstLine="14"/>
              <w:jc w:val="center"/>
              <w:rPr>
                <w:sz w:val="16"/>
                <w:szCs w:val="16"/>
              </w:rPr>
            </w:pPr>
            <w:r w:rsidRPr="00752EC4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52EC4" w:rsidRDefault="00EC0240" w:rsidP="00EF2E2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100,0</w:t>
            </w:r>
          </w:p>
        </w:tc>
      </w:tr>
      <w:tr w:rsidR="00EC0240" w:rsidRPr="001930C0" w:rsidTr="00EF2E21">
        <w:trPr>
          <w:trHeight w:val="591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52EC4" w:rsidRDefault="00EC0240" w:rsidP="00EF2E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37642B" w:rsidRDefault="00EC0240" w:rsidP="00EF2E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0240" w:rsidRPr="00752EC4" w:rsidRDefault="00EC0240" w:rsidP="00EF2E21">
            <w:pPr>
              <w:ind w:left="-122" w:firstLine="14"/>
              <w:jc w:val="center"/>
              <w:rPr>
                <w:sz w:val="16"/>
                <w:szCs w:val="16"/>
              </w:rPr>
            </w:pPr>
            <w:proofErr w:type="spellStart"/>
            <w:r w:rsidRPr="00752EC4">
              <w:rPr>
                <w:sz w:val="16"/>
                <w:szCs w:val="16"/>
              </w:rPr>
              <w:t>Минспорт</w:t>
            </w:r>
            <w:proofErr w:type="spellEnd"/>
            <w:r w:rsidRPr="00752EC4">
              <w:rPr>
                <w:sz w:val="16"/>
                <w:szCs w:val="16"/>
              </w:rPr>
              <w:br/>
              <w:t xml:space="preserve">туризм Республики </w:t>
            </w:r>
            <w:r w:rsidRPr="00752EC4">
              <w:rPr>
                <w:sz w:val="16"/>
                <w:szCs w:val="16"/>
              </w:rPr>
              <w:lastRenderedPageBreak/>
              <w:t>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52EC4" w:rsidRDefault="00EC0240" w:rsidP="00EF2E21">
            <w:pPr>
              <w:rPr>
                <w:sz w:val="16"/>
                <w:szCs w:val="16"/>
              </w:rPr>
            </w:pPr>
            <w:r w:rsidRPr="00752EC4">
              <w:rPr>
                <w:sz w:val="16"/>
                <w:szCs w:val="16"/>
              </w:rPr>
              <w:lastRenderedPageBreak/>
              <w:t>867 1101 1020627610 870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984971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68" w:right="-13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83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752EC4" w:rsidRDefault="00EC0240" w:rsidP="00EF2E21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752EC4" w:rsidRDefault="00EC0240" w:rsidP="00EF2E21">
            <w:pPr>
              <w:ind w:left="-122" w:firstLine="14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52EC4" w:rsidRDefault="00EC0240" w:rsidP="00EF2E21">
            <w:pPr>
              <w:ind w:left="-122" w:firstLine="14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752EC4" w:rsidRDefault="00EC0240" w:rsidP="00EF2E21">
            <w:pPr>
              <w:rPr>
                <w:sz w:val="16"/>
                <w:szCs w:val="16"/>
              </w:rPr>
            </w:pPr>
            <w:r w:rsidRPr="00752EC4">
              <w:rPr>
                <w:sz w:val="16"/>
                <w:szCs w:val="16"/>
              </w:rPr>
              <w:t xml:space="preserve">867 1101 1020627610 </w:t>
            </w:r>
            <w:r>
              <w:rPr>
                <w:sz w:val="16"/>
                <w:szCs w:val="16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 w:rsidRPr="00984971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84971" w:rsidRDefault="00EC0240" w:rsidP="00EF2E21">
            <w:pPr>
              <w:ind w:left="-108" w:right="-109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84971" w:rsidRDefault="00EC0240" w:rsidP="00EF2E21">
            <w:pPr>
              <w:ind w:left="-78" w:right="-133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Основное мероприятие Р5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Региональный проект «Спорт-норма жизни»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03A20">
              <w:rPr>
                <w:color w:val="000000"/>
                <w:sz w:val="16"/>
                <w:szCs w:val="16"/>
                <w:lang w:val="en-US"/>
              </w:rPr>
              <w:t>3 314</w:t>
            </w:r>
            <w:r w:rsidRPr="00103A20"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103A20">
              <w:rPr>
                <w:color w:val="000000"/>
                <w:sz w:val="16"/>
                <w:szCs w:val="16"/>
                <w:lang w:val="en-US"/>
              </w:rPr>
              <w:t>66</w:t>
            </w:r>
            <w:r w:rsidRPr="00103A20">
              <w:rPr>
                <w:color w:val="000000"/>
                <w:sz w:val="16"/>
                <w:szCs w:val="16"/>
              </w:rPr>
              <w:t>,</w:t>
            </w:r>
            <w:r w:rsidRPr="00103A20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03A20">
              <w:rPr>
                <w:color w:val="000000"/>
                <w:sz w:val="16"/>
                <w:szCs w:val="16"/>
                <w:lang w:val="en-US"/>
              </w:rPr>
              <w:t>3 247</w:t>
            </w:r>
            <w:r w:rsidRPr="00103A20">
              <w:rPr>
                <w:color w:val="000000"/>
                <w:sz w:val="16"/>
                <w:szCs w:val="16"/>
              </w:rPr>
              <w:t>,</w:t>
            </w:r>
            <w:r w:rsidRPr="00103A20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78" w:right="-133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</w:t>
            </w:r>
            <w:r w:rsidRPr="001930C0">
              <w:rPr>
                <w:color w:val="000000"/>
                <w:sz w:val="16"/>
                <w:szCs w:val="16"/>
              </w:rPr>
              <w:t xml:space="preserve"> 102P550810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867 1103</w:t>
            </w:r>
            <w:r w:rsidRPr="001930C0">
              <w:rPr>
                <w:color w:val="000000"/>
                <w:sz w:val="16"/>
                <w:szCs w:val="16"/>
              </w:rPr>
              <w:t xml:space="preserve"> 102P550810 </w:t>
            </w: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1103 102Р550810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425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3 314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66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63E74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3 247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425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0608C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425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0608C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102Р552290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1930C0">
              <w:rPr>
                <w:color w:val="000000"/>
                <w:sz w:val="16"/>
                <w:szCs w:val="16"/>
              </w:rPr>
              <w:t xml:space="preserve"> 102P554950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F1553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Развитие инфраструктуры физической культуры и спорта в Республике </w:t>
            </w:r>
            <w:r w:rsidRPr="001930C0">
              <w:rPr>
                <w:color w:val="000000"/>
                <w:sz w:val="16"/>
                <w:szCs w:val="16"/>
              </w:rPr>
              <w:br/>
              <w:t>Марий Эл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sz w:val="16"/>
                <w:szCs w:val="16"/>
              </w:rPr>
            </w:pPr>
            <w:r w:rsidRPr="001930C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C674F">
              <w:rPr>
                <w:b/>
                <w:color w:val="000000"/>
                <w:sz w:val="16"/>
                <w:szCs w:val="16"/>
              </w:rPr>
              <w:t>232 899,4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C674F">
              <w:rPr>
                <w:b/>
                <w:color w:val="000000"/>
                <w:sz w:val="16"/>
                <w:szCs w:val="16"/>
              </w:rPr>
              <w:t>7</w:t>
            </w:r>
            <w:r w:rsidRPr="00EC674F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EC674F">
              <w:rPr>
                <w:b/>
                <w:color w:val="000000"/>
                <w:sz w:val="16"/>
                <w:szCs w:val="16"/>
              </w:rPr>
              <w:t>010</w:t>
            </w:r>
            <w:r w:rsidRPr="00EC674F">
              <w:rPr>
                <w:b/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EC674F">
              <w:rPr>
                <w:b/>
                <w:color w:val="000000"/>
                <w:sz w:val="16"/>
                <w:szCs w:val="16"/>
              </w:rPr>
              <w:t>225 889,4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EC674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C674F" w:rsidRDefault="00EC0240" w:rsidP="00EF2E21">
            <w:pPr>
              <w:ind w:left="-78" w:right="-133"/>
              <w:jc w:val="center"/>
              <w:rPr>
                <w:b/>
                <w:bCs/>
                <w:sz w:val="16"/>
                <w:szCs w:val="16"/>
              </w:rPr>
            </w:pPr>
            <w:r w:rsidRPr="00EC674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C0240" w:rsidRPr="00953E7A" w:rsidTr="00EF2E21">
        <w:trPr>
          <w:trHeight w:val="736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953E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3.1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7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Развитие инфраструктуры физической культуры и спорта</w:t>
            </w:r>
            <w:r>
              <w:rPr>
                <w:color w:val="000000"/>
                <w:sz w:val="16"/>
                <w:szCs w:val="16"/>
              </w:rPr>
              <w:t xml:space="preserve">. Субсидии на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капитальных вложений в объектах государственной (муниципальной)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63E74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2 400,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63E74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2 400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78" w:right="-133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867 1102 1030149250 414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953E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953E7A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867 1102 1030149250 540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 w:rsidRPr="00D628C0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867 0113 1030129960 831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C01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C01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C01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C01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C0166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 w:rsidRPr="00BC0166"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867 1105</w:t>
            </w:r>
            <w:r w:rsidRPr="001930C0">
              <w:rPr>
                <w:color w:val="000000"/>
                <w:sz w:val="16"/>
                <w:szCs w:val="16"/>
              </w:rPr>
              <w:t xml:space="preserve"> 10301</w:t>
            </w:r>
            <w:r>
              <w:rPr>
                <w:color w:val="000000"/>
                <w:sz w:val="16"/>
                <w:szCs w:val="16"/>
              </w:rPr>
              <w:t>49960</w:t>
            </w:r>
            <w:r w:rsidRPr="001930C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7049B6" w:rsidTr="00EF2E21">
        <w:trPr>
          <w:trHeight w:val="272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р5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Региональный проект "Спорт-норма жизни"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E6F9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230 499,4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E6F9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225 889,4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78" w:right="-133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jc w:val="center"/>
              <w:rPr>
                <w:lang w:eastAsia="en-US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  <w:r w:rsidRPr="00793178">
              <w:rPr>
                <w:lang w:eastAsia="en-US"/>
              </w:rPr>
              <w:t xml:space="preserve"> </w:t>
            </w:r>
          </w:p>
          <w:p w:rsidR="00EC0240" w:rsidRPr="00A04F61" w:rsidRDefault="00EC0240" w:rsidP="00EF2E21">
            <w:pPr>
              <w:jc w:val="center"/>
              <w:rPr>
                <w:sz w:val="4"/>
                <w:szCs w:val="4"/>
                <w:lang w:eastAsia="en-US"/>
              </w:rPr>
            </w:pPr>
          </w:p>
          <w:p w:rsidR="00EC0240" w:rsidRPr="00A04F61" w:rsidRDefault="00EC0240" w:rsidP="00EF2E21">
            <w:pPr>
              <w:jc w:val="center"/>
              <w:rPr>
                <w:sz w:val="16"/>
                <w:szCs w:val="16"/>
                <w:lang w:eastAsia="en-US"/>
              </w:rPr>
            </w:pPr>
            <w:r w:rsidRPr="00A04F61">
              <w:rPr>
                <w:sz w:val="16"/>
                <w:szCs w:val="16"/>
                <w:lang w:eastAsia="en-US"/>
              </w:rPr>
              <w:t xml:space="preserve">Минстрой </w:t>
            </w:r>
            <w:r w:rsidRPr="00A04F61">
              <w:rPr>
                <w:sz w:val="16"/>
                <w:szCs w:val="16"/>
                <w:lang w:eastAsia="en-US"/>
              </w:rPr>
              <w:br/>
              <w:t>и ЖКХ</w:t>
            </w:r>
          </w:p>
          <w:p w:rsidR="00EC0240" w:rsidRPr="00A04F61" w:rsidRDefault="00EC0240" w:rsidP="00EF2E21">
            <w:pPr>
              <w:jc w:val="center"/>
              <w:rPr>
                <w:sz w:val="16"/>
                <w:szCs w:val="16"/>
                <w:lang w:eastAsia="en-US"/>
              </w:rPr>
            </w:pPr>
            <w:r w:rsidRPr="00A04F61">
              <w:rPr>
                <w:sz w:val="16"/>
                <w:szCs w:val="16"/>
                <w:lang w:eastAsia="en-US"/>
              </w:rPr>
              <w:t>Республики</w:t>
            </w:r>
          </w:p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04F61">
              <w:rPr>
                <w:sz w:val="16"/>
                <w:szCs w:val="16"/>
                <w:lang w:eastAsia="en-US"/>
              </w:rPr>
              <w:t>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103P5</w:t>
            </w:r>
            <w:r>
              <w:rPr>
                <w:color w:val="000000"/>
                <w:sz w:val="16"/>
                <w:szCs w:val="16"/>
              </w:rPr>
              <w:t>5</w:t>
            </w:r>
            <w:r w:rsidRPr="001930C0">
              <w:rPr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>50 414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78" w:right="-134" w:hanging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1102 103P554950 52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63E74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63E74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Pr="001930C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1030149960 24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16741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16741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16741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16741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B7043D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916741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</w:t>
            </w:r>
            <w:r w:rsidRPr="001930C0">
              <w:rPr>
                <w:color w:val="000000"/>
                <w:sz w:val="16"/>
                <w:szCs w:val="16"/>
              </w:rPr>
              <w:t xml:space="preserve"> 110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Pr="001930C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103</w:t>
            </w:r>
            <w:r>
              <w:rPr>
                <w:color w:val="000000"/>
                <w:sz w:val="16"/>
                <w:szCs w:val="16"/>
              </w:rPr>
              <w:t>Р551390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E6F9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E6F9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63E74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</w:t>
            </w:r>
            <w:r w:rsidRPr="001930C0">
              <w:rPr>
                <w:color w:val="000000"/>
                <w:sz w:val="16"/>
                <w:szCs w:val="16"/>
              </w:rPr>
              <w:t xml:space="preserve"> 110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Pr="001930C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103</w:t>
            </w:r>
            <w:r>
              <w:rPr>
                <w:color w:val="000000"/>
                <w:sz w:val="16"/>
                <w:szCs w:val="16"/>
              </w:rPr>
              <w:t>Р551390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E6F9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230 499,4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E6F9A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225 889,4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16741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16741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043D" w:rsidRDefault="00EC0240" w:rsidP="00EF2E21">
            <w:pPr>
              <w:ind w:left="-78" w:right="-13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Обеспечение реализации государственной программы  Республики Марий Эл «Развитие физической культуры, спорта, туризма и молодежной политики в Республике Марий Эл» на 2013 - 2025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1451">
              <w:rPr>
                <w:b/>
                <w:bCs/>
                <w:color w:val="000000"/>
                <w:sz w:val="16"/>
                <w:szCs w:val="16"/>
              </w:rPr>
              <w:t>36 995,4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1451">
              <w:rPr>
                <w:b/>
                <w:bCs/>
                <w:color w:val="000000"/>
                <w:sz w:val="16"/>
                <w:szCs w:val="16"/>
              </w:rPr>
              <w:t>36 995,4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3145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46 710,4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jc w:val="center"/>
              <w:rPr>
                <w:b/>
                <w:bCs/>
                <w:sz w:val="16"/>
                <w:szCs w:val="16"/>
              </w:rPr>
            </w:pPr>
            <w:r w:rsidRPr="00431451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6 710,4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jc w:val="center"/>
              <w:rPr>
                <w:b/>
                <w:bCs/>
                <w:sz w:val="16"/>
                <w:szCs w:val="16"/>
              </w:rPr>
            </w:pPr>
            <w:r w:rsidRPr="0043145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ind w:hanging="6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46 709,2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ind w:left="-10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46 709,2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1451" w:rsidRDefault="00EC0240" w:rsidP="00EF2E21">
            <w:pPr>
              <w:ind w:left="-68" w:right="-147"/>
              <w:jc w:val="center"/>
              <w:rPr>
                <w:b/>
                <w:bCs/>
                <w:sz w:val="16"/>
                <w:szCs w:val="16"/>
              </w:rPr>
            </w:pPr>
            <w:r w:rsidRPr="00431451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918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4.1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Обеспечение деятельности Министерства молодежной политики, спорта и туризма Республики Марий Эл в целях реализации его полномочий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>6 995,4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A2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36 995,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03A2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03A2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46 710,4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46 710,4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1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46 709,2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46 709,2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68" w:right="-147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 xml:space="preserve">туризм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867 1105 1040129020 121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601FF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26 86</w:t>
            </w: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601FF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26 86</w:t>
            </w: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016BF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915C2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915C2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34 151,8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915C2" w:rsidRDefault="00EC0240" w:rsidP="00EF2E21">
            <w:pPr>
              <w:ind w:left="-111" w:right="-106" w:hanging="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34 151,8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915C2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34 151,8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8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016BF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5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63E74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8 112,0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8 112,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016BF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915C2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915C2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9 999,5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016BF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915C2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9 999,5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915C2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30748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1 196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30748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1 196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016BF5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867 1105 1040129020 321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D0D88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D0D88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D0D88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D0D88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D0D88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D0D88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FC13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FC136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4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C27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C27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DC27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DC271B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867 1105 1040129020 853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830748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FC13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FC136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Обеспечение деятельности </w:t>
            </w:r>
            <w:r>
              <w:rPr>
                <w:color w:val="000000"/>
                <w:sz w:val="16"/>
                <w:szCs w:val="16"/>
              </w:rPr>
              <w:t xml:space="preserve">Комитета молодежной политики </w:t>
            </w:r>
            <w:r w:rsidRPr="001930C0">
              <w:rPr>
                <w:color w:val="000000"/>
                <w:sz w:val="16"/>
                <w:szCs w:val="16"/>
              </w:rPr>
              <w:t xml:space="preserve">Республики </w:t>
            </w:r>
            <w:r>
              <w:rPr>
                <w:color w:val="000000"/>
                <w:sz w:val="16"/>
                <w:szCs w:val="16"/>
              </w:rPr>
              <w:br/>
            </w:r>
            <w:r w:rsidRPr="001930C0">
              <w:rPr>
                <w:color w:val="000000"/>
                <w:sz w:val="16"/>
                <w:szCs w:val="16"/>
              </w:rPr>
              <w:t>Марий Эл в целях реализации его полномочий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молодежной политики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</w:t>
            </w:r>
            <w:r>
              <w:rPr>
                <w:color w:val="000000"/>
                <w:sz w:val="16"/>
                <w:szCs w:val="16"/>
              </w:rPr>
              <w:t>8</w:t>
            </w:r>
            <w:r w:rsidRPr="001930C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0709</w:t>
            </w:r>
            <w:r w:rsidRPr="001930C0">
              <w:rPr>
                <w:color w:val="000000"/>
                <w:sz w:val="16"/>
                <w:szCs w:val="16"/>
              </w:rPr>
              <w:t xml:space="preserve"> 1040129020 </w:t>
            </w: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30748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FC136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7340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868 0709 1040129020 129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51906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51906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41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868 0709 1040129020 244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51906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651906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C136E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35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2144">
              <w:rPr>
                <w:b/>
                <w:bCs/>
                <w:color w:val="000000"/>
                <w:sz w:val="16"/>
                <w:szCs w:val="16"/>
              </w:rPr>
              <w:t>70 633,6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2144">
              <w:rPr>
                <w:b/>
                <w:bCs/>
                <w:color w:val="000000"/>
                <w:sz w:val="16"/>
                <w:szCs w:val="16"/>
              </w:rPr>
              <w:t>70 633,6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2144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5 676,9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2144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5 676,9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721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ind w:left="-6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75 676,9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75 676,9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68" w:right="-147"/>
              <w:jc w:val="center"/>
              <w:rPr>
                <w:bCs/>
                <w:color w:val="000000"/>
                <w:sz w:val="16"/>
                <w:szCs w:val="16"/>
              </w:rPr>
            </w:pPr>
            <w:r w:rsidRPr="007049B6"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768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5.1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Создание условий для социализации и самореализации, формирования гражданской позиции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30748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5597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0748">
              <w:rPr>
                <w:bCs/>
                <w:color w:val="000000"/>
                <w:sz w:val="16"/>
                <w:szCs w:val="16"/>
              </w:rPr>
              <w:t>8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830748">
              <w:rPr>
                <w:bCs/>
                <w:color w:val="000000"/>
                <w:sz w:val="16"/>
                <w:szCs w:val="16"/>
              </w:rPr>
              <w:t>000</w:t>
            </w:r>
            <w:r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5597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97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049B6">
              <w:rPr>
                <w:bCs/>
                <w:sz w:val="16"/>
                <w:szCs w:val="16"/>
                <w:lang w:val="en-US"/>
              </w:rPr>
              <w:t>8</w:t>
            </w:r>
            <w:r w:rsidRPr="007049B6">
              <w:rPr>
                <w:bCs/>
                <w:sz w:val="16"/>
                <w:szCs w:val="16"/>
              </w:rPr>
              <w:t> </w:t>
            </w:r>
            <w:r w:rsidRPr="007049B6">
              <w:rPr>
                <w:bCs/>
                <w:sz w:val="16"/>
                <w:szCs w:val="16"/>
                <w:lang w:val="en-US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8</w:t>
            </w:r>
            <w:r w:rsidRPr="007049B6">
              <w:rPr>
                <w:bCs/>
                <w:sz w:val="16"/>
                <w:szCs w:val="16"/>
                <w:lang w:val="en-US"/>
              </w:rPr>
              <w:t> </w:t>
            </w:r>
            <w:r w:rsidRPr="007049B6">
              <w:rPr>
                <w:bCs/>
                <w:sz w:val="16"/>
                <w:szCs w:val="16"/>
              </w:rPr>
              <w:t>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9" w:right="-1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right="-1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114" w:right="-147"/>
              <w:jc w:val="center"/>
              <w:rPr>
                <w:bCs/>
                <w:sz w:val="16"/>
                <w:szCs w:val="16"/>
              </w:rPr>
            </w:pPr>
            <w:r w:rsidRPr="007049B6">
              <w:rPr>
                <w:bCs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698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</w:t>
            </w:r>
            <w:r>
              <w:rPr>
                <w:color w:val="000000"/>
                <w:sz w:val="16"/>
                <w:szCs w:val="16"/>
                <w:lang w:val="en-US"/>
              </w:rPr>
              <w:t>50129930</w:t>
            </w:r>
            <w:r w:rsidRPr="001930C0">
              <w:rPr>
                <w:color w:val="000000"/>
                <w:sz w:val="16"/>
                <w:szCs w:val="16"/>
              </w:rPr>
              <w:t xml:space="preserve">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30748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5597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0748">
              <w:rPr>
                <w:bCs/>
                <w:color w:val="000000"/>
                <w:sz w:val="16"/>
                <w:szCs w:val="16"/>
              </w:rPr>
              <w:t>8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830748">
              <w:rPr>
                <w:bCs/>
                <w:color w:val="000000"/>
                <w:sz w:val="16"/>
                <w:szCs w:val="16"/>
              </w:rPr>
              <w:t>000</w:t>
            </w:r>
            <w:r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5597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970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30748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8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000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5597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30748">
              <w:rPr>
                <w:bCs/>
                <w:color w:val="000000"/>
                <w:sz w:val="16"/>
                <w:szCs w:val="16"/>
              </w:rPr>
              <w:t>8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 </w:t>
            </w:r>
            <w:r w:rsidRPr="00830748">
              <w:rPr>
                <w:bCs/>
                <w:color w:val="000000"/>
                <w:sz w:val="16"/>
                <w:szCs w:val="16"/>
              </w:rPr>
              <w:t>000</w:t>
            </w:r>
            <w:r>
              <w:rPr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55970" w:rsidRDefault="00EC0240" w:rsidP="00EF2E2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C54AB" w:rsidRDefault="00EC0240" w:rsidP="00EF2E21">
            <w:pPr>
              <w:ind w:left="-109" w:right="-11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C54AB" w:rsidRDefault="00EC0240" w:rsidP="00EF2E21">
            <w:pPr>
              <w:ind w:right="-11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A23275" w:rsidRDefault="00EC0240" w:rsidP="00EF2E21">
            <w:pPr>
              <w:ind w:left="-114" w:right="-147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5.3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5597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25 836,0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r w:rsidRPr="00FD1066"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FD1066">
              <w:rPr>
                <w:color w:val="000000"/>
                <w:sz w:val="16"/>
                <w:szCs w:val="16"/>
                <w:lang w:val="en-US"/>
              </w:rPr>
              <w:t>836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D106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098,4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111" w:right="-106"/>
              <w:jc w:val="center"/>
            </w:pPr>
            <w:r w:rsidRPr="007049B6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098,4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098,4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114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F852C5" w:rsidTr="00EF2E21">
        <w:trPr>
          <w:trHeight w:val="331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867 0707 1050329930 611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30748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22 836,0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r w:rsidRPr="00FD1066">
              <w:rPr>
                <w:color w:val="000000"/>
                <w:sz w:val="16"/>
                <w:szCs w:val="16"/>
                <w:lang w:val="en-US"/>
              </w:rPr>
              <w:t>22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FD1066">
              <w:rPr>
                <w:color w:val="000000"/>
                <w:sz w:val="16"/>
                <w:szCs w:val="16"/>
                <w:lang w:val="en-US"/>
              </w:rPr>
              <w:t>836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D106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4 417,8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4 417,8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11" w:right="-106"/>
              <w:jc w:val="center"/>
            </w:pPr>
            <w:r w:rsidRPr="007049B6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4 417,8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4 417,8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114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F852C5" w:rsidTr="00EF2E21">
        <w:trPr>
          <w:trHeight w:val="390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830748" w:rsidRDefault="00EC0240" w:rsidP="00EF2E2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867 0707 1050329930 612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D1066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3 000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11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2 680,6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2 680,6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14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C42B20">
              <w:rPr>
                <w:bCs/>
                <w:sz w:val="16"/>
                <w:szCs w:val="16"/>
              </w:rPr>
              <w:t>Основное мероприятие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42B20">
              <w:rPr>
                <w:bCs/>
                <w:sz w:val="16"/>
                <w:szCs w:val="16"/>
              </w:rPr>
              <w:t>5.4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240" w:rsidRPr="000B78F1" w:rsidRDefault="00EC0240" w:rsidP="00EF2E21">
            <w:pPr>
              <w:ind w:left="-70"/>
              <w:jc w:val="both"/>
              <w:rPr>
                <w:bCs/>
                <w:sz w:val="16"/>
                <w:szCs w:val="16"/>
              </w:rPr>
            </w:pPr>
            <w:r w:rsidRPr="000B78F1">
              <w:rPr>
                <w:bCs/>
                <w:sz w:val="16"/>
                <w:szCs w:val="16"/>
              </w:rPr>
              <w:t xml:space="preserve">Обеспечение Государственных молодежных премий Республики </w:t>
            </w:r>
            <w:r>
              <w:rPr>
                <w:bCs/>
                <w:sz w:val="16"/>
                <w:szCs w:val="16"/>
              </w:rPr>
              <w:br/>
            </w:r>
            <w:r w:rsidRPr="000B78F1">
              <w:rPr>
                <w:bCs/>
                <w:sz w:val="16"/>
                <w:szCs w:val="16"/>
              </w:rPr>
              <w:t>Марий Эл</w:t>
            </w:r>
          </w:p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5597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BE0C89">
              <w:rPr>
                <w:color w:val="000000"/>
                <w:sz w:val="16"/>
                <w:szCs w:val="16"/>
              </w:rPr>
              <w:t>350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E0C89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BE0C89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E0C89">
              <w:rPr>
                <w:sz w:val="16"/>
                <w:szCs w:val="16"/>
              </w:rPr>
              <w:t>50</w:t>
            </w:r>
            <w:r w:rsidRPr="007049B6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E0C89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BE0C89">
              <w:rPr>
                <w:sz w:val="16"/>
                <w:szCs w:val="16"/>
              </w:rPr>
              <w:t>50</w:t>
            </w:r>
            <w:r w:rsidRPr="007049B6">
              <w:rPr>
                <w:sz w:val="16"/>
                <w:szCs w:val="16"/>
              </w:rPr>
              <w:t>,</w:t>
            </w:r>
            <w:r w:rsidRPr="00BE0C89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</w:t>
            </w: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</w:t>
            </w: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14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755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867 0707 1050427500 612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5597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BE0C89">
              <w:rPr>
                <w:color w:val="000000"/>
                <w:sz w:val="16"/>
                <w:szCs w:val="16"/>
              </w:rPr>
              <w:t>350,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E0C89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BE0C89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BE0C89">
              <w:rPr>
                <w:sz w:val="16"/>
                <w:szCs w:val="16"/>
              </w:rPr>
              <w:t>750</w:t>
            </w:r>
            <w:r w:rsidRPr="007049B6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  <w:lang w:val="en-US"/>
              </w:rPr>
            </w:pPr>
            <w:r w:rsidRPr="00BE0C89">
              <w:rPr>
                <w:sz w:val="16"/>
                <w:szCs w:val="16"/>
              </w:rPr>
              <w:t>750</w:t>
            </w:r>
            <w:r w:rsidRPr="007049B6">
              <w:rPr>
                <w:sz w:val="16"/>
                <w:szCs w:val="16"/>
              </w:rPr>
              <w:t>,</w:t>
            </w:r>
            <w:r w:rsidRPr="007049B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14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7049B6" w:rsidTr="00EF2E21">
        <w:trPr>
          <w:trHeight w:val="22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9C542F" w:rsidRDefault="00EC0240" w:rsidP="00EF2E2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Основное </w:t>
            </w:r>
            <w:r>
              <w:rPr>
                <w:bCs/>
                <w:sz w:val="16"/>
                <w:szCs w:val="16"/>
              </w:rPr>
              <w:lastRenderedPageBreak/>
              <w:t>мероприятие 5.6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C42B20" w:rsidRDefault="00EC0240" w:rsidP="00EF2E21">
            <w:pPr>
              <w:ind w:left="-73" w:firstLine="14"/>
              <w:jc w:val="both"/>
              <w:rPr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 xml:space="preserve">Содержание и обеспечение деятельности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государственного бюджетного учреждения Республики Марий Эл «</w:t>
            </w:r>
            <w:r>
              <w:rPr>
                <w:color w:val="000000"/>
                <w:sz w:val="16"/>
                <w:szCs w:val="16"/>
              </w:rPr>
              <w:t>Центр военно-патриотического -воспитания молодежи «Авангард»</w:t>
            </w:r>
            <w:r w:rsidRPr="001930C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D6D0D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33 767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D6D0D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33 767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68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7 148,5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68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7 148,5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68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68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7 148,5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68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7 148,5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14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57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Default="00EC0240" w:rsidP="00EF2E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867 0707 1050674650 611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D6D0D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33 767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9D6D0D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33 767</w:t>
            </w:r>
            <w:r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2 819,1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2 819,1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2 819,1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4532E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2 819,1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5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Default="00EC0240" w:rsidP="00EF2E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867 0707 1050674650 612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4 329,4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4 329,4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3967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40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Default="00EC0240" w:rsidP="00EF2E21">
            <w:pPr>
              <w:jc w:val="center"/>
              <w:rPr>
                <w:bCs/>
                <w:sz w:val="16"/>
                <w:szCs w:val="16"/>
              </w:rPr>
            </w:pPr>
            <w:r w:rsidRPr="00605D09">
              <w:rPr>
                <w:bCs/>
                <w:sz w:val="16"/>
                <w:szCs w:val="16"/>
              </w:rPr>
              <w:t>Основное мероприятие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05D09">
              <w:rPr>
                <w:bCs/>
                <w:sz w:val="16"/>
                <w:szCs w:val="16"/>
              </w:rPr>
              <w:t>5.7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2"/>
              <w:jc w:val="both"/>
              <w:rPr>
                <w:color w:val="000000"/>
                <w:sz w:val="16"/>
                <w:szCs w:val="16"/>
              </w:rPr>
            </w:pPr>
            <w:r w:rsidRPr="00605D09">
              <w:rPr>
                <w:bCs/>
                <w:sz w:val="16"/>
                <w:szCs w:val="16"/>
              </w:rP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867 0707 1050729930 813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5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605D09" w:rsidRDefault="00EC0240" w:rsidP="00EF2E2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867 0707 1050729930 813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6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9C542F">
              <w:rPr>
                <w:bCs/>
                <w:sz w:val="16"/>
                <w:szCs w:val="16"/>
              </w:rPr>
              <w:t>Основное мероприятие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C542F">
              <w:rPr>
                <w:bCs/>
                <w:sz w:val="16"/>
                <w:szCs w:val="16"/>
              </w:rPr>
              <w:t>Е8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C42B20">
              <w:rPr>
                <w:sz w:val="16"/>
                <w:szCs w:val="16"/>
              </w:rPr>
              <w:t>Региональный проект «Социальная активность»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0959DB"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0959DB">
              <w:rPr>
                <w:color w:val="000000"/>
                <w:sz w:val="16"/>
                <w:szCs w:val="16"/>
                <w:lang w:val="en-US"/>
              </w:rPr>
              <w:t>680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0959DB"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 </w:t>
            </w:r>
            <w:r w:rsidRPr="000959DB">
              <w:rPr>
                <w:color w:val="000000"/>
                <w:sz w:val="16"/>
                <w:szCs w:val="16"/>
                <w:lang w:val="en-US"/>
              </w:rPr>
              <w:t>680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959DB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2 680</w:t>
            </w:r>
            <w:r w:rsidRPr="007049B6">
              <w:rPr>
                <w:sz w:val="16"/>
                <w:szCs w:val="16"/>
              </w:rPr>
              <w:t>,</w:t>
            </w:r>
            <w:r w:rsidRPr="007049B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2 680</w:t>
            </w:r>
            <w:r w:rsidRPr="007049B6">
              <w:rPr>
                <w:sz w:val="16"/>
                <w:szCs w:val="16"/>
              </w:rPr>
              <w:t>,</w:t>
            </w:r>
            <w:r w:rsidRPr="007049B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14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867 0707 </w:t>
            </w:r>
            <w:r>
              <w:rPr>
                <w:color w:val="000000"/>
                <w:sz w:val="16"/>
                <w:szCs w:val="16"/>
                <w:lang w:val="en-US"/>
              </w:rPr>
              <w:t>1050829930</w:t>
            </w:r>
            <w:r>
              <w:rPr>
                <w:color w:val="000000"/>
                <w:sz w:val="16"/>
                <w:szCs w:val="16"/>
              </w:rPr>
              <w:t xml:space="preserve">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782" w:rsidRDefault="00EC0240" w:rsidP="00EF2E2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2 680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2 680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1 </w:t>
            </w:r>
            <w:r>
              <w:rPr>
                <w:color w:val="000000"/>
                <w:sz w:val="16"/>
                <w:szCs w:val="16"/>
              </w:rPr>
              <w:t>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72144" w:rsidRDefault="00EC0240" w:rsidP="00EF2E21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1 </w:t>
            </w:r>
            <w:r>
              <w:rPr>
                <w:color w:val="000000"/>
                <w:sz w:val="16"/>
                <w:szCs w:val="16"/>
              </w:rPr>
              <w:t>802,7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C54AB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1 802,7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C54AB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1 802,7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52C5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867 0707 </w:t>
            </w:r>
            <w:r>
              <w:rPr>
                <w:color w:val="000000"/>
                <w:sz w:val="16"/>
                <w:szCs w:val="16"/>
                <w:lang w:val="en-US"/>
              </w:rPr>
              <w:t>1050829930</w:t>
            </w:r>
            <w:r>
              <w:rPr>
                <w:color w:val="000000"/>
                <w:sz w:val="16"/>
                <w:szCs w:val="16"/>
              </w:rPr>
              <w:t xml:space="preserve"> 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ind w:left="-77"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ind w:left="-77"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867 0707 </w:t>
            </w:r>
            <w:r>
              <w:rPr>
                <w:color w:val="000000"/>
                <w:sz w:val="16"/>
                <w:szCs w:val="16"/>
                <w:lang w:val="en-US"/>
              </w:rPr>
              <w:t>1050829930</w:t>
            </w:r>
            <w:r>
              <w:rPr>
                <w:color w:val="000000"/>
                <w:sz w:val="16"/>
                <w:szCs w:val="16"/>
              </w:rPr>
              <w:t xml:space="preserve"> 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C54AB" w:rsidRDefault="00EC0240" w:rsidP="00EF2E21">
            <w:pPr>
              <w:ind w:left="-77"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ind w:left="-77"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867 0707 </w:t>
            </w:r>
            <w:r>
              <w:rPr>
                <w:color w:val="000000"/>
                <w:sz w:val="16"/>
                <w:szCs w:val="16"/>
                <w:lang w:val="en-US"/>
              </w:rPr>
              <w:t>1050829930</w:t>
            </w:r>
            <w:r>
              <w:rPr>
                <w:color w:val="000000"/>
                <w:sz w:val="16"/>
                <w:szCs w:val="16"/>
              </w:rPr>
              <w:t xml:space="preserve">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ind w:left="-77"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ind w:left="-77"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867 0707 </w:t>
            </w:r>
            <w:r>
              <w:rPr>
                <w:color w:val="000000"/>
                <w:sz w:val="16"/>
                <w:szCs w:val="16"/>
                <w:lang w:val="en-US"/>
              </w:rPr>
              <w:t>1050829930</w:t>
            </w:r>
            <w:r>
              <w:rPr>
                <w:color w:val="000000"/>
                <w:sz w:val="16"/>
                <w:szCs w:val="16"/>
              </w:rPr>
              <w:t xml:space="preserve">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8C54AB" w:rsidRDefault="00EC0240" w:rsidP="00EF2E21">
            <w:pPr>
              <w:ind w:left="-77"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ind w:left="-77" w:right="-1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867 0707 1050129930 612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852C5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105Е854120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105Е854120 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105Е854120 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A232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A23275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14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28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spacing w:after="240"/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внутреннего и выездного туризма в Республике Марий Эл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03782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0378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03782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037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1 990,7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1 990,7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1 990,7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1 990,7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1 990,7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 990,7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14" w:right="-147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786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0240" w:rsidRPr="007049B6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6.3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Конкурсный отбор на соискание грантов Главы Республики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30C0">
              <w:rPr>
                <w:color w:val="000000"/>
                <w:sz w:val="16"/>
                <w:szCs w:val="16"/>
              </w:rPr>
              <w:t>Марий Эл в области внутреннего и въездного туризма в Республике Марий Эл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jc w:val="center"/>
            </w:pPr>
            <w:r w:rsidRPr="009B49AF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9B49AF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</w:rPr>
              <w:t>900,0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900,0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900,0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68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867 0412 1060349790 613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  <w:r w:rsidRPr="008115C6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>
              <w:rPr>
                <w:color w:val="000000"/>
                <w:sz w:val="16"/>
                <w:szCs w:val="16"/>
              </w:rPr>
              <w:t>6</w:t>
            </w:r>
            <w:r w:rsidRPr="008115C6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46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 xml:space="preserve">867 0412 1060349790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1930C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  <w:r w:rsidRPr="008115C6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>
              <w:rPr>
                <w:color w:val="000000"/>
                <w:sz w:val="16"/>
                <w:szCs w:val="16"/>
              </w:rPr>
              <w:t>3</w:t>
            </w:r>
            <w:r w:rsidRPr="008115C6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44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6.4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Информационно-аналитическое обеспечение развития туризма в Республике Марий Эл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78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  <w:lang w:val="en-US"/>
              </w:rPr>
            </w:pPr>
            <w:r w:rsidRPr="007049B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300,0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68" w:right="-147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63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867 0412 1060449790 622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0354CD">
              <w:rPr>
                <w:color w:val="000000"/>
                <w:sz w:val="16"/>
                <w:szCs w:val="16"/>
                <w:lang w:val="en-US"/>
              </w:rPr>
              <w:t>300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0354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0354CD"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  <w:lang w:val="en-US"/>
              </w:rPr>
              <w:t>00,</w:t>
            </w:r>
            <w:r w:rsidRPr="000354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DB0280">
              <w:rPr>
                <w:color w:val="000000"/>
                <w:sz w:val="16"/>
                <w:szCs w:val="16"/>
                <w:lang w:val="en-US"/>
              </w:rPr>
              <w:t>300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B028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DB0280">
              <w:rPr>
                <w:color w:val="000000"/>
                <w:sz w:val="16"/>
                <w:szCs w:val="16"/>
                <w:lang w:val="en-US"/>
              </w:rPr>
              <w:t>300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B028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DB0280">
              <w:rPr>
                <w:color w:val="000000"/>
                <w:sz w:val="16"/>
                <w:szCs w:val="16"/>
                <w:lang w:val="en-US"/>
              </w:rPr>
              <w:t>300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B028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DB0280">
              <w:rPr>
                <w:color w:val="000000"/>
                <w:sz w:val="16"/>
                <w:szCs w:val="16"/>
                <w:lang w:val="en-US"/>
              </w:rPr>
              <w:t>300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B028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68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363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867 0707 1060449790 612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89" w:right="-1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31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Основное мероприятие 6.5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Продвижение туристических ресурсов Республики Марий Эл на мировой и внутренний туристские рынки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8330E6">
              <w:rPr>
                <w:color w:val="000000"/>
                <w:sz w:val="16"/>
                <w:szCs w:val="16"/>
                <w:lang w:val="en-US"/>
              </w:rPr>
              <w:t>550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330E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8330E6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50,</w:t>
            </w:r>
            <w:r w:rsidRPr="008330E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550</w:t>
            </w:r>
            <w:r w:rsidRPr="007049B6">
              <w:rPr>
                <w:sz w:val="16"/>
                <w:szCs w:val="16"/>
              </w:rPr>
              <w:t>,</w:t>
            </w:r>
            <w:r w:rsidRPr="007049B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550</w:t>
            </w:r>
            <w:r w:rsidRPr="007049B6">
              <w:rPr>
                <w:sz w:val="16"/>
                <w:szCs w:val="16"/>
              </w:rPr>
              <w:t>,</w:t>
            </w:r>
            <w:r w:rsidRPr="007049B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89" w:right="-191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 xml:space="preserve">туризм Республики </w:t>
            </w:r>
            <w:r w:rsidRPr="001930C0">
              <w:rPr>
                <w:color w:val="000000"/>
                <w:sz w:val="16"/>
                <w:szCs w:val="16"/>
              </w:rPr>
              <w:lastRenderedPageBreak/>
              <w:t>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867 0412 1060549790 622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378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550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550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550,</w:t>
            </w:r>
            <w:r w:rsidRPr="00C419D3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>
              <w:rPr>
                <w:color w:val="000000"/>
                <w:sz w:val="16"/>
                <w:szCs w:val="16"/>
                <w:lang w:val="en-US"/>
              </w:rPr>
              <w:t>550,</w:t>
            </w:r>
            <w:r w:rsidRPr="00C419D3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9326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93267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89" w:right="-1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867 0707 1060549790 612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89" w:right="-1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lastRenderedPageBreak/>
              <w:t>Основное мероприятие 6.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Научное и кадровое обеспечение сферы туризма в Республике Марий Эл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22" w:firstLine="14"/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BF3365">
              <w:rPr>
                <w:color w:val="000000"/>
                <w:sz w:val="16"/>
                <w:szCs w:val="16"/>
                <w:lang w:val="en-US"/>
              </w:rPr>
              <w:t>240</w:t>
            </w:r>
            <w:r w:rsidRPr="00BF3365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BF3365">
              <w:rPr>
                <w:color w:val="000000"/>
                <w:sz w:val="16"/>
                <w:szCs w:val="16"/>
                <w:lang w:val="en-US"/>
              </w:rPr>
              <w:t>240</w:t>
            </w:r>
            <w:r w:rsidRPr="00BF3365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240</w:t>
            </w:r>
            <w:r w:rsidRPr="007049B6"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jc w:val="center"/>
            </w:pPr>
            <w:r w:rsidRPr="007049B6">
              <w:rPr>
                <w:sz w:val="16"/>
                <w:szCs w:val="16"/>
                <w:lang w:val="en-US"/>
              </w:rPr>
              <w:t>240</w:t>
            </w:r>
            <w:r w:rsidRPr="007049B6">
              <w:rPr>
                <w:sz w:val="16"/>
                <w:szCs w:val="16"/>
              </w:rPr>
              <w:t>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240,7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240,7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7049B6" w:rsidRDefault="00EC0240" w:rsidP="00EF2E21">
            <w:pPr>
              <w:ind w:left="-89" w:right="-191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67 0412 1060649790 622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3A7761">
              <w:rPr>
                <w:color w:val="000000"/>
                <w:sz w:val="16"/>
                <w:szCs w:val="16"/>
                <w:lang w:val="en-US"/>
              </w:rPr>
              <w:t>240</w:t>
            </w:r>
            <w:r w:rsidRPr="003A7761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jc w:val="center"/>
            </w:pPr>
            <w:r w:rsidRPr="003A7761">
              <w:rPr>
                <w:color w:val="000000"/>
                <w:sz w:val="16"/>
                <w:szCs w:val="16"/>
                <w:lang w:val="en-US"/>
              </w:rPr>
              <w:t>240</w:t>
            </w:r>
            <w:r w:rsidRPr="003A7761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ind w:left="-89" w:right="-1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40" w:rsidRPr="001930C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867 0707 10606</w:t>
            </w:r>
            <w:r w:rsidRPr="001930C0">
              <w:rPr>
                <w:color w:val="000000"/>
                <w:sz w:val="16"/>
                <w:szCs w:val="16"/>
              </w:rPr>
              <w:t>49790 612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240" w:rsidRDefault="00EC0240" w:rsidP="00EF2E21">
            <w:pPr>
              <w:ind w:left="-89" w:right="-1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3912C9">
              <w:rPr>
                <w:bCs/>
                <w:sz w:val="16"/>
                <w:szCs w:val="16"/>
                <w:lang w:eastAsia="en-US"/>
              </w:rPr>
              <w:t xml:space="preserve">Подпрограмма 7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  <w:r w:rsidRPr="003912C9">
              <w:rPr>
                <w:bCs/>
                <w:sz w:val="16"/>
                <w:szCs w:val="16"/>
                <w:lang w:eastAsia="en-US"/>
              </w:rPr>
              <w:t>Реализация региональных проектов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C322A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307 642,2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18 218,2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C322AF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89 424,0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297 600,5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9 615,7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322AF" w:rsidRDefault="00EC0240" w:rsidP="00EF2E21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287 984,8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930C0">
              <w:rPr>
                <w:color w:val="000000"/>
                <w:sz w:val="16"/>
                <w:szCs w:val="16"/>
              </w:rPr>
              <w:t>Минспорт</w:t>
            </w:r>
            <w:proofErr w:type="spellEnd"/>
            <w:r w:rsidRPr="001930C0">
              <w:rPr>
                <w:color w:val="000000"/>
                <w:sz w:val="16"/>
                <w:szCs w:val="16"/>
              </w:rPr>
              <w:br/>
              <w:t>туризм 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3912C9">
              <w:rPr>
                <w:bCs/>
                <w:sz w:val="16"/>
                <w:szCs w:val="16"/>
                <w:lang w:eastAsia="en-US"/>
              </w:rPr>
              <w:t xml:space="preserve">Основное мероприятие 7.1.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  <w:r w:rsidRPr="003912C9">
              <w:rPr>
                <w:bCs/>
                <w:sz w:val="16"/>
                <w:szCs w:val="16"/>
                <w:lang w:eastAsia="en-US"/>
              </w:rPr>
              <w:t>Региональный проект «Спорт - норма жизни</w:t>
            </w:r>
            <w:r>
              <w:rPr>
                <w:bCs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 w:rsidRPr="001930C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307 642,2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18 218,2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289 424,0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297 600,5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9 615,7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37748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287 984,8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80" w:right="-142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43521A">
              <w:rPr>
                <w:sz w:val="16"/>
                <w:szCs w:val="16"/>
                <w:lang w:eastAsia="en-US"/>
              </w:rPr>
              <w:t>Минспорт</w:t>
            </w:r>
            <w:proofErr w:type="spellEnd"/>
            <w:r w:rsidRPr="0043521A">
              <w:rPr>
                <w:sz w:val="16"/>
                <w:szCs w:val="16"/>
                <w:lang w:eastAsia="en-US"/>
              </w:rPr>
              <w:t>-туризм Республики Марий Эл,</w:t>
            </w:r>
          </w:p>
          <w:p w:rsidR="00EC0240" w:rsidRPr="0043521A" w:rsidRDefault="00EC0240" w:rsidP="00EF2E21">
            <w:pPr>
              <w:ind w:left="-80" w:right="-142"/>
              <w:jc w:val="center"/>
              <w:rPr>
                <w:sz w:val="16"/>
                <w:szCs w:val="16"/>
                <w:lang w:eastAsia="en-US"/>
              </w:rPr>
            </w:pPr>
          </w:p>
          <w:p w:rsidR="00EC0240" w:rsidRPr="0043521A" w:rsidRDefault="00EC0240" w:rsidP="00EF2E21">
            <w:pPr>
              <w:ind w:left="-80" w:right="-142"/>
              <w:jc w:val="center"/>
              <w:rPr>
                <w:sz w:val="16"/>
                <w:szCs w:val="16"/>
                <w:lang w:eastAsia="en-US"/>
              </w:rPr>
            </w:pPr>
            <w:r w:rsidRPr="0043521A">
              <w:rPr>
                <w:sz w:val="16"/>
                <w:szCs w:val="16"/>
                <w:lang w:eastAsia="en-US"/>
              </w:rPr>
              <w:t>Минстрой</w:t>
            </w:r>
            <w:r w:rsidRPr="0043521A">
              <w:rPr>
                <w:sz w:val="16"/>
                <w:szCs w:val="16"/>
                <w:lang w:eastAsia="en-US"/>
              </w:rPr>
              <w:br/>
              <w:t>и ЖКХ</w:t>
            </w:r>
          </w:p>
          <w:p w:rsidR="00EC0240" w:rsidRPr="001930C0" w:rsidRDefault="00EC0240" w:rsidP="00EF2E21">
            <w:pPr>
              <w:ind w:left="-80" w:right="-142"/>
              <w:jc w:val="center"/>
              <w:rPr>
                <w:color w:val="000000"/>
                <w:sz w:val="16"/>
                <w:szCs w:val="16"/>
              </w:rPr>
            </w:pPr>
            <w:r w:rsidRPr="0043521A">
              <w:rPr>
                <w:sz w:val="16"/>
                <w:szCs w:val="16"/>
                <w:lang w:eastAsia="en-US"/>
              </w:rPr>
              <w:t>Республики Марий Эл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43521A" w:rsidRDefault="00EC0240" w:rsidP="00EF2E21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832 1102 107Р551390 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521A" w:rsidRDefault="00EC0240" w:rsidP="00EF2E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3521A" w:rsidRDefault="00EC0240" w:rsidP="00EF2E2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07419" w:rsidRDefault="00EC0240" w:rsidP="00EF2E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191 990,8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3 839,9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188 150,9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191 990,8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3 839,8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C0166" w:rsidRDefault="00EC0240" w:rsidP="00EF2E21">
            <w:pPr>
              <w:ind w:left="-90" w:right="-147" w:firstLine="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188 150,9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1102 107Р551390 523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38 141,7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37 378,9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38 141,7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D34F2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37 378,9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BE3D3C" w:rsidRDefault="00EC0240" w:rsidP="00EF2E2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832 1102 107Р55139</w:t>
            </w:r>
            <w:r>
              <w:rPr>
                <w:color w:val="000000"/>
                <w:sz w:val="16"/>
                <w:szCs w:val="16"/>
                <w:lang w:val="en-US"/>
              </w:rPr>
              <w:t>F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BE3D3C" w:rsidRDefault="00EC0240" w:rsidP="00EF2E21">
            <w:pPr>
              <w:ind w:left="-108" w:right="-1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50 242,0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3E2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1 004,9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3E2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49 237,1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48 773,4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47 797,9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BE3D3C" w:rsidRDefault="00EC0240" w:rsidP="00EF2E2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832 1102 107Р571390 </w:t>
            </w:r>
            <w:r>
              <w:rPr>
                <w:color w:val="000000"/>
                <w:sz w:val="16"/>
                <w:szCs w:val="16"/>
                <w:lang w:val="en-US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76414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3E2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9 727,5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3E2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1 235,1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1 235,1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Pr="00BE3D3C" w:rsidRDefault="00EC0240" w:rsidP="00EF2E2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832 1102 107Р571390 523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76414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3E2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2 584,0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3E22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2 503,28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2 503,28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1103 107Р550810 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425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3 014,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583E22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2 953,9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24251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3 014,2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D628C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EF6F91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2 953,9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1103 107Р550810 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82" w:right="-14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1103 107Р552290 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lang w:val="en-US"/>
              </w:rPr>
              <w:t>589,2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91,8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4 497,4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CA066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  <w:lang w:val="en-US"/>
              </w:rPr>
              <w:t>589,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91,8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472595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4 497,4</w:t>
            </w:r>
          </w:p>
        </w:tc>
      </w:tr>
      <w:tr w:rsidR="00EC0240" w:rsidRPr="00F409D3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ind w:left="-73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 1102 107Р552280 521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6 911,8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409D3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7 052,9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409D3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F409D3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6 911,8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sz w:val="16"/>
                <w:szCs w:val="16"/>
                <w:lang w:eastAsia="en-US"/>
              </w:rPr>
            </w:pPr>
            <w:r w:rsidRPr="003912C9">
              <w:rPr>
                <w:bCs/>
                <w:sz w:val="16"/>
                <w:szCs w:val="16"/>
                <w:lang w:eastAsia="en-US"/>
              </w:rPr>
              <w:t xml:space="preserve">Основное мероприятие 7.2. 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  <w:r w:rsidRPr="003912C9">
              <w:rPr>
                <w:sz w:val="16"/>
                <w:szCs w:val="16"/>
                <w:lang w:eastAsia="en-US"/>
              </w:rPr>
              <w:t>Региональный проект «Социальная активность»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7049B6" w:rsidRDefault="00EC0240" w:rsidP="00EF2E21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049B6">
              <w:rPr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867 0707 </w:t>
            </w:r>
            <w:r w:rsidRPr="0043521A">
              <w:rPr>
                <w:color w:val="000000"/>
                <w:sz w:val="16"/>
                <w:szCs w:val="16"/>
                <w:lang w:eastAsia="en-US"/>
              </w:rPr>
              <w:t>107Е829930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867 0707 </w:t>
            </w:r>
            <w:r w:rsidRPr="0043521A">
              <w:rPr>
                <w:color w:val="000000"/>
                <w:sz w:val="16"/>
                <w:szCs w:val="16"/>
                <w:lang w:eastAsia="en-US"/>
              </w:rPr>
              <w:t>107Е829930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613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867 0707 </w:t>
            </w:r>
            <w:r w:rsidRPr="0043521A">
              <w:rPr>
                <w:color w:val="000000"/>
                <w:sz w:val="16"/>
                <w:szCs w:val="16"/>
                <w:lang w:eastAsia="en-US"/>
              </w:rPr>
              <w:t>107Е829930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633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867 0707 </w:t>
            </w:r>
            <w:r w:rsidRPr="0043521A">
              <w:rPr>
                <w:color w:val="000000"/>
                <w:sz w:val="16"/>
                <w:szCs w:val="16"/>
                <w:lang w:eastAsia="en-US"/>
              </w:rPr>
              <w:t>107Е854120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867 0707 </w:t>
            </w:r>
            <w:r w:rsidRPr="0043521A">
              <w:rPr>
                <w:color w:val="000000"/>
                <w:sz w:val="16"/>
                <w:szCs w:val="16"/>
                <w:lang w:eastAsia="en-US"/>
              </w:rPr>
              <w:t>107Е854120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613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C0240" w:rsidRPr="001930C0" w:rsidTr="00EF2E21">
        <w:trPr>
          <w:trHeight w:val="2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3912C9" w:rsidRDefault="00EC0240" w:rsidP="00EF2E21">
            <w:pPr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1930C0" w:rsidRDefault="00EC0240" w:rsidP="00EF2E21">
            <w:pPr>
              <w:ind w:left="-7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Pr="001930C0" w:rsidRDefault="00EC0240" w:rsidP="00EF2E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240" w:rsidRDefault="00EC0240" w:rsidP="00EF2E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867 0707 </w:t>
            </w:r>
            <w:r w:rsidRPr="0043521A">
              <w:rPr>
                <w:color w:val="000000"/>
                <w:sz w:val="16"/>
                <w:szCs w:val="16"/>
                <w:lang w:eastAsia="en-US"/>
              </w:rPr>
              <w:t>107Е854120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633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40" w:rsidRDefault="00EC0240" w:rsidP="00EF2E2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3F5965" w:rsidRPr="00E762B9" w:rsidRDefault="003F5965" w:rsidP="003F5965">
      <w:pPr>
        <w:pStyle w:val="afa"/>
        <w:ind w:left="-540"/>
        <w:rPr>
          <w:rFonts w:ascii="Times New Roman" w:hAnsi="Times New Roman"/>
          <w:color w:val="000000" w:themeColor="text1"/>
          <w:sz w:val="16"/>
          <w:szCs w:val="16"/>
        </w:rPr>
      </w:pPr>
      <w:r w:rsidRPr="00E762B9">
        <w:rPr>
          <w:rFonts w:ascii="Times New Roman" w:hAnsi="Times New Roman"/>
          <w:color w:val="000000" w:themeColor="text1"/>
          <w:sz w:val="16"/>
          <w:szCs w:val="16"/>
        </w:rPr>
        <w:t>_____________________________</w:t>
      </w:r>
    </w:p>
    <w:p w:rsidR="003F5965" w:rsidRPr="00E762B9" w:rsidRDefault="003F5965" w:rsidP="003F5965">
      <w:pPr>
        <w:ind w:left="-540"/>
        <w:rPr>
          <w:color w:val="000000" w:themeColor="text1"/>
        </w:rPr>
      </w:pPr>
      <w:bookmarkStart w:id="2" w:name="sub_1171"/>
      <w:r w:rsidRPr="00E762B9">
        <w:rPr>
          <w:color w:val="000000" w:themeColor="text1"/>
        </w:rPr>
        <w:t>* Для годового отчета - 31 декабря отчетного года.</w:t>
      </w:r>
    </w:p>
    <w:p w:rsidR="003F5965" w:rsidRPr="00E762B9" w:rsidRDefault="003F5965" w:rsidP="003F5965">
      <w:pPr>
        <w:ind w:left="-540"/>
        <w:rPr>
          <w:color w:val="000000" w:themeColor="text1"/>
        </w:rPr>
      </w:pPr>
      <w:r w:rsidRPr="00E762B9">
        <w:rPr>
          <w:color w:val="000000" w:themeColor="text1"/>
        </w:rPr>
        <w:t>** При условии выделения средств.</w:t>
      </w:r>
    </w:p>
    <w:p w:rsidR="003F5965" w:rsidRPr="00E762B9" w:rsidRDefault="003F5965" w:rsidP="003F5965">
      <w:pPr>
        <w:ind w:left="-540"/>
        <w:rPr>
          <w:color w:val="000000" w:themeColor="text1"/>
        </w:rPr>
      </w:pPr>
      <w:bookmarkStart w:id="3" w:name="sub_1172"/>
      <w:bookmarkEnd w:id="2"/>
      <w:r w:rsidRPr="00E762B9">
        <w:rPr>
          <w:color w:val="000000" w:themeColor="text1"/>
        </w:rPr>
        <w:t>*** Под обеспечением реализации государственной программы понимается деятельность, не направленная на реализацию ведомственных целевых программ, основных мероприятий подпрограмм.».</w:t>
      </w:r>
    </w:p>
    <w:p w:rsidR="003F5965" w:rsidRPr="00E762B9" w:rsidRDefault="003F5965">
      <w:pPr>
        <w:rPr>
          <w:color w:val="000000" w:themeColor="text1"/>
        </w:rPr>
      </w:pPr>
      <w:r w:rsidRPr="00E762B9">
        <w:rPr>
          <w:color w:val="000000" w:themeColor="text1"/>
        </w:rPr>
        <w:br w:type="page"/>
      </w:r>
    </w:p>
    <w:bookmarkEnd w:id="3"/>
    <w:p w:rsidR="00EC0240" w:rsidRDefault="00EC0240" w:rsidP="00EC0240">
      <w:pPr>
        <w:ind w:right="480"/>
        <w:jc w:val="right"/>
        <w:rPr>
          <w:rStyle w:val="af8"/>
          <w:color w:val="000000" w:themeColor="text1"/>
          <w:sz w:val="28"/>
          <w:szCs w:val="28"/>
        </w:rPr>
      </w:pPr>
      <w:r w:rsidRPr="00E762B9">
        <w:rPr>
          <w:rStyle w:val="af8"/>
          <w:color w:val="000000" w:themeColor="text1"/>
          <w:sz w:val="28"/>
          <w:szCs w:val="28"/>
        </w:rPr>
        <w:lastRenderedPageBreak/>
        <w:t>Таблица 3</w:t>
      </w:r>
    </w:p>
    <w:p w:rsidR="00EC0240" w:rsidRPr="00E762B9" w:rsidRDefault="00EC0240" w:rsidP="00EC0240">
      <w:pPr>
        <w:ind w:right="480"/>
        <w:jc w:val="right"/>
        <w:rPr>
          <w:b/>
          <w:bCs/>
          <w:color w:val="000000" w:themeColor="text1"/>
          <w:sz w:val="28"/>
          <w:szCs w:val="28"/>
        </w:rPr>
      </w:pPr>
    </w:p>
    <w:p w:rsidR="00EC0240" w:rsidRDefault="00EC0240" w:rsidP="00CE2DC2">
      <w:pPr>
        <w:pStyle w:val="1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 Ф О Р М А Ц И Я</w:t>
      </w:r>
    </w:p>
    <w:p w:rsidR="00EC0240" w:rsidRPr="00E762B9" w:rsidRDefault="00EC0240" w:rsidP="00CE2DC2">
      <w:pPr>
        <w:pStyle w:val="1"/>
        <w:contextualSpacing/>
        <w:jc w:val="center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 xml:space="preserve">о расходах источников ресурсного обеспечения на реализацию целей государственной программы Республики </w:t>
      </w:r>
      <w:r w:rsidRPr="00E762B9">
        <w:rPr>
          <w:color w:val="000000" w:themeColor="text1"/>
          <w:sz w:val="28"/>
          <w:szCs w:val="28"/>
        </w:rPr>
        <w:br/>
        <w:t>Марий Эл «Развитие физической культуры, спорта, туризма и молодежной политики в Республике Мари</w:t>
      </w:r>
      <w:r>
        <w:rPr>
          <w:color w:val="000000" w:themeColor="text1"/>
          <w:sz w:val="28"/>
          <w:szCs w:val="28"/>
        </w:rPr>
        <w:t xml:space="preserve">й Эл» </w:t>
      </w:r>
      <w:r>
        <w:rPr>
          <w:color w:val="000000" w:themeColor="text1"/>
          <w:sz w:val="28"/>
          <w:szCs w:val="28"/>
        </w:rPr>
        <w:br/>
        <w:t xml:space="preserve">на 2013 - 2025 годы в 2022 </w:t>
      </w:r>
      <w:r w:rsidRPr="00E762B9">
        <w:rPr>
          <w:color w:val="000000" w:themeColor="text1"/>
          <w:sz w:val="28"/>
          <w:szCs w:val="28"/>
        </w:rPr>
        <w:t>г.</w:t>
      </w:r>
    </w:p>
    <w:p w:rsidR="00EC0240" w:rsidRPr="00E762B9" w:rsidRDefault="00EC0240" w:rsidP="00EC0240">
      <w:pPr>
        <w:ind w:right="480"/>
        <w:jc w:val="right"/>
        <w:rPr>
          <w:bCs/>
          <w:color w:val="000000" w:themeColor="text1"/>
        </w:rPr>
      </w:pPr>
      <w:r w:rsidRPr="00E762B9">
        <w:rPr>
          <w:bCs/>
          <w:color w:val="000000" w:themeColor="text1"/>
        </w:rPr>
        <w:t>(тыс. 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5245"/>
        <w:gridCol w:w="1985"/>
        <w:gridCol w:w="1984"/>
      </w:tblGrid>
      <w:tr w:rsidR="00EC0240" w:rsidRPr="00E762B9" w:rsidTr="00EF2E21">
        <w:trPr>
          <w:trHeight w:val="1396"/>
        </w:trPr>
        <w:tc>
          <w:tcPr>
            <w:tcW w:w="1985" w:type="dxa"/>
            <w:vAlign w:val="center"/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Статус</w:t>
            </w:r>
          </w:p>
        </w:tc>
        <w:tc>
          <w:tcPr>
            <w:tcW w:w="3685" w:type="dxa"/>
            <w:vAlign w:val="center"/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5245" w:type="dxa"/>
            <w:vAlign w:val="center"/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Источники финансового обеспечения</w:t>
            </w:r>
          </w:p>
        </w:tc>
        <w:tc>
          <w:tcPr>
            <w:tcW w:w="1985" w:type="dxa"/>
            <w:vAlign w:val="center"/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Оценка расходов</w:t>
            </w:r>
          </w:p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(в соответствии с государственной программой)</w:t>
            </w:r>
          </w:p>
        </w:tc>
        <w:tc>
          <w:tcPr>
            <w:tcW w:w="1984" w:type="dxa"/>
            <w:vAlign w:val="center"/>
          </w:tcPr>
          <w:p w:rsidR="00EC0240" w:rsidRPr="00E762B9" w:rsidRDefault="00EC0240" w:rsidP="00EF2E21">
            <w:pPr>
              <w:pStyle w:val="af1"/>
              <w:ind w:left="-9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Фактические расходы (кассовые расходы источников ресурсного обеспечения)</w:t>
            </w:r>
          </w:p>
        </w:tc>
      </w:tr>
    </w:tbl>
    <w:p w:rsidR="00EC0240" w:rsidRPr="00E762B9" w:rsidRDefault="00EC0240" w:rsidP="00EC0240">
      <w:pPr>
        <w:rPr>
          <w:color w:val="000000" w:themeColor="text1"/>
          <w:sz w:val="2"/>
          <w:szCs w:val="2"/>
        </w:rPr>
      </w:pPr>
    </w:p>
    <w:tbl>
      <w:tblPr>
        <w:tblW w:w="16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685"/>
        <w:gridCol w:w="5245"/>
        <w:gridCol w:w="1985"/>
        <w:gridCol w:w="1985"/>
        <w:gridCol w:w="1985"/>
      </w:tblGrid>
      <w:tr w:rsidR="00EC0240" w:rsidRPr="00E762B9" w:rsidTr="00EF2E21">
        <w:trPr>
          <w:gridAfter w:val="1"/>
          <w:wAfter w:w="1985" w:type="dxa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c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Государственная 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«Развитие физической культуры, спорта, туризма и молодежной политики в Республике </w:t>
            </w:r>
            <w:r w:rsidRPr="0026063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br/>
              <w:t>Марий Эл» на 2013 - 2025 годы</w:t>
            </w:r>
          </w:p>
          <w:p w:rsidR="00EC0240" w:rsidRPr="00260631" w:rsidRDefault="00EC0240" w:rsidP="00EF2E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983 670,3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991 844,3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jc w:val="center"/>
              <w:rPr>
                <w:color w:val="000000" w:themeColor="text1"/>
              </w:rPr>
            </w:pPr>
            <w:r w:rsidRPr="00FE42E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16 227,3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jc w:val="center"/>
              <w:rPr>
                <w:color w:val="000000" w:themeColor="text1"/>
              </w:rPr>
            </w:pPr>
            <w:r w:rsidRPr="00FE42EF">
              <w:rPr>
                <w:color w:val="000000" w:themeColor="text1"/>
              </w:rPr>
              <w:t>63</w:t>
            </w:r>
            <w:r>
              <w:rPr>
                <w:color w:val="000000" w:themeColor="text1"/>
              </w:rPr>
              <w:t>2 527,6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367 424,0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42EF">
              <w:rPr>
                <w:rFonts w:ascii="Times New Roman" w:hAnsi="Times New Roman"/>
                <w:color w:val="000000" w:themeColor="text1"/>
              </w:rPr>
              <w:t>359 296,5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Развитие физической культуры и массового спорта</w:t>
            </w:r>
          </w:p>
          <w:p w:rsidR="00EC0240" w:rsidRPr="00260631" w:rsidRDefault="00EC0240" w:rsidP="00EF2E2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387 269,7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379 880,6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302 664,5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308 568,9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71 311,7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5311E" w:rsidRDefault="00EC0240" w:rsidP="00EF2E21">
            <w:pPr>
              <w:pStyle w:val="af1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5311E" w:rsidRDefault="00EC0240" w:rsidP="00EF2E21">
            <w:pPr>
              <w:pStyle w:val="af1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c"/>
              <w:ind w:left="-13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Cs/>
                <w:color w:val="000000" w:themeColor="text1"/>
                <w:sz w:val="22"/>
                <w:szCs w:val="22"/>
              </w:rPr>
              <w:t xml:space="preserve">Реализация комплекса мер по организации и проведению физкультурных мероприятий и </w:t>
            </w:r>
            <w:r w:rsidRPr="00260631">
              <w:rPr>
                <w:bCs/>
                <w:color w:val="000000" w:themeColor="text1"/>
                <w:sz w:val="22"/>
                <w:szCs w:val="22"/>
              </w:rPr>
              <w:lastRenderedPageBreak/>
              <w:t>спортивных мероприятий</w:t>
            </w:r>
          </w:p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78 855,3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72 099,4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787,7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71 311,7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ind w:left="-135"/>
              <w:jc w:val="center"/>
              <w:rPr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1.2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Cs/>
                <w:color w:val="000000" w:themeColor="text1"/>
                <w:sz w:val="22"/>
                <w:szCs w:val="22"/>
              </w:rPr>
              <w:t>Развитие спортивной медицины и обеспечение деятельности спортивных сооружений</w:t>
            </w:r>
          </w:p>
          <w:p w:rsidR="00EC0240" w:rsidRPr="00260631" w:rsidRDefault="00EC0240" w:rsidP="00EF2E2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301 109,1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307 081,2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301 109,1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307 081,2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ind w:left="-135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1.3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Cs/>
                <w:color w:val="000000" w:themeColor="text1"/>
                <w:sz w:val="22"/>
                <w:szCs w:val="22"/>
              </w:rPr>
              <w:t>Мероприятия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ind w:left="-135" w:right="-108"/>
              <w:jc w:val="center"/>
              <w:rPr>
                <w:bCs/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1.4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Cs/>
                <w:color w:val="000000" w:themeColor="text1"/>
                <w:sz w:val="22"/>
                <w:szCs w:val="22"/>
              </w:rPr>
              <w:t>Развитие массового спорта, в том числе гранты Правительства Республики Марий Эл на развитие физической культуры и массового спорта</w:t>
            </w:r>
          </w:p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41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Р5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Региональный проект «Спорт-норма жизни»</w:t>
            </w:r>
          </w:p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  <w:p w:rsidR="00EC0240" w:rsidRPr="00260631" w:rsidRDefault="00EC0240" w:rsidP="00EF2E21">
            <w:pPr>
              <w:tabs>
                <w:tab w:val="left" w:pos="1105"/>
              </w:tabs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R3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Региональный проект «Безопасность дорожного движения»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E762B9">
              <w:rPr>
                <w:b/>
                <w:bCs/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/>
                <w:bCs/>
                <w:color w:val="000000" w:themeColor="text1"/>
                <w:sz w:val="22"/>
                <w:szCs w:val="22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EC0240" w:rsidRPr="00260631" w:rsidRDefault="00EC0240" w:rsidP="00EF2E2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180 796,1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189 804,5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180 796,1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189 804,5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 xml:space="preserve">Основное </w:t>
            </w:r>
          </w:p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мероприятие 2.1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 xml:space="preserve">Содержание </w:t>
            </w:r>
            <w:r w:rsidRPr="00260631">
              <w:rPr>
                <w:color w:val="000000" w:themeColor="text1"/>
                <w:sz w:val="22"/>
                <w:szCs w:val="22"/>
              </w:rPr>
              <w:br/>
              <w:t xml:space="preserve">и обеспечение деятельности государственного бюджетного профессионального образовательного учреждения Республики </w:t>
            </w:r>
            <w:r w:rsidRPr="00260631">
              <w:rPr>
                <w:color w:val="000000" w:themeColor="text1"/>
                <w:sz w:val="22"/>
                <w:szCs w:val="22"/>
              </w:rPr>
              <w:br/>
              <w:t>Марий Эл «Училище олимпийского резерва»</w:t>
            </w:r>
          </w:p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47 191,4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47 865,8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47 191,4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47 865,8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2.2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 xml:space="preserve">Содержание </w:t>
            </w:r>
            <w:r w:rsidRPr="00260631">
              <w:rPr>
                <w:color w:val="000000" w:themeColor="text1"/>
                <w:sz w:val="22"/>
                <w:szCs w:val="22"/>
              </w:rPr>
              <w:br/>
              <w:t xml:space="preserve">и обеспечение деятельности подведомственных спортивных школ, </w:t>
            </w:r>
            <w:r w:rsidRPr="00260631">
              <w:rPr>
                <w:color w:val="000000" w:themeColor="text1"/>
                <w:sz w:val="22"/>
                <w:szCs w:val="22"/>
              </w:rPr>
              <w:br/>
              <w:t xml:space="preserve">в том числе государственного бюджетного учреждения Республики </w:t>
            </w:r>
            <w:r w:rsidRPr="00260631">
              <w:rPr>
                <w:color w:val="000000" w:themeColor="text1"/>
                <w:sz w:val="22"/>
                <w:szCs w:val="22"/>
              </w:rPr>
              <w:br/>
              <w:t xml:space="preserve">Марий Эл «Спортивно-адаптивная школа  </w:t>
            </w:r>
            <w:proofErr w:type="spellStart"/>
            <w:r w:rsidRPr="00260631">
              <w:rPr>
                <w:color w:val="000000" w:themeColor="text1"/>
                <w:sz w:val="22"/>
                <w:szCs w:val="22"/>
              </w:rPr>
              <w:t>паралимпийского</w:t>
            </w:r>
            <w:proofErr w:type="spellEnd"/>
            <w:r w:rsidRPr="00260631">
              <w:rPr>
                <w:color w:val="000000" w:themeColor="text1"/>
                <w:sz w:val="22"/>
                <w:szCs w:val="22"/>
              </w:rPr>
              <w:t xml:space="preserve"> резерва», государственного бюджетного учреждения Республики </w:t>
            </w:r>
            <w:r w:rsidRPr="00260631">
              <w:rPr>
                <w:color w:val="000000" w:themeColor="text1"/>
                <w:sz w:val="22"/>
                <w:szCs w:val="22"/>
              </w:rPr>
              <w:br/>
              <w:t xml:space="preserve">Марий Эл «Центр спортивной подготовки» </w:t>
            </w:r>
          </w:p>
          <w:p w:rsidR="00EC0240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133 494,7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141 838,7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133 494,7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141 838,7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2.3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>Гранты Правительства Республики Марий Эл на развитие спорта высших достижений</w:t>
            </w:r>
          </w:p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263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2.4.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Закупка комплектов искусственных покрытий для футбольных полей для спортивных школ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3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0240" w:rsidRPr="00E762B9" w:rsidTr="00EF2E21">
        <w:trPr>
          <w:gridAfter w:val="1"/>
          <w:wAfter w:w="1985" w:type="dxa"/>
          <w:trHeight w:val="47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2.5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Мероприятия по поддержке учреждений спортивной направленности по адаптивной физической культуре и спорту </w:t>
            </w: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в Республике Марий Эл</w:t>
            </w:r>
          </w:p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2.6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Реализация мер, направленных на обеспечение уровня финансирования муниципальных организаций, осуществляющих спортивную подготовку, </w:t>
            </w: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в соответствии с требованиями федеральных стандартов спортивной подготовки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E762B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E762B9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Р5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/>
                <w:bCs/>
                <w:color w:val="000000" w:themeColor="text1"/>
                <w:sz w:val="22"/>
                <w:szCs w:val="22"/>
              </w:rPr>
              <w:t xml:space="preserve">Развитие инфраструктуры физической культуры и спорта </w:t>
            </w:r>
            <w:r w:rsidRPr="00260631">
              <w:rPr>
                <w:b/>
                <w:bCs/>
                <w:color w:val="000000" w:themeColor="text1"/>
                <w:sz w:val="22"/>
                <w:szCs w:val="22"/>
              </w:rPr>
              <w:br/>
              <w:t>в Республике Марий Эл</w:t>
            </w:r>
          </w:p>
          <w:p w:rsidR="00EC0240" w:rsidRPr="00260631" w:rsidRDefault="00EC0240" w:rsidP="00EF2E2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161,7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161,7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3.1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Cs/>
                <w:color w:val="000000" w:themeColor="text1"/>
                <w:sz w:val="22"/>
                <w:szCs w:val="22"/>
              </w:rPr>
              <w:t>Развитие инфраструктуры физической культуры и спорта</w:t>
            </w:r>
          </w:p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161,7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161,7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Р5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/>
                <w:bCs/>
                <w:color w:val="000000" w:themeColor="text1"/>
                <w:sz w:val="22"/>
                <w:szCs w:val="22"/>
              </w:rPr>
              <w:t xml:space="preserve">Обеспечение реализации государственной программы  Республики Марий Эл «Развитие физической культуры, спорта, туризма и молодежной политики </w:t>
            </w:r>
            <w:r w:rsidRPr="00260631">
              <w:rPr>
                <w:b/>
                <w:bCs/>
                <w:color w:val="000000" w:themeColor="text1"/>
                <w:sz w:val="22"/>
                <w:szCs w:val="22"/>
              </w:rPr>
              <w:br/>
              <w:t xml:space="preserve">в Республике Марий Эл» </w:t>
            </w:r>
            <w:r w:rsidRPr="00260631">
              <w:rPr>
                <w:b/>
                <w:bCs/>
                <w:color w:val="000000" w:themeColor="text1"/>
                <w:sz w:val="22"/>
                <w:szCs w:val="22"/>
              </w:rPr>
              <w:br/>
              <w:t>на 2013 - 2025 годы</w:t>
            </w:r>
          </w:p>
          <w:p w:rsidR="00EC0240" w:rsidRPr="00260631" w:rsidRDefault="00EC0240" w:rsidP="00EF2E2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36 995,4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46 709,2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36 995,4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46 709,2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4.1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>Обеспечение деятельности Министерства спорта и туризма Республики Марий Эл в целях реализации его полномочий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36 995,4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46 176,4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36 995,4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46 176,4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6B0EBD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B0EB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Комитета молодежной политики Республики Марий Эл </w:t>
            </w:r>
            <w:r w:rsidRPr="006B0EB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целях реализации его полномочий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532,8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532,8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  <w:sz w:val="22"/>
                <w:szCs w:val="22"/>
              </w:rPr>
              <w:t>Подпрограмма 5</w:t>
            </w:r>
          </w:p>
          <w:p w:rsidR="00EC0240" w:rsidRPr="00E762B9" w:rsidRDefault="00EC0240" w:rsidP="00EF2E2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/>
                <w:bCs/>
                <w:color w:val="000000" w:themeColor="text1"/>
                <w:sz w:val="22"/>
                <w:szCs w:val="22"/>
              </w:rPr>
              <w:t>Государственная молодежная политика и вовлечение молодежи в социальную практику</w:t>
            </w:r>
          </w:p>
          <w:p w:rsidR="00EC0240" w:rsidRPr="00260631" w:rsidRDefault="00EC0240" w:rsidP="00EF2E21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75 434,9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75 676,9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75 434,9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75 676,9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Основное мероприятие 5.1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>Создание условий для социализации</w:t>
            </w:r>
            <w:r w:rsidRPr="00260631">
              <w:rPr>
                <w:color w:val="000000" w:themeColor="text1"/>
                <w:sz w:val="22"/>
                <w:szCs w:val="22"/>
              </w:rPr>
              <w:br/>
              <w:t>и самореализации, формирования гражданской позиции молодежи</w:t>
            </w:r>
          </w:p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8 000,0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8 000,0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23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Основное мероприятие 5.2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Содействие развитию молодежного предпринимательства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2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33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5.3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>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26 935,4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27 098,4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26 935,4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27 098,4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5.4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 xml:space="preserve">Обеспечение Государственных молодежных премий Республики </w:t>
            </w:r>
            <w:r w:rsidRPr="00260631">
              <w:rPr>
                <w:color w:val="000000" w:themeColor="text1"/>
                <w:sz w:val="22"/>
                <w:szCs w:val="22"/>
              </w:rPr>
              <w:lastRenderedPageBreak/>
              <w:t>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750,0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30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5.5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>Проведение республиканского конкурса «Молодежный кадровый резерв Республики Марий Эл»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1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28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5.6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  <w:r w:rsidRPr="00260631">
              <w:rPr>
                <w:color w:val="000000" w:themeColor="text1"/>
                <w:sz w:val="22"/>
                <w:szCs w:val="22"/>
              </w:rPr>
              <w:t>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37 069,5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37 148,5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37 069,5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37 148,5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456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762B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Основное мероприятие 5.7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Поддержка инициативной и талантливой молодежи, обеспечение участия молодых людей в республиканских, окружных и всероссийских конкурсных мероприятиях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46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66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233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762B9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Основное мероприятие 5.8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Социальная активность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2 680,0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2 680,0</w:t>
            </w:r>
          </w:p>
        </w:tc>
      </w:tr>
      <w:tr w:rsidR="00EC0240" w:rsidRPr="00E762B9" w:rsidTr="00EF2E21">
        <w:trPr>
          <w:gridAfter w:val="1"/>
          <w:wAfter w:w="1985" w:type="dxa"/>
          <w:trHeight w:val="1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2 680,0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2 680,0</w:t>
            </w:r>
          </w:p>
        </w:tc>
      </w:tr>
      <w:tr w:rsidR="00EC0240" w:rsidRPr="00E762B9" w:rsidTr="00EF2E21">
        <w:trPr>
          <w:gridAfter w:val="1"/>
          <w:wAfter w:w="1985" w:type="dxa"/>
          <w:trHeight w:val="12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color w:val="000000" w:themeColor="text1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>Основное мероприятие Е8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Cs/>
                <w:color w:val="000000" w:themeColor="text1"/>
                <w:sz w:val="22"/>
                <w:szCs w:val="22"/>
              </w:rPr>
              <w:t>Региональный проект «Социальная активность»</w:t>
            </w:r>
          </w:p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E762B9">
              <w:rPr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E762B9">
              <w:rPr>
                <w:bCs/>
                <w:color w:val="000000" w:themeColor="text1"/>
                <w:sz w:val="22"/>
                <w:szCs w:val="22"/>
                <w:lang w:val="en-US"/>
              </w:rPr>
              <w:t>I8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60631">
              <w:rPr>
                <w:bCs/>
                <w:color w:val="000000" w:themeColor="text1"/>
                <w:sz w:val="22"/>
                <w:szCs w:val="22"/>
              </w:rPr>
              <w:t xml:space="preserve">Региональный проект «Популяризация </w:t>
            </w:r>
            <w:r w:rsidRPr="00260631">
              <w:rPr>
                <w:bCs/>
                <w:color w:val="000000" w:themeColor="text1"/>
                <w:sz w:val="22"/>
                <w:szCs w:val="22"/>
              </w:rPr>
              <w:lastRenderedPageBreak/>
              <w:t>предпринимательства»</w:t>
            </w:r>
          </w:p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c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  <w:sz w:val="22"/>
              </w:rPr>
              <w:t>Подпрограмма 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«Развитие внутреннего </w:t>
            </w:r>
            <w:r w:rsidRPr="0026063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br/>
              <w:t>и въездного туризма в Республике Марий Эл»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1 990,7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1 990,7</w:t>
            </w:r>
          </w:p>
        </w:tc>
      </w:tr>
      <w:tr w:rsidR="00EC0240" w:rsidRPr="00E762B9" w:rsidTr="00EF2E2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1 990,7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1 990,7</w:t>
            </w:r>
          </w:p>
        </w:tc>
        <w:tc>
          <w:tcPr>
            <w:tcW w:w="1985" w:type="dxa"/>
          </w:tcPr>
          <w:p w:rsidR="00EC0240" w:rsidRPr="00E762B9" w:rsidRDefault="00EC0240" w:rsidP="00EF2E21">
            <w:pPr>
              <w:jc w:val="center"/>
              <w:rPr>
                <w:color w:val="000000" w:themeColor="text1"/>
              </w:rPr>
            </w:pP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487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6.1.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Поддержание в актуальном состоянии и совершенствование нормативных правовых актов Республики Марий Эл, регулирующих туристскую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4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65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233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6.2.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Развитие туристской инфраструктуры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1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13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34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6.3.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980CDF" w:rsidRDefault="00EC0240" w:rsidP="00EF2E21">
            <w:pPr>
              <w:pStyle w:val="af1"/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Конкурсный отбор на соискание грантов Главы Республики Марий Эл в области внутреннего и въездного туризма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 Республике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E762B9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E762B9"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EC0240" w:rsidRPr="00E762B9" w:rsidTr="00EF2E21">
        <w:trPr>
          <w:gridAfter w:val="1"/>
          <w:wAfter w:w="1985" w:type="dxa"/>
          <w:trHeight w:val="3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E762B9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E762B9">
              <w:rPr>
                <w:rFonts w:ascii="Times New Roman" w:hAnsi="Times New Roman"/>
                <w:color w:val="000000" w:themeColor="text1"/>
              </w:rPr>
              <w:t>00,0</w:t>
            </w:r>
          </w:p>
        </w:tc>
      </w:tr>
      <w:tr w:rsidR="00EC0240" w:rsidRPr="00E762B9" w:rsidTr="00EF2E21">
        <w:trPr>
          <w:gridAfter w:val="1"/>
          <w:wAfter w:w="1985" w:type="dxa"/>
          <w:trHeight w:val="61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33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6.4.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Информационно-аналитическое обеспечение развития туризма в Республике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E762B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E762B9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EC0240" w:rsidRPr="00E762B9" w:rsidTr="00EF2E21">
        <w:trPr>
          <w:gridAfter w:val="1"/>
          <w:wAfter w:w="1985" w:type="dxa"/>
          <w:trHeight w:val="26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E762B9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E762B9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EC0240" w:rsidRPr="00E762B9" w:rsidTr="00EF2E21">
        <w:trPr>
          <w:gridAfter w:val="1"/>
          <w:wAfter w:w="1985" w:type="dxa"/>
          <w:trHeight w:val="21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304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Основное мероприятие 6.5.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Продвижение туристических ресурсов Республики Марий Эл на </w:t>
            </w: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мировой и внутренний туристские рынки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550,0</w:t>
            </w:r>
          </w:p>
        </w:tc>
      </w:tr>
      <w:tr w:rsidR="00EC0240" w:rsidRPr="00E762B9" w:rsidTr="00EF2E21">
        <w:trPr>
          <w:gridAfter w:val="1"/>
          <w:wAfter w:w="1985" w:type="dxa"/>
          <w:trHeight w:val="32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550,0</w:t>
            </w:r>
          </w:p>
        </w:tc>
      </w:tr>
      <w:tr w:rsidR="00EC0240" w:rsidRPr="00E762B9" w:rsidTr="00EF2E21">
        <w:trPr>
          <w:gridAfter w:val="1"/>
          <w:wAfter w:w="1985" w:type="dxa"/>
          <w:trHeight w:val="466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  <w:trHeight w:val="27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Основное мероприятие 6.6.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Научное и кадровое обеспечение сферы туризма в Республике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762B9">
              <w:rPr>
                <w:rFonts w:ascii="Times New Roman" w:hAnsi="Times New Roman"/>
                <w:color w:val="000000" w:themeColor="text1"/>
              </w:rPr>
              <w:t>40,7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762B9">
              <w:rPr>
                <w:rFonts w:ascii="Times New Roman" w:hAnsi="Times New Roman"/>
                <w:color w:val="000000" w:themeColor="text1"/>
              </w:rPr>
              <w:t>40,7</w:t>
            </w:r>
          </w:p>
        </w:tc>
      </w:tr>
      <w:tr w:rsidR="00EC0240" w:rsidRPr="00E762B9" w:rsidTr="00EF2E21">
        <w:trPr>
          <w:gridAfter w:val="1"/>
          <w:wAfter w:w="1985" w:type="dxa"/>
          <w:trHeight w:val="27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762B9">
              <w:rPr>
                <w:rFonts w:ascii="Times New Roman" w:hAnsi="Times New Roman"/>
                <w:color w:val="000000" w:themeColor="text1"/>
              </w:rPr>
              <w:t>40,7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E762B9">
              <w:rPr>
                <w:rFonts w:ascii="Times New Roman" w:hAnsi="Times New Roman"/>
                <w:color w:val="000000" w:themeColor="text1"/>
              </w:rPr>
              <w:t>40,7</w:t>
            </w:r>
          </w:p>
        </w:tc>
      </w:tr>
      <w:tr w:rsidR="00EC0240" w:rsidRPr="00E762B9" w:rsidTr="00EF2E21">
        <w:trPr>
          <w:gridAfter w:val="1"/>
          <w:wAfter w:w="1985" w:type="dxa"/>
          <w:trHeight w:val="27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6063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«Реализация региональных проектов»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674333" w:rsidRDefault="00EC0240" w:rsidP="00EF2E21">
            <w:pPr>
              <w:pStyle w:val="af1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307 651,2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674333" w:rsidRDefault="00EC0240" w:rsidP="00EF2E21">
            <w:pPr>
              <w:pStyle w:val="af1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297 609,5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18 218,2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9 615,7</w:t>
            </w:r>
          </w:p>
        </w:tc>
      </w:tr>
      <w:tr w:rsidR="00EC0240" w:rsidRPr="00E762B9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260631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E762B9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sz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289 424,0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287 984,8</w:t>
            </w:r>
          </w:p>
        </w:tc>
      </w:tr>
      <w:tr w:rsidR="00EC0240" w:rsidRPr="0090749E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74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9,0</w:t>
            </w:r>
          </w:p>
        </w:tc>
      </w:tr>
      <w:tr w:rsidR="00EC0240" w:rsidRPr="0090749E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74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jc w:val="center"/>
              <w:rPr>
                <w:rFonts w:ascii="Times New Roman" w:hAnsi="Times New Roman"/>
              </w:rPr>
            </w:pPr>
            <w:r w:rsidRPr="0090749E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jc w:val="center"/>
              <w:rPr>
                <w:rFonts w:ascii="Times New Roman" w:hAnsi="Times New Roman"/>
              </w:rPr>
            </w:pPr>
            <w:r w:rsidRPr="0090749E">
              <w:rPr>
                <w:rFonts w:ascii="Times New Roman" w:hAnsi="Times New Roman"/>
              </w:rPr>
              <w:t>0</w:t>
            </w:r>
          </w:p>
        </w:tc>
      </w:tr>
      <w:tr w:rsidR="00EC0240" w:rsidRPr="0090749E" w:rsidTr="00EF2E21">
        <w:trPr>
          <w:gridAfter w:val="1"/>
          <w:wAfter w:w="1985" w:type="dxa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c"/>
              <w:ind w:left="-13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749E">
              <w:rPr>
                <w:rFonts w:ascii="Times New Roman" w:hAnsi="Times New Roman"/>
                <w:color w:val="000000" w:themeColor="text1"/>
              </w:rPr>
              <w:t>Основное мероприятие 7.1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0749E">
              <w:rPr>
                <w:bCs/>
                <w:color w:val="000000" w:themeColor="text1"/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74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674333" w:rsidRDefault="00EC0240" w:rsidP="00EF2E21">
            <w:pPr>
              <w:pStyle w:val="af1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307 651,2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674333" w:rsidRDefault="00EC0240" w:rsidP="00EF2E21">
            <w:pPr>
              <w:pStyle w:val="af1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297 609,5</w:t>
            </w:r>
          </w:p>
        </w:tc>
      </w:tr>
      <w:tr w:rsidR="00EC0240" w:rsidRPr="0090749E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74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республиканский бюджет Республики Марий Эл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18 218,2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9 615,7</w:t>
            </w:r>
          </w:p>
        </w:tc>
      </w:tr>
      <w:tr w:rsidR="00EC0240" w:rsidRPr="0090749E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74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289 424,0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FE42EF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287 984,8</w:t>
            </w:r>
          </w:p>
        </w:tc>
      </w:tr>
      <w:tr w:rsidR="00EC0240" w:rsidRPr="0090749E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74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бюджеты муниципальных образований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9,0</w:t>
            </w:r>
          </w:p>
        </w:tc>
      </w:tr>
      <w:tr w:rsidR="00EC0240" w:rsidRPr="0090749E" w:rsidTr="00EF2E21">
        <w:trPr>
          <w:gridAfter w:val="1"/>
          <w:wAfter w:w="1985" w:type="dxa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ind w:lef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0749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jc w:val="center"/>
              <w:rPr>
                <w:rFonts w:ascii="Times New Roman" w:hAnsi="Times New Roman"/>
              </w:rPr>
            </w:pPr>
            <w:r w:rsidRPr="0090749E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40" w:rsidRPr="0090749E" w:rsidRDefault="00EC0240" w:rsidP="00EF2E21">
            <w:pPr>
              <w:pStyle w:val="af1"/>
              <w:jc w:val="center"/>
              <w:rPr>
                <w:rFonts w:ascii="Times New Roman" w:hAnsi="Times New Roman"/>
              </w:rPr>
            </w:pPr>
            <w:r w:rsidRPr="0090749E">
              <w:rPr>
                <w:rFonts w:ascii="Times New Roman" w:hAnsi="Times New Roman"/>
              </w:rPr>
              <w:t>0</w:t>
            </w:r>
          </w:p>
        </w:tc>
      </w:tr>
    </w:tbl>
    <w:p w:rsidR="00EC0240" w:rsidRPr="0090749E" w:rsidRDefault="00EC0240" w:rsidP="00EC0240">
      <w:pPr>
        <w:pStyle w:val="13"/>
        <w:ind w:left="8647"/>
        <w:jc w:val="both"/>
        <w:rPr>
          <w:sz w:val="24"/>
          <w:szCs w:val="24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E762B9" w:rsidRPr="00E762B9" w:rsidRDefault="00E762B9" w:rsidP="003F5965">
      <w:pPr>
        <w:pStyle w:val="1"/>
        <w:spacing w:before="0" w:beforeAutospacing="0" w:after="0" w:afterAutospacing="0"/>
        <w:contextualSpacing/>
        <w:jc w:val="center"/>
        <w:rPr>
          <w:bCs w:val="0"/>
          <w:color w:val="000000" w:themeColor="text1"/>
          <w:sz w:val="28"/>
          <w:szCs w:val="28"/>
        </w:rPr>
      </w:pPr>
    </w:p>
    <w:p w:rsidR="003F5965" w:rsidRPr="00E762B9" w:rsidRDefault="003F5965" w:rsidP="003F5965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lastRenderedPageBreak/>
        <w:t>Таблица 4</w:t>
      </w:r>
    </w:p>
    <w:p w:rsidR="003F5965" w:rsidRPr="00E762B9" w:rsidRDefault="003F5965" w:rsidP="003F596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5965" w:rsidRPr="00E762B9" w:rsidRDefault="003F5965" w:rsidP="003F596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762B9">
        <w:rPr>
          <w:b/>
          <w:color w:val="000000" w:themeColor="text1"/>
          <w:sz w:val="28"/>
          <w:szCs w:val="28"/>
        </w:rPr>
        <w:t xml:space="preserve">Сведения о достижении значений показателей (индикаторов) </w:t>
      </w:r>
      <w:r w:rsidRPr="00E762B9">
        <w:rPr>
          <w:b/>
          <w:bCs/>
          <w:color w:val="000000" w:themeColor="text1"/>
          <w:sz w:val="28"/>
          <w:szCs w:val="28"/>
        </w:rPr>
        <w:t xml:space="preserve">Государственной программы Республики </w:t>
      </w:r>
      <w:r w:rsidRPr="00E762B9">
        <w:rPr>
          <w:b/>
          <w:bCs/>
          <w:color w:val="000000" w:themeColor="text1"/>
          <w:sz w:val="28"/>
          <w:szCs w:val="28"/>
        </w:rPr>
        <w:br/>
        <w:t>Марий Эл «Развитие физической культуры, спорта, туризма и молодежной политики в Республике Марий Эл»</w:t>
      </w:r>
      <w:r w:rsidRPr="00E762B9">
        <w:rPr>
          <w:b/>
          <w:bCs/>
          <w:color w:val="000000" w:themeColor="text1"/>
          <w:sz w:val="28"/>
          <w:szCs w:val="28"/>
        </w:rPr>
        <w:br/>
        <w:t>на 2013 - 2025 годы</w:t>
      </w:r>
      <w:r w:rsidR="00BC55F1">
        <w:rPr>
          <w:b/>
          <w:color w:val="000000" w:themeColor="text1"/>
          <w:sz w:val="28"/>
          <w:szCs w:val="28"/>
        </w:rPr>
        <w:t xml:space="preserve"> в 2022</w:t>
      </w:r>
      <w:r w:rsidRPr="00E762B9">
        <w:rPr>
          <w:b/>
          <w:color w:val="000000" w:themeColor="text1"/>
          <w:sz w:val="28"/>
          <w:szCs w:val="28"/>
        </w:rPr>
        <w:t xml:space="preserve"> г.</w:t>
      </w:r>
    </w:p>
    <w:p w:rsidR="003F5965" w:rsidRPr="00E762B9" w:rsidRDefault="003F5965" w:rsidP="003F596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3F5965" w:rsidRPr="00E762B9" w:rsidRDefault="003F5965" w:rsidP="003F596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44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43"/>
        <w:gridCol w:w="1417"/>
        <w:gridCol w:w="1985"/>
        <w:gridCol w:w="1353"/>
        <w:gridCol w:w="1418"/>
        <w:gridCol w:w="3183"/>
      </w:tblGrid>
      <w:tr w:rsidR="00E762B9" w:rsidRPr="00E762B9" w:rsidTr="0077491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N п/п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Единица измерения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Значения показателей (индикаторов) государственной программы, подпрограммы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762B9" w:rsidRPr="00E762B9" w:rsidTr="0077491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 xml:space="preserve">год, предшествующий отчетному 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отчетный год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E762B9" w:rsidRPr="00E762B9" w:rsidTr="0077491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факт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E762B9" w:rsidRPr="00E762B9" w:rsidTr="00774912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  <w:szCs w:val="22"/>
              </w:rPr>
              <w:t>7</w:t>
            </w:r>
          </w:p>
        </w:tc>
      </w:tr>
      <w:tr w:rsidR="00E762B9" w:rsidRPr="00E762B9" w:rsidTr="00774912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jc w:val="center"/>
              <w:rPr>
                <w:color w:val="000000" w:themeColor="text1"/>
              </w:rPr>
            </w:pPr>
            <w:bookmarkStart w:id="4" w:name="Par1523"/>
            <w:bookmarkStart w:id="5" w:name="Par1538"/>
            <w:bookmarkEnd w:id="4"/>
            <w:bookmarkEnd w:id="5"/>
            <w:r w:rsidRPr="00E762B9">
              <w:rPr>
                <w:bCs/>
                <w:color w:val="000000" w:themeColor="text1"/>
              </w:rPr>
              <w:t>Государственная программа Республики Марий Эл «Развитие физической культуры, спорта, туризма и молодежной политики в Республике Марий Эл» на 2013 - 2025 годы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D352D8">
            <w:pPr>
              <w:snapToGri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BC55F1" w:rsidP="00200BE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D12964" w:rsidRDefault="00D12964" w:rsidP="00D12964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2964">
              <w:rPr>
                <w:rFonts w:ascii="Times New Roman" w:hAnsi="Times New Roman"/>
                <w:color w:val="000000" w:themeColor="text1"/>
              </w:rPr>
              <w:t>53</w:t>
            </w:r>
            <w:r w:rsidR="009A1A77" w:rsidRPr="00D12964">
              <w:rPr>
                <w:rFonts w:ascii="Times New Roman" w:hAnsi="Times New Roman"/>
                <w:color w:val="000000" w:themeColor="text1"/>
              </w:rPr>
              <w:t>,</w:t>
            </w:r>
            <w:r w:rsidRPr="00D1296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D12964" w:rsidRDefault="009A1A77" w:rsidP="00D12964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12964">
              <w:rPr>
                <w:rFonts w:ascii="Times New Roman" w:hAnsi="Times New Roman"/>
                <w:color w:val="000000" w:themeColor="text1"/>
              </w:rPr>
              <w:t>5</w:t>
            </w:r>
            <w:r w:rsidR="00D12964" w:rsidRPr="00D12964">
              <w:rPr>
                <w:rFonts w:ascii="Times New Roman" w:hAnsi="Times New Roman"/>
                <w:color w:val="000000" w:themeColor="text1"/>
              </w:rPr>
              <w:t>5</w:t>
            </w:r>
            <w:r w:rsidR="00200BE9" w:rsidRPr="00D12964">
              <w:rPr>
                <w:rFonts w:ascii="Times New Roman" w:hAnsi="Times New Roman"/>
                <w:color w:val="000000" w:themeColor="text1"/>
              </w:rPr>
              <w:t>,</w:t>
            </w:r>
            <w:r w:rsidR="00D12964" w:rsidRPr="00D1296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 xml:space="preserve">Значение показателя превысило плановое в связи с активным привлечением </w:t>
            </w:r>
            <w:proofErr w:type="gramStart"/>
            <w:r w:rsidRPr="00E762B9">
              <w:rPr>
                <w:rFonts w:ascii="Times New Roman" w:hAnsi="Times New Roman"/>
                <w:color w:val="000000" w:themeColor="text1"/>
              </w:rPr>
              <w:t>населения  к</w:t>
            </w:r>
            <w:proofErr w:type="gramEnd"/>
            <w:r w:rsidRPr="00E762B9">
              <w:rPr>
                <w:rFonts w:ascii="Times New Roman" w:hAnsi="Times New Roman"/>
                <w:color w:val="000000" w:themeColor="text1"/>
              </w:rPr>
              <w:t xml:space="preserve"> занятиям физической культурой и спортом</w:t>
            </w:r>
            <w:r w:rsidR="00A25AED" w:rsidRPr="00E762B9">
              <w:rPr>
                <w:rFonts w:ascii="Times New Roman" w:hAnsi="Times New Roman"/>
                <w:color w:val="000000" w:themeColor="text1"/>
              </w:rPr>
              <w:t>, реализацией мероприятий регионального проекта «Спорт-норма жизни»</w:t>
            </w:r>
            <w:r w:rsidRPr="00E762B9">
              <w:rPr>
                <w:rFonts w:ascii="Times New Roman" w:hAnsi="Times New Roman"/>
                <w:color w:val="000000" w:themeColor="text1"/>
              </w:rPr>
              <w:t>. Ведется пропаганда физической культуры, спорта и</w:t>
            </w:r>
            <w:r w:rsidR="00C14B5A" w:rsidRPr="00E762B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color w:val="000000" w:themeColor="text1"/>
              </w:rPr>
              <w:t>здорового образа жизни</w:t>
            </w:r>
          </w:p>
          <w:p w:rsidR="009612FB" w:rsidRPr="00E762B9" w:rsidRDefault="009612FB" w:rsidP="009612FB">
            <w:pPr>
              <w:rPr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 w:rsidR="009612FB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BC318B" w:rsidP="007749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762B9">
              <w:rPr>
                <w:rFonts w:eastAsiaTheme="minorHAnsi"/>
                <w:color w:val="000000" w:themeColor="text1"/>
                <w:lang w:eastAsia="en-US"/>
              </w:rPr>
              <w:t>Доля детей и молодежи, вовлеченных в социально значимую деятельность (проекты, волонтерская деятельность, ученическое и студенческое самоуправление), в общем количестве детей и молодежи, проживающих на территории Республики Марий Эл</w:t>
            </w:r>
          </w:p>
          <w:p w:rsidR="003F5965" w:rsidRPr="00E762B9" w:rsidRDefault="003F5965" w:rsidP="00774912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BC55F1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366110" w:rsidRDefault="00BC318B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6110">
              <w:rPr>
                <w:rFonts w:ascii="Times New Roman" w:hAnsi="Times New Roman"/>
                <w:color w:val="000000" w:themeColor="text1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366110" w:rsidRDefault="00BC318B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6110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762B9">
              <w:rPr>
                <w:rFonts w:eastAsiaTheme="minorHAnsi"/>
                <w:color w:val="000000" w:themeColor="text1"/>
                <w:lang w:eastAsia="en-US"/>
              </w:rPr>
              <w:t xml:space="preserve">Объем внутреннего и въездного туристских потоков в Республике </w:t>
            </w:r>
            <w:r w:rsidRPr="00E762B9">
              <w:rPr>
                <w:rFonts w:eastAsiaTheme="minorHAnsi"/>
                <w:color w:val="000000" w:themeColor="text1"/>
                <w:lang w:eastAsia="en-US"/>
              </w:rPr>
              <w:br/>
              <w:t>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762B9">
              <w:rPr>
                <w:rFonts w:ascii="Times New Roman" w:hAnsi="Times New Roman"/>
                <w:color w:val="000000" w:themeColor="text1"/>
              </w:rPr>
              <w:t>тыс.человек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BC55F1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B" w:rsidRPr="00A54352" w:rsidRDefault="00060257" w:rsidP="003828BB">
            <w:pPr>
              <w:pStyle w:val="af1"/>
              <w:jc w:val="center"/>
              <w:rPr>
                <w:color w:val="000000" w:themeColor="text1"/>
              </w:rPr>
            </w:pPr>
            <w:r w:rsidRPr="00A54352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E3B" w:rsidRPr="00A54352" w:rsidRDefault="00060257" w:rsidP="00E84E3B">
            <w:pPr>
              <w:jc w:val="center"/>
              <w:rPr>
                <w:color w:val="000000" w:themeColor="text1"/>
              </w:rPr>
            </w:pPr>
            <w:r w:rsidRPr="00A54352">
              <w:rPr>
                <w:color w:val="000000" w:themeColor="text1"/>
              </w:rPr>
              <w:t>880,6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2FB" w:rsidRPr="00E762B9" w:rsidRDefault="003828BB" w:rsidP="003828BB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Подпрограмма «Развитие физической культуры и массового спорта»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004044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</w:t>
            </w:r>
            <w:r w:rsidR="003F5965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5E00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762B9">
              <w:rPr>
                <w:rFonts w:eastAsiaTheme="minorHAnsi"/>
                <w:color w:val="000000" w:themeColor="text1"/>
                <w:lang w:eastAsia="en-US"/>
              </w:rPr>
              <w:t xml:space="preserve">Доля сельского населения, систематически занимающегося </w:t>
            </w:r>
            <w:r w:rsidR="005E003A">
              <w:rPr>
                <w:rFonts w:eastAsiaTheme="minorHAnsi"/>
                <w:color w:val="000000" w:themeColor="text1"/>
                <w:lang w:eastAsia="en-US"/>
              </w:rPr>
              <w:t>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BC55F1" w:rsidP="00224AE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477929" w:rsidRDefault="00D12964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7929">
              <w:rPr>
                <w:rFonts w:ascii="Times New Roman" w:hAnsi="Times New Roman"/>
                <w:color w:val="000000" w:themeColor="text1"/>
              </w:rPr>
              <w:t>49</w:t>
            </w:r>
            <w:r w:rsidR="00004044" w:rsidRPr="00477929">
              <w:rPr>
                <w:rFonts w:ascii="Times New Roman" w:hAnsi="Times New Roman"/>
                <w:color w:val="000000" w:themeColor="text1"/>
              </w:rPr>
              <w:t>,</w:t>
            </w:r>
            <w:r w:rsidR="00B313BE" w:rsidRPr="0047792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477929" w:rsidRDefault="00477929" w:rsidP="0047792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7929">
              <w:rPr>
                <w:rFonts w:ascii="Times New Roman" w:hAnsi="Times New Roman"/>
                <w:color w:val="000000" w:themeColor="text1"/>
              </w:rPr>
              <w:t>55</w:t>
            </w:r>
            <w:r w:rsidR="00A25AED" w:rsidRPr="00477929">
              <w:rPr>
                <w:rFonts w:ascii="Times New Roman" w:hAnsi="Times New Roman"/>
                <w:color w:val="000000" w:themeColor="text1"/>
              </w:rPr>
              <w:t>,</w:t>
            </w:r>
            <w:r w:rsidRPr="0047792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5D7" w:rsidRPr="003655D7" w:rsidRDefault="003655D7" w:rsidP="003655D7">
            <w:pPr>
              <w:rPr>
                <w:color w:val="000000" w:themeColor="text1"/>
                <w:sz w:val="20"/>
              </w:rPr>
            </w:pPr>
            <w:r w:rsidRPr="003655D7">
              <w:rPr>
                <w:color w:val="000000" w:themeColor="text1"/>
                <w:sz w:val="20"/>
              </w:rPr>
              <w:t xml:space="preserve">Значение показателя превысило плановое в связи с активным привлечением </w:t>
            </w:r>
            <w:proofErr w:type="gramStart"/>
            <w:r w:rsidRPr="003655D7">
              <w:rPr>
                <w:color w:val="000000" w:themeColor="text1"/>
                <w:sz w:val="20"/>
              </w:rPr>
              <w:t>населения  к</w:t>
            </w:r>
            <w:proofErr w:type="gramEnd"/>
            <w:r w:rsidRPr="003655D7">
              <w:rPr>
                <w:color w:val="000000" w:themeColor="text1"/>
                <w:sz w:val="20"/>
              </w:rPr>
              <w:t xml:space="preserve"> занятиям физической культурой и спортом, реализацией мероприятий регионального проекта «Спорт-норма жизни». Ведется пропаганда физической культуры, спорта и здорового образа жизни</w:t>
            </w:r>
          </w:p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004044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2</w:t>
            </w:r>
            <w:r w:rsidR="003F5965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snapToGri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Доля </w:t>
            </w:r>
            <w:r w:rsidR="00E564BB">
              <w:rPr>
                <w:color w:val="000000" w:themeColor="text1"/>
              </w:rPr>
              <w:t>населения Республики Марий Эл</w:t>
            </w:r>
            <w:r w:rsidRPr="00E762B9">
              <w:rPr>
                <w:color w:val="000000" w:themeColor="text1"/>
              </w:rPr>
              <w:t xml:space="preserve">, выполнивших нормативы </w:t>
            </w:r>
            <w:r w:rsidR="00E564BB">
              <w:rPr>
                <w:color w:val="000000" w:themeColor="text1"/>
              </w:rPr>
              <w:t xml:space="preserve">испытаний </w:t>
            </w:r>
            <w:r w:rsidR="00377CC8">
              <w:rPr>
                <w:color w:val="000000" w:themeColor="text1"/>
              </w:rPr>
              <w:t xml:space="preserve">(тестов) </w:t>
            </w:r>
            <w:r w:rsidRPr="00E762B9">
              <w:rPr>
                <w:color w:val="000000" w:themeColor="text1"/>
              </w:rPr>
              <w:t xml:space="preserve">Всероссийского физкультурно-спортивного комплекса «Готов к труду и обороне» (ГТО), в общей численности населения Республики Марий Эл, принявшего участие в сдаче нормативов </w:t>
            </w:r>
            <w:r w:rsidRPr="00E762B9">
              <w:rPr>
                <w:color w:val="000000" w:themeColor="text1"/>
              </w:rPr>
              <w:lastRenderedPageBreak/>
              <w:t xml:space="preserve">Всероссийского физкультурно-спортивного комплекса </w:t>
            </w:r>
            <w:r w:rsidR="00377CC8">
              <w:rPr>
                <w:color w:val="000000" w:themeColor="text1"/>
              </w:rPr>
              <w:t>«Готов к труду и обороне» (ГТО)</w:t>
            </w:r>
          </w:p>
          <w:p w:rsidR="003F5965" w:rsidRPr="00E762B9" w:rsidRDefault="003F5965" w:rsidP="00774912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BC55F1" w:rsidP="00B313BE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2A53B0" w:rsidRDefault="00CD6BCD" w:rsidP="00AD65C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3B0">
              <w:rPr>
                <w:rFonts w:ascii="Times New Roman" w:hAnsi="Times New Roman"/>
                <w:color w:val="000000" w:themeColor="text1"/>
              </w:rPr>
              <w:t>65</w:t>
            </w:r>
            <w:r w:rsidR="00224AE2" w:rsidRPr="002A53B0">
              <w:rPr>
                <w:rFonts w:ascii="Times New Roman" w:hAnsi="Times New Roman"/>
                <w:color w:val="000000" w:themeColor="text1"/>
              </w:rPr>
              <w:t>,</w:t>
            </w:r>
            <w:r w:rsidR="00AD65C9" w:rsidRPr="002A53B0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2A53B0" w:rsidRDefault="00EE4EC6" w:rsidP="002A53B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3B0">
              <w:rPr>
                <w:rFonts w:ascii="Times New Roman" w:hAnsi="Times New Roman"/>
                <w:color w:val="000000" w:themeColor="text1"/>
              </w:rPr>
              <w:t>6</w:t>
            </w:r>
            <w:r w:rsidR="002A53B0" w:rsidRPr="002A53B0">
              <w:rPr>
                <w:rFonts w:ascii="Times New Roman" w:hAnsi="Times New Roman"/>
                <w:color w:val="000000" w:themeColor="text1"/>
              </w:rPr>
              <w:t>6</w:t>
            </w:r>
            <w:r w:rsidR="00CD6BCD" w:rsidRPr="002A53B0">
              <w:rPr>
                <w:rFonts w:ascii="Times New Roman" w:hAnsi="Times New Roman"/>
                <w:color w:val="000000" w:themeColor="text1"/>
              </w:rPr>
              <w:t>,</w:t>
            </w:r>
            <w:r w:rsidR="002A53B0" w:rsidRPr="002A53B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5D7" w:rsidRPr="003655D7" w:rsidRDefault="003655D7" w:rsidP="003655D7">
            <w:pPr>
              <w:rPr>
                <w:color w:val="000000" w:themeColor="text1"/>
                <w:sz w:val="22"/>
                <w:szCs w:val="22"/>
              </w:rPr>
            </w:pPr>
            <w:r w:rsidRPr="003655D7">
              <w:rPr>
                <w:color w:val="000000" w:themeColor="text1"/>
                <w:sz w:val="22"/>
                <w:szCs w:val="22"/>
              </w:rPr>
              <w:t xml:space="preserve">Значение показателя превысило плановое в связи с активным привлечением </w:t>
            </w:r>
            <w:proofErr w:type="gramStart"/>
            <w:r w:rsidRPr="003655D7">
              <w:rPr>
                <w:color w:val="000000" w:themeColor="text1"/>
                <w:sz w:val="22"/>
                <w:szCs w:val="22"/>
              </w:rPr>
              <w:t>населения  к</w:t>
            </w:r>
            <w:proofErr w:type="gramEnd"/>
            <w:r w:rsidRPr="003655D7">
              <w:rPr>
                <w:color w:val="000000" w:themeColor="text1"/>
                <w:sz w:val="22"/>
                <w:szCs w:val="22"/>
              </w:rPr>
              <w:t xml:space="preserve"> занятиям физической культурой и спортом, реализацией мероприятий регионального проекта «Спорт-норма жизни». </w:t>
            </w:r>
            <w:r w:rsidRPr="003655D7">
              <w:rPr>
                <w:color w:val="000000" w:themeColor="text1"/>
                <w:sz w:val="22"/>
                <w:szCs w:val="22"/>
              </w:rPr>
              <w:lastRenderedPageBreak/>
              <w:t>Ведется пропаганда физической культуры, спорта и здорового образа жизни</w:t>
            </w:r>
          </w:p>
          <w:p w:rsidR="003F5965" w:rsidRPr="00E762B9" w:rsidRDefault="003F5965" w:rsidP="00CD6BCD">
            <w:pPr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004044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 w:rsidR="003F5965" w:rsidRPr="00E762B9">
              <w:rPr>
                <w:rFonts w:ascii="Times New Roman" w:hAnsi="Times New Roman"/>
                <w:color w:val="000000" w:themeColor="text1"/>
              </w:rPr>
              <w:t>.1.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77CC8" w:rsidP="00774912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  <w:r w:rsidR="003F5965" w:rsidRPr="00E762B9">
              <w:rPr>
                <w:color w:val="000000" w:themeColor="text1"/>
              </w:rPr>
              <w:t xml:space="preserve">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BC55F1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2A53B0" w:rsidRDefault="00004044" w:rsidP="00EE4EC6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3B0">
              <w:rPr>
                <w:rFonts w:ascii="Times New Roman" w:hAnsi="Times New Roman"/>
                <w:color w:val="000000" w:themeColor="text1"/>
              </w:rPr>
              <w:t>66,</w:t>
            </w:r>
            <w:r w:rsidR="002A53B0" w:rsidRPr="002A53B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8B4" w:rsidRPr="002A53B0" w:rsidRDefault="00EE4EC6" w:rsidP="002A53B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3B0">
              <w:rPr>
                <w:rFonts w:ascii="Times New Roman" w:hAnsi="Times New Roman"/>
                <w:color w:val="000000" w:themeColor="text1"/>
              </w:rPr>
              <w:t>6</w:t>
            </w:r>
            <w:r w:rsidR="002A53B0" w:rsidRPr="002A53B0">
              <w:rPr>
                <w:rFonts w:ascii="Times New Roman" w:hAnsi="Times New Roman"/>
                <w:color w:val="000000" w:themeColor="text1"/>
              </w:rPr>
              <w:t>7</w:t>
            </w:r>
            <w:r w:rsidRPr="002A53B0">
              <w:rPr>
                <w:rFonts w:ascii="Times New Roman" w:hAnsi="Times New Roman"/>
                <w:color w:val="000000" w:themeColor="text1"/>
              </w:rPr>
              <w:t>,</w:t>
            </w:r>
            <w:r w:rsidR="002A53B0" w:rsidRPr="002A53B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0E5AAD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</w:t>
            </w:r>
            <w:r w:rsidR="003F5965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3655D7">
            <w:pPr>
              <w:snapToGri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</w:t>
            </w:r>
            <w:r w:rsidR="003655D7">
              <w:rPr>
                <w:color w:val="000000" w:themeColor="text1"/>
              </w:rPr>
              <w:t>, не имеющих противопоказаний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745C82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745C82" w:rsidRDefault="00C1001B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2077BB">
              <w:rPr>
                <w:rFonts w:ascii="Times New Roman" w:hAnsi="Times New Roman"/>
                <w:color w:val="000000" w:themeColor="text1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745C82" w:rsidRDefault="002077BB" w:rsidP="002077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2077BB">
              <w:rPr>
                <w:rFonts w:ascii="Times New Roman" w:hAnsi="Times New Roman"/>
                <w:color w:val="000000" w:themeColor="text1"/>
              </w:rPr>
              <w:t>28</w:t>
            </w:r>
            <w:r w:rsidR="00C1001B" w:rsidRPr="002077BB">
              <w:rPr>
                <w:rFonts w:ascii="Times New Roman" w:hAnsi="Times New Roman"/>
                <w:color w:val="000000" w:themeColor="text1"/>
              </w:rPr>
              <w:t>,</w:t>
            </w:r>
            <w:r w:rsidRPr="002077B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97" w:rsidRPr="004A1997" w:rsidRDefault="004A1997" w:rsidP="004A1997">
            <w:pPr>
              <w:rPr>
                <w:color w:val="000000" w:themeColor="text1"/>
              </w:rPr>
            </w:pPr>
            <w:r w:rsidRPr="004A1997">
              <w:rPr>
                <w:color w:val="000000" w:themeColor="text1"/>
              </w:rPr>
              <w:t xml:space="preserve">Значение показателя превысило плановое в связи с активным привлечением </w:t>
            </w:r>
            <w:proofErr w:type="gramStart"/>
            <w:r w:rsidRPr="004A1997">
              <w:rPr>
                <w:color w:val="000000" w:themeColor="text1"/>
              </w:rPr>
              <w:t>населения  к</w:t>
            </w:r>
            <w:proofErr w:type="gramEnd"/>
            <w:r w:rsidRPr="004A1997">
              <w:rPr>
                <w:color w:val="000000" w:themeColor="text1"/>
              </w:rPr>
              <w:t xml:space="preserve"> занятиям физической культурой и спортом, реализацией мероприятий регионального проекта «Спорт-норма жизни». Ведется пропаганда физической культуры, спорта и здорового образа жизни</w:t>
            </w:r>
          </w:p>
          <w:p w:rsidR="003F5965" w:rsidRPr="00E762B9" w:rsidRDefault="003F5965" w:rsidP="00801EA4">
            <w:pPr>
              <w:ind w:right="1"/>
              <w:jc w:val="both"/>
              <w:rPr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E52098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4</w:t>
            </w:r>
            <w:r w:rsidR="003F5965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762B9">
              <w:rPr>
                <w:rFonts w:eastAsiaTheme="minorHAnsi"/>
                <w:color w:val="000000" w:themeColor="text1"/>
                <w:lang w:eastAsia="en-US"/>
              </w:rPr>
              <w:t>Удельный вес социально ориентированных некоммерческих организаций (далее - СОНКО),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  <w:p w:rsidR="003F5965" w:rsidRPr="00E762B9" w:rsidRDefault="003F5965" w:rsidP="00774912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745C82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3B10ED" w:rsidRDefault="003B10ED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E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3B10ED" w:rsidRDefault="00826E46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ED">
              <w:rPr>
                <w:rFonts w:ascii="Times New Roman" w:hAnsi="Times New Roman"/>
                <w:color w:val="000000" w:themeColor="text1"/>
              </w:rPr>
              <w:t>7,9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801EA4">
            <w:pPr>
              <w:jc w:val="both"/>
              <w:rPr>
                <w:color w:val="000000" w:themeColor="text1"/>
              </w:rPr>
            </w:pPr>
          </w:p>
        </w:tc>
      </w:tr>
      <w:tr w:rsidR="00E762B9" w:rsidRPr="00E762B9" w:rsidTr="00826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0F" w:rsidRPr="00E762B9" w:rsidRDefault="00264A7A" w:rsidP="00B95C0F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5</w:t>
            </w:r>
            <w:r w:rsidR="00B95C0F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0F" w:rsidRPr="00E762B9" w:rsidRDefault="00B95C0F" w:rsidP="00B95C0F">
            <w:pPr>
              <w:snapToGri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Доля средств республиканского бюджета </w:t>
            </w:r>
            <w:r w:rsidRPr="00E762B9">
              <w:rPr>
                <w:color w:val="000000" w:themeColor="text1"/>
              </w:rPr>
              <w:lastRenderedPageBreak/>
              <w:t xml:space="preserve">Республики Марий Эл, выделяемых негосударственным организациям, в том числе СОНКО, на предоставление услуг в области физической культуры и спорта, в общем объеме средств республиканского бюджета Республики Марий Эл, выделяемых на предоставление услуг </w:t>
            </w:r>
            <w:r w:rsidRPr="00E762B9">
              <w:rPr>
                <w:color w:val="000000" w:themeColor="text1"/>
              </w:rPr>
              <w:br/>
              <w:t>в данной отрасли негосударственным организациям</w:t>
            </w:r>
          </w:p>
          <w:p w:rsidR="00B95C0F" w:rsidRPr="00E762B9" w:rsidRDefault="00B95C0F" w:rsidP="00B95C0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0F" w:rsidRPr="00E762B9" w:rsidRDefault="00B95C0F" w:rsidP="00B95C0F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E762B9">
              <w:rPr>
                <w:color w:val="000000" w:themeColor="text1"/>
              </w:rPr>
              <w:lastRenderedPageBreak/>
              <w:t>процентов</w:t>
            </w:r>
          </w:p>
          <w:p w:rsidR="00B95C0F" w:rsidRPr="00E762B9" w:rsidRDefault="00B95C0F" w:rsidP="00B95C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0F" w:rsidRPr="00E762B9" w:rsidRDefault="00745C82" w:rsidP="00B95C0F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0F" w:rsidRPr="003B10ED" w:rsidRDefault="00B95C0F" w:rsidP="00B95C0F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ED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0F" w:rsidRPr="003B10ED" w:rsidRDefault="003B10ED" w:rsidP="00B95C0F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B10ED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0F" w:rsidRPr="00E762B9" w:rsidRDefault="00B95C0F" w:rsidP="00B95C0F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264A7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6</w:t>
            </w:r>
            <w:r w:rsidR="000E5AAD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0E5AAD" w:rsidP="000E5AAD">
            <w:pPr>
              <w:snapToGri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Доля детей и молодежи (возраст 3 - 29 лет), систематически занимающихся физической культурой и спортом</w:t>
            </w:r>
          </w:p>
          <w:p w:rsidR="000E5AAD" w:rsidRPr="00E762B9" w:rsidRDefault="000E5AAD" w:rsidP="007749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0E5AAD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745C82" w:rsidP="00EF3BB5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834EF9" w:rsidRDefault="000E5AAD" w:rsidP="00CD6BCD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4EF9">
              <w:rPr>
                <w:rFonts w:ascii="Times New Roman" w:hAnsi="Times New Roman"/>
                <w:color w:val="000000" w:themeColor="text1"/>
              </w:rPr>
              <w:t>8</w:t>
            </w:r>
            <w:r w:rsidR="00CD6BCD" w:rsidRPr="00834EF9">
              <w:rPr>
                <w:rFonts w:ascii="Times New Roman" w:hAnsi="Times New Roman"/>
                <w:color w:val="000000" w:themeColor="text1"/>
              </w:rPr>
              <w:t>6</w:t>
            </w:r>
            <w:r w:rsidRPr="00834EF9">
              <w:rPr>
                <w:rFonts w:ascii="Times New Roman" w:hAnsi="Times New Roman"/>
                <w:color w:val="000000" w:themeColor="text1"/>
              </w:rPr>
              <w:t>,</w:t>
            </w:r>
            <w:r w:rsidR="00CD6BCD" w:rsidRPr="00834EF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834EF9" w:rsidRDefault="00566B7E" w:rsidP="00EF3BB5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4EF9">
              <w:rPr>
                <w:rFonts w:ascii="Times New Roman" w:hAnsi="Times New Roman"/>
                <w:color w:val="000000" w:themeColor="text1"/>
              </w:rPr>
              <w:t>8</w:t>
            </w:r>
            <w:r w:rsidR="00EF3BB5" w:rsidRPr="00834EF9">
              <w:rPr>
                <w:rFonts w:ascii="Times New Roman" w:hAnsi="Times New Roman"/>
                <w:color w:val="000000" w:themeColor="text1"/>
              </w:rPr>
              <w:t>6</w:t>
            </w:r>
            <w:r w:rsidRPr="00834EF9">
              <w:rPr>
                <w:rFonts w:ascii="Times New Roman" w:hAnsi="Times New Roman"/>
                <w:color w:val="000000" w:themeColor="text1"/>
              </w:rPr>
              <w:t>,</w:t>
            </w:r>
            <w:r w:rsidR="00834EF9" w:rsidRPr="00834EF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0E5AAD" w:rsidP="00774912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264A7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7</w:t>
            </w:r>
            <w:r w:rsidR="000E5AAD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0E5AAD" w:rsidP="000E5AAD">
            <w:pPr>
              <w:snapToGri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Доля граждан среднего возраста (женщины в возрасте 30 - 54 лет, мужчины в возрасте 30 - 59 лет), систематически занимающихся ф</w:t>
            </w:r>
            <w:r w:rsidR="00B41420">
              <w:rPr>
                <w:color w:val="000000" w:themeColor="text1"/>
              </w:rPr>
              <w:t>изической культурой и спортом</w:t>
            </w:r>
          </w:p>
          <w:p w:rsidR="000E5AAD" w:rsidRPr="00E762B9" w:rsidRDefault="000E5AAD" w:rsidP="007749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0E5AAD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745C82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745C82" w:rsidRDefault="00416EF1" w:rsidP="00CD6B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16EF1">
              <w:rPr>
                <w:rFonts w:ascii="Times New Roman" w:hAnsi="Times New Roman"/>
                <w:color w:val="000000" w:themeColor="text1"/>
              </w:rPr>
              <w:t>48</w:t>
            </w:r>
            <w:r w:rsidR="00EF3BB5" w:rsidRPr="00416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745C82" w:rsidRDefault="00EF3BB5" w:rsidP="00416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16EF1">
              <w:rPr>
                <w:rFonts w:ascii="Times New Roman" w:hAnsi="Times New Roman"/>
                <w:color w:val="000000" w:themeColor="text1"/>
              </w:rPr>
              <w:t>4</w:t>
            </w:r>
            <w:r w:rsidR="00416EF1" w:rsidRPr="00416EF1">
              <w:rPr>
                <w:rFonts w:ascii="Times New Roman" w:hAnsi="Times New Roman"/>
                <w:color w:val="000000" w:themeColor="text1"/>
              </w:rPr>
              <w:t>8</w:t>
            </w:r>
            <w:r w:rsidRPr="00416EF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0E5AAD" w:rsidP="00774912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264A7A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8</w:t>
            </w:r>
            <w:r w:rsidR="000E5AAD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0E5AAD" w:rsidP="00B414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762B9">
              <w:rPr>
                <w:color w:val="000000" w:themeColor="text1"/>
              </w:rPr>
              <w:t>Доля граждан старшего возраста (женщины в возрасте 55 - 79 лет, мужчины в возрасте 60 - 79 лет), систематически занимающихся</w:t>
            </w:r>
            <w:r w:rsidR="00B41420">
              <w:rPr>
                <w:color w:val="000000" w:themeColor="text1"/>
              </w:rPr>
              <w:t xml:space="preserve">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0E5AAD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E762B9" w:rsidRDefault="008850B7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416EF1" w:rsidRDefault="00416EF1" w:rsidP="00416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6EF1">
              <w:rPr>
                <w:rFonts w:ascii="Times New Roman" w:hAnsi="Times New Roman"/>
                <w:color w:val="000000" w:themeColor="text1"/>
              </w:rPr>
              <w:t>20</w:t>
            </w:r>
            <w:r w:rsidR="00C849E6" w:rsidRPr="00416EF1">
              <w:rPr>
                <w:rFonts w:ascii="Times New Roman" w:hAnsi="Times New Roman"/>
                <w:color w:val="000000" w:themeColor="text1"/>
              </w:rPr>
              <w:t>,</w:t>
            </w:r>
            <w:r w:rsidRPr="00416EF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AAD" w:rsidRPr="00416EF1" w:rsidRDefault="00416EF1" w:rsidP="00416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6EF1">
              <w:rPr>
                <w:rFonts w:ascii="Times New Roman" w:hAnsi="Times New Roman"/>
                <w:color w:val="000000" w:themeColor="text1"/>
              </w:rPr>
              <w:t>20</w:t>
            </w:r>
            <w:r w:rsidR="00566B7E" w:rsidRPr="00416EF1">
              <w:rPr>
                <w:rFonts w:ascii="Times New Roman" w:hAnsi="Times New Roman"/>
                <w:color w:val="000000" w:themeColor="text1"/>
              </w:rPr>
              <w:t>,</w:t>
            </w:r>
            <w:r w:rsidRPr="00416EF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F1" w:rsidRPr="00416EF1" w:rsidRDefault="00416EF1" w:rsidP="00416EF1">
            <w:pPr>
              <w:rPr>
                <w:color w:val="000000" w:themeColor="text1"/>
              </w:rPr>
            </w:pPr>
            <w:r w:rsidRPr="00416EF1">
              <w:rPr>
                <w:color w:val="000000" w:themeColor="text1"/>
              </w:rPr>
              <w:t xml:space="preserve">Значение показателя превысило плановое в связи с активным привлечением </w:t>
            </w:r>
            <w:proofErr w:type="gramStart"/>
            <w:r w:rsidRPr="00416EF1">
              <w:rPr>
                <w:color w:val="000000" w:themeColor="text1"/>
              </w:rPr>
              <w:t>населения  к</w:t>
            </w:r>
            <w:proofErr w:type="gramEnd"/>
            <w:r w:rsidRPr="00416EF1">
              <w:rPr>
                <w:color w:val="000000" w:themeColor="text1"/>
              </w:rPr>
              <w:t xml:space="preserve"> занятиям физической культурой и спортом, реализацией мероприятий регионального проекта «Спорт-норма </w:t>
            </w:r>
            <w:r w:rsidRPr="00416EF1">
              <w:rPr>
                <w:color w:val="000000" w:themeColor="text1"/>
              </w:rPr>
              <w:lastRenderedPageBreak/>
              <w:t>жизни». Ведется пропаганда физической культуры, спорта и здорового образа жизни</w:t>
            </w:r>
          </w:p>
          <w:p w:rsidR="000E5AAD" w:rsidRPr="00E762B9" w:rsidRDefault="000E5AAD" w:rsidP="00774912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850B7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0B7" w:rsidRPr="00E762B9" w:rsidRDefault="008850B7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0B7" w:rsidRPr="00E762B9" w:rsidRDefault="008850B7" w:rsidP="007749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0B7" w:rsidRPr="00E762B9" w:rsidRDefault="008850B7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0B7" w:rsidRDefault="008850B7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0B7" w:rsidRPr="008850B7" w:rsidRDefault="008850B7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357FF">
              <w:rPr>
                <w:rFonts w:ascii="Times New Roman" w:hAnsi="Times New Roman"/>
                <w:color w:val="000000" w:themeColor="text1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0B7" w:rsidRPr="008850B7" w:rsidRDefault="009357FF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357FF">
              <w:rPr>
                <w:rFonts w:ascii="Times New Roman" w:hAnsi="Times New Roman"/>
                <w:color w:val="000000" w:themeColor="text1"/>
              </w:rPr>
              <w:t>58,2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7FF" w:rsidRPr="009357FF" w:rsidRDefault="009357FF" w:rsidP="009357FF">
            <w:pPr>
              <w:rPr>
                <w:color w:val="000000" w:themeColor="text1"/>
              </w:rPr>
            </w:pPr>
            <w:r w:rsidRPr="009357FF">
              <w:rPr>
                <w:color w:val="000000" w:themeColor="text1"/>
              </w:rPr>
              <w:t xml:space="preserve">Значение показателя превысило плановое в связи с активным привлечением </w:t>
            </w:r>
            <w:proofErr w:type="gramStart"/>
            <w:r w:rsidRPr="009357FF">
              <w:rPr>
                <w:color w:val="000000" w:themeColor="text1"/>
              </w:rPr>
              <w:t>населения  к</w:t>
            </w:r>
            <w:proofErr w:type="gramEnd"/>
            <w:r w:rsidRPr="009357FF">
              <w:rPr>
                <w:color w:val="000000" w:themeColor="text1"/>
              </w:rPr>
              <w:t xml:space="preserve"> занятиям физической культурой и спортом, реализацией мероприятий регионального проекта «Спорт-норма жизни». Ведется пропаганда физической культуры, спорта и здорового образа жизни</w:t>
            </w:r>
          </w:p>
          <w:p w:rsidR="008850B7" w:rsidRPr="00E762B9" w:rsidRDefault="008850B7" w:rsidP="00774912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9357FF" w:rsidRDefault="003F5965" w:rsidP="007749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highlight w:val="yellow"/>
              </w:rPr>
            </w:pPr>
            <w:r w:rsidRPr="003647DB">
              <w:rPr>
                <w:color w:val="000000" w:themeColor="text1"/>
                <w:lang w:val="en-US"/>
              </w:rPr>
              <w:t>II</w:t>
            </w:r>
            <w:r w:rsidRPr="003647DB">
              <w:rPr>
                <w:color w:val="000000" w:themeColor="text1"/>
              </w:rPr>
              <w:t>. Подпрограмма «Реализация комплекса мер по развитию спорта высших достижений и системы подготовки спортивного резерва»</w:t>
            </w:r>
          </w:p>
        </w:tc>
      </w:tr>
      <w:tr w:rsidR="00E762B9" w:rsidRPr="00E762B9" w:rsidTr="002F52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4C" w:rsidRPr="00E762B9" w:rsidRDefault="002F524C" w:rsidP="002F524C">
            <w:pPr>
              <w:jc w:val="both"/>
              <w:rPr>
                <w:color w:val="000000" w:themeColor="text1"/>
              </w:rPr>
            </w:pPr>
            <w:r w:rsidRPr="00F74A0A">
              <w:rPr>
                <w:rFonts w:eastAsiaTheme="minorHAnsi"/>
                <w:color w:val="000000" w:themeColor="text1"/>
                <w:lang w:eastAsia="en-US"/>
              </w:rPr>
              <w:t>Доля лиц, занимающихся в организациях</w:t>
            </w:r>
            <w:r w:rsidRPr="00F74A0A">
              <w:t>, реализующих дополнительные образовательные программы спортивной подготовки, и зачисленных на этапе высшего спортивного мастерства, в общем количестве лиц, занимающихся в организациях, реализующих дополнительные образовательные программы спортивной подготовки, и зачисленных на этапе совершенствования спортивного мастерства</w:t>
            </w:r>
          </w:p>
          <w:p w:rsidR="003F5965" w:rsidRPr="00E762B9" w:rsidRDefault="003F5965" w:rsidP="00774912">
            <w:pPr>
              <w:jc w:val="both"/>
              <w:rPr>
                <w:color w:val="000000" w:themeColor="text1"/>
              </w:rPr>
            </w:pPr>
          </w:p>
          <w:p w:rsidR="003F5965" w:rsidRPr="00E762B9" w:rsidRDefault="003F5965" w:rsidP="0077491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8850B7" w:rsidP="00774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8850B7" w:rsidRDefault="00EA4E06" w:rsidP="00774912">
            <w:pPr>
              <w:jc w:val="center"/>
              <w:rPr>
                <w:color w:val="000000" w:themeColor="text1"/>
                <w:highlight w:val="yellow"/>
              </w:rPr>
            </w:pPr>
            <w:r w:rsidRPr="002F524C">
              <w:rPr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8850B7" w:rsidRDefault="002F524C" w:rsidP="00E26A3B">
            <w:pPr>
              <w:jc w:val="center"/>
              <w:rPr>
                <w:color w:val="000000" w:themeColor="text1"/>
                <w:highlight w:val="yellow"/>
              </w:rPr>
            </w:pPr>
            <w:r w:rsidRPr="002F524C">
              <w:rPr>
                <w:color w:val="000000" w:themeColor="text1"/>
              </w:rPr>
              <w:t>28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A06E26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Значение показателя превысило плановое в связи с успешным выступлением спортсменов СШ, СШОР и УОР Республики Марий Эл на международных, всероссийских и республиканских соревнованиях</w:t>
            </w:r>
            <w:r w:rsidR="00EA4E06" w:rsidRPr="00E762B9">
              <w:rPr>
                <w:rFonts w:ascii="Times New Roman" w:hAnsi="Times New Roman"/>
                <w:color w:val="000000" w:themeColor="text1"/>
              </w:rPr>
              <w:t xml:space="preserve"> в 20</w:t>
            </w:r>
            <w:r w:rsidR="002F524C">
              <w:rPr>
                <w:rFonts w:ascii="Times New Roman" w:hAnsi="Times New Roman"/>
                <w:color w:val="000000" w:themeColor="text1"/>
              </w:rPr>
              <w:t>21</w:t>
            </w:r>
            <w:r w:rsidR="00EA4E06" w:rsidRPr="00E762B9">
              <w:rPr>
                <w:rFonts w:ascii="Times New Roman" w:hAnsi="Times New Roman"/>
                <w:color w:val="000000" w:themeColor="text1"/>
              </w:rPr>
              <w:t xml:space="preserve"> - 202</w:t>
            </w:r>
            <w:r w:rsidR="002F524C">
              <w:rPr>
                <w:rFonts w:ascii="Times New Roman" w:hAnsi="Times New Roman"/>
                <w:color w:val="000000" w:themeColor="text1"/>
              </w:rPr>
              <w:t>2</w:t>
            </w:r>
            <w:r w:rsidR="00EA4E06" w:rsidRPr="00E762B9">
              <w:rPr>
                <w:rFonts w:ascii="Times New Roman" w:hAnsi="Times New Roman"/>
                <w:color w:val="000000" w:themeColor="text1"/>
              </w:rPr>
              <w:t xml:space="preserve"> годах</w:t>
            </w:r>
            <w:r w:rsidRPr="00E762B9">
              <w:rPr>
                <w:rFonts w:ascii="Times New Roman" w:hAnsi="Times New Roman"/>
                <w:color w:val="000000" w:themeColor="text1"/>
              </w:rPr>
              <w:t xml:space="preserve">, по итогам которых было осуществлено </w:t>
            </w: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присвоение спортивных разрядов и спортивных званий</w:t>
            </w:r>
            <w:r w:rsidR="00A06E26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2F524C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2F524C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C9376E" w:rsidP="00C9376E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3F5965" w:rsidP="00774912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8850B7" w:rsidP="006D1770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2F524C" w:rsidRDefault="007949B7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74</w:t>
            </w:r>
            <w:r w:rsidR="002F524C" w:rsidRPr="002F524C">
              <w:rPr>
                <w:rFonts w:ascii="Times New Roman" w:hAnsi="Times New Roman"/>
                <w:color w:val="000000" w:themeColor="text1"/>
              </w:rPr>
              <w:t>,</w:t>
            </w:r>
            <w:r w:rsidR="002F524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2F524C" w:rsidRDefault="002F524C" w:rsidP="00774912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83,8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65" w:rsidRPr="00E762B9" w:rsidRDefault="007949B7" w:rsidP="007949B7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825DDB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2F524C">
            <w:pPr>
              <w:pStyle w:val="afc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2F524C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850B7" w:rsidP="002F524C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56,9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2F524C">
            <w:pPr>
              <w:pStyle w:val="afc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 xml:space="preserve">Доля спортсменов разрядников, имеющих разряды и звания (от </w:t>
            </w:r>
            <w:r w:rsidRPr="002F524C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2F524C">
              <w:rPr>
                <w:rFonts w:ascii="Times New Roman" w:hAnsi="Times New Roman"/>
                <w:color w:val="000000" w:themeColor="text1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Pr="002F524C">
              <w:rPr>
                <w:rFonts w:ascii="Times New Roman" w:hAnsi="Times New Roman"/>
                <w:color w:val="000000" w:themeColor="text1"/>
              </w:rPr>
              <w:lastRenderedPageBreak/>
              <w:t>и училищ олимпийского резерва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2F524C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850B7" w:rsidP="002F524C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25,6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825DDB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825DDB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25DDB" w:rsidP="002F524C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8850B7" w:rsidP="002F524C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82,7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E762B9" w:rsidRDefault="00825DDB" w:rsidP="00825DDB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E762B9" w:rsidRDefault="00825DDB" w:rsidP="00DF198F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Количество квалифицированных тренеров</w:t>
            </w:r>
            <w:r w:rsidR="002F524C">
              <w:rPr>
                <w:rFonts w:ascii="Times New Roman" w:hAnsi="Times New Roman"/>
                <w:color w:val="000000" w:themeColor="text1"/>
              </w:rPr>
              <w:t>, тренеров-преподавателей</w:t>
            </w:r>
            <w:r w:rsidRPr="00E762B9">
              <w:rPr>
                <w:rFonts w:ascii="Times New Roman" w:hAnsi="Times New Roman"/>
                <w:color w:val="000000" w:themeColor="text1"/>
              </w:rPr>
              <w:t xml:space="preserve"> физкультурно-спортивных организаций, работающих по специальности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E762B9" w:rsidRDefault="00825DDB" w:rsidP="00825DDB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E762B9" w:rsidRDefault="008850B7" w:rsidP="00AC77E7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037E84" w:rsidP="00825DDB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15</w:t>
            </w:r>
            <w:r w:rsidR="002F524C" w:rsidRPr="002F524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2F524C" w:rsidRDefault="002F524C" w:rsidP="00AC77E7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159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DDB" w:rsidRPr="00E762B9" w:rsidRDefault="002F524C" w:rsidP="002F524C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4" w:rsidRPr="00E762B9" w:rsidRDefault="007C0A84" w:rsidP="00825DDB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4" w:rsidRPr="002F524C" w:rsidRDefault="007C0A84" w:rsidP="007C0A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524C">
              <w:rPr>
                <w:color w:val="000000" w:themeColor="text1"/>
              </w:rPr>
              <w:t>Доля лиц, занимающихся по</w:t>
            </w:r>
            <w:r w:rsidR="002F524C" w:rsidRPr="002F524C">
              <w:t xml:space="preserve"> дополнительным образовательным </w:t>
            </w:r>
            <w:r w:rsidRPr="002F524C">
              <w:rPr>
                <w:color w:val="000000" w:themeColor="text1"/>
              </w:rPr>
              <w:t xml:space="preserve"> программам спортивной подготовки, имеющих спортивные разряды и звания, в общем количестве лиц, занимающихся по</w:t>
            </w:r>
            <w:r w:rsidR="002F524C" w:rsidRPr="002F524C">
              <w:rPr>
                <w:color w:val="000000" w:themeColor="text1"/>
              </w:rPr>
              <w:t xml:space="preserve"> дополнительным образовательным</w:t>
            </w:r>
            <w:r w:rsidRPr="002F524C">
              <w:rPr>
                <w:color w:val="000000" w:themeColor="text1"/>
              </w:rPr>
              <w:t xml:space="preserve"> программам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4" w:rsidRPr="00E762B9" w:rsidRDefault="007C0A84" w:rsidP="00825DDB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4" w:rsidRPr="00E762B9" w:rsidRDefault="008850B7" w:rsidP="00825DDB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4" w:rsidRPr="002F524C" w:rsidRDefault="00037E84" w:rsidP="00825DDB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4</w:t>
            </w:r>
            <w:r w:rsidR="002F524C" w:rsidRPr="002F524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4" w:rsidRPr="002F524C" w:rsidRDefault="002F524C" w:rsidP="00825DDB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A84" w:rsidRPr="00E762B9" w:rsidRDefault="00037E84" w:rsidP="00037E84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F812B9">
        <w:trPr>
          <w:trHeight w:val="8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2B9" w:rsidRPr="002F524C" w:rsidRDefault="00F812B9" w:rsidP="00F812B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2B9" w:rsidRPr="002F524C" w:rsidRDefault="00F812B9" w:rsidP="002F524C">
            <w:pPr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2F524C">
              <w:rPr>
                <w:color w:val="000000" w:themeColor="text1"/>
              </w:rPr>
              <w:t>Количество организаций спортивной подготовки, в которые поставлены новые спортивные оборудование и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2B9" w:rsidRPr="002F524C" w:rsidRDefault="00F812B9" w:rsidP="00F812B9">
            <w:pPr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2F524C">
              <w:rPr>
                <w:color w:val="000000" w:themeColor="text1"/>
              </w:rPr>
              <w:t>единиц</w:t>
            </w:r>
          </w:p>
          <w:p w:rsidR="00F812B9" w:rsidRPr="002F524C" w:rsidRDefault="00F812B9" w:rsidP="00F812B9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2B9" w:rsidRPr="002F524C" w:rsidRDefault="00F77835" w:rsidP="00F812B9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2B9" w:rsidRPr="002F524C" w:rsidRDefault="002F524C" w:rsidP="00F812B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2B9" w:rsidRPr="002F524C" w:rsidRDefault="002F524C" w:rsidP="00F812B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2B9" w:rsidRPr="002F524C" w:rsidRDefault="00F812B9" w:rsidP="00F812B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524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F812B9">
        <w:trPr>
          <w:trHeight w:val="8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ACF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070CE0" w:rsidP="00070C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Количество спортивных школ олимпийского резерва, в которые поставлены новые спортивные оборудование и инвентарь для приведения организаций спортивной подготовки в нормативное состояни</w:t>
            </w:r>
            <w:r w:rsidR="00E00ACF" w:rsidRPr="00E00ACF">
              <w:rPr>
                <w:color w:val="000000" w:themeColor="text1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070CE0" w:rsidP="00070CE0">
            <w:pPr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E00ACF">
              <w:rPr>
                <w:color w:val="000000" w:themeColor="text1"/>
              </w:rPr>
              <w:t>единиц</w:t>
            </w:r>
          </w:p>
          <w:p w:rsidR="00070CE0" w:rsidRPr="00E00ACF" w:rsidRDefault="00070CE0" w:rsidP="00070CE0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E00ACF" w:rsidP="00070CE0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A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E00ACF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AC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E00ACF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AC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AC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both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E762B9">
              <w:rPr>
                <w:color w:val="000000" w:themeColor="text1"/>
              </w:rP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«футбол»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E762B9">
              <w:rPr>
                <w:color w:val="000000" w:themeColor="text1"/>
              </w:rPr>
              <w:t>процентов</w:t>
            </w:r>
          </w:p>
          <w:p w:rsidR="00070CE0" w:rsidRPr="00E762B9" w:rsidRDefault="00070CE0" w:rsidP="00070CE0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8850B7" w:rsidP="00070CE0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E00ACF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ACF">
              <w:rPr>
                <w:rFonts w:ascii="Times New Roman" w:hAnsi="Times New Roman"/>
                <w:color w:val="000000" w:themeColor="text1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00ACF" w:rsidRDefault="00E00ACF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00AC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E00ACF" w:rsidP="00E00ACF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Невыполнение показателя связано с невозможностью проведения официальных спортивных мероприятий по виду спорта «футбол» в виду отсутствия в Республике Марий Эл аккредитованной региональной спортивной федерации по данному виду спорта в период с ноября </w:t>
            </w:r>
            <w:r>
              <w:rPr>
                <w:rFonts w:ascii="Times New Roman" w:hAnsi="Times New Roman"/>
                <w:color w:val="000000" w:themeColor="text1"/>
              </w:rPr>
              <w:br/>
              <w:t>2020 г. по июль 2022 г.</w:t>
            </w:r>
          </w:p>
        </w:tc>
      </w:tr>
      <w:tr w:rsidR="00E00ACF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CF" w:rsidRPr="00E762B9" w:rsidRDefault="00E00ACF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CF" w:rsidRPr="00E762B9" w:rsidRDefault="00E00ACF" w:rsidP="00070CE0">
            <w:pPr>
              <w:jc w:val="both"/>
              <w:rPr>
                <w:color w:val="000000" w:themeColor="text1"/>
              </w:rPr>
            </w:pPr>
            <w:r w:rsidRPr="00E00ACF">
              <w:t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CF" w:rsidRPr="00E762B9" w:rsidRDefault="00E00ACF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CF" w:rsidRDefault="00E00ACF" w:rsidP="00E00ACF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CF" w:rsidRPr="00E00ACF" w:rsidRDefault="00E00ACF" w:rsidP="00E00ACF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CF" w:rsidRPr="00E00ACF" w:rsidRDefault="00E00ACF" w:rsidP="00E00ACF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ACF" w:rsidRDefault="00E00ACF" w:rsidP="00E00ACF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E762B9">
              <w:rPr>
                <w:rFonts w:ascii="Times New Roman" w:hAnsi="Times New Roman"/>
                <w:color w:val="000000" w:themeColor="text1"/>
              </w:rPr>
              <w:t>. Подпрограмма «Развитие инфраструктуры физической культуры и спорта в Республике Марий Эл»</w:t>
            </w:r>
          </w:p>
        </w:tc>
      </w:tr>
      <w:tr w:rsidR="00E762B9" w:rsidRPr="00E762B9" w:rsidTr="00E762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6AAB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070CE0" w:rsidRPr="00E762B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35456C" w:rsidRDefault="008850B7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456C">
              <w:rPr>
                <w:rFonts w:ascii="Times New Roman" w:hAnsi="Times New Roman"/>
                <w:color w:val="000000" w:themeColor="text1"/>
              </w:rPr>
              <w:t>726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35456C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456C">
              <w:rPr>
                <w:rFonts w:ascii="Times New Roman" w:hAnsi="Times New Roman"/>
                <w:color w:val="000000" w:themeColor="text1"/>
              </w:rPr>
              <w:t>72,</w:t>
            </w:r>
            <w:r w:rsidR="00FC3967" w:rsidRPr="0035456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35456C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5456C">
              <w:rPr>
                <w:rFonts w:ascii="Times New Roman" w:hAnsi="Times New Roman"/>
                <w:color w:val="000000" w:themeColor="text1"/>
              </w:rPr>
              <w:t>72,</w:t>
            </w:r>
            <w:r w:rsidR="00550249" w:rsidRPr="0035456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35456C" w:rsidRDefault="00070CE0" w:rsidP="00070CE0">
            <w:pPr>
              <w:pStyle w:val="cs3bfd1d18"/>
              <w:ind w:firstLine="0"/>
              <w:jc w:val="center"/>
              <w:rPr>
                <w:color w:val="000000" w:themeColor="text1"/>
              </w:rPr>
            </w:pPr>
            <w:r w:rsidRPr="0035456C">
              <w:rPr>
                <w:rStyle w:val="csd2c743de1"/>
                <w:color w:val="000000" w:themeColor="text1"/>
                <w:sz w:val="24"/>
                <w:szCs w:val="24"/>
              </w:rPr>
              <w:t>-</w:t>
            </w:r>
          </w:p>
          <w:p w:rsidR="00070CE0" w:rsidRPr="0035456C" w:rsidRDefault="00070CE0" w:rsidP="00070CE0">
            <w:pPr>
              <w:jc w:val="both"/>
              <w:rPr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Подпрограмма</w:t>
            </w:r>
            <w:r w:rsidR="008850B7">
              <w:rPr>
                <w:rFonts w:ascii="Times New Roman" w:hAnsi="Times New Roman"/>
                <w:color w:val="000000" w:themeColor="text1"/>
              </w:rPr>
              <w:t xml:space="preserve"> 4</w:t>
            </w:r>
            <w:r w:rsidRPr="00E762B9">
              <w:rPr>
                <w:rFonts w:ascii="Times New Roman" w:hAnsi="Times New Roman"/>
                <w:color w:val="000000" w:themeColor="text1"/>
              </w:rPr>
              <w:t xml:space="preserve"> «Обеспечение реализации государственной программы Республики Марий Эл «Развитие физической культуры, спорта, </w:t>
            </w: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туризма и молодежной политики в Республике Марий Эл» на 2013-2025 годы»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both"/>
              <w:rPr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762B9">
              <w:rPr>
                <w:rFonts w:eastAsiaTheme="minorHAnsi"/>
                <w:color w:val="000000" w:themeColor="text1"/>
                <w:lang w:eastAsia="en-US"/>
              </w:rP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</w:t>
            </w:r>
          </w:p>
          <w:p w:rsidR="00070CE0" w:rsidRPr="00E762B9" w:rsidRDefault="00070CE0" w:rsidP="00070CE0">
            <w:pPr>
              <w:pStyle w:val="afc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-</w:t>
            </w:r>
          </w:p>
        </w:tc>
      </w:tr>
      <w:bookmarkStart w:id="6" w:name="sub_1006"/>
      <w:tr w:rsidR="00E762B9" w:rsidRPr="00E762B9" w:rsidTr="00774912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</w:rPr>
              <w:fldChar w:fldCharType="begin"/>
            </w:r>
            <w:r w:rsidRPr="00E762B9">
              <w:rPr>
                <w:color w:val="000000" w:themeColor="text1"/>
              </w:rPr>
              <w:instrText>HYPERLINK \l "sub_11000"</w:instrText>
            </w:r>
            <w:r w:rsidR="00BD74FB" w:rsidRPr="00E762B9">
              <w:rPr>
                <w:color w:val="000000" w:themeColor="text1"/>
              </w:rPr>
            </w:r>
            <w:r w:rsidRPr="00E762B9">
              <w:rPr>
                <w:color w:val="000000" w:themeColor="text1"/>
              </w:rPr>
              <w:fldChar w:fldCharType="separate"/>
            </w:r>
            <w:r w:rsidRPr="00E762B9">
              <w:rPr>
                <w:color w:val="000000" w:themeColor="text1"/>
              </w:rPr>
              <w:t>Подпрограмма</w:t>
            </w:r>
            <w:r w:rsidRPr="00E762B9">
              <w:rPr>
                <w:color w:val="000000" w:themeColor="text1"/>
              </w:rPr>
              <w:fldChar w:fldCharType="end"/>
            </w:r>
            <w:r w:rsidRPr="00E762B9">
              <w:rPr>
                <w:color w:val="000000" w:themeColor="text1"/>
              </w:rPr>
              <w:t xml:space="preserve"> </w:t>
            </w:r>
            <w:r w:rsidR="008850B7">
              <w:rPr>
                <w:color w:val="000000" w:themeColor="text1"/>
              </w:rPr>
              <w:t xml:space="preserve">5 </w:t>
            </w:r>
            <w:r w:rsidRPr="00E762B9">
              <w:rPr>
                <w:color w:val="000000" w:themeColor="text1"/>
              </w:rPr>
              <w:t>«Государственная молодежная политика и вовлечение молодежи в социальную практику</w:t>
            </w:r>
            <w:bookmarkEnd w:id="6"/>
            <w:r w:rsidRPr="00E762B9">
              <w:rPr>
                <w:color w:val="000000" w:themeColor="text1"/>
              </w:rPr>
              <w:t>»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762B9">
              <w:rPr>
                <w:rFonts w:eastAsiaTheme="minorHAnsi"/>
                <w:color w:val="000000" w:themeColor="text1"/>
                <w:lang w:eastAsia="en-US"/>
              </w:rPr>
              <w:t>Численность специалистов, занятых реализацией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E24167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1</w:t>
            </w:r>
            <w:r w:rsidR="00E24167" w:rsidRPr="00D65E2E">
              <w:rPr>
                <w:color w:val="000000" w:themeColor="text1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Создано новое подведомственное учреждение ГБУ Республики Марий Эл «Центр военно-патриотического воспитания «Авангард»</w:t>
            </w:r>
          </w:p>
        </w:tc>
      </w:tr>
      <w:tr w:rsidR="00E762B9" w:rsidRPr="00E762B9" w:rsidTr="005A7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9944F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 xml:space="preserve">Удельный вес численности молодых людей в возрасте от 14 до </w:t>
            </w:r>
            <w:r w:rsidR="009944FB">
              <w:rPr>
                <w:color w:val="000000" w:themeColor="text1"/>
                <w:sz w:val="24"/>
                <w:szCs w:val="24"/>
              </w:rPr>
              <w:t xml:space="preserve">35 лет включительно, принимающих участие </w:t>
            </w:r>
            <w:r w:rsidRPr="00E762B9">
              <w:rPr>
                <w:color w:val="000000" w:themeColor="text1"/>
                <w:sz w:val="24"/>
                <w:szCs w:val="24"/>
              </w:rPr>
              <w:t>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E24167" w:rsidP="00070CE0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35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</w:rPr>
              <w:t xml:space="preserve">Увеличение количества мероприятий и акций, направленных на вовлечение молодежи в социально-значимую деятельность </w:t>
            </w:r>
          </w:p>
        </w:tc>
      </w:tr>
      <w:tr w:rsidR="00E762B9" w:rsidRPr="00E762B9" w:rsidTr="005A7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9944F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 xml:space="preserve">Удельный вес численности молодых людей в возрасте от 14 до </w:t>
            </w:r>
            <w:r w:rsidR="009944FB">
              <w:rPr>
                <w:color w:val="000000" w:themeColor="text1"/>
                <w:sz w:val="24"/>
                <w:szCs w:val="24"/>
              </w:rPr>
              <w:t>35 лет включительно</w:t>
            </w:r>
            <w:r w:rsidRPr="00E762B9">
              <w:rPr>
                <w:color w:val="000000" w:themeColor="text1"/>
                <w:sz w:val="24"/>
                <w:szCs w:val="24"/>
              </w:rPr>
              <w:t xml:space="preserve">, вовлеченных в реализуемые органами исполнительной власти проекты и программы в сфере </w:t>
            </w:r>
            <w:r w:rsidRPr="00E762B9">
              <w:rPr>
                <w:color w:val="000000" w:themeColor="text1"/>
                <w:sz w:val="24"/>
                <w:szCs w:val="24"/>
              </w:rPr>
              <w:lastRenderedPageBreak/>
              <w:t>поддержки талантливой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E56FD1" w:rsidP="00070CE0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26</w:t>
            </w:r>
            <w:r w:rsidR="00070CE0" w:rsidRPr="00D65E2E">
              <w:rPr>
                <w:color w:val="000000" w:themeColor="text1"/>
              </w:rPr>
              <w:t>,0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-</w:t>
            </w:r>
          </w:p>
        </w:tc>
      </w:tr>
      <w:tr w:rsidR="00E762B9" w:rsidRPr="00E762B9" w:rsidTr="005A7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9944F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 xml:space="preserve">Удельный вес численности молодых людей в возрасте от 14 до </w:t>
            </w:r>
            <w:r w:rsidR="009944FB">
              <w:rPr>
                <w:color w:val="000000" w:themeColor="text1"/>
                <w:sz w:val="24"/>
                <w:szCs w:val="24"/>
              </w:rPr>
              <w:t>35 лет включительно</w:t>
            </w:r>
            <w:r w:rsidRPr="00E762B9">
              <w:rPr>
                <w:color w:val="000000" w:themeColor="text1"/>
                <w:sz w:val="24"/>
                <w:szCs w:val="24"/>
              </w:rPr>
              <w:t>, участвующих в мероприятиях по патриотическому воспитанию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D65E2E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52</w:t>
            </w:r>
            <w:r w:rsidR="00070CE0" w:rsidRPr="00D65E2E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E56FD1" w:rsidP="00070CE0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60</w:t>
            </w:r>
            <w:r w:rsidR="00070CE0" w:rsidRPr="00D65E2E">
              <w:rPr>
                <w:color w:val="000000" w:themeColor="text1"/>
              </w:rPr>
              <w:t>,0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-</w:t>
            </w:r>
          </w:p>
        </w:tc>
      </w:tr>
      <w:tr w:rsidR="00E762B9" w:rsidRPr="00E762B9" w:rsidTr="005A75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Количество молодых семей – участников программы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2 218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B54DCA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3950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E56FD1" w:rsidP="00070CE0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1604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Уменьшение очереди связано с получением молодыми семьями социальных выплат, самостоятельным улучшением жилищных условий, а также с выбыванием из программы в соответствии с ее условиями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9944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762B9">
              <w:rPr>
                <w:rFonts w:eastAsiaTheme="minorHAnsi"/>
                <w:color w:val="000000" w:themeColor="text1"/>
                <w:lang w:eastAsia="en-US"/>
              </w:rPr>
              <w:t xml:space="preserve">Количество молодых людей в возрасте </w:t>
            </w:r>
            <w:r w:rsidRPr="00E762B9">
              <w:rPr>
                <w:rFonts w:eastAsiaTheme="minorHAnsi"/>
                <w:color w:val="000000" w:themeColor="text1"/>
                <w:lang w:eastAsia="en-US"/>
              </w:rPr>
              <w:br/>
              <w:t xml:space="preserve">от 14 до </w:t>
            </w:r>
            <w:r w:rsidR="009944FB">
              <w:rPr>
                <w:rFonts w:eastAsiaTheme="minorHAnsi"/>
                <w:color w:val="000000" w:themeColor="text1"/>
                <w:lang w:eastAsia="en-US"/>
              </w:rPr>
              <w:t>35 лет включительно</w:t>
            </w:r>
            <w:r w:rsidRPr="00E762B9">
              <w:rPr>
                <w:rFonts w:eastAsiaTheme="minorHAnsi"/>
                <w:color w:val="000000" w:themeColor="text1"/>
                <w:lang w:eastAsia="en-US"/>
              </w:rPr>
              <w:t xml:space="preserve">, вовлеченных к участию </w:t>
            </w:r>
            <w:r w:rsidRPr="00E762B9">
              <w:rPr>
                <w:rFonts w:eastAsiaTheme="minorHAnsi"/>
                <w:color w:val="000000" w:themeColor="text1"/>
                <w:lang w:eastAsia="en-US"/>
              </w:rPr>
              <w:br/>
              <w:t>в республиканском конкурсе «Молодежный кадровый резерв Республики Марий Эл»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B54D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Показатель не выполнен в связи с </w:t>
            </w:r>
            <w:r w:rsidR="00B54DCA">
              <w:rPr>
                <w:color w:val="000000" w:themeColor="text1"/>
              </w:rPr>
              <w:t>обновлением и доработкой сайта ГБУ Республики Марий Эл, в котором будет включена возможность регистрации и тестирования потенциальных участников</w:t>
            </w:r>
          </w:p>
        </w:tc>
      </w:tr>
      <w:tr w:rsidR="00E762B9" w:rsidRPr="00E762B9" w:rsidTr="000B70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spacing w:line="240" w:lineRule="atLeast"/>
              <w:jc w:val="both"/>
              <w:rPr>
                <w:rFonts w:eastAsia="Arial Unicode MS"/>
                <w:color w:val="000000" w:themeColor="text1"/>
              </w:rPr>
            </w:pPr>
            <w:r w:rsidRPr="00E762B9">
              <w:rPr>
                <w:rFonts w:eastAsia="Arial Unicode MS"/>
                <w:color w:val="000000" w:themeColor="text1"/>
              </w:rPr>
              <w:t xml:space="preserve">Количество участников образовательных программ направленных на обучение координаторов добровольцев (волонтеров) по работе в сфере добровольчества и технологий работы с </w:t>
            </w:r>
            <w:r w:rsidRPr="00E762B9">
              <w:rPr>
                <w:rFonts w:eastAsia="Arial Unicode MS"/>
                <w:color w:val="000000" w:themeColor="text1"/>
              </w:rPr>
              <w:lastRenderedPageBreak/>
              <w:t>волонтерами на базе Регионального ресурсного центра поддержки добровольчества (</w:t>
            </w:r>
            <w:proofErr w:type="spellStart"/>
            <w:r w:rsidRPr="00E762B9">
              <w:rPr>
                <w:rFonts w:eastAsia="Arial Unicode MS"/>
                <w:color w:val="000000" w:themeColor="text1"/>
              </w:rPr>
              <w:t>волонтерства</w:t>
            </w:r>
            <w:proofErr w:type="spellEnd"/>
            <w:r w:rsidRPr="00E762B9">
              <w:rPr>
                <w:rFonts w:eastAsia="Arial Unicode MS"/>
                <w:color w:val="000000" w:themeColor="text1"/>
              </w:rPr>
              <w:t>) Республики Марий Эл, некоммерческих организации, образовательных организации и иных учреждений, осуществляющих деятельность в сфере добровольчества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lastRenderedPageBreak/>
              <w:t>Тыс.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0,108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D65E2E" w:rsidP="00D65E2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0,132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E56F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0,</w:t>
            </w:r>
            <w:r w:rsidR="00E56FD1" w:rsidRPr="00D65E2E">
              <w:rPr>
                <w:color w:val="000000" w:themeColor="text1"/>
              </w:rPr>
              <w:t>132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Показатель после внесения изменений в 2021 г. в паспорт регионального проекта «Социальная активность» национального </w:t>
            </w:r>
            <w:r w:rsidRPr="00E762B9">
              <w:rPr>
                <w:color w:val="000000" w:themeColor="text1"/>
              </w:rPr>
              <w:lastRenderedPageBreak/>
              <w:t>проекта «Образование»</w:t>
            </w:r>
          </w:p>
        </w:tc>
      </w:tr>
      <w:tr w:rsidR="00E762B9" w:rsidRPr="00E762B9" w:rsidTr="000B70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spacing w:line="240" w:lineRule="atLeast"/>
              <w:jc w:val="both"/>
              <w:rPr>
                <w:rFonts w:eastAsia="Arial Unicode MS"/>
                <w:color w:val="000000" w:themeColor="text1"/>
              </w:rPr>
            </w:pPr>
            <w:r w:rsidRPr="00E762B9">
              <w:rPr>
                <w:rFonts w:eastAsia="Arial Unicode MS"/>
                <w:color w:val="000000" w:themeColor="text1"/>
              </w:rPr>
              <w:t>Проведение конкурсного отбора на предоставление субсидий (грантов) лучшим практикам в сфере добровольчества (</w:t>
            </w:r>
            <w:proofErr w:type="spellStart"/>
            <w:r w:rsidRPr="00E762B9">
              <w:rPr>
                <w:rFonts w:eastAsia="Arial Unicode MS"/>
                <w:color w:val="000000" w:themeColor="text1"/>
              </w:rPr>
              <w:t>волонтерства</w:t>
            </w:r>
            <w:proofErr w:type="spellEnd"/>
            <w:r w:rsidRPr="00E762B9">
              <w:rPr>
                <w:rFonts w:eastAsia="Arial Unicode MS"/>
                <w:color w:val="000000" w:themeColor="text1"/>
              </w:rPr>
              <w:t>), реализуемым в Республике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D65E2E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</w:rPr>
              <w:t>Показатель после внесения изменений в 2021 г. в паспорт регионального проекта «Социальная активность» национального проекта «Образование»</w:t>
            </w:r>
          </w:p>
        </w:tc>
      </w:tr>
      <w:tr w:rsidR="00E762B9" w:rsidRPr="00E762B9" w:rsidTr="000B70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spacing w:line="240" w:lineRule="atLeast"/>
              <w:jc w:val="both"/>
              <w:rPr>
                <w:rFonts w:eastAsia="Arial Unicode MS"/>
                <w:color w:val="000000" w:themeColor="text1"/>
              </w:rPr>
            </w:pPr>
            <w:r w:rsidRPr="00E762B9">
              <w:rPr>
                <w:rFonts w:eastAsia="Arial Unicode MS"/>
                <w:color w:val="000000" w:themeColor="text1"/>
              </w:rPr>
              <w:t>Проведение информационной и рекламной кампании, в том числе размещение рекламных роликов на телевидении и в информационно-телекоммуникационной сети «Интернет», в целях популяризации добровольчества (</w:t>
            </w:r>
            <w:proofErr w:type="spellStart"/>
            <w:r w:rsidRPr="00E762B9">
              <w:rPr>
                <w:rFonts w:eastAsia="Arial Unicode MS"/>
                <w:color w:val="000000" w:themeColor="text1"/>
              </w:rPr>
              <w:t>волонерства</w:t>
            </w:r>
            <w:proofErr w:type="spellEnd"/>
            <w:r w:rsidRPr="00E762B9">
              <w:rPr>
                <w:rFonts w:eastAsia="Arial Unicode MS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мил.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0,0231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0,0231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0,0231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Показатель после внесения изменений в 2021 г. в паспорт регионального проекта «Социальная активность» национального проекта «Образование»</w:t>
            </w:r>
          </w:p>
        </w:tc>
      </w:tr>
      <w:tr w:rsidR="00E762B9" w:rsidRPr="00E762B9" w:rsidTr="000B70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spacing w:line="240" w:lineRule="atLeast"/>
              <w:jc w:val="both"/>
              <w:rPr>
                <w:rFonts w:eastAsia="Arial Unicode MS"/>
                <w:color w:val="000000" w:themeColor="text1"/>
              </w:rPr>
            </w:pPr>
            <w:r w:rsidRPr="00E762B9">
              <w:rPr>
                <w:rFonts w:eastAsia="Arial Unicode MS"/>
                <w:color w:val="000000" w:themeColor="text1"/>
              </w:rPr>
              <w:t>Количество студенческой молодежи, участвующей в проектах и мероприятиях, направленных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rFonts w:eastAsia="Arial Unicode MS"/>
                <w:color w:val="000000" w:themeColor="text1"/>
              </w:rPr>
            </w:pPr>
            <w:r w:rsidRPr="00E762B9">
              <w:rPr>
                <w:rFonts w:eastAsia="Arial Unicode MS"/>
                <w:color w:val="000000" w:themeColor="text1"/>
              </w:rPr>
              <w:t>тыс.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1,4500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E24167" w:rsidP="00E56FD1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2,7</w:t>
            </w:r>
            <w:r w:rsidR="00E56FD1" w:rsidRPr="00D65E2E">
              <w:rPr>
                <w:color w:val="000000" w:themeColor="text1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</w:rPr>
              <w:t>Показатель после внесения изменений в 2021 г. в паспорт регионального проекта «Социальная активность» национального проекта «Образование»</w:t>
            </w:r>
          </w:p>
        </w:tc>
      </w:tr>
      <w:tr w:rsidR="00E762B9" w:rsidRPr="00E762B9" w:rsidTr="000B70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E762B9"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spacing w:line="240" w:lineRule="atLeast"/>
              <w:jc w:val="both"/>
              <w:rPr>
                <w:rFonts w:eastAsia="Arial Unicode MS"/>
                <w:color w:val="000000" w:themeColor="text1"/>
              </w:rPr>
            </w:pPr>
            <w:r w:rsidRPr="00E762B9">
              <w:rPr>
                <w:rFonts w:eastAsia="Arial Unicode MS"/>
                <w:color w:val="000000" w:themeColor="text1"/>
              </w:rPr>
              <w:t>Численность молодых людей в возрасте от 18 до 35 лет</w:t>
            </w:r>
            <w:r w:rsidR="009944FB">
              <w:rPr>
                <w:rFonts w:eastAsia="Arial Unicode MS"/>
                <w:color w:val="000000" w:themeColor="text1"/>
              </w:rPr>
              <w:t xml:space="preserve"> </w:t>
            </w:r>
            <w:r w:rsidR="00E24167">
              <w:rPr>
                <w:rFonts w:eastAsia="Arial Unicode MS"/>
                <w:color w:val="000000" w:themeColor="text1"/>
              </w:rPr>
              <w:t>в</w:t>
            </w:r>
            <w:r w:rsidR="009944FB">
              <w:rPr>
                <w:rFonts w:eastAsia="Arial Unicode MS"/>
                <w:color w:val="000000" w:themeColor="text1"/>
              </w:rPr>
              <w:t>ключительно</w:t>
            </w:r>
            <w:r w:rsidRPr="00E762B9">
              <w:rPr>
                <w:rFonts w:eastAsia="Arial Unicode MS"/>
                <w:color w:val="000000" w:themeColor="text1"/>
              </w:rPr>
              <w:t>, участвующих в образовательных программах Форума молодых деятелей культуры и искусства «Таврида», а также в фестивале «Таврида-</w:t>
            </w:r>
            <w:r w:rsidRPr="00E762B9">
              <w:rPr>
                <w:rFonts w:eastAsia="Arial Unicode MS"/>
                <w:color w:val="000000" w:themeColor="text1"/>
                <w:lang w:val="en-US"/>
              </w:rPr>
              <w:t>ART</w:t>
            </w:r>
            <w:r w:rsidRPr="00E762B9">
              <w:rPr>
                <w:rFonts w:eastAsia="Arial Unicode MS"/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070CE0" w:rsidP="00070CE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65E2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D65E2E" w:rsidRDefault="00E24167" w:rsidP="00070CE0">
            <w:pPr>
              <w:jc w:val="center"/>
              <w:rPr>
                <w:color w:val="000000" w:themeColor="text1"/>
              </w:rPr>
            </w:pPr>
            <w:r w:rsidRPr="00D65E2E">
              <w:rPr>
                <w:color w:val="000000" w:themeColor="text1"/>
              </w:rPr>
              <w:t>32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E762B9">
              <w:rPr>
                <w:color w:val="000000" w:themeColor="text1"/>
                <w:sz w:val="20"/>
              </w:rPr>
              <w:t>-</w:t>
            </w:r>
          </w:p>
        </w:tc>
      </w:tr>
      <w:tr w:rsidR="00E762B9" w:rsidRPr="00E762B9" w:rsidTr="00774912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Подпрограмма </w:t>
            </w:r>
            <w:r w:rsidR="009944FB">
              <w:rPr>
                <w:color w:val="000000" w:themeColor="text1"/>
              </w:rPr>
              <w:t xml:space="preserve">6 </w:t>
            </w:r>
            <w:r w:rsidRPr="00E762B9">
              <w:rPr>
                <w:color w:val="000000" w:themeColor="text1"/>
              </w:rPr>
              <w:t>«Развитие внутреннего и въездного туризма в Республике Марий Эл»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ind w:firstLine="34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Въезд иностранных граждан в Республику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тыс.</w:t>
            </w:r>
            <w:r w:rsidRPr="00E762B9">
              <w:rPr>
                <w:color w:val="000000" w:themeColor="text1"/>
              </w:rPr>
              <w:br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944FB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F004D7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8</w:t>
            </w:r>
            <w:r w:rsidR="00957192">
              <w:rPr>
                <w:color w:val="000000" w:themeColor="text1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A54352" w:rsidP="00A54352">
            <w:pPr>
              <w:jc w:val="center"/>
              <w:rPr>
                <w:color w:val="000000" w:themeColor="text1"/>
              </w:rPr>
            </w:pPr>
            <w:r w:rsidRPr="00A54352">
              <w:rPr>
                <w:color w:val="000000" w:themeColor="text1"/>
              </w:rPr>
              <w:t>15,8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3828BB" w:rsidP="003828BB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-</w:t>
            </w: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Количество мероприятий в сфере туризма, организованных и проведенных </w:t>
            </w:r>
            <w:proofErr w:type="spellStart"/>
            <w:r w:rsidRPr="00E762B9">
              <w:rPr>
                <w:color w:val="000000" w:themeColor="text1"/>
              </w:rPr>
              <w:t>Минспорттуризмом</w:t>
            </w:r>
            <w:proofErr w:type="spellEnd"/>
            <w:r w:rsidRPr="00E762B9">
              <w:rPr>
                <w:color w:val="000000" w:themeColor="text1"/>
              </w:rPr>
              <w:t xml:space="preserve"> Республики </w:t>
            </w:r>
            <w:r w:rsidRPr="00E762B9">
              <w:rPr>
                <w:color w:val="000000" w:themeColor="text1"/>
              </w:rPr>
              <w:br/>
              <w:t xml:space="preserve">Марий Эл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35456C" w:rsidRDefault="00070CE0" w:rsidP="00070CE0">
            <w:pPr>
              <w:jc w:val="center"/>
              <w:rPr>
                <w:color w:val="000000" w:themeColor="text1"/>
              </w:rPr>
            </w:pPr>
            <w:r w:rsidRPr="0035456C">
              <w:rPr>
                <w:color w:val="000000" w:themeColor="text1"/>
              </w:rPr>
              <w:t>2</w:t>
            </w:r>
            <w:r w:rsidR="00F004D7" w:rsidRPr="0035456C">
              <w:rPr>
                <w:color w:val="000000" w:themeColor="text1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35456C" w:rsidRDefault="00070CE0" w:rsidP="00957192">
            <w:pPr>
              <w:jc w:val="center"/>
              <w:rPr>
                <w:color w:val="000000" w:themeColor="text1"/>
              </w:rPr>
            </w:pPr>
            <w:r w:rsidRPr="0035456C">
              <w:rPr>
                <w:color w:val="000000" w:themeColor="text1"/>
              </w:rPr>
              <w:t>1</w:t>
            </w:r>
            <w:r w:rsidR="00957192" w:rsidRPr="0035456C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35456C" w:rsidRDefault="00070CE0" w:rsidP="00070CE0">
            <w:pPr>
              <w:jc w:val="center"/>
              <w:rPr>
                <w:color w:val="000000" w:themeColor="text1"/>
              </w:rPr>
            </w:pPr>
            <w:r w:rsidRPr="0035456C">
              <w:rPr>
                <w:color w:val="000000" w:themeColor="text1"/>
              </w:rPr>
              <w:t>2</w:t>
            </w:r>
            <w:r w:rsidR="00F004D7" w:rsidRPr="0035456C">
              <w:rPr>
                <w:color w:val="000000" w:themeColor="text1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E762B9">
              <w:rPr>
                <w:color w:val="000000" w:themeColor="text1"/>
              </w:rPr>
              <w:t>Минспорттуризмом</w:t>
            </w:r>
            <w:proofErr w:type="spellEnd"/>
            <w:r w:rsidRPr="00E762B9">
              <w:rPr>
                <w:color w:val="000000" w:themeColor="text1"/>
              </w:rPr>
              <w:t xml:space="preserve"> Республики Марий Эл  проведены событийные, обучающие мероприятия </w:t>
            </w:r>
            <w:r w:rsidRPr="00E762B9">
              <w:rPr>
                <w:color w:val="000000" w:themeColor="text1"/>
              </w:rPr>
              <w:br/>
              <w:t xml:space="preserve">в сфере туризма, организованы информационные туры, выставки, круглые столы </w:t>
            </w:r>
            <w:r w:rsidRPr="00E762B9">
              <w:rPr>
                <w:color w:val="000000" w:themeColor="text1"/>
              </w:rPr>
              <w:br/>
              <w:t xml:space="preserve">и дискуссионные площадки совместно с организациями сферы туризма, муниципальными образованиями </w:t>
            </w:r>
            <w:r w:rsidRPr="00E762B9">
              <w:rPr>
                <w:color w:val="000000" w:themeColor="text1"/>
              </w:rPr>
              <w:br/>
              <w:t xml:space="preserve">и представителями смежных отраслей деятельности </w:t>
            </w:r>
            <w:r w:rsidRPr="00E762B9">
              <w:rPr>
                <w:color w:val="000000" w:themeColor="text1"/>
              </w:rPr>
              <w:br/>
              <w:t xml:space="preserve">региона, в том числе </w:t>
            </w:r>
            <w:r w:rsidRPr="00E762B9">
              <w:rPr>
                <w:color w:val="000000" w:themeColor="text1"/>
              </w:rPr>
              <w:br/>
              <w:t>в формате онлайн.</w:t>
            </w:r>
          </w:p>
        </w:tc>
      </w:tr>
      <w:tr w:rsidR="00E762B9" w:rsidRPr="00E762B9" w:rsidTr="000029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Количество мероприятий в сфере </w:t>
            </w:r>
            <w:r w:rsidRPr="00E762B9">
              <w:rPr>
                <w:color w:val="000000" w:themeColor="text1"/>
              </w:rPr>
              <w:lastRenderedPageBreak/>
              <w:t xml:space="preserve">туризма межрегионального и международного уровней, </w:t>
            </w:r>
            <w:r w:rsidRPr="00E762B9">
              <w:rPr>
                <w:color w:val="000000" w:themeColor="text1"/>
              </w:rPr>
              <w:br/>
              <w:t xml:space="preserve">в которых  принимали участие представители </w:t>
            </w:r>
            <w:r w:rsidRPr="00E762B9">
              <w:rPr>
                <w:color w:val="000000" w:themeColor="text1"/>
              </w:rPr>
              <w:br/>
              <w:t xml:space="preserve">от Республики Марий Эл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F004D7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57192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57192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E762B9">
              <w:rPr>
                <w:color w:val="000000" w:themeColor="text1"/>
              </w:rPr>
              <w:t>Минспорттуризмом</w:t>
            </w:r>
            <w:proofErr w:type="spellEnd"/>
            <w:r w:rsidRPr="00E762B9">
              <w:rPr>
                <w:color w:val="000000" w:themeColor="text1"/>
              </w:rPr>
              <w:t xml:space="preserve"> </w:t>
            </w:r>
            <w:r w:rsidRPr="00E762B9">
              <w:rPr>
                <w:color w:val="000000" w:themeColor="text1"/>
              </w:rPr>
              <w:lastRenderedPageBreak/>
              <w:t xml:space="preserve">Республики Марий Эл организовано участие туристских организаций региона, муниципальных образований  </w:t>
            </w:r>
            <w:r w:rsidRPr="00E762B9">
              <w:rPr>
                <w:color w:val="000000" w:themeColor="text1"/>
              </w:rPr>
              <w:br/>
              <w:t xml:space="preserve">и представителей смежных отраслей деятельности региона в </w:t>
            </w:r>
            <w:proofErr w:type="spellStart"/>
            <w:r w:rsidRPr="00E762B9">
              <w:rPr>
                <w:color w:val="000000" w:themeColor="text1"/>
              </w:rPr>
              <w:t>выставочно</w:t>
            </w:r>
            <w:proofErr w:type="spellEnd"/>
            <w:r w:rsidRPr="00E762B9">
              <w:rPr>
                <w:color w:val="000000" w:themeColor="text1"/>
              </w:rPr>
              <w:t xml:space="preserve">-ярмарочных, обучающих, событийных мероприятиях </w:t>
            </w:r>
            <w:r w:rsidRPr="00E762B9">
              <w:rPr>
                <w:color w:val="000000" w:themeColor="text1"/>
              </w:rPr>
              <w:br/>
              <w:t xml:space="preserve">в сфере туризма, а также </w:t>
            </w:r>
            <w:r w:rsidRPr="00E762B9">
              <w:rPr>
                <w:color w:val="000000" w:themeColor="text1"/>
              </w:rPr>
              <w:br/>
              <w:t xml:space="preserve">в координационных советах и конференциях разных уровней, посвященных вопросам развития туризма </w:t>
            </w:r>
            <w:r w:rsidRPr="00E762B9">
              <w:rPr>
                <w:color w:val="000000" w:themeColor="text1"/>
              </w:rPr>
              <w:br/>
              <w:t>в субъектах Российской Федерации.</w:t>
            </w:r>
          </w:p>
        </w:tc>
      </w:tr>
      <w:tr w:rsidR="00E762B9" w:rsidRPr="00E762B9" w:rsidTr="002E3F5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Численность лиц, размещенных в гостиницах и иных средствах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тыс.</w:t>
            </w:r>
            <w:r w:rsidRPr="00E762B9">
              <w:rPr>
                <w:color w:val="000000" w:themeColor="text1"/>
              </w:rPr>
              <w:br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F004D7" w:rsidP="00957192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7</w:t>
            </w:r>
            <w:r w:rsidR="00A54352">
              <w:rPr>
                <w:color w:val="000000" w:themeColor="text1"/>
              </w:rPr>
              <w:t>9,1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57192" w:rsidP="00957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57192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3828BB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-</w:t>
            </w:r>
          </w:p>
        </w:tc>
      </w:tr>
      <w:tr w:rsidR="00E762B9" w:rsidRPr="00E762B9" w:rsidTr="000029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Количество гостиниц и иных средств размещения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F422C5" w:rsidP="00F004D7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5</w:t>
            </w:r>
            <w:r w:rsidR="00957192">
              <w:rPr>
                <w:color w:val="000000" w:themeColor="text1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F004D7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F004D7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52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3828BB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-</w:t>
            </w:r>
          </w:p>
        </w:tc>
      </w:tr>
      <w:tr w:rsidR="00E762B9" w:rsidRPr="00E762B9" w:rsidTr="000029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Единовременная вместимость гостиниц и иных средств размещения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F422C5" w:rsidP="00957192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2</w:t>
            </w:r>
            <w:r w:rsidR="00A91BF6" w:rsidRPr="00E762B9">
              <w:rPr>
                <w:color w:val="000000" w:themeColor="text1"/>
              </w:rPr>
              <w:t xml:space="preserve"> </w:t>
            </w:r>
            <w:r w:rsidR="00957192">
              <w:rPr>
                <w:color w:val="000000" w:themeColor="text1"/>
              </w:rPr>
              <w:t>874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F004D7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2 856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CE0" w:rsidRPr="00E762B9" w:rsidRDefault="00F004D7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2 856</w:t>
            </w:r>
          </w:p>
        </w:tc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762B9" w:rsidRPr="00E762B9" w:rsidTr="000029F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ind w:left="-10" w:firstLine="1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Количество койко-мест в объектах туристской инфраструктуры</w:t>
            </w:r>
          </w:p>
          <w:p w:rsidR="00070CE0" w:rsidRPr="00E762B9" w:rsidRDefault="00070CE0" w:rsidP="00070CE0">
            <w:pPr>
              <w:ind w:left="-10" w:firstLine="1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57192" w:rsidP="00F42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8 665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F004D7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9 056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F004D7" w:rsidP="00F004D7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9 056</w:t>
            </w: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762B9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ind w:left="-10" w:firstLine="10"/>
              <w:jc w:val="both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Объем платных услуг, предоставляемых гостиницами и иными средствами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млн.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957192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253,3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070CE0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186,</w:t>
            </w:r>
            <w:r w:rsidR="00F004D7" w:rsidRPr="00E762B9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F004D7" w:rsidP="00070CE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253,3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E0" w:rsidRPr="00E762B9" w:rsidRDefault="003828BB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-</w:t>
            </w:r>
          </w:p>
        </w:tc>
      </w:tr>
      <w:tr w:rsidR="009944FB" w:rsidRPr="00E762B9" w:rsidTr="00D352D8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 7 «Реализация региональных проектов»</w:t>
            </w:r>
          </w:p>
        </w:tc>
      </w:tr>
      <w:tr w:rsidR="009944FB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070CE0">
            <w:pPr>
              <w:ind w:left="-10" w:firstLine="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070C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9944FB" w:rsidRDefault="005061A9" w:rsidP="00506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944FB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9944FB" w:rsidP="00070CE0">
            <w:pPr>
              <w:ind w:left="-10" w:firstLine="10"/>
              <w:jc w:val="both"/>
              <w:rPr>
                <w:color w:val="000000" w:themeColor="text1"/>
              </w:rPr>
            </w:pPr>
            <w:r w:rsidRPr="00E00ACF">
              <w:t>Количество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которым оказана государственная 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9944FB" w:rsidP="00070CE0">
            <w:pPr>
              <w:jc w:val="center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9944FB" w:rsidP="00070CE0">
            <w:pPr>
              <w:jc w:val="center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9944FB" w:rsidP="00070CE0">
            <w:pPr>
              <w:jc w:val="center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E00ACF" w:rsidP="00070CE0">
            <w:pPr>
              <w:jc w:val="center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944FB" w:rsidRPr="00E762B9" w:rsidTr="007749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Default="009944FB" w:rsidP="00070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4F6266" w:rsidP="00070CE0">
            <w:pPr>
              <w:ind w:left="-10" w:firstLine="10"/>
              <w:jc w:val="both"/>
            </w:pPr>
            <w:r w:rsidRPr="00E00ACF">
              <w:t>Количество организаций спортивной подготовки, в том числе спортивных школ по хоккею, в которые поставлено новое спортивное оборудование и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4F6266" w:rsidP="00070CE0">
            <w:pPr>
              <w:jc w:val="center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4F6266" w:rsidP="00070CE0">
            <w:pPr>
              <w:jc w:val="center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4F6266" w:rsidP="00070CE0">
            <w:pPr>
              <w:jc w:val="center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00ACF" w:rsidRDefault="00E00ACF" w:rsidP="00070CE0">
            <w:pPr>
              <w:jc w:val="center"/>
              <w:rPr>
                <w:color w:val="000000" w:themeColor="text1"/>
              </w:rPr>
            </w:pPr>
            <w:r w:rsidRPr="00E00ACF">
              <w:rPr>
                <w:color w:val="000000" w:themeColor="text1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4FB" w:rsidRPr="00E762B9" w:rsidRDefault="009944FB" w:rsidP="00382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58200E" w:rsidRPr="00E762B9" w:rsidRDefault="0058200E">
      <w:pPr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br w:type="page"/>
      </w:r>
    </w:p>
    <w:p w:rsidR="007C354A" w:rsidRPr="00E762B9" w:rsidRDefault="007C354A" w:rsidP="007C354A">
      <w:pPr>
        <w:ind w:firstLine="720"/>
        <w:jc w:val="right"/>
        <w:rPr>
          <w:b/>
          <w:color w:val="000000" w:themeColor="text1"/>
          <w:sz w:val="28"/>
          <w:szCs w:val="28"/>
        </w:rPr>
      </w:pPr>
      <w:r w:rsidRPr="00E762B9">
        <w:rPr>
          <w:rStyle w:val="af8"/>
          <w:b w:val="0"/>
          <w:color w:val="000000" w:themeColor="text1"/>
          <w:sz w:val="28"/>
          <w:szCs w:val="28"/>
        </w:rPr>
        <w:lastRenderedPageBreak/>
        <w:t>Таблица 5</w:t>
      </w:r>
    </w:p>
    <w:p w:rsidR="007C354A" w:rsidRPr="00E762B9" w:rsidRDefault="007C354A" w:rsidP="007C354A">
      <w:pPr>
        <w:ind w:firstLine="720"/>
        <w:jc w:val="both"/>
        <w:rPr>
          <w:color w:val="000000" w:themeColor="text1"/>
        </w:rPr>
      </w:pPr>
    </w:p>
    <w:p w:rsidR="007C354A" w:rsidRPr="00E762B9" w:rsidRDefault="007C354A" w:rsidP="007C354A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Отчет о выполнении сводных показателей государственных заданий на оказание государственных услуг</w:t>
      </w:r>
    </w:p>
    <w:p w:rsidR="007C354A" w:rsidRPr="00E762B9" w:rsidRDefault="007C354A" w:rsidP="007C354A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государственными учреждениями Республики Марий Эл по государственной программе Республики Марий Эл</w:t>
      </w:r>
    </w:p>
    <w:p w:rsidR="007C354A" w:rsidRPr="00E762B9" w:rsidRDefault="007C354A" w:rsidP="007C354A">
      <w:pPr>
        <w:ind w:firstLine="720"/>
        <w:jc w:val="both"/>
        <w:rPr>
          <w:b/>
          <w:color w:val="000000" w:themeColor="text1"/>
        </w:rPr>
      </w:pPr>
    </w:p>
    <w:p w:rsidR="007C354A" w:rsidRPr="00E762B9" w:rsidRDefault="007C354A" w:rsidP="007C354A">
      <w:pPr>
        <w:ind w:firstLine="720"/>
        <w:jc w:val="both"/>
        <w:rPr>
          <w:b/>
          <w:color w:val="000000" w:themeColor="text1"/>
        </w:rPr>
      </w:pPr>
    </w:p>
    <w:p w:rsidR="007C354A" w:rsidRPr="00E762B9" w:rsidRDefault="007C354A" w:rsidP="007C354A">
      <w:pPr>
        <w:ind w:firstLine="720"/>
        <w:jc w:val="both"/>
        <w:rPr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2410"/>
        <w:gridCol w:w="2268"/>
        <w:gridCol w:w="1701"/>
      </w:tblGrid>
      <w:tr w:rsidR="007C354A" w:rsidRPr="00E762B9" w:rsidTr="008C2A88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Наименование</w:t>
            </w:r>
            <w:r w:rsidRPr="00E762B9">
              <w:rPr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color w:val="000000" w:themeColor="text1"/>
              </w:rPr>
              <w:t>государственной услуги,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Значение показателя объема услуги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Расходы республиканского бюджета Республики Марий Эл</w:t>
            </w:r>
          </w:p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на оказание государственной услуги (тыс. рублей)</w:t>
            </w:r>
          </w:p>
        </w:tc>
      </w:tr>
      <w:tr w:rsidR="007C354A" w:rsidRPr="00E762B9" w:rsidTr="008C2A88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BC5AA5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сводная бюджетная роспись на 01.01.202</w:t>
            </w:r>
            <w:r w:rsidR="00BC5AA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сводная бюджетная роспись</w:t>
            </w:r>
          </w:p>
          <w:p w:rsidR="007C354A" w:rsidRPr="00E762B9" w:rsidRDefault="007C354A" w:rsidP="00BC5AA5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на 31.12.202</w:t>
            </w:r>
            <w:r w:rsidR="00BC5AA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кассовое исполнение</w:t>
            </w:r>
          </w:p>
        </w:tc>
      </w:tr>
      <w:tr w:rsidR="007C354A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7C354A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 xml:space="preserve">Наименование 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государственной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jc w:val="both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Первичная медико-санитарная помощь; обязательные периодические медицинские осмотры (обследования)</w:t>
            </w:r>
          </w:p>
        </w:tc>
      </w:tr>
      <w:tr w:rsidR="007C354A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Показатели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Число спортсменов и сотрудников, человек</w:t>
            </w:r>
          </w:p>
        </w:tc>
      </w:tr>
      <w:tr w:rsidR="007C354A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5 098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4A" w:rsidRPr="00E762B9" w:rsidRDefault="001F430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6 013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2218ED" w:rsidP="008C2A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9 073,5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2218ED" w:rsidP="002218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11 555,5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F5EF1" w:rsidP="002218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="002218ED">
              <w:rPr>
                <w:b/>
                <w:bCs/>
                <w:color w:val="000000" w:themeColor="text1"/>
              </w:rPr>
              <w:t> 555,5</w:t>
            </w:r>
          </w:p>
        </w:tc>
      </w:tr>
      <w:tr w:rsidR="002218ED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E762B9" w:rsidRDefault="002218ED" w:rsidP="002218ED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1.2. Развитие спортивной медицины и обеспечение деятельности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7F5EF1" w:rsidRDefault="002218ED" w:rsidP="002218ED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5 098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ED" w:rsidRPr="007F5EF1" w:rsidRDefault="002218ED" w:rsidP="002218E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6 013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2218ED" w:rsidRDefault="002218ED" w:rsidP="002218ED">
            <w:pPr>
              <w:jc w:val="center"/>
              <w:rPr>
                <w:bCs/>
                <w:color w:val="000000" w:themeColor="text1"/>
              </w:rPr>
            </w:pPr>
            <w:r w:rsidRPr="002218ED">
              <w:rPr>
                <w:bCs/>
                <w:color w:val="000000" w:themeColor="text1"/>
              </w:rPr>
              <w:t>9 073,5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2218ED" w:rsidRDefault="002218ED" w:rsidP="002218ED">
            <w:pPr>
              <w:jc w:val="center"/>
              <w:rPr>
                <w:bCs/>
                <w:color w:val="000000" w:themeColor="text1"/>
              </w:rPr>
            </w:pPr>
            <w:r w:rsidRPr="002218ED">
              <w:rPr>
                <w:bCs/>
                <w:color w:val="000000" w:themeColor="text1"/>
              </w:rPr>
              <w:t>11 555,5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2218ED" w:rsidRDefault="002218ED" w:rsidP="002218ED">
            <w:pPr>
              <w:jc w:val="center"/>
              <w:rPr>
                <w:bCs/>
                <w:color w:val="000000" w:themeColor="text1"/>
              </w:rPr>
            </w:pPr>
            <w:r w:rsidRPr="002218ED">
              <w:rPr>
                <w:bCs/>
                <w:color w:val="000000" w:themeColor="text1"/>
              </w:rPr>
              <w:t>11 555,5</w:t>
            </w:r>
          </w:p>
        </w:tc>
      </w:tr>
      <w:tr w:rsidR="007C354A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 xml:space="preserve">Наименование 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государственной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jc w:val="both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Оказание медицинской помощи при проведении официальных физкультурных, спортивных и массово спортивно-зрелищных мероприятий в соответствии с распорядительными документами субъекта Российской Федерации</w:t>
            </w:r>
          </w:p>
        </w:tc>
      </w:tr>
      <w:tr w:rsidR="007C354A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Показатели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Количество выполненных работ, ед.</w:t>
            </w:r>
          </w:p>
        </w:tc>
      </w:tr>
      <w:tr w:rsidR="007C354A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C354A" w:rsidP="008C2A88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4A" w:rsidRPr="00E762B9" w:rsidRDefault="007F5EF1" w:rsidP="008C2A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5 239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F5EF1" w:rsidP="008C2A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8 833,3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F5EF1" w:rsidP="008C2A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11 340,3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4A" w:rsidRPr="00E762B9" w:rsidRDefault="007F5EF1" w:rsidP="008C2A8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11 340,3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1.2. Развитие спортивной медицины и обеспечение деятельности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5 239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8 833,3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11 340,3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11 340,3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lastRenderedPageBreak/>
              <w:t>Наименование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государственной 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both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Обеспечение доступа к объектам спорта; обеспечение доступа к открытым спортивным объектам для свободного пользования/ спортивная площадка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Показатели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Количество часов обеспечения доступа к объектам спорта, час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2 023,3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72 023,3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238 907,6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42 795,3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242 795,3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1.2. Развитие спортивной медицины и обеспечение деятельности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72 023,3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72 023,3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238 907,6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242 795,3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242 795,3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Наименование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государственной 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both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Организация и проведение официальных физкультурных (физкультурно-оздоровительных) мероприятий; организация и проведение официальных спортивных мероприятий; организация и проведение мероприятий по выполнению нормативов испытаний ВФСК ГТО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Показатели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Количество мероприятий, шт.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1F430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1F430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2218ED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812,1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2218ED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2218ED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825,3</w:t>
            </w:r>
          </w:p>
        </w:tc>
      </w:tr>
      <w:tr w:rsidR="002218ED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E762B9" w:rsidRDefault="002218ED" w:rsidP="002218ED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1.2. Развитие спортивной медицины и обеспечение деятельности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7F5EF1" w:rsidRDefault="002218ED" w:rsidP="002218E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ED" w:rsidRPr="007F5EF1" w:rsidRDefault="002218ED" w:rsidP="002218E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0F0986" w:rsidRDefault="002218ED" w:rsidP="002218ED">
            <w:pPr>
              <w:jc w:val="center"/>
              <w:rPr>
                <w:bCs/>
                <w:color w:val="000000" w:themeColor="text1"/>
              </w:rPr>
            </w:pPr>
            <w:r w:rsidRPr="000F0986">
              <w:rPr>
                <w:bCs/>
                <w:color w:val="000000" w:themeColor="text1"/>
              </w:rPr>
              <w:t>812,1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0F0986" w:rsidRDefault="002218ED" w:rsidP="002218ED">
            <w:pPr>
              <w:jc w:val="center"/>
              <w:rPr>
                <w:bCs/>
                <w:color w:val="000000" w:themeColor="text1"/>
              </w:rPr>
            </w:pPr>
            <w:r w:rsidRPr="000F0986">
              <w:rPr>
                <w:bCs/>
                <w:color w:val="000000" w:themeColor="text1"/>
              </w:rPr>
              <w:t>825,3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8ED" w:rsidRPr="000F0986" w:rsidRDefault="002218ED" w:rsidP="002218ED">
            <w:pPr>
              <w:jc w:val="center"/>
              <w:rPr>
                <w:bCs/>
                <w:color w:val="000000" w:themeColor="text1"/>
              </w:rPr>
            </w:pPr>
            <w:r w:rsidRPr="000F0986">
              <w:rPr>
                <w:bCs/>
                <w:color w:val="000000" w:themeColor="text1"/>
              </w:rPr>
              <w:t>825,3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Наименование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государственной 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both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Проведение занятий физкультурно-спортивной направленности и по месту проживания граждан; организация и проведение спортивно-оздоровительной работы по развитию физической культуры и спорта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Показатели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Количество человек, человек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1F430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1 0</w:t>
            </w:r>
            <w:r w:rsidR="001F4301">
              <w:rPr>
                <w:b/>
                <w:bCs/>
                <w:color w:val="000000" w:themeColor="text1"/>
              </w:rPr>
              <w:t>1</w:t>
            </w:r>
            <w:r w:rsidRPr="00E762B9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1 0</w:t>
            </w:r>
            <w:r w:rsidR="001F4301">
              <w:rPr>
                <w:b/>
                <w:bCs/>
                <w:color w:val="000000" w:themeColor="text1"/>
              </w:rPr>
              <w:t>1</w:t>
            </w:r>
            <w:r w:rsidRPr="00E762B9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0F09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0F0986">
              <w:rPr>
                <w:b/>
                <w:bCs/>
                <w:color w:val="000000" w:themeColor="text1"/>
              </w:rPr>
              <w:t> 728,1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0F09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0F0986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7</w:t>
            </w:r>
            <w:r w:rsidR="000F0986">
              <w:rPr>
                <w:b/>
                <w:bCs/>
                <w:color w:val="000000" w:themeColor="text1"/>
              </w:rPr>
              <w:t>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0F09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  <w:r w:rsidR="000F0986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>7</w:t>
            </w:r>
            <w:r w:rsidR="000F0986">
              <w:rPr>
                <w:b/>
                <w:bCs/>
                <w:color w:val="000000" w:themeColor="text1"/>
              </w:rPr>
              <w:t>88,8</w:t>
            </w:r>
          </w:p>
        </w:tc>
      </w:tr>
      <w:tr w:rsidR="000F0986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6" w:rsidRPr="00E762B9" w:rsidRDefault="000F0986" w:rsidP="000F0986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1.2. Развитие спортивной медицины и обеспечение деятельности спортивных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6" w:rsidRPr="007F5EF1" w:rsidRDefault="000F0986" w:rsidP="000F098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1 01</w:t>
            </w:r>
            <w:r w:rsidRPr="007F5EF1">
              <w:rPr>
                <w:bCs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86" w:rsidRPr="007F5EF1" w:rsidRDefault="000F0986" w:rsidP="000F098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1 01</w:t>
            </w:r>
            <w:r w:rsidRPr="007F5EF1">
              <w:rPr>
                <w:bCs/>
                <w:color w:val="000000" w:themeColor="text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6" w:rsidRPr="000F0986" w:rsidRDefault="000F0986" w:rsidP="000F0986">
            <w:pPr>
              <w:jc w:val="center"/>
              <w:rPr>
                <w:bCs/>
                <w:color w:val="000000" w:themeColor="text1"/>
              </w:rPr>
            </w:pPr>
            <w:r w:rsidRPr="000F0986">
              <w:rPr>
                <w:bCs/>
                <w:color w:val="000000" w:themeColor="text1"/>
              </w:rPr>
              <w:t>3 728,1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6" w:rsidRPr="000F0986" w:rsidRDefault="000F0986" w:rsidP="000F0986">
            <w:pPr>
              <w:jc w:val="center"/>
              <w:rPr>
                <w:bCs/>
                <w:color w:val="000000" w:themeColor="text1"/>
              </w:rPr>
            </w:pPr>
            <w:r w:rsidRPr="000F0986">
              <w:rPr>
                <w:bCs/>
                <w:color w:val="000000" w:themeColor="text1"/>
              </w:rPr>
              <w:t>3 788,8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6" w:rsidRPr="000F0986" w:rsidRDefault="000F0986" w:rsidP="000F0986">
            <w:pPr>
              <w:jc w:val="center"/>
              <w:rPr>
                <w:bCs/>
                <w:color w:val="000000" w:themeColor="text1"/>
              </w:rPr>
            </w:pPr>
            <w:r w:rsidRPr="000F0986">
              <w:rPr>
                <w:bCs/>
                <w:color w:val="000000" w:themeColor="text1"/>
              </w:rPr>
              <w:t>3 788,8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Наименование государственной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both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 xml:space="preserve">Реализация основных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специальностей (профессий) "49.00.00 ФИЗИЧЕСКАЯ КУЛЬТУРА И СПОРТ" </w:t>
            </w:r>
            <w:r w:rsidRPr="00E762B9">
              <w:rPr>
                <w:b/>
                <w:bCs/>
                <w:color w:val="000000" w:themeColor="text1"/>
              </w:rPr>
              <w:lastRenderedPageBreak/>
              <w:t>углубленной подготовки в училищах олимпийского резерва; спортивная подготовка по олимпийским видам спорта; спортивная подготовка по неолимпийским видам спорта; спортивная подготовка по спорту слепых; содержание детей;  организация и проведение спортивно-оздоровительной работы по развитию физической культуры и спорта; проведение занятий физкультурно-спортивной направленности и по месту проживания граждан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Показатель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Численность обучающихся и число лиц, прошедших спортивную подготовку на этапах спортивной подготовки, чел.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2 «Реализация комплекса мер по развитию спорта высших достижений и системы подготовки спортивного резерва»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1F430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8953D0">
              <w:rPr>
                <w:b/>
                <w:bCs/>
                <w:color w:val="000000" w:themeColor="text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1F430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8953D0"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8953D0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37 070,7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8953D0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45 639,3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8953D0" w:rsidP="008953D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45 639,3</w:t>
            </w:r>
          </w:p>
        </w:tc>
      </w:tr>
      <w:tr w:rsidR="008953D0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D0" w:rsidRPr="00E762B9" w:rsidRDefault="008953D0" w:rsidP="008953D0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2.1. 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D0" w:rsidRPr="008953D0" w:rsidRDefault="001F4301" w:rsidP="008953D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="008953D0" w:rsidRPr="008953D0">
              <w:rPr>
                <w:bCs/>
                <w:color w:val="000000" w:themeColor="text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D0" w:rsidRPr="008953D0" w:rsidRDefault="001F4301" w:rsidP="008953D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D0" w:rsidRPr="008953D0" w:rsidRDefault="008953D0" w:rsidP="008953D0">
            <w:pPr>
              <w:jc w:val="center"/>
              <w:rPr>
                <w:bCs/>
                <w:color w:val="000000" w:themeColor="text1"/>
              </w:rPr>
            </w:pPr>
            <w:r w:rsidRPr="008953D0">
              <w:rPr>
                <w:bCs/>
                <w:color w:val="000000" w:themeColor="text1"/>
              </w:rPr>
              <w:t>37 070,7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D0" w:rsidRPr="008953D0" w:rsidRDefault="008953D0" w:rsidP="008953D0">
            <w:pPr>
              <w:jc w:val="center"/>
              <w:rPr>
                <w:bCs/>
                <w:color w:val="000000" w:themeColor="text1"/>
              </w:rPr>
            </w:pPr>
            <w:r w:rsidRPr="008953D0">
              <w:rPr>
                <w:bCs/>
                <w:color w:val="000000" w:themeColor="text1"/>
              </w:rPr>
              <w:t>45 639,3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D0" w:rsidRPr="008953D0" w:rsidRDefault="008953D0" w:rsidP="008953D0">
            <w:pPr>
              <w:jc w:val="center"/>
              <w:rPr>
                <w:bCs/>
                <w:color w:val="000000" w:themeColor="text1"/>
              </w:rPr>
            </w:pPr>
            <w:r w:rsidRPr="008953D0">
              <w:rPr>
                <w:bCs/>
                <w:color w:val="000000" w:themeColor="text1"/>
              </w:rPr>
              <w:t>45 639,3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Наименование государственной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both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Организация мероприятий по научно-методическому обеспечению спортивных сборных команд; обеспечение участия лиц, проходящих спортивную подготовку, в спортивных соревнованиях; организация и проведение официальных спортивных мероприятий; организация и проведение мероприятий по выполнению нормативов испытаний ВФСК ГТО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Показатель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Количество мероприятий, шт.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2 «Реализация комплекса мер по развитию спорта высших достижений и системы подготовки спортивного резерва»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5</w:t>
            </w:r>
            <w:r w:rsidR="001F430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5</w:t>
            </w:r>
            <w:r w:rsidR="001F430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1 286,6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1 371,6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1 371,6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2.1. 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</w:p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5</w:t>
            </w:r>
            <w:r w:rsidR="001F4301">
              <w:rPr>
                <w:bCs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5</w:t>
            </w:r>
            <w:r w:rsidR="001F4301">
              <w:rPr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1 286,6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1 371,6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7F5EF1" w:rsidRDefault="007F5EF1" w:rsidP="007F5EF1">
            <w:pPr>
              <w:jc w:val="center"/>
              <w:rPr>
                <w:bCs/>
                <w:color w:val="000000" w:themeColor="text1"/>
              </w:rPr>
            </w:pPr>
            <w:r w:rsidRPr="007F5EF1">
              <w:rPr>
                <w:bCs/>
                <w:color w:val="000000" w:themeColor="text1"/>
              </w:rPr>
              <w:t>1 371,6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color w:val="000000" w:themeColor="text1"/>
              </w:rPr>
            </w:pPr>
            <w:r w:rsidRPr="00E762B9">
              <w:rPr>
                <w:b/>
                <w:color w:val="000000" w:themeColor="text1"/>
              </w:rPr>
              <w:lastRenderedPageBreak/>
              <w:t>Наименование государственной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Спортивная подготовка по олимпийским видам спорта; спортивная подготовка по неолимпийским видам спорта; спортивная подготовка по спорту лиц с поражением ОДА; спортивная подготовка по спорту слепых; спортивная подготовка по спорту лиц с интеллектуальными нарушениями; спортивная подготовка по спорту глухих;</w:t>
            </w:r>
            <w:r w:rsidRPr="00E762B9">
              <w:rPr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организация и проведение спортивно-оздоровительной работы по развитию физической культуры и спорта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Показатель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Число лиц прошедших спортивную подготовку, человек</w:t>
            </w:r>
          </w:p>
        </w:tc>
      </w:tr>
      <w:tr w:rsidR="007F5EF1" w:rsidRPr="007F5EF1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b/>
                <w:color w:val="000000" w:themeColor="text1"/>
              </w:rPr>
              <w:t>Подпрограмма 2 «Реализация комплекса мер по развитию спорта высших достижений и системы подготовки спортивного резерва»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9F7D16" w:rsidP="001F430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3 898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F5EF1" w:rsidRPr="00E762B9" w:rsidRDefault="009F7D16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3 637</w:t>
            </w:r>
          </w:p>
          <w:p w:rsidR="007F5EF1" w:rsidRPr="00E762B9" w:rsidRDefault="007F5EF1" w:rsidP="007F5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57 408,2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58 658,9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58 658,9</w:t>
            </w:r>
          </w:p>
        </w:tc>
      </w:tr>
      <w:tr w:rsidR="007F5EF1" w:rsidRPr="007F5EF1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2.2. Содержание и обеспечение деятельности подведомственных спортивных школ, в том числе государственного бюджетного учреждения  Республики Марий Эл «Спортивно-адаптивная школа </w:t>
            </w:r>
            <w:proofErr w:type="spellStart"/>
            <w:r w:rsidRPr="00E762B9">
              <w:rPr>
                <w:color w:val="000000" w:themeColor="text1"/>
              </w:rPr>
              <w:t>паралимпийского</w:t>
            </w:r>
            <w:proofErr w:type="spellEnd"/>
            <w:r w:rsidRPr="00E762B9">
              <w:rPr>
                <w:color w:val="000000" w:themeColor="text1"/>
              </w:rPr>
              <w:t xml:space="preserve"> резерва», государственного бюджетного учреждения Республики Марий Эл «Центр спортивной подготовки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9F7D16" w:rsidP="009F7D16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1F430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F5EF1" w:rsidRPr="007F5EF1" w:rsidRDefault="001F430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9F7D16">
              <w:rPr>
                <w:rFonts w:ascii="Times New Roman" w:hAnsi="Times New Roman"/>
                <w:color w:val="000000" w:themeColor="text1"/>
              </w:rPr>
              <w:t>637</w:t>
            </w:r>
          </w:p>
          <w:p w:rsidR="007F5EF1" w:rsidRPr="007F5EF1" w:rsidRDefault="007F5EF1" w:rsidP="007F5E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szCs w:val="28"/>
              </w:rPr>
            </w:pPr>
            <w:r w:rsidRPr="007F5EF1">
              <w:rPr>
                <w:szCs w:val="28"/>
              </w:rPr>
              <w:t>57 408,2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szCs w:val="28"/>
              </w:rPr>
            </w:pPr>
            <w:r w:rsidRPr="007F5EF1">
              <w:rPr>
                <w:szCs w:val="28"/>
              </w:rPr>
              <w:t>58 658,9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szCs w:val="28"/>
              </w:rPr>
            </w:pPr>
            <w:r w:rsidRPr="007F5EF1">
              <w:rPr>
                <w:szCs w:val="28"/>
              </w:rPr>
              <w:t>58 658,9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Наименование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государственной 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jc w:val="both"/>
              <w:rPr>
                <w:color w:val="000000" w:themeColor="text1"/>
                <w:szCs w:val="28"/>
              </w:rPr>
            </w:pPr>
            <w:r w:rsidRPr="00E762B9">
              <w:rPr>
                <w:b/>
                <w:bCs/>
                <w:color w:val="000000" w:themeColor="text1"/>
              </w:rPr>
              <w:t>Обеспечение доступа к объектам спорта; обеспечение доступа к открытым спортивным объектам для свободного пользования/ спортивная площадка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Показатели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  <w:szCs w:val="28"/>
              </w:rPr>
            </w:pPr>
            <w:r w:rsidRPr="00E762B9">
              <w:rPr>
                <w:color w:val="000000" w:themeColor="text1"/>
              </w:rPr>
              <w:t>Количество часов обеспечения доступа к объектам спорта, час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b/>
                <w:color w:val="000000" w:themeColor="text1"/>
              </w:rPr>
              <w:t>Подпрограмма 2 «Реализация комплекса мер по развитию спорта высших достижений и системы подготовки спортивного резерва»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1F4301" w:rsidP="001F430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="007F5EF1" w:rsidRPr="00E762B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bCs/>
                <w:color w:val="000000" w:themeColor="text1"/>
              </w:rPr>
            </w:pPr>
            <w:r w:rsidRPr="00E762B9">
              <w:rPr>
                <w:b/>
                <w:bCs/>
                <w:color w:val="000000" w:themeColor="text1"/>
              </w:rPr>
              <w:t>1</w:t>
            </w:r>
            <w:r w:rsidR="001F4301">
              <w:rPr>
                <w:b/>
                <w:bCs/>
                <w:color w:val="000000" w:themeColor="text1"/>
              </w:rPr>
              <w:t>3</w:t>
            </w:r>
            <w:r w:rsidRPr="00E762B9">
              <w:rPr>
                <w:b/>
                <w:bCs/>
                <w:color w:val="000000" w:themeColor="text1"/>
              </w:rPr>
              <w:t xml:space="preserve"> </w:t>
            </w:r>
            <w:r w:rsidR="001F4301">
              <w:rPr>
                <w:b/>
                <w:bCs/>
                <w:color w:val="000000" w:themeColor="text1"/>
              </w:rPr>
              <w:t>71</w:t>
            </w:r>
            <w:r w:rsidRPr="00E762B9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  <w:szCs w:val="28"/>
              </w:rPr>
            </w:pPr>
            <w:r w:rsidRPr="007F5EF1">
              <w:rPr>
                <w:b/>
                <w:szCs w:val="28"/>
              </w:rPr>
              <w:t>46 654,7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  <w:szCs w:val="28"/>
              </w:rPr>
            </w:pPr>
            <w:r w:rsidRPr="007F5EF1">
              <w:rPr>
                <w:b/>
                <w:szCs w:val="28"/>
              </w:rPr>
              <w:t>47 966,4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</w:rPr>
            </w:pPr>
            <w:r w:rsidRPr="007F5EF1">
              <w:rPr>
                <w:b/>
              </w:rPr>
              <w:t>47 966,4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2.2. Содержание и обеспечение деятельности подведомственных спортивных школ, в том числе государственного бюджетного учреждения  Республики Марий Эл «Спортивно-адаптивная школа </w:t>
            </w:r>
            <w:proofErr w:type="spellStart"/>
            <w:r w:rsidRPr="00E762B9">
              <w:rPr>
                <w:color w:val="000000" w:themeColor="text1"/>
              </w:rPr>
              <w:t>паралимпийского</w:t>
            </w:r>
            <w:proofErr w:type="spellEnd"/>
            <w:r w:rsidRPr="00E762B9">
              <w:rPr>
                <w:color w:val="000000" w:themeColor="text1"/>
              </w:rPr>
              <w:t xml:space="preserve"> резерва», государственного бюджетного учреждения Республики Марий Эл </w:t>
            </w:r>
            <w:r w:rsidRPr="00E762B9">
              <w:rPr>
                <w:color w:val="000000" w:themeColor="text1"/>
              </w:rPr>
              <w:lastRenderedPageBreak/>
              <w:t>«Центр спортивной подготовки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1F4301" w:rsidP="007F5EF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13 715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1F4301" w:rsidP="007F5EF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13 71</w:t>
            </w:r>
            <w:r w:rsidR="007F5EF1" w:rsidRPr="007F5EF1">
              <w:rPr>
                <w:bCs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szCs w:val="28"/>
              </w:rPr>
            </w:pPr>
            <w:r w:rsidRPr="007F5EF1">
              <w:rPr>
                <w:szCs w:val="28"/>
              </w:rPr>
              <w:t>46 654,7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szCs w:val="28"/>
              </w:rPr>
            </w:pPr>
            <w:r w:rsidRPr="007F5EF1">
              <w:rPr>
                <w:szCs w:val="28"/>
              </w:rPr>
              <w:t>47 966,4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</w:pPr>
            <w:r w:rsidRPr="007F5EF1">
              <w:t>47 966,4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color w:val="000000" w:themeColor="text1"/>
              </w:rPr>
            </w:pPr>
            <w:r w:rsidRPr="00E762B9">
              <w:rPr>
                <w:b/>
                <w:color w:val="000000" w:themeColor="text1"/>
              </w:rPr>
              <w:lastRenderedPageBreak/>
              <w:t>Наименование государственной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Обеспечение участия лиц, проходящих спортивную подготовку, в спортивных соревнованиях;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 xml:space="preserve">организация и проведение официальных спортивных мероприятий; 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организация и проведение официальных физкультурных (физкультурно-оздоровительных) мероприятий;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организация мероприятий по научно-методическому обеспечению спортивных сборных команд;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организаций мероприятий по антидопинговому обеспечению спортивных сборных команд;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организация и обеспечение координации деятельности  физкультурно-спортивных организаций по подготовке спортивного резерва;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организация и проведение официальных спортивных мероприятий;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 xml:space="preserve">участие в организации официальных спортивных мероприятий; 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организация и обеспечение подготовки спортивного резерва; обеспечение участия спортивных сборных команд в официальных спортивных мероприятиях; обеспечение участия спортивных сборных команд в официальных мероприятиях;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обеспечение участия членов спортивных делегаций Республики Марий Эл в официальных физкультурных мероприятиях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>Показатель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Количество мероприятий, шт.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b/>
                <w:color w:val="000000" w:themeColor="text1"/>
              </w:rPr>
            </w:pPr>
          </w:p>
          <w:p w:rsidR="007F5EF1" w:rsidRPr="00E762B9" w:rsidRDefault="007F5EF1" w:rsidP="007F5EF1">
            <w:pPr>
              <w:jc w:val="center"/>
              <w:rPr>
                <w:b/>
                <w:color w:val="000000" w:themeColor="text1"/>
              </w:rPr>
            </w:pPr>
            <w:r w:rsidRPr="00E762B9">
              <w:rPr>
                <w:b/>
                <w:color w:val="000000" w:themeColor="text1"/>
              </w:rPr>
              <w:t>Подпрограмма 2 «Реализация комплекса мер по развитию спорта высших достижений и системы подготовки спортивного резерва»</w:t>
            </w:r>
          </w:p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1F430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 </w:t>
            </w:r>
            <w:r w:rsidR="001F4301">
              <w:rPr>
                <w:rFonts w:ascii="Times New Roman" w:hAnsi="Times New Roman"/>
                <w:b/>
                <w:color w:val="000000" w:themeColor="text1"/>
              </w:rPr>
              <w:t>018</w:t>
            </w:r>
          </w:p>
          <w:p w:rsidR="007F5EF1" w:rsidRPr="00E762B9" w:rsidRDefault="007F5EF1" w:rsidP="007F5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  <w:szCs w:val="28"/>
              </w:rPr>
            </w:pPr>
            <w:r w:rsidRPr="007F5EF1">
              <w:rPr>
                <w:b/>
                <w:szCs w:val="28"/>
              </w:rPr>
              <w:t>34 520,39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  <w:szCs w:val="28"/>
              </w:rPr>
            </w:pPr>
            <w:r w:rsidRPr="007F5EF1">
              <w:rPr>
                <w:b/>
                <w:szCs w:val="28"/>
              </w:rPr>
              <w:t>35 351,98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b/>
                <w:szCs w:val="28"/>
              </w:rPr>
            </w:pPr>
            <w:r w:rsidRPr="007F5EF1">
              <w:rPr>
                <w:b/>
                <w:szCs w:val="28"/>
              </w:rPr>
              <w:t>35 351,98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  <w:r w:rsidRPr="00E762B9">
              <w:rPr>
                <w:color w:val="000000" w:themeColor="text1"/>
              </w:rPr>
              <w:t xml:space="preserve">2.2. Содержание и обеспечение деятельности подведомственных спортивных школ, в том числе государственного бюджетного </w:t>
            </w:r>
            <w:proofErr w:type="gramStart"/>
            <w:r w:rsidRPr="00E762B9">
              <w:rPr>
                <w:color w:val="000000" w:themeColor="text1"/>
              </w:rPr>
              <w:t>учреждения  Республики</w:t>
            </w:r>
            <w:proofErr w:type="gramEnd"/>
            <w:r w:rsidRPr="00E762B9">
              <w:rPr>
                <w:color w:val="000000" w:themeColor="text1"/>
              </w:rPr>
              <w:t xml:space="preserve"> Марий Эл «Спортивно-адаптивная школа </w:t>
            </w:r>
            <w:proofErr w:type="spellStart"/>
            <w:r w:rsidRPr="00E762B9">
              <w:rPr>
                <w:color w:val="000000" w:themeColor="text1"/>
              </w:rPr>
              <w:t>паралимпийского</w:t>
            </w:r>
            <w:proofErr w:type="spellEnd"/>
            <w:r w:rsidRPr="00E762B9">
              <w:rPr>
                <w:color w:val="000000" w:themeColor="text1"/>
              </w:rPr>
              <w:t xml:space="preserve"> резерва», государственного бюджетного учреждения Республики Марий Эл «Центр спортивной подготовки »</w:t>
            </w:r>
          </w:p>
          <w:p w:rsidR="007F5EF1" w:rsidRPr="00E762B9" w:rsidRDefault="007F5EF1" w:rsidP="007F5E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1F430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F5EF1" w:rsidRPr="007F5EF1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F5EF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F4301">
              <w:rPr>
                <w:rFonts w:ascii="Times New Roman" w:hAnsi="Times New Roman"/>
                <w:color w:val="000000" w:themeColor="text1"/>
              </w:rPr>
              <w:t>018</w:t>
            </w:r>
          </w:p>
          <w:p w:rsidR="007F5EF1" w:rsidRPr="007F5EF1" w:rsidRDefault="007F5EF1" w:rsidP="007F5E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szCs w:val="28"/>
              </w:rPr>
            </w:pPr>
            <w:r w:rsidRPr="007F5EF1">
              <w:rPr>
                <w:szCs w:val="28"/>
              </w:rPr>
              <w:t>34 520,39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szCs w:val="28"/>
              </w:rPr>
            </w:pPr>
            <w:r w:rsidRPr="007F5EF1">
              <w:rPr>
                <w:szCs w:val="28"/>
              </w:rPr>
              <w:t>35 351,98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7F5EF1" w:rsidRDefault="007F5EF1" w:rsidP="007F5EF1">
            <w:pPr>
              <w:jc w:val="center"/>
              <w:rPr>
                <w:szCs w:val="28"/>
              </w:rPr>
            </w:pPr>
            <w:r w:rsidRPr="007F5EF1">
              <w:rPr>
                <w:szCs w:val="28"/>
              </w:rPr>
              <w:t>35 351,98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Наименование </w:t>
            </w:r>
            <w:r w:rsidRPr="00E762B9">
              <w:rPr>
                <w:b/>
                <w:color w:val="000000" w:themeColor="text1"/>
              </w:rPr>
              <w:t xml:space="preserve"> </w:t>
            </w:r>
            <w:r w:rsidRPr="00E762B9">
              <w:rPr>
                <w:rFonts w:ascii="Times New Roman" w:hAnsi="Times New Roman"/>
                <w:b/>
                <w:color w:val="000000" w:themeColor="text1"/>
              </w:rPr>
              <w:t>государственной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 организация досуга детей, подростков и молодежи;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 организация мероприятий,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Показатели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Количество мероприятий, шт.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5 «Государственная молодежная политика и вовлечение молодежи в социальную практику»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9861F9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9861F9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9861F9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  <w:p w:rsidR="007F5EF1" w:rsidRPr="00E762B9" w:rsidRDefault="007F5EF1" w:rsidP="007F5E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22 836,0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24 417,8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24 417,8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5.3. Содержание и обеспечение деятельности государственного бюджетного учреждения Республики Марий Эл «Дворец молодежи Республики Марий Эл»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9861F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22</w:t>
            </w:r>
            <w:r w:rsidR="009861F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9861F9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20</w:t>
            </w:r>
            <w:r w:rsidR="009861F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22 836,0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24 417,8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24 417,8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Наименование государственной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Показатели объема услуги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Количество мероприятий, шт.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Подпрограмма 5 «Государственная молодежная политика и вовлечение молодежи в социальную практику»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9861F9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7F5EF1" w:rsidRPr="00E762B9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9861F9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33 767,6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>2 819,1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2B9"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>2 819,1</w:t>
            </w:r>
          </w:p>
        </w:tc>
      </w:tr>
      <w:tr w:rsidR="007F5EF1" w:rsidRPr="00E762B9" w:rsidTr="008C2A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c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lastRenderedPageBreak/>
              <w:t>5.6. Содержание и обеспечение деятельности государственного бюджетного учреждения Республики Марий Эл «Центр военно-патриотического воспитания молодежи «Авангард»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9861F9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7F5EF1" w:rsidRPr="00E762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F1" w:rsidRPr="00E762B9" w:rsidRDefault="009861F9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3 767,6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32 819,1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F1" w:rsidRPr="00E762B9" w:rsidRDefault="007F5EF1" w:rsidP="007F5EF1">
            <w:pPr>
              <w:pStyle w:val="af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2B9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2 819,1</w:t>
            </w:r>
          </w:p>
        </w:tc>
      </w:tr>
    </w:tbl>
    <w:p w:rsidR="007C354A" w:rsidRPr="00E762B9" w:rsidRDefault="007C354A" w:rsidP="007C354A">
      <w:pPr>
        <w:jc w:val="center"/>
        <w:rPr>
          <w:color w:val="000000" w:themeColor="text1"/>
          <w:sz w:val="28"/>
          <w:szCs w:val="28"/>
        </w:rPr>
      </w:pPr>
    </w:p>
    <w:p w:rsidR="007C354A" w:rsidRPr="00E762B9" w:rsidRDefault="007C354A" w:rsidP="007C354A">
      <w:pPr>
        <w:rPr>
          <w:color w:val="000000" w:themeColor="text1"/>
          <w:sz w:val="28"/>
          <w:szCs w:val="28"/>
        </w:rPr>
      </w:pPr>
    </w:p>
    <w:p w:rsidR="007C354A" w:rsidRPr="00E762B9" w:rsidRDefault="007C354A" w:rsidP="007C354A">
      <w:pPr>
        <w:jc w:val="center"/>
        <w:rPr>
          <w:color w:val="000000" w:themeColor="text1"/>
          <w:sz w:val="28"/>
          <w:szCs w:val="28"/>
        </w:rPr>
      </w:pPr>
    </w:p>
    <w:p w:rsidR="007C354A" w:rsidRPr="00E762B9" w:rsidRDefault="007C354A" w:rsidP="007C354A">
      <w:pPr>
        <w:rPr>
          <w:color w:val="000000" w:themeColor="text1"/>
          <w:sz w:val="28"/>
          <w:szCs w:val="28"/>
        </w:rPr>
      </w:pPr>
    </w:p>
    <w:p w:rsidR="007C354A" w:rsidRPr="00E762B9" w:rsidRDefault="007C354A" w:rsidP="007C354A">
      <w:pPr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br w:type="textWrapping" w:clear="all"/>
      </w:r>
    </w:p>
    <w:p w:rsidR="007C354A" w:rsidRPr="00E762B9" w:rsidRDefault="007C354A" w:rsidP="007C354A">
      <w:pPr>
        <w:jc w:val="center"/>
        <w:rPr>
          <w:color w:val="000000" w:themeColor="text1"/>
          <w:sz w:val="28"/>
          <w:szCs w:val="28"/>
        </w:rPr>
      </w:pPr>
    </w:p>
    <w:p w:rsidR="007C354A" w:rsidRPr="00E762B9" w:rsidRDefault="007C354A" w:rsidP="007C354A">
      <w:pPr>
        <w:jc w:val="center"/>
        <w:rPr>
          <w:color w:val="000000" w:themeColor="text1"/>
          <w:sz w:val="28"/>
          <w:szCs w:val="28"/>
        </w:rPr>
      </w:pPr>
      <w:r w:rsidRPr="00E762B9">
        <w:rPr>
          <w:color w:val="000000" w:themeColor="text1"/>
          <w:sz w:val="28"/>
          <w:szCs w:val="28"/>
        </w:rPr>
        <w:t>______________</w:t>
      </w:r>
    </w:p>
    <w:p w:rsidR="007C354A" w:rsidRPr="00E762B9" w:rsidRDefault="007C354A" w:rsidP="007C354A">
      <w:pPr>
        <w:pStyle w:val="csa304787"/>
        <w:spacing w:after="0" w:afterAutospacing="0"/>
        <w:ind w:firstLine="0"/>
        <w:contextualSpacing/>
        <w:rPr>
          <w:color w:val="000000" w:themeColor="text1"/>
          <w:sz w:val="28"/>
          <w:szCs w:val="28"/>
        </w:rPr>
      </w:pPr>
    </w:p>
    <w:sectPr w:rsidR="007C354A" w:rsidRPr="00E762B9" w:rsidSect="009C2CB4">
      <w:pgSz w:w="16838" w:h="11906" w:orient="landscape"/>
      <w:pgMar w:top="1985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1F" w:rsidRDefault="006E3C1F" w:rsidP="005F09A5">
      <w:r>
        <w:separator/>
      </w:r>
    </w:p>
  </w:endnote>
  <w:endnote w:type="continuationSeparator" w:id="0">
    <w:p w:rsidR="006E3C1F" w:rsidRDefault="006E3C1F" w:rsidP="005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27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1F" w:rsidRDefault="006E3C1F" w:rsidP="005F09A5">
      <w:r>
        <w:separator/>
      </w:r>
    </w:p>
  </w:footnote>
  <w:footnote w:type="continuationSeparator" w:id="0">
    <w:p w:rsidR="006E3C1F" w:rsidRDefault="006E3C1F" w:rsidP="005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0466"/>
      <w:docPartObj>
        <w:docPartGallery w:val="Page Numbers (Top of Page)"/>
        <w:docPartUnique/>
      </w:docPartObj>
    </w:sdtPr>
    <w:sdtContent>
      <w:p w:rsidR="00BD74FB" w:rsidRDefault="00BD74FB">
        <w:pPr>
          <w:pStyle w:val="af4"/>
          <w:jc w:val="right"/>
        </w:pPr>
        <w:r w:rsidRPr="005F09A5">
          <w:rPr>
            <w:sz w:val="28"/>
            <w:szCs w:val="28"/>
          </w:rPr>
          <w:fldChar w:fldCharType="begin"/>
        </w:r>
        <w:r w:rsidRPr="005F09A5">
          <w:rPr>
            <w:sz w:val="28"/>
            <w:szCs w:val="28"/>
          </w:rPr>
          <w:instrText xml:space="preserve"> PAGE   \* MERGEFORMAT </w:instrText>
        </w:r>
        <w:r w:rsidRPr="005F09A5">
          <w:rPr>
            <w:sz w:val="28"/>
            <w:szCs w:val="28"/>
          </w:rPr>
          <w:fldChar w:fldCharType="separate"/>
        </w:r>
        <w:r w:rsidR="00A433F0">
          <w:rPr>
            <w:noProof/>
            <w:sz w:val="28"/>
            <w:szCs w:val="28"/>
          </w:rPr>
          <w:t>100</w:t>
        </w:r>
        <w:r w:rsidRPr="005F09A5">
          <w:rPr>
            <w:sz w:val="28"/>
            <w:szCs w:val="28"/>
          </w:rPr>
          <w:fldChar w:fldCharType="end"/>
        </w:r>
      </w:p>
    </w:sdtContent>
  </w:sdt>
  <w:p w:rsidR="00BD74FB" w:rsidRDefault="00BD74F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078AE"/>
    <w:multiLevelType w:val="singleLevel"/>
    <w:tmpl w:val="DC4E23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6EE7B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971986"/>
    <w:multiLevelType w:val="hybridMultilevel"/>
    <w:tmpl w:val="D766EA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4D23EEA"/>
    <w:multiLevelType w:val="singleLevel"/>
    <w:tmpl w:val="AF2CBAA8"/>
    <w:lvl w:ilvl="0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</w:abstractNum>
  <w:abstractNum w:abstractNumId="5" w15:restartNumberingAfterBreak="0">
    <w:nsid w:val="25126593"/>
    <w:multiLevelType w:val="singleLevel"/>
    <w:tmpl w:val="3BDA72D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C2752BF"/>
    <w:multiLevelType w:val="hybridMultilevel"/>
    <w:tmpl w:val="CD361B1E"/>
    <w:lvl w:ilvl="0" w:tplc="CE288DA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C3151FD"/>
    <w:multiLevelType w:val="singleLevel"/>
    <w:tmpl w:val="59569084"/>
    <w:lvl w:ilvl="0">
      <w:start w:val="2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</w:abstractNum>
  <w:abstractNum w:abstractNumId="8" w15:restartNumberingAfterBreak="0">
    <w:nsid w:val="3D203424"/>
    <w:multiLevelType w:val="singleLevel"/>
    <w:tmpl w:val="01822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FA6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0F018B"/>
    <w:multiLevelType w:val="singleLevel"/>
    <w:tmpl w:val="8460BA7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5E6A95"/>
    <w:multiLevelType w:val="hybridMultilevel"/>
    <w:tmpl w:val="C99864B8"/>
    <w:lvl w:ilvl="0" w:tplc="4544B9C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953A47"/>
    <w:multiLevelType w:val="singleLevel"/>
    <w:tmpl w:val="0C380D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64B959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78762A"/>
    <w:multiLevelType w:val="singleLevel"/>
    <w:tmpl w:val="3BDA72D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6818413B"/>
    <w:multiLevelType w:val="singleLevel"/>
    <w:tmpl w:val="3BDA72D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73BE1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3737A7"/>
    <w:multiLevelType w:val="singleLevel"/>
    <w:tmpl w:val="827898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76AA2BBF"/>
    <w:multiLevelType w:val="hybridMultilevel"/>
    <w:tmpl w:val="E1C62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214E12"/>
    <w:multiLevelType w:val="singleLevel"/>
    <w:tmpl w:val="9EAE2010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 w15:restartNumberingAfterBreak="0">
    <w:nsid w:val="7DBB39FA"/>
    <w:multiLevelType w:val="hybridMultilevel"/>
    <w:tmpl w:val="9FAAC6DC"/>
    <w:lvl w:ilvl="0" w:tplc="D046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17"/>
  </w:num>
  <w:num w:numId="8">
    <w:abstractNumId w:val="1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AE"/>
    <w:rsid w:val="00001654"/>
    <w:rsid w:val="000029F9"/>
    <w:rsid w:val="00004044"/>
    <w:rsid w:val="00017E2A"/>
    <w:rsid w:val="000229AD"/>
    <w:rsid w:val="00025FD2"/>
    <w:rsid w:val="000301C3"/>
    <w:rsid w:val="00030D98"/>
    <w:rsid w:val="00036F63"/>
    <w:rsid w:val="00037E84"/>
    <w:rsid w:val="00044C0D"/>
    <w:rsid w:val="00046563"/>
    <w:rsid w:val="00054F78"/>
    <w:rsid w:val="000551A6"/>
    <w:rsid w:val="00056927"/>
    <w:rsid w:val="00060257"/>
    <w:rsid w:val="00062D90"/>
    <w:rsid w:val="0006348A"/>
    <w:rsid w:val="00065FF8"/>
    <w:rsid w:val="000669DB"/>
    <w:rsid w:val="00070CE0"/>
    <w:rsid w:val="00073957"/>
    <w:rsid w:val="0007430E"/>
    <w:rsid w:val="00074A50"/>
    <w:rsid w:val="00075C97"/>
    <w:rsid w:val="000761AB"/>
    <w:rsid w:val="00076AAB"/>
    <w:rsid w:val="00076D97"/>
    <w:rsid w:val="00082A7C"/>
    <w:rsid w:val="00084037"/>
    <w:rsid w:val="000849DC"/>
    <w:rsid w:val="000860E3"/>
    <w:rsid w:val="00090067"/>
    <w:rsid w:val="0009267C"/>
    <w:rsid w:val="00093ABF"/>
    <w:rsid w:val="00095999"/>
    <w:rsid w:val="0009740A"/>
    <w:rsid w:val="000A120B"/>
    <w:rsid w:val="000A4D76"/>
    <w:rsid w:val="000A6E2D"/>
    <w:rsid w:val="000B0ECE"/>
    <w:rsid w:val="000B227D"/>
    <w:rsid w:val="000B5241"/>
    <w:rsid w:val="000B70DB"/>
    <w:rsid w:val="000C1161"/>
    <w:rsid w:val="000C36E9"/>
    <w:rsid w:val="000C3DD5"/>
    <w:rsid w:val="000C5975"/>
    <w:rsid w:val="000D02DE"/>
    <w:rsid w:val="000D11DE"/>
    <w:rsid w:val="000D43FE"/>
    <w:rsid w:val="000D67C6"/>
    <w:rsid w:val="000E050E"/>
    <w:rsid w:val="000E07EF"/>
    <w:rsid w:val="000E0D47"/>
    <w:rsid w:val="000E19F0"/>
    <w:rsid w:val="000E1B3E"/>
    <w:rsid w:val="000E2EC6"/>
    <w:rsid w:val="000E5AAD"/>
    <w:rsid w:val="000F0986"/>
    <w:rsid w:val="000F09FE"/>
    <w:rsid w:val="000F1163"/>
    <w:rsid w:val="000F2386"/>
    <w:rsid w:val="000F2B7F"/>
    <w:rsid w:val="000F2E74"/>
    <w:rsid w:val="000F3F70"/>
    <w:rsid w:val="000F6E39"/>
    <w:rsid w:val="000F776F"/>
    <w:rsid w:val="00102910"/>
    <w:rsid w:val="00104CA2"/>
    <w:rsid w:val="00110684"/>
    <w:rsid w:val="0011147A"/>
    <w:rsid w:val="00111571"/>
    <w:rsid w:val="00111B8C"/>
    <w:rsid w:val="0011274B"/>
    <w:rsid w:val="00114CB0"/>
    <w:rsid w:val="00116140"/>
    <w:rsid w:val="00122A1E"/>
    <w:rsid w:val="00124257"/>
    <w:rsid w:val="001270EB"/>
    <w:rsid w:val="00127F30"/>
    <w:rsid w:val="00135BCD"/>
    <w:rsid w:val="00136802"/>
    <w:rsid w:val="001410B4"/>
    <w:rsid w:val="001418FB"/>
    <w:rsid w:val="00144356"/>
    <w:rsid w:val="00144D0A"/>
    <w:rsid w:val="00150A0B"/>
    <w:rsid w:val="00150EB2"/>
    <w:rsid w:val="001513D4"/>
    <w:rsid w:val="0015413B"/>
    <w:rsid w:val="00155867"/>
    <w:rsid w:val="00155C0B"/>
    <w:rsid w:val="00157B32"/>
    <w:rsid w:val="00160375"/>
    <w:rsid w:val="001605A5"/>
    <w:rsid w:val="001620BA"/>
    <w:rsid w:val="001643EE"/>
    <w:rsid w:val="00165969"/>
    <w:rsid w:val="00166775"/>
    <w:rsid w:val="00166946"/>
    <w:rsid w:val="00167269"/>
    <w:rsid w:val="00167CEE"/>
    <w:rsid w:val="001716D3"/>
    <w:rsid w:val="0017616F"/>
    <w:rsid w:val="001829AB"/>
    <w:rsid w:val="001916A1"/>
    <w:rsid w:val="00191FD3"/>
    <w:rsid w:val="00192813"/>
    <w:rsid w:val="0019480C"/>
    <w:rsid w:val="00195C44"/>
    <w:rsid w:val="001965A3"/>
    <w:rsid w:val="00196FEA"/>
    <w:rsid w:val="001A20AF"/>
    <w:rsid w:val="001A23AE"/>
    <w:rsid w:val="001A71D1"/>
    <w:rsid w:val="001B6508"/>
    <w:rsid w:val="001B7691"/>
    <w:rsid w:val="001C2159"/>
    <w:rsid w:val="001C2BFD"/>
    <w:rsid w:val="001C46D4"/>
    <w:rsid w:val="001C5D9E"/>
    <w:rsid w:val="001C5E16"/>
    <w:rsid w:val="001D009D"/>
    <w:rsid w:val="001D024E"/>
    <w:rsid w:val="001D4319"/>
    <w:rsid w:val="001D54CE"/>
    <w:rsid w:val="001D7E5A"/>
    <w:rsid w:val="001E055E"/>
    <w:rsid w:val="001E1DDA"/>
    <w:rsid w:val="001E2B41"/>
    <w:rsid w:val="001F2FFD"/>
    <w:rsid w:val="001F4301"/>
    <w:rsid w:val="00200BE9"/>
    <w:rsid w:val="00205265"/>
    <w:rsid w:val="00206525"/>
    <w:rsid w:val="002073FB"/>
    <w:rsid w:val="002077BB"/>
    <w:rsid w:val="00212D7D"/>
    <w:rsid w:val="00215290"/>
    <w:rsid w:val="00217C3E"/>
    <w:rsid w:val="00220BFC"/>
    <w:rsid w:val="002218ED"/>
    <w:rsid w:val="00221AD8"/>
    <w:rsid w:val="00224AE2"/>
    <w:rsid w:val="002260AF"/>
    <w:rsid w:val="0022659C"/>
    <w:rsid w:val="0023225F"/>
    <w:rsid w:val="0023389A"/>
    <w:rsid w:val="00234862"/>
    <w:rsid w:val="002426CF"/>
    <w:rsid w:val="00245468"/>
    <w:rsid w:val="00246FB1"/>
    <w:rsid w:val="00250929"/>
    <w:rsid w:val="002574D2"/>
    <w:rsid w:val="0026032E"/>
    <w:rsid w:val="0026179E"/>
    <w:rsid w:val="0026347A"/>
    <w:rsid w:val="002645D2"/>
    <w:rsid w:val="00264A7A"/>
    <w:rsid w:val="00264E5B"/>
    <w:rsid w:val="00265DB7"/>
    <w:rsid w:val="00270014"/>
    <w:rsid w:val="00270FD4"/>
    <w:rsid w:val="002726E5"/>
    <w:rsid w:val="00280C98"/>
    <w:rsid w:val="002865E8"/>
    <w:rsid w:val="00286A55"/>
    <w:rsid w:val="00287B59"/>
    <w:rsid w:val="002906D9"/>
    <w:rsid w:val="00291BE2"/>
    <w:rsid w:val="00292ADA"/>
    <w:rsid w:val="00292BD7"/>
    <w:rsid w:val="002A0017"/>
    <w:rsid w:val="002A53B0"/>
    <w:rsid w:val="002A5D4B"/>
    <w:rsid w:val="002A6A10"/>
    <w:rsid w:val="002A7490"/>
    <w:rsid w:val="002A7EE5"/>
    <w:rsid w:val="002B03A8"/>
    <w:rsid w:val="002B0A01"/>
    <w:rsid w:val="002B1F17"/>
    <w:rsid w:val="002B2AED"/>
    <w:rsid w:val="002B69B3"/>
    <w:rsid w:val="002C2626"/>
    <w:rsid w:val="002C2A7F"/>
    <w:rsid w:val="002C30ED"/>
    <w:rsid w:val="002C63DF"/>
    <w:rsid w:val="002D06F1"/>
    <w:rsid w:val="002D1230"/>
    <w:rsid w:val="002D1520"/>
    <w:rsid w:val="002D21BC"/>
    <w:rsid w:val="002D2BD5"/>
    <w:rsid w:val="002D5146"/>
    <w:rsid w:val="002D542F"/>
    <w:rsid w:val="002E3F5E"/>
    <w:rsid w:val="002E66C1"/>
    <w:rsid w:val="002F16AF"/>
    <w:rsid w:val="002F1ADE"/>
    <w:rsid w:val="002F2789"/>
    <w:rsid w:val="002F524C"/>
    <w:rsid w:val="002F59CC"/>
    <w:rsid w:val="002F5FC5"/>
    <w:rsid w:val="002F714E"/>
    <w:rsid w:val="002F72DF"/>
    <w:rsid w:val="00301A2D"/>
    <w:rsid w:val="00303AF7"/>
    <w:rsid w:val="003066EF"/>
    <w:rsid w:val="00310FB8"/>
    <w:rsid w:val="0031380A"/>
    <w:rsid w:val="00314823"/>
    <w:rsid w:val="003152D5"/>
    <w:rsid w:val="00316C03"/>
    <w:rsid w:val="0031751E"/>
    <w:rsid w:val="00321CA7"/>
    <w:rsid w:val="00323E49"/>
    <w:rsid w:val="0032515D"/>
    <w:rsid w:val="00325D65"/>
    <w:rsid w:val="00326B58"/>
    <w:rsid w:val="00326FC6"/>
    <w:rsid w:val="0032782F"/>
    <w:rsid w:val="00331341"/>
    <w:rsid w:val="00335275"/>
    <w:rsid w:val="00336C98"/>
    <w:rsid w:val="0034046F"/>
    <w:rsid w:val="003407C1"/>
    <w:rsid w:val="00340DF6"/>
    <w:rsid w:val="00341231"/>
    <w:rsid w:val="00344AA3"/>
    <w:rsid w:val="003454AA"/>
    <w:rsid w:val="00345521"/>
    <w:rsid w:val="00346603"/>
    <w:rsid w:val="00347038"/>
    <w:rsid w:val="003505FB"/>
    <w:rsid w:val="00351B2D"/>
    <w:rsid w:val="0035456C"/>
    <w:rsid w:val="00356A84"/>
    <w:rsid w:val="00361EFC"/>
    <w:rsid w:val="00363CE7"/>
    <w:rsid w:val="003647DB"/>
    <w:rsid w:val="003655D7"/>
    <w:rsid w:val="00366110"/>
    <w:rsid w:val="00377CC8"/>
    <w:rsid w:val="003828BB"/>
    <w:rsid w:val="003828DB"/>
    <w:rsid w:val="0038509F"/>
    <w:rsid w:val="00390682"/>
    <w:rsid w:val="00393A40"/>
    <w:rsid w:val="00395240"/>
    <w:rsid w:val="00396EA2"/>
    <w:rsid w:val="003A4409"/>
    <w:rsid w:val="003B0810"/>
    <w:rsid w:val="003B0BAE"/>
    <w:rsid w:val="003B10ED"/>
    <w:rsid w:val="003B1531"/>
    <w:rsid w:val="003B1547"/>
    <w:rsid w:val="003B37D2"/>
    <w:rsid w:val="003B6AEE"/>
    <w:rsid w:val="003C2A61"/>
    <w:rsid w:val="003C4C57"/>
    <w:rsid w:val="003D4C7B"/>
    <w:rsid w:val="003E3784"/>
    <w:rsid w:val="003E41CA"/>
    <w:rsid w:val="003E5393"/>
    <w:rsid w:val="003E56EB"/>
    <w:rsid w:val="003E763E"/>
    <w:rsid w:val="003F0E54"/>
    <w:rsid w:val="003F4C9D"/>
    <w:rsid w:val="003F5965"/>
    <w:rsid w:val="003F7A56"/>
    <w:rsid w:val="0040064F"/>
    <w:rsid w:val="00402139"/>
    <w:rsid w:val="00402CBA"/>
    <w:rsid w:val="004115F4"/>
    <w:rsid w:val="00413493"/>
    <w:rsid w:val="00414A82"/>
    <w:rsid w:val="00414CA3"/>
    <w:rsid w:val="00416EF1"/>
    <w:rsid w:val="004172E3"/>
    <w:rsid w:val="00422DC4"/>
    <w:rsid w:val="00423A7E"/>
    <w:rsid w:val="00424D1D"/>
    <w:rsid w:val="00427D3C"/>
    <w:rsid w:val="00430503"/>
    <w:rsid w:val="004315C6"/>
    <w:rsid w:val="004366F4"/>
    <w:rsid w:val="00437024"/>
    <w:rsid w:val="004412F2"/>
    <w:rsid w:val="004452AD"/>
    <w:rsid w:val="00445DAA"/>
    <w:rsid w:val="00450605"/>
    <w:rsid w:val="00452DE8"/>
    <w:rsid w:val="00453F07"/>
    <w:rsid w:val="00454680"/>
    <w:rsid w:val="00455D18"/>
    <w:rsid w:val="00456DF5"/>
    <w:rsid w:val="00461266"/>
    <w:rsid w:val="00461E14"/>
    <w:rsid w:val="004638FA"/>
    <w:rsid w:val="0046541B"/>
    <w:rsid w:val="00466E47"/>
    <w:rsid w:val="00466FAB"/>
    <w:rsid w:val="00470E5C"/>
    <w:rsid w:val="00471764"/>
    <w:rsid w:val="00472756"/>
    <w:rsid w:val="00473680"/>
    <w:rsid w:val="00477929"/>
    <w:rsid w:val="00482B95"/>
    <w:rsid w:val="00482BCB"/>
    <w:rsid w:val="004853EE"/>
    <w:rsid w:val="00485E88"/>
    <w:rsid w:val="00491CFE"/>
    <w:rsid w:val="004922C5"/>
    <w:rsid w:val="0049539F"/>
    <w:rsid w:val="0049561C"/>
    <w:rsid w:val="00496211"/>
    <w:rsid w:val="00497176"/>
    <w:rsid w:val="004A046F"/>
    <w:rsid w:val="004A0640"/>
    <w:rsid w:val="004A1997"/>
    <w:rsid w:val="004A2844"/>
    <w:rsid w:val="004A3A97"/>
    <w:rsid w:val="004A7731"/>
    <w:rsid w:val="004A7A4F"/>
    <w:rsid w:val="004C1A1C"/>
    <w:rsid w:val="004C5778"/>
    <w:rsid w:val="004C65F1"/>
    <w:rsid w:val="004D0826"/>
    <w:rsid w:val="004D3E55"/>
    <w:rsid w:val="004D5E15"/>
    <w:rsid w:val="004D61AA"/>
    <w:rsid w:val="004D69A0"/>
    <w:rsid w:val="004D69A3"/>
    <w:rsid w:val="004E1063"/>
    <w:rsid w:val="004F151A"/>
    <w:rsid w:val="004F6266"/>
    <w:rsid w:val="004F6C11"/>
    <w:rsid w:val="004F731A"/>
    <w:rsid w:val="00504BC3"/>
    <w:rsid w:val="00504F2D"/>
    <w:rsid w:val="005061A9"/>
    <w:rsid w:val="00507BD2"/>
    <w:rsid w:val="00514102"/>
    <w:rsid w:val="00517F0D"/>
    <w:rsid w:val="005231F5"/>
    <w:rsid w:val="00524602"/>
    <w:rsid w:val="00525979"/>
    <w:rsid w:val="00525C4F"/>
    <w:rsid w:val="0052674E"/>
    <w:rsid w:val="00527193"/>
    <w:rsid w:val="00533E6E"/>
    <w:rsid w:val="005342D8"/>
    <w:rsid w:val="00535462"/>
    <w:rsid w:val="00535B03"/>
    <w:rsid w:val="00536347"/>
    <w:rsid w:val="00536852"/>
    <w:rsid w:val="00537880"/>
    <w:rsid w:val="00541C65"/>
    <w:rsid w:val="0054259D"/>
    <w:rsid w:val="00542732"/>
    <w:rsid w:val="005441BE"/>
    <w:rsid w:val="0054750B"/>
    <w:rsid w:val="00550249"/>
    <w:rsid w:val="0055257F"/>
    <w:rsid w:val="0055720C"/>
    <w:rsid w:val="005612D3"/>
    <w:rsid w:val="00561A96"/>
    <w:rsid w:val="00562602"/>
    <w:rsid w:val="00562DCD"/>
    <w:rsid w:val="00562EC4"/>
    <w:rsid w:val="00565475"/>
    <w:rsid w:val="00566B7E"/>
    <w:rsid w:val="005670E0"/>
    <w:rsid w:val="00570579"/>
    <w:rsid w:val="005737AA"/>
    <w:rsid w:val="00580AB7"/>
    <w:rsid w:val="0058200E"/>
    <w:rsid w:val="00591D7B"/>
    <w:rsid w:val="005924D6"/>
    <w:rsid w:val="00593213"/>
    <w:rsid w:val="0059608C"/>
    <w:rsid w:val="005A13EE"/>
    <w:rsid w:val="005A2C06"/>
    <w:rsid w:val="005A32C9"/>
    <w:rsid w:val="005A3F40"/>
    <w:rsid w:val="005A7591"/>
    <w:rsid w:val="005A7AAC"/>
    <w:rsid w:val="005B4FA2"/>
    <w:rsid w:val="005C1F29"/>
    <w:rsid w:val="005C27A9"/>
    <w:rsid w:val="005C6BCF"/>
    <w:rsid w:val="005C6D44"/>
    <w:rsid w:val="005C7B21"/>
    <w:rsid w:val="005D16E8"/>
    <w:rsid w:val="005D3359"/>
    <w:rsid w:val="005D6BC8"/>
    <w:rsid w:val="005D74F2"/>
    <w:rsid w:val="005E003A"/>
    <w:rsid w:val="005E04FC"/>
    <w:rsid w:val="005E0968"/>
    <w:rsid w:val="005E144C"/>
    <w:rsid w:val="005E6999"/>
    <w:rsid w:val="005F09A5"/>
    <w:rsid w:val="005F22DB"/>
    <w:rsid w:val="00600917"/>
    <w:rsid w:val="00605384"/>
    <w:rsid w:val="00611838"/>
    <w:rsid w:val="00612EDA"/>
    <w:rsid w:val="006176BE"/>
    <w:rsid w:val="00620494"/>
    <w:rsid w:val="00621C2D"/>
    <w:rsid w:val="00622349"/>
    <w:rsid w:val="00630EFC"/>
    <w:rsid w:val="006313A8"/>
    <w:rsid w:val="00633F70"/>
    <w:rsid w:val="00637077"/>
    <w:rsid w:val="0064049A"/>
    <w:rsid w:val="00640A4D"/>
    <w:rsid w:val="00642332"/>
    <w:rsid w:val="00642C9D"/>
    <w:rsid w:val="0064417F"/>
    <w:rsid w:val="00652419"/>
    <w:rsid w:val="00653E2E"/>
    <w:rsid w:val="00654969"/>
    <w:rsid w:val="00664513"/>
    <w:rsid w:val="006663C2"/>
    <w:rsid w:val="00670346"/>
    <w:rsid w:val="00675BB5"/>
    <w:rsid w:val="00675CDD"/>
    <w:rsid w:val="00681105"/>
    <w:rsid w:val="00683E9E"/>
    <w:rsid w:val="00685249"/>
    <w:rsid w:val="00692150"/>
    <w:rsid w:val="00694F0F"/>
    <w:rsid w:val="006955F9"/>
    <w:rsid w:val="006A3BAB"/>
    <w:rsid w:val="006A41A0"/>
    <w:rsid w:val="006A496A"/>
    <w:rsid w:val="006A4C55"/>
    <w:rsid w:val="006A5BA7"/>
    <w:rsid w:val="006B01A5"/>
    <w:rsid w:val="006B39CB"/>
    <w:rsid w:val="006B6367"/>
    <w:rsid w:val="006B6683"/>
    <w:rsid w:val="006C7BCC"/>
    <w:rsid w:val="006D1770"/>
    <w:rsid w:val="006D1A73"/>
    <w:rsid w:val="006D2258"/>
    <w:rsid w:val="006E3C1F"/>
    <w:rsid w:val="006E665F"/>
    <w:rsid w:val="006F0496"/>
    <w:rsid w:val="006F05B3"/>
    <w:rsid w:val="006F133A"/>
    <w:rsid w:val="006F2FDD"/>
    <w:rsid w:val="006F35E6"/>
    <w:rsid w:val="006F4E9B"/>
    <w:rsid w:val="006F57DC"/>
    <w:rsid w:val="006F5CE7"/>
    <w:rsid w:val="006F634D"/>
    <w:rsid w:val="006F7A96"/>
    <w:rsid w:val="00701600"/>
    <w:rsid w:val="00702804"/>
    <w:rsid w:val="00705481"/>
    <w:rsid w:val="00705763"/>
    <w:rsid w:val="007100D4"/>
    <w:rsid w:val="00710CE7"/>
    <w:rsid w:val="00711CEB"/>
    <w:rsid w:val="00713F93"/>
    <w:rsid w:val="007160AF"/>
    <w:rsid w:val="00717934"/>
    <w:rsid w:val="00725E94"/>
    <w:rsid w:val="00734295"/>
    <w:rsid w:val="00734735"/>
    <w:rsid w:val="00736F55"/>
    <w:rsid w:val="007401DF"/>
    <w:rsid w:val="007404CA"/>
    <w:rsid w:val="00745B41"/>
    <w:rsid w:val="00745C82"/>
    <w:rsid w:val="00750D8E"/>
    <w:rsid w:val="00751A99"/>
    <w:rsid w:val="007540ED"/>
    <w:rsid w:val="00755BF7"/>
    <w:rsid w:val="00757E8D"/>
    <w:rsid w:val="00761720"/>
    <w:rsid w:val="00761E9E"/>
    <w:rsid w:val="00763218"/>
    <w:rsid w:val="00766013"/>
    <w:rsid w:val="00766B88"/>
    <w:rsid w:val="00766ED3"/>
    <w:rsid w:val="00772AE5"/>
    <w:rsid w:val="00772DF3"/>
    <w:rsid w:val="00774912"/>
    <w:rsid w:val="0077637C"/>
    <w:rsid w:val="00776ED9"/>
    <w:rsid w:val="0078000B"/>
    <w:rsid w:val="0078059A"/>
    <w:rsid w:val="00780E25"/>
    <w:rsid w:val="00781393"/>
    <w:rsid w:val="00781C8F"/>
    <w:rsid w:val="00786AE8"/>
    <w:rsid w:val="00786B70"/>
    <w:rsid w:val="00791610"/>
    <w:rsid w:val="0079218F"/>
    <w:rsid w:val="00792CE4"/>
    <w:rsid w:val="007940B8"/>
    <w:rsid w:val="0079490D"/>
    <w:rsid w:val="007949B7"/>
    <w:rsid w:val="00795245"/>
    <w:rsid w:val="007973F6"/>
    <w:rsid w:val="007974F5"/>
    <w:rsid w:val="007A1FF1"/>
    <w:rsid w:val="007A2C50"/>
    <w:rsid w:val="007A5590"/>
    <w:rsid w:val="007B150F"/>
    <w:rsid w:val="007B45DE"/>
    <w:rsid w:val="007B612D"/>
    <w:rsid w:val="007B7699"/>
    <w:rsid w:val="007C066B"/>
    <w:rsid w:val="007C0A84"/>
    <w:rsid w:val="007C354A"/>
    <w:rsid w:val="007C4240"/>
    <w:rsid w:val="007C514F"/>
    <w:rsid w:val="007C6057"/>
    <w:rsid w:val="007C6A81"/>
    <w:rsid w:val="007D5DC9"/>
    <w:rsid w:val="007E2D77"/>
    <w:rsid w:val="007E3B38"/>
    <w:rsid w:val="007F1310"/>
    <w:rsid w:val="007F2638"/>
    <w:rsid w:val="007F3DFE"/>
    <w:rsid w:val="007F5EF1"/>
    <w:rsid w:val="00800C24"/>
    <w:rsid w:val="00800EF3"/>
    <w:rsid w:val="00801EA4"/>
    <w:rsid w:val="00804FC7"/>
    <w:rsid w:val="008066DB"/>
    <w:rsid w:val="00812316"/>
    <w:rsid w:val="00813309"/>
    <w:rsid w:val="008168E5"/>
    <w:rsid w:val="00817549"/>
    <w:rsid w:val="00817CAE"/>
    <w:rsid w:val="0082457D"/>
    <w:rsid w:val="00824634"/>
    <w:rsid w:val="00824E66"/>
    <w:rsid w:val="00825DDB"/>
    <w:rsid w:val="00826603"/>
    <w:rsid w:val="00826E46"/>
    <w:rsid w:val="00830BD4"/>
    <w:rsid w:val="008311A9"/>
    <w:rsid w:val="00832C5A"/>
    <w:rsid w:val="00834EF9"/>
    <w:rsid w:val="00841466"/>
    <w:rsid w:val="00842883"/>
    <w:rsid w:val="008469E8"/>
    <w:rsid w:val="00852C7C"/>
    <w:rsid w:val="008570CB"/>
    <w:rsid w:val="00861556"/>
    <w:rsid w:val="00863703"/>
    <w:rsid w:val="00863D55"/>
    <w:rsid w:val="00865A83"/>
    <w:rsid w:val="008679EF"/>
    <w:rsid w:val="00867B4B"/>
    <w:rsid w:val="00870514"/>
    <w:rsid w:val="00872B79"/>
    <w:rsid w:val="00873DF2"/>
    <w:rsid w:val="00874878"/>
    <w:rsid w:val="00874D0F"/>
    <w:rsid w:val="00874EBF"/>
    <w:rsid w:val="008756E9"/>
    <w:rsid w:val="0087654B"/>
    <w:rsid w:val="0087726E"/>
    <w:rsid w:val="008778D6"/>
    <w:rsid w:val="00877FC9"/>
    <w:rsid w:val="0088033E"/>
    <w:rsid w:val="00882D76"/>
    <w:rsid w:val="008850B7"/>
    <w:rsid w:val="00885E83"/>
    <w:rsid w:val="00886077"/>
    <w:rsid w:val="0088695A"/>
    <w:rsid w:val="008873B8"/>
    <w:rsid w:val="008945F4"/>
    <w:rsid w:val="008953D0"/>
    <w:rsid w:val="008961CF"/>
    <w:rsid w:val="00897217"/>
    <w:rsid w:val="008A0867"/>
    <w:rsid w:val="008A2627"/>
    <w:rsid w:val="008A361D"/>
    <w:rsid w:val="008A501C"/>
    <w:rsid w:val="008A5EBD"/>
    <w:rsid w:val="008A7430"/>
    <w:rsid w:val="008B32C1"/>
    <w:rsid w:val="008B38E2"/>
    <w:rsid w:val="008B430A"/>
    <w:rsid w:val="008B6D21"/>
    <w:rsid w:val="008C2A88"/>
    <w:rsid w:val="008D06FA"/>
    <w:rsid w:val="008D1DA4"/>
    <w:rsid w:val="008D57EA"/>
    <w:rsid w:val="008E1684"/>
    <w:rsid w:val="008E264C"/>
    <w:rsid w:val="008E3E51"/>
    <w:rsid w:val="008E74E8"/>
    <w:rsid w:val="008F2F9D"/>
    <w:rsid w:val="008F4309"/>
    <w:rsid w:val="008F4B80"/>
    <w:rsid w:val="008F536F"/>
    <w:rsid w:val="008F59A9"/>
    <w:rsid w:val="008F5FB5"/>
    <w:rsid w:val="008F6F45"/>
    <w:rsid w:val="008F77AA"/>
    <w:rsid w:val="00904388"/>
    <w:rsid w:val="009130EF"/>
    <w:rsid w:val="009140AE"/>
    <w:rsid w:val="00914408"/>
    <w:rsid w:val="00916BF1"/>
    <w:rsid w:val="00921E9D"/>
    <w:rsid w:val="00923B4D"/>
    <w:rsid w:val="00924676"/>
    <w:rsid w:val="00924EA9"/>
    <w:rsid w:val="00925F71"/>
    <w:rsid w:val="00931514"/>
    <w:rsid w:val="00934DE3"/>
    <w:rsid w:val="00934FBD"/>
    <w:rsid w:val="009357FF"/>
    <w:rsid w:val="00935A82"/>
    <w:rsid w:val="0093729C"/>
    <w:rsid w:val="00937817"/>
    <w:rsid w:val="00940620"/>
    <w:rsid w:val="009479E2"/>
    <w:rsid w:val="00950FF6"/>
    <w:rsid w:val="00951E93"/>
    <w:rsid w:val="00957192"/>
    <w:rsid w:val="00957D08"/>
    <w:rsid w:val="009603A2"/>
    <w:rsid w:val="009612FB"/>
    <w:rsid w:val="00964E39"/>
    <w:rsid w:val="0097039C"/>
    <w:rsid w:val="009704AB"/>
    <w:rsid w:val="00971521"/>
    <w:rsid w:val="0097165F"/>
    <w:rsid w:val="00974CA2"/>
    <w:rsid w:val="0097542C"/>
    <w:rsid w:val="009771EB"/>
    <w:rsid w:val="009838D3"/>
    <w:rsid w:val="00985751"/>
    <w:rsid w:val="00985ED9"/>
    <w:rsid w:val="009861F9"/>
    <w:rsid w:val="00991041"/>
    <w:rsid w:val="00992710"/>
    <w:rsid w:val="009928CD"/>
    <w:rsid w:val="00992C06"/>
    <w:rsid w:val="00993F61"/>
    <w:rsid w:val="009944FB"/>
    <w:rsid w:val="009966F5"/>
    <w:rsid w:val="009A0C44"/>
    <w:rsid w:val="009A1A77"/>
    <w:rsid w:val="009A1F12"/>
    <w:rsid w:val="009A2D12"/>
    <w:rsid w:val="009A4806"/>
    <w:rsid w:val="009A618B"/>
    <w:rsid w:val="009A7D2F"/>
    <w:rsid w:val="009B479D"/>
    <w:rsid w:val="009B6F50"/>
    <w:rsid w:val="009C086D"/>
    <w:rsid w:val="009C1573"/>
    <w:rsid w:val="009C1DAD"/>
    <w:rsid w:val="009C2CB4"/>
    <w:rsid w:val="009C587F"/>
    <w:rsid w:val="009D315D"/>
    <w:rsid w:val="009D3E79"/>
    <w:rsid w:val="009D54CA"/>
    <w:rsid w:val="009E291A"/>
    <w:rsid w:val="009E525E"/>
    <w:rsid w:val="009E586C"/>
    <w:rsid w:val="009E7550"/>
    <w:rsid w:val="009F19D1"/>
    <w:rsid w:val="009F2323"/>
    <w:rsid w:val="009F31F2"/>
    <w:rsid w:val="009F4A23"/>
    <w:rsid w:val="009F7158"/>
    <w:rsid w:val="009F7D16"/>
    <w:rsid w:val="00A0280C"/>
    <w:rsid w:val="00A028C8"/>
    <w:rsid w:val="00A05B1E"/>
    <w:rsid w:val="00A062D2"/>
    <w:rsid w:val="00A06E26"/>
    <w:rsid w:val="00A12AE5"/>
    <w:rsid w:val="00A134A9"/>
    <w:rsid w:val="00A144BA"/>
    <w:rsid w:val="00A1718F"/>
    <w:rsid w:val="00A23200"/>
    <w:rsid w:val="00A23E48"/>
    <w:rsid w:val="00A25AED"/>
    <w:rsid w:val="00A25EAC"/>
    <w:rsid w:val="00A30EC0"/>
    <w:rsid w:val="00A33881"/>
    <w:rsid w:val="00A360F5"/>
    <w:rsid w:val="00A37C7B"/>
    <w:rsid w:val="00A408C7"/>
    <w:rsid w:val="00A43252"/>
    <w:rsid w:val="00A433F0"/>
    <w:rsid w:val="00A51C51"/>
    <w:rsid w:val="00A54352"/>
    <w:rsid w:val="00A5502E"/>
    <w:rsid w:val="00A6210C"/>
    <w:rsid w:val="00A62354"/>
    <w:rsid w:val="00A641E1"/>
    <w:rsid w:val="00A654D4"/>
    <w:rsid w:val="00A67A23"/>
    <w:rsid w:val="00A748AD"/>
    <w:rsid w:val="00A75C75"/>
    <w:rsid w:val="00A76BA2"/>
    <w:rsid w:val="00A76E57"/>
    <w:rsid w:val="00A81565"/>
    <w:rsid w:val="00A8243B"/>
    <w:rsid w:val="00A8318C"/>
    <w:rsid w:val="00A87928"/>
    <w:rsid w:val="00A91A94"/>
    <w:rsid w:val="00A91BF6"/>
    <w:rsid w:val="00A931EF"/>
    <w:rsid w:val="00A95B61"/>
    <w:rsid w:val="00AA0462"/>
    <w:rsid w:val="00AA09B6"/>
    <w:rsid w:val="00AA12BD"/>
    <w:rsid w:val="00AA3F88"/>
    <w:rsid w:val="00AA53AF"/>
    <w:rsid w:val="00AA6ACD"/>
    <w:rsid w:val="00AA7C4B"/>
    <w:rsid w:val="00AB18E9"/>
    <w:rsid w:val="00AB4E09"/>
    <w:rsid w:val="00AB59CF"/>
    <w:rsid w:val="00AB5EDB"/>
    <w:rsid w:val="00AB6866"/>
    <w:rsid w:val="00AB7161"/>
    <w:rsid w:val="00AC16AC"/>
    <w:rsid w:val="00AC3137"/>
    <w:rsid w:val="00AC46B7"/>
    <w:rsid w:val="00AC4A15"/>
    <w:rsid w:val="00AC6B7F"/>
    <w:rsid w:val="00AC6C1E"/>
    <w:rsid w:val="00AC77E7"/>
    <w:rsid w:val="00AD3F0E"/>
    <w:rsid w:val="00AD46A3"/>
    <w:rsid w:val="00AD49EC"/>
    <w:rsid w:val="00AD5735"/>
    <w:rsid w:val="00AD65C9"/>
    <w:rsid w:val="00AD65EB"/>
    <w:rsid w:val="00AD723C"/>
    <w:rsid w:val="00AE0768"/>
    <w:rsid w:val="00AE0E33"/>
    <w:rsid w:val="00AE163E"/>
    <w:rsid w:val="00AE1DDD"/>
    <w:rsid w:val="00AE1F6D"/>
    <w:rsid w:val="00AE5305"/>
    <w:rsid w:val="00AE6C80"/>
    <w:rsid w:val="00AE7596"/>
    <w:rsid w:val="00AF064B"/>
    <w:rsid w:val="00AF07D1"/>
    <w:rsid w:val="00AF0EC3"/>
    <w:rsid w:val="00AF2294"/>
    <w:rsid w:val="00AF2E7D"/>
    <w:rsid w:val="00AF351C"/>
    <w:rsid w:val="00AF3F9E"/>
    <w:rsid w:val="00AF4659"/>
    <w:rsid w:val="00B01AD3"/>
    <w:rsid w:val="00B02566"/>
    <w:rsid w:val="00B04C57"/>
    <w:rsid w:val="00B05D5B"/>
    <w:rsid w:val="00B12990"/>
    <w:rsid w:val="00B2092B"/>
    <w:rsid w:val="00B313BE"/>
    <w:rsid w:val="00B33A5C"/>
    <w:rsid w:val="00B37C1D"/>
    <w:rsid w:val="00B41420"/>
    <w:rsid w:val="00B42643"/>
    <w:rsid w:val="00B4338B"/>
    <w:rsid w:val="00B531E9"/>
    <w:rsid w:val="00B533C4"/>
    <w:rsid w:val="00B53C6D"/>
    <w:rsid w:val="00B543F8"/>
    <w:rsid w:val="00B54DCA"/>
    <w:rsid w:val="00B5526E"/>
    <w:rsid w:val="00B55E2B"/>
    <w:rsid w:val="00B57E31"/>
    <w:rsid w:val="00B626D5"/>
    <w:rsid w:val="00B630D1"/>
    <w:rsid w:val="00B70F08"/>
    <w:rsid w:val="00B72240"/>
    <w:rsid w:val="00B766A7"/>
    <w:rsid w:val="00B76FD2"/>
    <w:rsid w:val="00B7796E"/>
    <w:rsid w:val="00B77ECF"/>
    <w:rsid w:val="00B80405"/>
    <w:rsid w:val="00B80ACC"/>
    <w:rsid w:val="00B811FB"/>
    <w:rsid w:val="00B835BA"/>
    <w:rsid w:val="00B8584C"/>
    <w:rsid w:val="00B85915"/>
    <w:rsid w:val="00B86EE7"/>
    <w:rsid w:val="00B87493"/>
    <w:rsid w:val="00B9068F"/>
    <w:rsid w:val="00B91001"/>
    <w:rsid w:val="00B92812"/>
    <w:rsid w:val="00B95C0F"/>
    <w:rsid w:val="00BA2DB8"/>
    <w:rsid w:val="00BA5F60"/>
    <w:rsid w:val="00BA68C8"/>
    <w:rsid w:val="00BA7533"/>
    <w:rsid w:val="00BB0C1F"/>
    <w:rsid w:val="00BB255A"/>
    <w:rsid w:val="00BB2868"/>
    <w:rsid w:val="00BB6377"/>
    <w:rsid w:val="00BB6BEA"/>
    <w:rsid w:val="00BB7858"/>
    <w:rsid w:val="00BC1A38"/>
    <w:rsid w:val="00BC1C0F"/>
    <w:rsid w:val="00BC2E6E"/>
    <w:rsid w:val="00BC318B"/>
    <w:rsid w:val="00BC425B"/>
    <w:rsid w:val="00BC55F1"/>
    <w:rsid w:val="00BC5AA5"/>
    <w:rsid w:val="00BD413A"/>
    <w:rsid w:val="00BD440A"/>
    <w:rsid w:val="00BD4430"/>
    <w:rsid w:val="00BD6B45"/>
    <w:rsid w:val="00BD711A"/>
    <w:rsid w:val="00BD74FB"/>
    <w:rsid w:val="00BE3844"/>
    <w:rsid w:val="00BF1C5E"/>
    <w:rsid w:val="00BF33F0"/>
    <w:rsid w:val="00BF4727"/>
    <w:rsid w:val="00BF626D"/>
    <w:rsid w:val="00BF6CFF"/>
    <w:rsid w:val="00BF6D97"/>
    <w:rsid w:val="00BF6DE2"/>
    <w:rsid w:val="00C01430"/>
    <w:rsid w:val="00C02681"/>
    <w:rsid w:val="00C052CD"/>
    <w:rsid w:val="00C06FA4"/>
    <w:rsid w:val="00C1001B"/>
    <w:rsid w:val="00C1110E"/>
    <w:rsid w:val="00C14B5A"/>
    <w:rsid w:val="00C15D6B"/>
    <w:rsid w:val="00C17E67"/>
    <w:rsid w:val="00C20B47"/>
    <w:rsid w:val="00C26F49"/>
    <w:rsid w:val="00C42057"/>
    <w:rsid w:val="00C444B3"/>
    <w:rsid w:val="00C47A01"/>
    <w:rsid w:val="00C553C0"/>
    <w:rsid w:val="00C55C06"/>
    <w:rsid w:val="00C644AC"/>
    <w:rsid w:val="00C64C2B"/>
    <w:rsid w:val="00C71259"/>
    <w:rsid w:val="00C74837"/>
    <w:rsid w:val="00C74D23"/>
    <w:rsid w:val="00C74F42"/>
    <w:rsid w:val="00C750A2"/>
    <w:rsid w:val="00C762BC"/>
    <w:rsid w:val="00C762CA"/>
    <w:rsid w:val="00C803FF"/>
    <w:rsid w:val="00C823C7"/>
    <w:rsid w:val="00C849E6"/>
    <w:rsid w:val="00C879C0"/>
    <w:rsid w:val="00C9376E"/>
    <w:rsid w:val="00CA0DE6"/>
    <w:rsid w:val="00CA3E0A"/>
    <w:rsid w:val="00CA62C7"/>
    <w:rsid w:val="00CB4910"/>
    <w:rsid w:val="00CC1113"/>
    <w:rsid w:val="00CC1A83"/>
    <w:rsid w:val="00CC3CCF"/>
    <w:rsid w:val="00CD0D6A"/>
    <w:rsid w:val="00CD16D6"/>
    <w:rsid w:val="00CD23B0"/>
    <w:rsid w:val="00CD32F2"/>
    <w:rsid w:val="00CD3D57"/>
    <w:rsid w:val="00CD59D6"/>
    <w:rsid w:val="00CD5AC5"/>
    <w:rsid w:val="00CD5BC6"/>
    <w:rsid w:val="00CD6BCD"/>
    <w:rsid w:val="00CE0300"/>
    <w:rsid w:val="00CE1157"/>
    <w:rsid w:val="00CE1A30"/>
    <w:rsid w:val="00CE204F"/>
    <w:rsid w:val="00CE217D"/>
    <w:rsid w:val="00CE2DC2"/>
    <w:rsid w:val="00CE34CA"/>
    <w:rsid w:val="00CE35B6"/>
    <w:rsid w:val="00CE37CB"/>
    <w:rsid w:val="00CE5C0B"/>
    <w:rsid w:val="00CE654C"/>
    <w:rsid w:val="00CE65D7"/>
    <w:rsid w:val="00CE7594"/>
    <w:rsid w:val="00CF0CE0"/>
    <w:rsid w:val="00CF3868"/>
    <w:rsid w:val="00CF639B"/>
    <w:rsid w:val="00D00FE6"/>
    <w:rsid w:val="00D0232E"/>
    <w:rsid w:val="00D02B7A"/>
    <w:rsid w:val="00D05F25"/>
    <w:rsid w:val="00D06302"/>
    <w:rsid w:val="00D071FA"/>
    <w:rsid w:val="00D109DE"/>
    <w:rsid w:val="00D111E3"/>
    <w:rsid w:val="00D1197A"/>
    <w:rsid w:val="00D12704"/>
    <w:rsid w:val="00D12964"/>
    <w:rsid w:val="00D13189"/>
    <w:rsid w:val="00D14352"/>
    <w:rsid w:val="00D14EFD"/>
    <w:rsid w:val="00D2587F"/>
    <w:rsid w:val="00D2670A"/>
    <w:rsid w:val="00D26713"/>
    <w:rsid w:val="00D27E28"/>
    <w:rsid w:val="00D352D8"/>
    <w:rsid w:val="00D376CB"/>
    <w:rsid w:val="00D40415"/>
    <w:rsid w:val="00D40462"/>
    <w:rsid w:val="00D50B4A"/>
    <w:rsid w:val="00D524E4"/>
    <w:rsid w:val="00D540AA"/>
    <w:rsid w:val="00D540B5"/>
    <w:rsid w:val="00D562F6"/>
    <w:rsid w:val="00D6185A"/>
    <w:rsid w:val="00D65E2E"/>
    <w:rsid w:val="00D670DE"/>
    <w:rsid w:val="00D6757D"/>
    <w:rsid w:val="00D70D5D"/>
    <w:rsid w:val="00D75628"/>
    <w:rsid w:val="00D82E74"/>
    <w:rsid w:val="00D831F3"/>
    <w:rsid w:val="00D86DC7"/>
    <w:rsid w:val="00D97EAA"/>
    <w:rsid w:val="00DA09D1"/>
    <w:rsid w:val="00DA5365"/>
    <w:rsid w:val="00DA7568"/>
    <w:rsid w:val="00DB044F"/>
    <w:rsid w:val="00DB32E6"/>
    <w:rsid w:val="00DB3D23"/>
    <w:rsid w:val="00DB4985"/>
    <w:rsid w:val="00DB5CB5"/>
    <w:rsid w:val="00DB7E10"/>
    <w:rsid w:val="00DC4CBC"/>
    <w:rsid w:val="00DC540A"/>
    <w:rsid w:val="00DE2CC9"/>
    <w:rsid w:val="00DE78A7"/>
    <w:rsid w:val="00DF09A5"/>
    <w:rsid w:val="00DF133D"/>
    <w:rsid w:val="00DF198F"/>
    <w:rsid w:val="00DF1AD1"/>
    <w:rsid w:val="00DF268A"/>
    <w:rsid w:val="00DF3310"/>
    <w:rsid w:val="00DF4B01"/>
    <w:rsid w:val="00DF6206"/>
    <w:rsid w:val="00DF6DAF"/>
    <w:rsid w:val="00E00ACF"/>
    <w:rsid w:val="00E024F2"/>
    <w:rsid w:val="00E04849"/>
    <w:rsid w:val="00E04AE0"/>
    <w:rsid w:val="00E05BC0"/>
    <w:rsid w:val="00E0608A"/>
    <w:rsid w:val="00E06DD4"/>
    <w:rsid w:val="00E10308"/>
    <w:rsid w:val="00E12031"/>
    <w:rsid w:val="00E1314B"/>
    <w:rsid w:val="00E1652E"/>
    <w:rsid w:val="00E16BF6"/>
    <w:rsid w:val="00E209D1"/>
    <w:rsid w:val="00E23429"/>
    <w:rsid w:val="00E24167"/>
    <w:rsid w:val="00E24A96"/>
    <w:rsid w:val="00E26A3B"/>
    <w:rsid w:val="00E30846"/>
    <w:rsid w:val="00E3098E"/>
    <w:rsid w:val="00E315AA"/>
    <w:rsid w:val="00E34A66"/>
    <w:rsid w:val="00E34A70"/>
    <w:rsid w:val="00E356A0"/>
    <w:rsid w:val="00E363F8"/>
    <w:rsid w:val="00E369DA"/>
    <w:rsid w:val="00E461A2"/>
    <w:rsid w:val="00E4687E"/>
    <w:rsid w:val="00E52098"/>
    <w:rsid w:val="00E529D7"/>
    <w:rsid w:val="00E54139"/>
    <w:rsid w:val="00E564BB"/>
    <w:rsid w:val="00E56FD1"/>
    <w:rsid w:val="00E57A46"/>
    <w:rsid w:val="00E679AE"/>
    <w:rsid w:val="00E75CAF"/>
    <w:rsid w:val="00E762B9"/>
    <w:rsid w:val="00E7639E"/>
    <w:rsid w:val="00E772D6"/>
    <w:rsid w:val="00E81303"/>
    <w:rsid w:val="00E822F8"/>
    <w:rsid w:val="00E8395B"/>
    <w:rsid w:val="00E839C7"/>
    <w:rsid w:val="00E84E3B"/>
    <w:rsid w:val="00E858B1"/>
    <w:rsid w:val="00E916CA"/>
    <w:rsid w:val="00E91C38"/>
    <w:rsid w:val="00E91D27"/>
    <w:rsid w:val="00E95161"/>
    <w:rsid w:val="00E96B64"/>
    <w:rsid w:val="00EA2F35"/>
    <w:rsid w:val="00EA2F79"/>
    <w:rsid w:val="00EA329F"/>
    <w:rsid w:val="00EA4E06"/>
    <w:rsid w:val="00EB4F2E"/>
    <w:rsid w:val="00EC0240"/>
    <w:rsid w:val="00EC3DAA"/>
    <w:rsid w:val="00EC4756"/>
    <w:rsid w:val="00EC55DD"/>
    <w:rsid w:val="00EC79D1"/>
    <w:rsid w:val="00ED0866"/>
    <w:rsid w:val="00ED1DD7"/>
    <w:rsid w:val="00ED66C4"/>
    <w:rsid w:val="00ED69B8"/>
    <w:rsid w:val="00EE20C6"/>
    <w:rsid w:val="00EE2CD4"/>
    <w:rsid w:val="00EE32CA"/>
    <w:rsid w:val="00EE3FBE"/>
    <w:rsid w:val="00EE4EC6"/>
    <w:rsid w:val="00EE66CC"/>
    <w:rsid w:val="00EF008A"/>
    <w:rsid w:val="00EF120C"/>
    <w:rsid w:val="00EF2E21"/>
    <w:rsid w:val="00EF3BB5"/>
    <w:rsid w:val="00EF5929"/>
    <w:rsid w:val="00EF67A7"/>
    <w:rsid w:val="00EF6EE6"/>
    <w:rsid w:val="00F004D7"/>
    <w:rsid w:val="00F00C57"/>
    <w:rsid w:val="00F04092"/>
    <w:rsid w:val="00F04766"/>
    <w:rsid w:val="00F04832"/>
    <w:rsid w:val="00F165B8"/>
    <w:rsid w:val="00F23C04"/>
    <w:rsid w:val="00F30B0A"/>
    <w:rsid w:val="00F31527"/>
    <w:rsid w:val="00F36372"/>
    <w:rsid w:val="00F3679B"/>
    <w:rsid w:val="00F37826"/>
    <w:rsid w:val="00F4026F"/>
    <w:rsid w:val="00F422C5"/>
    <w:rsid w:val="00F43CA7"/>
    <w:rsid w:val="00F44D10"/>
    <w:rsid w:val="00F473CB"/>
    <w:rsid w:val="00F47D31"/>
    <w:rsid w:val="00F52D46"/>
    <w:rsid w:val="00F53013"/>
    <w:rsid w:val="00F53C11"/>
    <w:rsid w:val="00F542DF"/>
    <w:rsid w:val="00F55CD3"/>
    <w:rsid w:val="00F5610F"/>
    <w:rsid w:val="00F56357"/>
    <w:rsid w:val="00F576D0"/>
    <w:rsid w:val="00F602A4"/>
    <w:rsid w:val="00F60A8A"/>
    <w:rsid w:val="00F64359"/>
    <w:rsid w:val="00F64D74"/>
    <w:rsid w:val="00F66818"/>
    <w:rsid w:val="00F66BDD"/>
    <w:rsid w:val="00F678CC"/>
    <w:rsid w:val="00F70D30"/>
    <w:rsid w:val="00F734FC"/>
    <w:rsid w:val="00F7552C"/>
    <w:rsid w:val="00F76D97"/>
    <w:rsid w:val="00F77835"/>
    <w:rsid w:val="00F812B9"/>
    <w:rsid w:val="00F84BE7"/>
    <w:rsid w:val="00F84C83"/>
    <w:rsid w:val="00F852B2"/>
    <w:rsid w:val="00F87940"/>
    <w:rsid w:val="00F90786"/>
    <w:rsid w:val="00F91A4E"/>
    <w:rsid w:val="00F95BAF"/>
    <w:rsid w:val="00F95FF7"/>
    <w:rsid w:val="00F97E4C"/>
    <w:rsid w:val="00FA0694"/>
    <w:rsid w:val="00FA2293"/>
    <w:rsid w:val="00FA3B0C"/>
    <w:rsid w:val="00FA454A"/>
    <w:rsid w:val="00FA59E7"/>
    <w:rsid w:val="00FA7139"/>
    <w:rsid w:val="00FB2241"/>
    <w:rsid w:val="00FB7B77"/>
    <w:rsid w:val="00FC383A"/>
    <w:rsid w:val="00FC3967"/>
    <w:rsid w:val="00FC4D47"/>
    <w:rsid w:val="00FC6790"/>
    <w:rsid w:val="00FD000C"/>
    <w:rsid w:val="00FD3F9C"/>
    <w:rsid w:val="00FD44E2"/>
    <w:rsid w:val="00FD52EE"/>
    <w:rsid w:val="00FD5644"/>
    <w:rsid w:val="00FE01EA"/>
    <w:rsid w:val="00FE18B0"/>
    <w:rsid w:val="00FF00AA"/>
    <w:rsid w:val="00FF43A2"/>
    <w:rsid w:val="00FF476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4/12/om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70108"/>
  <w15:docId w15:val="{D58AE8AC-E709-41C7-AA53-D7ABCB1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E3"/>
    <w:rPr>
      <w:sz w:val="24"/>
      <w:szCs w:val="24"/>
    </w:rPr>
  </w:style>
  <w:style w:type="paragraph" w:styleId="1">
    <w:name w:val="heading 1"/>
    <w:basedOn w:val="a"/>
    <w:link w:val="10"/>
    <w:qFormat/>
    <w:rsid w:val="00DB49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C0240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C0240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EC0240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C0240"/>
    <w:pPr>
      <w:keepNext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EC0240"/>
    <w:pPr>
      <w:keepNext/>
      <w:ind w:left="-108" w:right="-108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EC0240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C0240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EC0240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semiHidden/>
    <w:locked/>
    <w:rsid w:val="001965A3"/>
    <w:rPr>
      <w:rFonts w:ascii="Tahoma" w:eastAsia="Times New Roman" w:hAnsi="Tahoma" w:cs="Tahoma" w:hint="default"/>
      <w:sz w:val="16"/>
      <w:szCs w:val="16"/>
    </w:rPr>
  </w:style>
  <w:style w:type="paragraph" w:styleId="a4">
    <w:name w:val="Balloon Text"/>
    <w:basedOn w:val="a"/>
    <w:link w:val="a3"/>
    <w:semiHidden/>
    <w:rsid w:val="001965A3"/>
    <w:rPr>
      <w:rFonts w:ascii="Tahoma" w:hAnsi="Tahoma"/>
      <w:sz w:val="16"/>
      <w:szCs w:val="16"/>
    </w:rPr>
  </w:style>
  <w:style w:type="paragraph" w:customStyle="1" w:styleId="cs25af861d">
    <w:name w:val="cs25af861d"/>
    <w:basedOn w:val="a"/>
    <w:rsid w:val="001965A3"/>
    <w:pPr>
      <w:spacing w:before="100" w:beforeAutospacing="1" w:after="100" w:afterAutospacing="1"/>
    </w:pPr>
  </w:style>
  <w:style w:type="paragraph" w:customStyle="1" w:styleId="cs7c1f8b9d">
    <w:name w:val="cs7c1f8b9d"/>
    <w:basedOn w:val="a"/>
    <w:rsid w:val="001965A3"/>
    <w:pPr>
      <w:jc w:val="right"/>
    </w:pPr>
  </w:style>
  <w:style w:type="paragraph" w:customStyle="1" w:styleId="cs19813530">
    <w:name w:val="cs19813530"/>
    <w:basedOn w:val="a"/>
    <w:rsid w:val="001965A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aac74e4b">
    <w:name w:val="csaac74e4b"/>
    <w:basedOn w:val="a"/>
    <w:rsid w:val="001965A3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cs20addc57">
    <w:name w:val="cs20addc57"/>
    <w:basedOn w:val="a"/>
    <w:rsid w:val="001965A3"/>
    <w:pPr>
      <w:spacing w:before="100" w:beforeAutospacing="1" w:after="100" w:afterAutospacing="1"/>
      <w:ind w:left="93"/>
    </w:pPr>
  </w:style>
  <w:style w:type="paragraph" w:customStyle="1" w:styleId="csdea04ccb">
    <w:name w:val="csdea04ccb"/>
    <w:basedOn w:val="a"/>
    <w:rsid w:val="001965A3"/>
    <w:pPr>
      <w:spacing w:before="100" w:beforeAutospacing="1" w:after="100" w:afterAutospacing="1"/>
    </w:pPr>
  </w:style>
  <w:style w:type="paragraph" w:customStyle="1" w:styleId="cs2a4a7cb2">
    <w:name w:val="cs2a4a7cb2"/>
    <w:basedOn w:val="a"/>
    <w:rsid w:val="001965A3"/>
    <w:pPr>
      <w:jc w:val="center"/>
    </w:pPr>
  </w:style>
  <w:style w:type="paragraph" w:customStyle="1" w:styleId="cs4780e630">
    <w:name w:val="cs4780e630"/>
    <w:basedOn w:val="a"/>
    <w:rsid w:val="001965A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cs919aff18">
    <w:name w:val="cs919aff18"/>
    <w:basedOn w:val="a"/>
    <w:rsid w:val="001965A3"/>
    <w:pPr>
      <w:spacing w:before="100" w:beforeAutospacing="1" w:after="100" w:afterAutospacing="1"/>
    </w:pPr>
  </w:style>
  <w:style w:type="paragraph" w:customStyle="1" w:styleId="cs2654ae3a">
    <w:name w:val="cs2654ae3a"/>
    <w:basedOn w:val="a"/>
    <w:rsid w:val="001965A3"/>
  </w:style>
  <w:style w:type="paragraph" w:customStyle="1" w:styleId="csdaae5f7">
    <w:name w:val="csdaae5f7"/>
    <w:basedOn w:val="a"/>
    <w:rsid w:val="001965A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278cd679">
    <w:name w:val="cs278cd679"/>
    <w:basedOn w:val="a"/>
    <w:rsid w:val="001965A3"/>
    <w:pPr>
      <w:spacing w:before="100" w:beforeAutospacing="1" w:after="100" w:afterAutospacing="1"/>
    </w:pPr>
  </w:style>
  <w:style w:type="paragraph" w:customStyle="1" w:styleId="csd691eb1b">
    <w:name w:val="csd691eb1b"/>
    <w:basedOn w:val="a"/>
    <w:rsid w:val="001965A3"/>
    <w:pPr>
      <w:spacing w:before="100" w:beforeAutospacing="1" w:after="100" w:afterAutospacing="1"/>
    </w:pPr>
  </w:style>
  <w:style w:type="paragraph" w:customStyle="1" w:styleId="cs7a9848a3">
    <w:name w:val="cs7a9848a3"/>
    <w:basedOn w:val="a"/>
    <w:rsid w:val="001965A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e8e07028">
    <w:name w:val="cse8e07028"/>
    <w:basedOn w:val="a"/>
    <w:rsid w:val="001965A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cs560850c6">
    <w:name w:val="cs560850c6"/>
    <w:basedOn w:val="a"/>
    <w:rsid w:val="001965A3"/>
    <w:pPr>
      <w:spacing w:before="100" w:beforeAutospacing="1" w:after="100" w:afterAutospacing="1"/>
    </w:pPr>
  </w:style>
  <w:style w:type="paragraph" w:customStyle="1" w:styleId="csc482a400">
    <w:name w:val="csc482a400"/>
    <w:basedOn w:val="a"/>
    <w:rsid w:val="001965A3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6a4ba77">
    <w:name w:val="cs46a4ba77"/>
    <w:basedOn w:val="a"/>
    <w:rsid w:val="001965A3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30a9416">
    <w:name w:val="cs430a9416"/>
    <w:basedOn w:val="a"/>
    <w:rsid w:val="001965A3"/>
  </w:style>
  <w:style w:type="paragraph" w:customStyle="1" w:styleId="csa33de675">
    <w:name w:val="csa33de675"/>
    <w:basedOn w:val="a"/>
    <w:rsid w:val="001965A3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cdf190b1">
    <w:name w:val="cscdf190b1"/>
    <w:basedOn w:val="a"/>
    <w:rsid w:val="001965A3"/>
    <w:pPr>
      <w:jc w:val="right"/>
    </w:pPr>
  </w:style>
  <w:style w:type="paragraph" w:customStyle="1" w:styleId="csc0f5598e">
    <w:name w:val="csc0f5598e"/>
    <w:basedOn w:val="a"/>
    <w:rsid w:val="001965A3"/>
    <w:pPr>
      <w:jc w:val="center"/>
    </w:pPr>
  </w:style>
  <w:style w:type="paragraph" w:customStyle="1" w:styleId="csdba5a960">
    <w:name w:val="csdba5a960"/>
    <w:basedOn w:val="a"/>
    <w:rsid w:val="001965A3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e5de333">
    <w:name w:val="cs2e5de333"/>
    <w:basedOn w:val="a"/>
    <w:rsid w:val="001965A3"/>
    <w:pPr>
      <w:spacing w:before="100" w:beforeAutospacing="1" w:after="100" w:afterAutospacing="1"/>
    </w:pPr>
    <w:rPr>
      <w:color w:val="000000"/>
      <w:sz w:val="18"/>
      <w:szCs w:val="18"/>
      <w:u w:val="single"/>
    </w:rPr>
  </w:style>
  <w:style w:type="paragraph" w:customStyle="1" w:styleId="csb7859cef">
    <w:name w:val="csb7859cef"/>
    <w:basedOn w:val="a"/>
    <w:rsid w:val="001965A3"/>
    <w:pP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csbbdd4ae1">
    <w:name w:val="csbbdd4ae1"/>
    <w:basedOn w:val="a"/>
    <w:rsid w:val="001965A3"/>
    <w:pPr>
      <w:spacing w:before="100" w:beforeAutospacing="1" w:after="100" w:afterAutospacing="1"/>
      <w:jc w:val="right"/>
    </w:pPr>
  </w:style>
  <w:style w:type="paragraph" w:customStyle="1" w:styleId="csf75f8af2">
    <w:name w:val="csf75f8af2"/>
    <w:basedOn w:val="a"/>
    <w:rsid w:val="001965A3"/>
    <w:pPr>
      <w:spacing w:before="100" w:beforeAutospacing="1" w:after="100" w:afterAutospacing="1"/>
    </w:pPr>
  </w:style>
  <w:style w:type="paragraph" w:customStyle="1" w:styleId="cs8e7059a3">
    <w:name w:val="cs8e7059a3"/>
    <w:basedOn w:val="a"/>
    <w:rsid w:val="001965A3"/>
    <w:pPr>
      <w:spacing w:before="100" w:beforeAutospacing="1" w:after="100" w:afterAutospacing="1"/>
    </w:pPr>
  </w:style>
  <w:style w:type="paragraph" w:customStyle="1" w:styleId="csbdd2eb9b">
    <w:name w:val="csbdd2eb9b"/>
    <w:basedOn w:val="a"/>
    <w:rsid w:val="001965A3"/>
    <w:pPr>
      <w:spacing w:before="100" w:beforeAutospacing="1" w:after="100" w:afterAutospacing="1"/>
    </w:pPr>
  </w:style>
  <w:style w:type="paragraph" w:customStyle="1" w:styleId="csa1b84813">
    <w:name w:val="csa1b84813"/>
    <w:basedOn w:val="a"/>
    <w:rsid w:val="001965A3"/>
    <w:pPr>
      <w:ind w:left="100"/>
    </w:pPr>
  </w:style>
  <w:style w:type="paragraph" w:customStyle="1" w:styleId="csaeecaf28">
    <w:name w:val="csaeecaf28"/>
    <w:basedOn w:val="a"/>
    <w:rsid w:val="001965A3"/>
    <w:pPr>
      <w:spacing w:before="100" w:beforeAutospacing="1" w:after="100" w:afterAutospacing="1"/>
    </w:pPr>
  </w:style>
  <w:style w:type="paragraph" w:customStyle="1" w:styleId="csef8a9178">
    <w:name w:val="csef8a9178"/>
    <w:basedOn w:val="a"/>
    <w:rsid w:val="001965A3"/>
    <w:pPr>
      <w:spacing w:before="100" w:beforeAutospacing="1" w:after="100" w:afterAutospacing="1"/>
    </w:pPr>
  </w:style>
  <w:style w:type="paragraph" w:customStyle="1" w:styleId="cscd001c0">
    <w:name w:val="cscd001c0"/>
    <w:basedOn w:val="a"/>
    <w:rsid w:val="001965A3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e5bd5a43">
    <w:name w:val="cse5bd5a43"/>
    <w:basedOn w:val="a"/>
    <w:rsid w:val="001965A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csb2a6ac41">
    <w:name w:val="csb2a6ac41"/>
    <w:basedOn w:val="a"/>
    <w:rsid w:val="001965A3"/>
    <w:pPr>
      <w:spacing w:before="100" w:beforeAutospacing="1" w:after="100" w:afterAutospacing="1"/>
    </w:pPr>
  </w:style>
  <w:style w:type="paragraph" w:customStyle="1" w:styleId="cse7b85ec7">
    <w:name w:val="cse7b85ec7"/>
    <w:basedOn w:val="a"/>
    <w:rsid w:val="001965A3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7a51a55a">
    <w:name w:val="cs7a51a55a"/>
    <w:basedOn w:val="a"/>
    <w:rsid w:val="001965A3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1f8aaa7">
    <w:name w:val="cs1f8aaa7"/>
    <w:basedOn w:val="a"/>
    <w:rsid w:val="001965A3"/>
    <w:pPr>
      <w:spacing w:before="100" w:beforeAutospacing="1" w:after="100" w:afterAutospacing="1"/>
    </w:pPr>
  </w:style>
  <w:style w:type="paragraph" w:customStyle="1" w:styleId="csbe6559f7">
    <w:name w:val="csbe6559f7"/>
    <w:basedOn w:val="a"/>
    <w:rsid w:val="001965A3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3a61b48">
    <w:name w:val="cs53a61b48"/>
    <w:basedOn w:val="a"/>
    <w:rsid w:val="001965A3"/>
    <w:pPr>
      <w:spacing w:before="100" w:beforeAutospacing="1" w:after="100" w:afterAutospacing="1"/>
    </w:pPr>
  </w:style>
  <w:style w:type="paragraph" w:customStyle="1" w:styleId="cs63eb74b2">
    <w:name w:val="cs63eb74b2"/>
    <w:basedOn w:val="a"/>
    <w:rsid w:val="001965A3"/>
    <w:pPr>
      <w:spacing w:before="100" w:beforeAutospacing="1" w:after="100" w:afterAutospacing="1"/>
    </w:pPr>
    <w:rPr>
      <w:color w:val="000000"/>
    </w:rPr>
  </w:style>
  <w:style w:type="paragraph" w:customStyle="1" w:styleId="cs71311a3c">
    <w:name w:val="cs71311a3c"/>
    <w:basedOn w:val="a"/>
    <w:rsid w:val="001965A3"/>
    <w:pPr>
      <w:spacing w:before="100" w:after="240"/>
    </w:pPr>
  </w:style>
  <w:style w:type="paragraph" w:customStyle="1" w:styleId="cs16012652">
    <w:name w:val="cs16012652"/>
    <w:basedOn w:val="a"/>
    <w:rsid w:val="001965A3"/>
    <w:pPr>
      <w:spacing w:before="100" w:after="240"/>
      <w:ind w:firstLine="700"/>
    </w:pPr>
  </w:style>
  <w:style w:type="paragraph" w:customStyle="1" w:styleId="csc0945934">
    <w:name w:val="csc0945934"/>
    <w:basedOn w:val="a"/>
    <w:rsid w:val="001965A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cs846db6e4">
    <w:name w:val="cs846db6e4"/>
    <w:basedOn w:val="a"/>
    <w:rsid w:val="001965A3"/>
    <w:pPr>
      <w:spacing w:before="100" w:beforeAutospacing="1" w:after="100" w:afterAutospacing="1"/>
      <w:jc w:val="center"/>
    </w:pPr>
  </w:style>
  <w:style w:type="paragraph" w:customStyle="1" w:styleId="cs1252ab3f">
    <w:name w:val="cs1252ab3f"/>
    <w:basedOn w:val="a"/>
    <w:rsid w:val="001965A3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cs92b53484">
    <w:name w:val="cs92b53484"/>
    <w:basedOn w:val="a"/>
    <w:rsid w:val="001965A3"/>
    <w:pPr>
      <w:spacing w:before="100" w:beforeAutospacing="1" w:after="100" w:afterAutospacing="1"/>
      <w:ind w:firstLine="600"/>
      <w:jc w:val="both"/>
    </w:pPr>
  </w:style>
  <w:style w:type="paragraph" w:customStyle="1" w:styleId="csecdb7d06">
    <w:name w:val="csecdb7d06"/>
    <w:basedOn w:val="a"/>
    <w:rsid w:val="001965A3"/>
    <w:pPr>
      <w:spacing w:before="100" w:beforeAutospacing="1" w:after="100" w:afterAutospacing="1"/>
      <w:ind w:firstLine="720"/>
      <w:jc w:val="both"/>
    </w:pPr>
  </w:style>
  <w:style w:type="paragraph" w:customStyle="1" w:styleId="csee62f6e">
    <w:name w:val="csee62f6e"/>
    <w:basedOn w:val="a"/>
    <w:rsid w:val="001965A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8c2cb3fd">
    <w:name w:val="cs8c2cb3fd"/>
    <w:basedOn w:val="a"/>
    <w:rsid w:val="001965A3"/>
    <w:pPr>
      <w:spacing w:before="100" w:beforeAutospacing="1" w:after="100" w:afterAutospacing="1"/>
      <w:ind w:firstLine="700"/>
    </w:pPr>
  </w:style>
  <w:style w:type="paragraph" w:customStyle="1" w:styleId="csa304787">
    <w:name w:val="csa304787"/>
    <w:basedOn w:val="a"/>
    <w:rsid w:val="001965A3"/>
    <w:pPr>
      <w:spacing w:before="100" w:beforeAutospacing="1" w:after="100" w:afterAutospacing="1"/>
      <w:ind w:firstLine="700"/>
      <w:jc w:val="both"/>
    </w:pPr>
  </w:style>
  <w:style w:type="paragraph" w:customStyle="1" w:styleId="cs164f77bd">
    <w:name w:val="cs164f77bd"/>
    <w:basedOn w:val="a"/>
    <w:rsid w:val="001965A3"/>
    <w:pPr>
      <w:spacing w:before="100" w:beforeAutospacing="1" w:after="100" w:afterAutospacing="1"/>
      <w:jc w:val="both"/>
    </w:pPr>
  </w:style>
  <w:style w:type="paragraph" w:customStyle="1" w:styleId="cse8e6cd2c">
    <w:name w:val="cse8e6cd2c"/>
    <w:basedOn w:val="a"/>
    <w:rsid w:val="001965A3"/>
    <w:pPr>
      <w:spacing w:before="100" w:beforeAutospacing="1" w:after="100" w:afterAutospacing="1"/>
      <w:ind w:firstLine="700"/>
      <w:jc w:val="both"/>
    </w:pPr>
  </w:style>
  <w:style w:type="paragraph" w:customStyle="1" w:styleId="csb0839024">
    <w:name w:val="csb0839024"/>
    <w:basedOn w:val="a"/>
    <w:rsid w:val="001965A3"/>
    <w:pPr>
      <w:shd w:val="clear" w:color="auto" w:fill="FFFFFF"/>
      <w:spacing w:before="100"/>
      <w:ind w:firstLine="700"/>
      <w:jc w:val="both"/>
    </w:pPr>
  </w:style>
  <w:style w:type="paragraph" w:customStyle="1" w:styleId="csd8588285">
    <w:name w:val="csd8588285"/>
    <w:basedOn w:val="a"/>
    <w:rsid w:val="001965A3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cse3baaae8">
    <w:name w:val="cse3baaae8"/>
    <w:basedOn w:val="a"/>
    <w:rsid w:val="001965A3"/>
    <w:pPr>
      <w:spacing w:before="100" w:beforeAutospacing="1"/>
      <w:ind w:firstLine="700"/>
      <w:jc w:val="both"/>
    </w:pPr>
  </w:style>
  <w:style w:type="paragraph" w:customStyle="1" w:styleId="cs7154ad42">
    <w:name w:val="cs7154ad42"/>
    <w:basedOn w:val="a"/>
    <w:rsid w:val="001965A3"/>
    <w:pPr>
      <w:spacing w:before="100" w:beforeAutospacing="1" w:after="100" w:afterAutospacing="1"/>
      <w:ind w:right="20" w:firstLine="700"/>
      <w:jc w:val="both"/>
    </w:pPr>
  </w:style>
  <w:style w:type="paragraph" w:customStyle="1" w:styleId="cs1db39b43">
    <w:name w:val="cs1db39b43"/>
    <w:basedOn w:val="a"/>
    <w:rsid w:val="001965A3"/>
    <w:pPr>
      <w:shd w:val="clear" w:color="auto" w:fill="FFFFFF"/>
      <w:spacing w:before="100"/>
      <w:ind w:firstLine="720"/>
      <w:jc w:val="both"/>
    </w:pPr>
  </w:style>
  <w:style w:type="paragraph" w:customStyle="1" w:styleId="cs2d1fb23b">
    <w:name w:val="cs2d1fb23b"/>
    <w:basedOn w:val="a"/>
    <w:rsid w:val="001965A3"/>
    <w:pPr>
      <w:spacing w:before="100" w:beforeAutospacing="1" w:after="100" w:afterAutospacing="1"/>
      <w:jc w:val="center"/>
    </w:pPr>
  </w:style>
  <w:style w:type="paragraph" w:customStyle="1" w:styleId="csf52f8e4d">
    <w:name w:val="csf52f8e4d"/>
    <w:basedOn w:val="a"/>
    <w:rsid w:val="001965A3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csc1934913">
    <w:name w:val="csc1934913"/>
    <w:basedOn w:val="a"/>
    <w:rsid w:val="001965A3"/>
    <w:pPr>
      <w:shd w:val="clear" w:color="auto" w:fill="FFFFFF"/>
      <w:spacing w:before="100" w:beforeAutospacing="1" w:after="100" w:afterAutospacing="1"/>
      <w:ind w:firstLine="700"/>
      <w:jc w:val="both"/>
    </w:pPr>
  </w:style>
  <w:style w:type="paragraph" w:customStyle="1" w:styleId="csd14a73d5">
    <w:name w:val="csd14a73d5"/>
    <w:basedOn w:val="a"/>
    <w:rsid w:val="001965A3"/>
    <w:pPr>
      <w:shd w:val="clear" w:color="auto" w:fill="FFFFFF"/>
      <w:ind w:firstLine="700"/>
      <w:jc w:val="both"/>
    </w:pPr>
  </w:style>
  <w:style w:type="paragraph" w:customStyle="1" w:styleId="csdf51ae2">
    <w:name w:val="csdf51ae2"/>
    <w:basedOn w:val="a"/>
    <w:rsid w:val="001965A3"/>
    <w:pPr>
      <w:shd w:val="clear" w:color="auto" w:fill="FFFFFF"/>
      <w:spacing w:before="100" w:beforeAutospacing="1" w:after="100" w:afterAutospacing="1"/>
      <w:ind w:firstLine="700"/>
    </w:pPr>
  </w:style>
  <w:style w:type="paragraph" w:customStyle="1" w:styleId="cse44d57d8">
    <w:name w:val="cse44d57d8"/>
    <w:basedOn w:val="a"/>
    <w:rsid w:val="001965A3"/>
    <w:pPr>
      <w:spacing w:before="100" w:beforeAutospacing="1" w:after="100" w:afterAutospacing="1"/>
      <w:jc w:val="both"/>
    </w:pPr>
  </w:style>
  <w:style w:type="paragraph" w:customStyle="1" w:styleId="cs8bb8064e">
    <w:name w:val="cs8bb8064e"/>
    <w:basedOn w:val="a"/>
    <w:rsid w:val="001965A3"/>
    <w:pPr>
      <w:spacing w:before="100" w:beforeAutospacing="1" w:after="100" w:afterAutospacing="1"/>
      <w:ind w:firstLine="700"/>
    </w:pPr>
  </w:style>
  <w:style w:type="paragraph" w:customStyle="1" w:styleId="cs23ef85a1">
    <w:name w:val="cs23ef85a1"/>
    <w:basedOn w:val="a"/>
    <w:rsid w:val="001965A3"/>
    <w:pPr>
      <w:spacing w:before="100" w:after="240"/>
      <w:jc w:val="both"/>
    </w:pPr>
  </w:style>
  <w:style w:type="paragraph" w:customStyle="1" w:styleId="cs5b926006">
    <w:name w:val="cs5b926006"/>
    <w:basedOn w:val="a"/>
    <w:rsid w:val="001965A3"/>
    <w:pPr>
      <w:spacing w:before="100" w:beforeAutospacing="1" w:after="100" w:afterAutospacing="1"/>
      <w:ind w:left="96"/>
    </w:pPr>
  </w:style>
  <w:style w:type="paragraph" w:customStyle="1" w:styleId="csecc675eb">
    <w:name w:val="csecc675eb"/>
    <w:basedOn w:val="a"/>
    <w:rsid w:val="001965A3"/>
    <w:pPr>
      <w:spacing w:before="100" w:beforeAutospacing="1" w:after="100" w:afterAutospacing="1"/>
    </w:pPr>
  </w:style>
  <w:style w:type="paragraph" w:customStyle="1" w:styleId="cs71ec8d21">
    <w:name w:val="cs71ec8d21"/>
    <w:basedOn w:val="a"/>
    <w:rsid w:val="001965A3"/>
    <w:pPr>
      <w:spacing w:before="100" w:beforeAutospacing="1" w:after="100" w:afterAutospacing="1"/>
    </w:pPr>
  </w:style>
  <w:style w:type="paragraph" w:customStyle="1" w:styleId="cs72cc6fa1">
    <w:name w:val="cs72cc6fa1"/>
    <w:basedOn w:val="a"/>
    <w:rsid w:val="001965A3"/>
    <w:pPr>
      <w:spacing w:before="100" w:beforeAutospacing="1" w:after="100" w:afterAutospacing="1"/>
    </w:pPr>
  </w:style>
  <w:style w:type="paragraph" w:customStyle="1" w:styleId="cs1167f44b">
    <w:name w:val="cs1167f44b"/>
    <w:basedOn w:val="a"/>
    <w:rsid w:val="001965A3"/>
    <w:pPr>
      <w:spacing w:before="100" w:beforeAutospacing="1" w:after="100" w:afterAutospacing="1"/>
    </w:pPr>
  </w:style>
  <w:style w:type="paragraph" w:customStyle="1" w:styleId="cs35a6b172">
    <w:name w:val="cs35a6b172"/>
    <w:basedOn w:val="a"/>
    <w:rsid w:val="001965A3"/>
    <w:pPr>
      <w:spacing w:before="100" w:beforeAutospacing="1" w:after="100" w:afterAutospacing="1"/>
    </w:pPr>
  </w:style>
  <w:style w:type="paragraph" w:customStyle="1" w:styleId="csc6cdc636">
    <w:name w:val="csc6cdc636"/>
    <w:basedOn w:val="a"/>
    <w:rsid w:val="001965A3"/>
    <w:pPr>
      <w:spacing w:before="100" w:beforeAutospacing="1" w:after="100" w:afterAutospacing="1"/>
    </w:pPr>
  </w:style>
  <w:style w:type="paragraph" w:customStyle="1" w:styleId="csdfe04197">
    <w:name w:val="csdfe04197"/>
    <w:basedOn w:val="a"/>
    <w:rsid w:val="001965A3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character" w:customStyle="1" w:styleId="cs198135301">
    <w:name w:val="cs198135301"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aac74e4b1">
    <w:name w:val="csaac74e4b1"/>
    <w:rsid w:val="001965A3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cs4780e6301">
    <w:name w:val="cs4780e6301"/>
    <w:rsid w:val="001965A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csdaae5f71">
    <w:name w:val="csdaae5f71"/>
    <w:rsid w:val="001965A3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e8e070281">
    <w:name w:val="cse8e070281"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a33de6751">
    <w:name w:val="csa33de6751"/>
    <w:rsid w:val="001965A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2e5de3331">
    <w:name w:val="cs2e5de3331"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  <w:u w:val="single"/>
    </w:rPr>
  </w:style>
  <w:style w:type="character" w:customStyle="1" w:styleId="csb7859cef1">
    <w:name w:val="csb7859cef1"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cse5bd5a431">
    <w:name w:val="cse5bd5a431"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s63eb74b21">
    <w:name w:val="cs63eb74b21"/>
    <w:qFormat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c09459341">
    <w:name w:val="csc09459341"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s1252ab3f1">
    <w:name w:val="cs1252ab3f1"/>
    <w:rsid w:val="001965A3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ee62f6e1">
    <w:name w:val="csee62f6e1"/>
    <w:rsid w:val="001965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d85882851">
    <w:name w:val="csd85882851"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customStyle="1" w:styleId="csf52f8e4d1">
    <w:name w:val="csf52f8e4d1"/>
    <w:rsid w:val="001965A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csdfe041971">
    <w:name w:val="csdfe041971"/>
    <w:rsid w:val="001965A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u w:val="single"/>
    </w:rPr>
  </w:style>
  <w:style w:type="paragraph" w:customStyle="1" w:styleId="11">
    <w:name w:val="Знак1"/>
    <w:basedOn w:val="a"/>
    <w:rsid w:val="00E679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qFormat/>
    <w:rsid w:val="00E679AE"/>
  </w:style>
  <w:style w:type="paragraph" w:styleId="a5">
    <w:name w:val="Body Text Indent"/>
    <w:basedOn w:val="a"/>
    <w:link w:val="a6"/>
    <w:rsid w:val="00537880"/>
    <w:pPr>
      <w:ind w:firstLine="709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31751E"/>
    <w:pPr>
      <w:spacing w:before="100" w:beforeAutospacing="1" w:after="119"/>
    </w:pPr>
    <w:rPr>
      <w:color w:val="00000A"/>
      <w:sz w:val="28"/>
      <w:szCs w:val="28"/>
    </w:rPr>
  </w:style>
  <w:style w:type="character" w:styleId="a7">
    <w:name w:val="Hyperlink"/>
    <w:uiPriority w:val="99"/>
    <w:rsid w:val="00104CA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325D65"/>
    <w:pPr>
      <w:spacing w:after="120"/>
    </w:pPr>
  </w:style>
  <w:style w:type="paragraph" w:styleId="aa">
    <w:name w:val="Title"/>
    <w:basedOn w:val="a"/>
    <w:link w:val="ab"/>
    <w:qFormat/>
    <w:rsid w:val="00325D65"/>
    <w:pPr>
      <w:jc w:val="center"/>
    </w:pPr>
    <w:rPr>
      <w:sz w:val="28"/>
      <w:szCs w:val="20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Обычный (веб)1,Обычный (веб)24 Знак Знак"/>
    <w:basedOn w:val="a"/>
    <w:uiPriority w:val="99"/>
    <w:qFormat/>
    <w:rsid w:val="00F3679B"/>
    <w:pPr>
      <w:spacing w:before="100" w:beforeAutospacing="1" w:after="142" w:line="288" w:lineRule="auto"/>
    </w:pPr>
  </w:style>
  <w:style w:type="paragraph" w:customStyle="1" w:styleId="ConsPlusNonformat">
    <w:name w:val="ConsPlusNonformat"/>
    <w:qFormat/>
    <w:rsid w:val="001643EE"/>
    <w:pPr>
      <w:suppressAutoHyphens/>
    </w:pPr>
    <w:rPr>
      <w:rFonts w:ascii="Courier New" w:eastAsia="Cambria" w:hAnsi="Courier New" w:cs="Courier New"/>
      <w:kern w:val="1"/>
      <w:lang w:eastAsia="en-US"/>
    </w:rPr>
  </w:style>
  <w:style w:type="character" w:styleId="ad">
    <w:name w:val="Emphasis"/>
    <w:qFormat/>
    <w:rsid w:val="001643EE"/>
    <w:rPr>
      <w:i/>
      <w:iCs/>
    </w:rPr>
  </w:style>
  <w:style w:type="character" w:styleId="ae">
    <w:name w:val="Strong"/>
    <w:uiPriority w:val="22"/>
    <w:qFormat/>
    <w:rsid w:val="00842883"/>
    <w:rPr>
      <w:b/>
      <w:bCs/>
    </w:rPr>
  </w:style>
  <w:style w:type="paragraph" w:styleId="af">
    <w:name w:val="List Paragraph"/>
    <w:basedOn w:val="a"/>
    <w:uiPriority w:val="34"/>
    <w:qFormat/>
    <w:rsid w:val="00842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842883"/>
    <w:pPr>
      <w:widowControl w:val="0"/>
      <w:autoSpaceDE w:val="0"/>
      <w:autoSpaceDN w:val="0"/>
      <w:adjustRightInd w:val="0"/>
      <w:spacing w:line="325" w:lineRule="exact"/>
      <w:ind w:firstLine="715"/>
      <w:jc w:val="both"/>
    </w:pPr>
  </w:style>
  <w:style w:type="paragraph" w:customStyle="1" w:styleId="Style2">
    <w:name w:val="Style2"/>
    <w:basedOn w:val="a"/>
    <w:rsid w:val="00842883"/>
    <w:pPr>
      <w:widowControl w:val="0"/>
      <w:autoSpaceDE w:val="0"/>
      <w:autoSpaceDN w:val="0"/>
      <w:adjustRightInd w:val="0"/>
      <w:spacing w:line="323" w:lineRule="exact"/>
      <w:ind w:firstLine="715"/>
      <w:jc w:val="both"/>
    </w:pPr>
  </w:style>
  <w:style w:type="character" w:customStyle="1" w:styleId="FontStyle11">
    <w:name w:val="Font Style11"/>
    <w:rsid w:val="0084288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84288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DB4985"/>
    <w:rPr>
      <w:b/>
      <w:bCs/>
      <w:kern w:val="36"/>
      <w:sz w:val="48"/>
      <w:szCs w:val="48"/>
    </w:rPr>
  </w:style>
  <w:style w:type="paragraph" w:customStyle="1" w:styleId="ConsPlusCell">
    <w:name w:val="ConsPlusCell"/>
    <w:rsid w:val="00DB4985"/>
    <w:pPr>
      <w:widowControl w:val="0"/>
      <w:suppressAutoHyphens/>
      <w:spacing w:line="100" w:lineRule="atLeast"/>
    </w:pPr>
    <w:rPr>
      <w:rFonts w:ascii="Calibri" w:eastAsia="SimSun" w:hAnsi="Calibri" w:cs="font195"/>
      <w:kern w:val="1"/>
      <w:sz w:val="22"/>
      <w:szCs w:val="22"/>
    </w:rPr>
  </w:style>
  <w:style w:type="character" w:customStyle="1" w:styleId="af0">
    <w:name w:val="Основной текст_"/>
    <w:basedOn w:val="a0"/>
    <w:link w:val="41"/>
    <w:locked/>
    <w:rsid w:val="00DB4985"/>
    <w:rPr>
      <w:spacing w:val="1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0"/>
    <w:rsid w:val="00DB4985"/>
    <w:pPr>
      <w:widowControl w:val="0"/>
      <w:shd w:val="clear" w:color="auto" w:fill="FFFFFF"/>
      <w:spacing w:before="480" w:after="480" w:line="240" w:lineRule="atLeast"/>
      <w:ind w:hanging="940"/>
      <w:jc w:val="center"/>
    </w:pPr>
    <w:rPr>
      <w:spacing w:val="1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0"/>
    <w:rsid w:val="00DB4985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headertext">
    <w:name w:val="headertext"/>
    <w:basedOn w:val="a"/>
    <w:rsid w:val="00DB4985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E34A66"/>
    <w:rPr>
      <w:sz w:val="28"/>
    </w:rPr>
  </w:style>
  <w:style w:type="paragraph" w:styleId="31">
    <w:name w:val="Body Text Indent 3"/>
    <w:basedOn w:val="a"/>
    <w:link w:val="32"/>
    <w:rsid w:val="00E34A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4A66"/>
    <w:rPr>
      <w:sz w:val="16"/>
      <w:szCs w:val="16"/>
    </w:rPr>
  </w:style>
  <w:style w:type="paragraph" w:customStyle="1" w:styleId="af1">
    <w:name w:val="Нормальный (таблица)"/>
    <w:basedOn w:val="a"/>
    <w:next w:val="a"/>
    <w:qFormat/>
    <w:rsid w:val="00E34A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2">
    <w:name w:val="Body Text 2"/>
    <w:basedOn w:val="a"/>
    <w:link w:val="23"/>
    <w:rsid w:val="00E34A66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E34A66"/>
  </w:style>
  <w:style w:type="paragraph" w:customStyle="1" w:styleId="14">
    <w:name w:val="Обычный + 14 пт"/>
    <w:basedOn w:val="a"/>
    <w:rsid w:val="00E34A66"/>
    <w:pPr>
      <w:shd w:val="clear" w:color="auto" w:fill="FFFFFF"/>
      <w:ind w:firstLine="720"/>
      <w:jc w:val="both"/>
    </w:pPr>
    <w:rPr>
      <w:sz w:val="28"/>
      <w:szCs w:val="28"/>
    </w:rPr>
  </w:style>
  <w:style w:type="character" w:customStyle="1" w:styleId="WW8Num1z0">
    <w:name w:val="WW8Num1z0"/>
    <w:rsid w:val="00E34A66"/>
    <w:rPr>
      <w:rFonts w:ascii="Times New Roman" w:hAnsi="Times New Roman"/>
    </w:rPr>
  </w:style>
  <w:style w:type="paragraph" w:customStyle="1" w:styleId="af2">
    <w:name w:val="Стандартный"/>
    <w:basedOn w:val="a"/>
    <w:link w:val="af3"/>
    <w:rsid w:val="00E34A66"/>
    <w:pPr>
      <w:ind w:firstLine="709"/>
      <w:jc w:val="both"/>
    </w:pPr>
    <w:rPr>
      <w:sz w:val="26"/>
      <w:szCs w:val="26"/>
      <w:lang w:eastAsia="en-US"/>
    </w:rPr>
  </w:style>
  <w:style w:type="character" w:customStyle="1" w:styleId="af3">
    <w:name w:val="Стандартный Знак"/>
    <w:link w:val="af2"/>
    <w:locked/>
    <w:rsid w:val="00E34A66"/>
    <w:rPr>
      <w:sz w:val="26"/>
      <w:szCs w:val="26"/>
      <w:lang w:eastAsia="en-US"/>
    </w:rPr>
  </w:style>
  <w:style w:type="character" w:customStyle="1" w:styleId="csd2c743de1">
    <w:name w:val="csd2c743de1"/>
    <w:rsid w:val="00E34A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3bfd1d18">
    <w:name w:val="cs3bfd1d18"/>
    <w:basedOn w:val="a"/>
    <w:rsid w:val="00E34A66"/>
    <w:pPr>
      <w:ind w:firstLine="720"/>
      <w:jc w:val="both"/>
    </w:pPr>
  </w:style>
  <w:style w:type="paragraph" w:customStyle="1" w:styleId="cseeade915">
    <w:name w:val="cseeade915"/>
    <w:basedOn w:val="a"/>
    <w:rsid w:val="00E34A66"/>
    <w:pPr>
      <w:ind w:firstLine="700"/>
      <w:jc w:val="both"/>
    </w:pPr>
  </w:style>
  <w:style w:type="paragraph" w:customStyle="1" w:styleId="ConsNonformat">
    <w:name w:val="ConsNonformat"/>
    <w:rsid w:val="00E34A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s3d43ffbd">
    <w:name w:val="cs3d43ffbd"/>
    <w:basedOn w:val="a"/>
    <w:rsid w:val="00E34A66"/>
    <w:pPr>
      <w:spacing w:before="240" w:after="240"/>
      <w:ind w:firstLine="700"/>
      <w:jc w:val="both"/>
    </w:pPr>
  </w:style>
  <w:style w:type="character" w:customStyle="1" w:styleId="cs383da31b1">
    <w:name w:val="cs383da31b1"/>
    <w:rsid w:val="00E34A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  <w:shd w:val="clear" w:color="auto" w:fill="auto"/>
    </w:rPr>
  </w:style>
  <w:style w:type="paragraph" w:styleId="af4">
    <w:name w:val="header"/>
    <w:basedOn w:val="a"/>
    <w:link w:val="af5"/>
    <w:uiPriority w:val="99"/>
    <w:rsid w:val="005F09A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F09A5"/>
    <w:rPr>
      <w:sz w:val="24"/>
      <w:szCs w:val="24"/>
    </w:rPr>
  </w:style>
  <w:style w:type="paragraph" w:styleId="af6">
    <w:name w:val="footer"/>
    <w:basedOn w:val="a"/>
    <w:link w:val="af7"/>
    <w:uiPriority w:val="99"/>
    <w:rsid w:val="005F09A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F09A5"/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8584C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393A40"/>
    <w:rPr>
      <w:b/>
      <w:bCs/>
      <w:color w:val="000080"/>
    </w:rPr>
  </w:style>
  <w:style w:type="character" w:customStyle="1" w:styleId="af9">
    <w:name w:val="Гипертекстовая ссылка"/>
    <w:rsid w:val="003F5965"/>
    <w:rPr>
      <w:b/>
      <w:bCs/>
      <w:color w:val="008000"/>
    </w:rPr>
  </w:style>
  <w:style w:type="paragraph" w:customStyle="1" w:styleId="afa">
    <w:name w:val="Таблицы (моноширинный)"/>
    <w:basedOn w:val="a"/>
    <w:next w:val="a"/>
    <w:rsid w:val="003F59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b">
    <w:name w:val="page number"/>
    <w:basedOn w:val="a0"/>
    <w:rsid w:val="003F5965"/>
  </w:style>
  <w:style w:type="paragraph" w:customStyle="1" w:styleId="afc">
    <w:name w:val="Прижатый влево"/>
    <w:basedOn w:val="a"/>
    <w:next w:val="a"/>
    <w:uiPriority w:val="99"/>
    <w:qFormat/>
    <w:rsid w:val="003F59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3F596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4">
    <w:name w:val="Основной текст (2)_"/>
    <w:link w:val="25"/>
    <w:rsid w:val="00B42643"/>
    <w:rPr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42643"/>
    <w:pPr>
      <w:shd w:val="clear" w:color="auto" w:fill="FFFFFF"/>
      <w:spacing w:line="269" w:lineRule="exact"/>
      <w:jc w:val="both"/>
    </w:pPr>
    <w:rPr>
      <w:b/>
      <w:bCs/>
      <w:sz w:val="23"/>
      <w:szCs w:val="23"/>
    </w:rPr>
  </w:style>
  <w:style w:type="paragraph" w:styleId="afd">
    <w:name w:val="No Spacing"/>
    <w:uiPriority w:val="1"/>
    <w:qFormat/>
    <w:rsid w:val="009F3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e">
    <w:name w:val="Стиль"/>
    <w:basedOn w:val="a"/>
    <w:next w:val="aa"/>
    <w:qFormat/>
    <w:rsid w:val="009F31F2"/>
    <w:pPr>
      <w:jc w:val="center"/>
    </w:pPr>
    <w:rPr>
      <w:sz w:val="28"/>
      <w:szCs w:val="20"/>
    </w:rPr>
  </w:style>
  <w:style w:type="paragraph" w:customStyle="1" w:styleId="Textbody">
    <w:name w:val="Text body"/>
    <w:basedOn w:val="a"/>
    <w:qFormat/>
    <w:rsid w:val="00B86EE7"/>
    <w:pPr>
      <w:suppressAutoHyphens/>
      <w:spacing w:after="140" w:line="276" w:lineRule="auto"/>
    </w:pPr>
    <w:rPr>
      <w:rFonts w:ascii="Liberation Serif" w:eastAsia="Droid Sans Fallback" w:hAnsi="Liberation Serif" w:cs="Droid Sans Devanagari"/>
      <w:kern w:val="2"/>
      <w:lang w:eastAsia="zh-CN" w:bidi="hi-IN"/>
    </w:rPr>
  </w:style>
  <w:style w:type="character" w:customStyle="1" w:styleId="ab">
    <w:name w:val="Заголовок Знак"/>
    <w:basedOn w:val="a0"/>
    <w:link w:val="aa"/>
    <w:rsid w:val="000761AB"/>
    <w:rPr>
      <w:sz w:val="28"/>
    </w:rPr>
  </w:style>
  <w:style w:type="character" w:customStyle="1" w:styleId="20">
    <w:name w:val="Заголовок 2 Знак"/>
    <w:basedOn w:val="a0"/>
    <w:link w:val="2"/>
    <w:rsid w:val="00EC0240"/>
    <w:rPr>
      <w:sz w:val="28"/>
    </w:rPr>
  </w:style>
  <w:style w:type="character" w:customStyle="1" w:styleId="30">
    <w:name w:val="Заголовок 3 Знак"/>
    <w:basedOn w:val="a0"/>
    <w:link w:val="3"/>
    <w:rsid w:val="00EC0240"/>
    <w:rPr>
      <w:sz w:val="24"/>
    </w:rPr>
  </w:style>
  <w:style w:type="character" w:customStyle="1" w:styleId="40">
    <w:name w:val="Заголовок 4 Знак"/>
    <w:basedOn w:val="a0"/>
    <w:link w:val="4"/>
    <w:rsid w:val="00EC0240"/>
    <w:rPr>
      <w:sz w:val="28"/>
    </w:rPr>
  </w:style>
  <w:style w:type="character" w:customStyle="1" w:styleId="50">
    <w:name w:val="Заголовок 5 Знак"/>
    <w:basedOn w:val="a0"/>
    <w:link w:val="5"/>
    <w:rsid w:val="00EC0240"/>
    <w:rPr>
      <w:sz w:val="26"/>
    </w:rPr>
  </w:style>
  <w:style w:type="character" w:customStyle="1" w:styleId="60">
    <w:name w:val="Заголовок 6 Знак"/>
    <w:basedOn w:val="a0"/>
    <w:link w:val="6"/>
    <w:rsid w:val="00EC0240"/>
    <w:rPr>
      <w:sz w:val="26"/>
    </w:rPr>
  </w:style>
  <w:style w:type="character" w:customStyle="1" w:styleId="70">
    <w:name w:val="Заголовок 7 Знак"/>
    <w:basedOn w:val="a0"/>
    <w:link w:val="7"/>
    <w:rsid w:val="00EC0240"/>
    <w:rPr>
      <w:sz w:val="28"/>
    </w:rPr>
  </w:style>
  <w:style w:type="character" w:customStyle="1" w:styleId="80">
    <w:name w:val="Заголовок 8 Знак"/>
    <w:basedOn w:val="a0"/>
    <w:link w:val="8"/>
    <w:rsid w:val="00EC0240"/>
    <w:rPr>
      <w:sz w:val="28"/>
    </w:rPr>
  </w:style>
  <w:style w:type="character" w:customStyle="1" w:styleId="90">
    <w:name w:val="Заголовок 9 Знак"/>
    <w:basedOn w:val="a0"/>
    <w:link w:val="9"/>
    <w:rsid w:val="00EC0240"/>
    <w:rPr>
      <w:sz w:val="28"/>
    </w:rPr>
  </w:style>
  <w:style w:type="paragraph" w:styleId="26">
    <w:name w:val="Body Text Indent 2"/>
    <w:basedOn w:val="a"/>
    <w:link w:val="27"/>
    <w:rsid w:val="00EC0240"/>
    <w:pPr>
      <w:ind w:firstLine="709"/>
      <w:jc w:val="center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C0240"/>
    <w:rPr>
      <w:sz w:val="28"/>
    </w:rPr>
  </w:style>
  <w:style w:type="character" w:customStyle="1" w:styleId="a9">
    <w:name w:val="Основной текст Знак"/>
    <w:basedOn w:val="a0"/>
    <w:link w:val="a8"/>
    <w:rsid w:val="00EC0240"/>
    <w:rPr>
      <w:sz w:val="24"/>
      <w:szCs w:val="24"/>
    </w:rPr>
  </w:style>
  <w:style w:type="paragraph" w:styleId="aff">
    <w:name w:val="caption"/>
    <w:basedOn w:val="a"/>
    <w:next w:val="a"/>
    <w:qFormat/>
    <w:rsid w:val="00EC0240"/>
    <w:pPr>
      <w:jc w:val="both"/>
    </w:pPr>
    <w:rPr>
      <w:sz w:val="28"/>
      <w:szCs w:val="20"/>
    </w:rPr>
  </w:style>
  <w:style w:type="character" w:customStyle="1" w:styleId="12">
    <w:name w:val="Текст выноски Знак1"/>
    <w:basedOn w:val="a0"/>
    <w:uiPriority w:val="99"/>
    <w:semiHidden/>
    <w:rsid w:val="00EC02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"/>
    <w:basedOn w:val="a"/>
    <w:rsid w:val="00EC02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EC0240"/>
  </w:style>
  <w:style w:type="paragraph" w:customStyle="1" w:styleId="13">
    <w:name w:val="Обычный1"/>
    <w:qFormat/>
    <w:rsid w:val="00EC0240"/>
    <w:pPr>
      <w:snapToGrid w:val="0"/>
    </w:pPr>
    <w:rPr>
      <w:sz w:val="28"/>
    </w:rPr>
  </w:style>
  <w:style w:type="character" w:customStyle="1" w:styleId="28">
    <w:name w:val="Знак Знак2"/>
    <w:rsid w:val="00EC0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uiPriority w:val="99"/>
    <w:unhideWhenUsed/>
    <w:rsid w:val="00EC0240"/>
    <w:rPr>
      <w:color w:val="800080"/>
      <w:u w:val="single"/>
    </w:rPr>
  </w:style>
  <w:style w:type="paragraph" w:customStyle="1" w:styleId="xl65">
    <w:name w:val="xl6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0">
    <w:name w:val="xl70"/>
    <w:basedOn w:val="a"/>
    <w:rsid w:val="00EC024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20"/>
      <w:szCs w:val="20"/>
    </w:rPr>
  </w:style>
  <w:style w:type="paragraph" w:customStyle="1" w:styleId="xl77">
    <w:name w:val="xl77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20"/>
      <w:szCs w:val="20"/>
    </w:rPr>
  </w:style>
  <w:style w:type="paragraph" w:customStyle="1" w:styleId="xl78">
    <w:name w:val="xl78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0"/>
      <w:szCs w:val="20"/>
    </w:rPr>
  </w:style>
  <w:style w:type="paragraph" w:customStyle="1" w:styleId="xl81">
    <w:name w:val="xl81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C02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EC0240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EC02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6">
    <w:name w:val="xl86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20"/>
      <w:szCs w:val="20"/>
    </w:rPr>
  </w:style>
  <w:style w:type="paragraph" w:customStyle="1" w:styleId="xl88">
    <w:name w:val="xl88"/>
    <w:basedOn w:val="a"/>
    <w:rsid w:val="00EC02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C02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EC0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0"/>
      <w:szCs w:val="20"/>
    </w:rPr>
  </w:style>
  <w:style w:type="paragraph" w:customStyle="1" w:styleId="xl110">
    <w:name w:val="xl110"/>
    <w:basedOn w:val="a"/>
    <w:rsid w:val="00EC0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EC0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20"/>
      <w:szCs w:val="20"/>
    </w:rPr>
  </w:style>
  <w:style w:type="paragraph" w:customStyle="1" w:styleId="xl115">
    <w:name w:val="xl11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18">
    <w:name w:val="xl118"/>
    <w:basedOn w:val="a"/>
    <w:rsid w:val="00EC0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C0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</w:rPr>
  </w:style>
  <w:style w:type="paragraph" w:customStyle="1" w:styleId="xl124">
    <w:name w:val="xl124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6">
    <w:name w:val="xl126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7">
    <w:name w:val="xl127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8">
    <w:name w:val="xl128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29">
    <w:name w:val="xl129"/>
    <w:basedOn w:val="a"/>
    <w:rsid w:val="00EC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C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4">
    <w:name w:val="xl134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5">
    <w:name w:val="xl135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6">
    <w:name w:val="xl136"/>
    <w:basedOn w:val="a"/>
    <w:rsid w:val="00EC0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7">
    <w:name w:val="xl137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8">
    <w:name w:val="xl138"/>
    <w:basedOn w:val="a"/>
    <w:rsid w:val="00EC0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39">
    <w:name w:val="xl139"/>
    <w:basedOn w:val="a"/>
    <w:rsid w:val="00EC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20"/>
      <w:szCs w:val="20"/>
    </w:rPr>
  </w:style>
  <w:style w:type="paragraph" w:customStyle="1" w:styleId="xl140">
    <w:name w:val="xl140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20"/>
      <w:szCs w:val="20"/>
    </w:rPr>
  </w:style>
  <w:style w:type="paragraph" w:customStyle="1" w:styleId="xl141">
    <w:name w:val="xl141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2">
    <w:name w:val="xl142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3">
    <w:name w:val="xl143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CC"/>
      <w:sz w:val="16"/>
      <w:szCs w:val="16"/>
    </w:rPr>
  </w:style>
  <w:style w:type="paragraph" w:customStyle="1" w:styleId="xl144">
    <w:name w:val="xl144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5">
    <w:name w:val="xl145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6">
    <w:name w:val="xl146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7">
    <w:name w:val="xl147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8">
    <w:name w:val="xl148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49">
    <w:name w:val="xl149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50">
    <w:name w:val="xl150"/>
    <w:basedOn w:val="a"/>
    <w:rsid w:val="00EC02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EC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4">
    <w:name w:val="xl154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5">
    <w:name w:val="xl155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56">
    <w:name w:val="xl156"/>
    <w:basedOn w:val="a"/>
    <w:rsid w:val="00EC02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7">
    <w:name w:val="xl157"/>
    <w:basedOn w:val="a"/>
    <w:rsid w:val="00EC02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EC0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160">
    <w:name w:val="xl160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C02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sz w:val="20"/>
      <w:szCs w:val="20"/>
    </w:rPr>
  </w:style>
  <w:style w:type="paragraph" w:customStyle="1" w:styleId="xl162">
    <w:name w:val="xl162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sz w:val="20"/>
      <w:szCs w:val="20"/>
    </w:rPr>
  </w:style>
  <w:style w:type="paragraph" w:customStyle="1" w:styleId="xl163">
    <w:name w:val="xl163"/>
    <w:basedOn w:val="a"/>
    <w:rsid w:val="00EC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EC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68">
    <w:name w:val="xl168"/>
    <w:basedOn w:val="a"/>
    <w:rsid w:val="00EC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EC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1">
    <w:name w:val="xl171"/>
    <w:basedOn w:val="a"/>
    <w:rsid w:val="00EC0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2">
    <w:name w:val="xl172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3">
    <w:name w:val="xl173"/>
    <w:basedOn w:val="a"/>
    <w:rsid w:val="00EC0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174">
    <w:name w:val="xl174"/>
    <w:basedOn w:val="a"/>
    <w:rsid w:val="00EC02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EC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EC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C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EC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80">
    <w:name w:val="xl180"/>
    <w:basedOn w:val="a"/>
    <w:rsid w:val="00EC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a"/>
    <w:rsid w:val="00EC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EC0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EC0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a"/>
    <w:rsid w:val="00EC02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EC02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EC02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EC02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0">
    <w:name w:val="xl190"/>
    <w:basedOn w:val="a"/>
    <w:rsid w:val="00EC0240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1">
    <w:name w:val="xl191"/>
    <w:basedOn w:val="a"/>
    <w:rsid w:val="00EC02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2">
    <w:name w:val="xl192"/>
    <w:basedOn w:val="a"/>
    <w:rsid w:val="00EC0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3">
    <w:name w:val="xl193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4">
    <w:name w:val="xl194"/>
    <w:basedOn w:val="a"/>
    <w:rsid w:val="00EC0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6">
    <w:name w:val="xl196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7">
    <w:name w:val="xl197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98">
    <w:name w:val="xl198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EC02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EC02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EC02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08">
    <w:name w:val="xl208"/>
    <w:basedOn w:val="a"/>
    <w:rsid w:val="00EC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09">
    <w:name w:val="xl209"/>
    <w:basedOn w:val="a"/>
    <w:rsid w:val="00EC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99"/>
      <w:sz w:val="16"/>
      <w:szCs w:val="16"/>
    </w:rPr>
  </w:style>
  <w:style w:type="paragraph" w:customStyle="1" w:styleId="xl210">
    <w:name w:val="xl210"/>
    <w:basedOn w:val="a"/>
    <w:rsid w:val="00EC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1">
    <w:name w:val="xl211"/>
    <w:basedOn w:val="a"/>
    <w:rsid w:val="00EC02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2">
    <w:name w:val="xl212"/>
    <w:basedOn w:val="a"/>
    <w:rsid w:val="00EC0240"/>
    <w:pP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customStyle="1" w:styleId="xl213">
    <w:name w:val="xl213"/>
    <w:basedOn w:val="a"/>
    <w:rsid w:val="00EC02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16"/>
      <w:szCs w:val="16"/>
    </w:rPr>
  </w:style>
  <w:style w:type="paragraph" w:styleId="aff2">
    <w:name w:val="footnote text"/>
    <w:basedOn w:val="a"/>
    <w:link w:val="aff3"/>
    <w:rsid w:val="00EC0240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EC0240"/>
  </w:style>
  <w:style w:type="paragraph" w:customStyle="1" w:styleId="xl64">
    <w:name w:val="xl64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2">
    <w:name w:val="xl72"/>
    <w:basedOn w:val="a"/>
    <w:rsid w:val="00EC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font8">
    <w:name w:val="font_8"/>
    <w:basedOn w:val="a"/>
    <w:rsid w:val="00EC024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EC02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BA%D1%83%D1%81%D0%BD%D0%BE%D0%99%D0%BE%D1%88%D0%BA%D0%B0" TargetMode="External"/><Relationship Id="rId13" Type="http://schemas.openxmlformats.org/officeDocument/2006/relationships/image" Target="media/image5.jpeg"/><Relationship Id="rId18" Type="http://schemas.openxmlformats.org/officeDocument/2006/relationships/hyperlink" Target="file:///C:\Users\user\Desktop\&#1086;&#1090;&#1095;&#1077;&#1090;%20&#1087;&#1086;%20&#1075;&#1086;&#1089;&#1087;&#1088;&#1086;&#1075;&#1088;&#1072;&#1084;&#1084;&#1077;\&#1079;&#1072;%201%20&#1082;&#1074;&#1072;&#1088;&#1090;&#1072;&#1083;%202019\&#1050;&#1086;&#1087;&#1080;&#1103;%20&#1086;&#1090;&#1095;&#1077;&#1090;%20&#1075;&#1086;&#1089;&#1087;&#1088;&#1086;&#1075;&#1088;&#1072;&#1084;&#1084;&#1072;.xls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file:///C:\Users\user\Desktop\&#1086;&#1090;&#1095;&#1077;&#1090;%20&#1087;&#1086;%20&#1075;&#1086;&#1089;&#1087;&#1088;&#1086;&#1075;&#1088;&#1072;&#1084;&#1084;&#1077;\&#1079;&#1072;%201%20&#1082;&#1074;&#1072;&#1088;&#1090;&#1072;&#1083;%202019\&#1050;&#1086;&#1087;&#1080;&#1103;%20&#1086;&#1090;&#1095;&#1077;&#1090;%20&#1075;&#1086;&#1089;&#1087;&#1088;&#1086;&#1075;&#1088;&#1072;&#1084;&#1084;&#1072;.xls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rg.ru/2020/05/11/prezident-ukaz316-site-dok.html" TargetMode="External"/><Relationship Id="rId10" Type="http://schemas.openxmlformats.org/officeDocument/2006/relationships/image" Target="media/image2.wmf"/><Relationship Id="rId19" Type="http://schemas.openxmlformats.org/officeDocument/2006/relationships/hyperlink" Target="file:///C:\Users\user\Desktop\&#1086;&#1090;&#1095;&#1077;&#1090;%20&#1087;&#1086;%20&#1075;&#1086;&#1089;&#1087;&#1088;&#1086;&#1075;&#1088;&#1072;&#1084;&#1084;&#1077;\&#1079;&#1072;%201%20&#1082;&#1074;&#1072;&#1088;&#1090;&#1072;&#1083;%202019\&#1050;&#1086;&#1087;&#1080;&#1103;%20&#1086;&#1090;&#1095;&#1077;&#1090;%20&#1075;&#1086;&#1089;&#1087;&#1088;&#1086;&#1075;&#1088;&#1072;&#1084;&#1084;&#1072;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rg.ru/2020/03/18/mary-el-post39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0E9D-F5A7-47C3-95C0-1E0A57A7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10573</TotalTime>
  <Pages>100</Pages>
  <Words>24292</Words>
  <Characters>138467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</vt:lpstr>
    </vt:vector>
  </TitlesOfParts>
  <Company>Grizli777</Company>
  <LinksUpToDate>false</LinksUpToDate>
  <CharactersWithSpaces>162435</CharactersWithSpaces>
  <SharedDoc>false</SharedDoc>
  <HLinks>
    <vt:vector size="18" baseType="variant"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https://vk.com/oratorvolga</vt:lpwstr>
      </vt:variant>
      <vt:variant>
        <vt:lpwstr/>
      </vt:variant>
      <vt:variant>
        <vt:i4>3670143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http://mari-el.gov.ru/minsport</vt:lpwstr>
      </vt:variant>
      <vt:variant>
        <vt:lpwstr/>
      </vt:variant>
      <vt:variant>
        <vt:i4>6684707</vt:i4>
      </vt:variant>
      <vt:variant>
        <vt:i4>0</vt:i4>
      </vt:variant>
      <vt:variant>
        <vt:i4>0</vt:i4>
      </vt:variant>
      <vt:variant>
        <vt:i4>5</vt:i4>
      </vt:variant>
      <vt:variant>
        <vt:lpwstr>http://yoshkarola.bezformata.ru/word/kravetc/66342/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</dc:title>
  <dc:creator>User</dc:creator>
  <cp:lastModifiedBy>Пользователь</cp:lastModifiedBy>
  <cp:revision>403</cp:revision>
  <cp:lastPrinted>2023-02-28T09:14:00Z</cp:lastPrinted>
  <dcterms:created xsi:type="dcterms:W3CDTF">2020-02-27T11:21:00Z</dcterms:created>
  <dcterms:modified xsi:type="dcterms:W3CDTF">2023-02-28T10:32:00Z</dcterms:modified>
</cp:coreProperties>
</file>